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744" w:rsidRPr="00E1636D" w:rsidRDefault="00E1636D" w:rsidP="0071784A">
      <w:pPr>
        <w:keepLines/>
        <w:spacing w:after="0" w:line="240" w:lineRule="auto"/>
        <w:outlineLvl w:val="0"/>
        <w:rPr>
          <w:rFonts w:eastAsiaTheme="majorEastAsia" w:cstheme="minorHAnsi"/>
          <w:b/>
          <w:bCs/>
          <w:color w:val="0070C0"/>
          <w:sz w:val="32"/>
          <w:szCs w:val="32"/>
          <w:lang w:val="en-US" w:eastAsia="de-DE"/>
        </w:rPr>
      </w:pPr>
      <w:r w:rsidRPr="00E1636D">
        <w:rPr>
          <w:rFonts w:eastAsiaTheme="majorEastAsia" w:cstheme="minorHAnsi"/>
          <w:b/>
          <w:bCs/>
          <w:color w:val="0070C0"/>
          <w:sz w:val="32"/>
          <w:szCs w:val="32"/>
          <w:lang w:val="en-US" w:eastAsia="de-DE"/>
        </w:rPr>
        <w:t>Public</w:t>
      </w:r>
      <w:r>
        <w:rPr>
          <w:rFonts w:eastAsiaTheme="majorEastAsia" w:cstheme="minorHAnsi"/>
          <w:b/>
          <w:bCs/>
          <w:color w:val="0070C0"/>
          <w:sz w:val="32"/>
          <w:szCs w:val="32"/>
          <w:lang w:val="en-US" w:eastAsia="de-DE"/>
        </w:rPr>
        <w:t>ations and media attention</w:t>
      </w:r>
    </w:p>
    <w:p w:rsidR="00593744" w:rsidRPr="00E1636D" w:rsidRDefault="00593744" w:rsidP="0071784A">
      <w:pPr>
        <w:tabs>
          <w:tab w:val="left" w:pos="3402"/>
          <w:tab w:val="left" w:pos="3544"/>
        </w:tabs>
        <w:suppressAutoHyphens/>
        <w:overflowPunct w:val="0"/>
        <w:autoSpaceDE w:val="0"/>
        <w:spacing w:after="0" w:line="240" w:lineRule="auto"/>
        <w:textAlignment w:val="baseline"/>
        <w:rPr>
          <w:rFonts w:eastAsia="Times New Roman" w:cstheme="minorHAnsi"/>
          <w:b/>
          <w:sz w:val="26"/>
          <w:szCs w:val="26"/>
          <w:lang w:val="en-US" w:eastAsia="ar-SA"/>
        </w:rPr>
      </w:pPr>
      <w:r w:rsidRPr="00E1636D">
        <w:rPr>
          <w:rFonts w:eastAsia="Times New Roman" w:cstheme="minorHAnsi"/>
          <w:b/>
          <w:sz w:val="26"/>
          <w:szCs w:val="26"/>
          <w:lang w:val="en-US" w:eastAsia="ar-SA"/>
        </w:rPr>
        <w:t>Prof. Dr. rer</w:t>
      </w:r>
      <w:r w:rsidR="00395A90" w:rsidRPr="00E1636D">
        <w:rPr>
          <w:rFonts w:eastAsia="Times New Roman" w:cstheme="minorHAnsi"/>
          <w:b/>
          <w:sz w:val="26"/>
          <w:szCs w:val="26"/>
          <w:lang w:val="en-US" w:eastAsia="ar-SA"/>
        </w:rPr>
        <w:t>. agr. Robert Arlinghaus (</w:t>
      </w:r>
      <w:r w:rsidR="00E1636D" w:rsidRPr="00E1636D">
        <w:rPr>
          <w:rFonts w:eastAsia="Times New Roman" w:cstheme="minorHAnsi"/>
          <w:b/>
          <w:sz w:val="26"/>
          <w:szCs w:val="26"/>
          <w:lang w:val="en-US" w:eastAsia="ar-SA"/>
        </w:rPr>
        <w:t xml:space="preserve">age </w:t>
      </w:r>
      <w:r w:rsidR="00395A90" w:rsidRPr="00E1636D">
        <w:rPr>
          <w:rFonts w:eastAsia="Times New Roman" w:cstheme="minorHAnsi"/>
          <w:b/>
          <w:sz w:val="26"/>
          <w:szCs w:val="26"/>
          <w:lang w:val="en-US" w:eastAsia="ar-SA"/>
        </w:rPr>
        <w:t>4</w:t>
      </w:r>
      <w:r w:rsidR="00325766" w:rsidRPr="00E1636D">
        <w:rPr>
          <w:rFonts w:eastAsia="Times New Roman" w:cstheme="minorHAnsi"/>
          <w:b/>
          <w:sz w:val="26"/>
          <w:szCs w:val="26"/>
          <w:lang w:val="en-US" w:eastAsia="ar-SA"/>
        </w:rPr>
        <w:t>9</w:t>
      </w:r>
      <w:r w:rsidRPr="00E1636D">
        <w:rPr>
          <w:rFonts w:eastAsia="Times New Roman" w:cstheme="minorHAnsi"/>
          <w:b/>
          <w:sz w:val="26"/>
          <w:szCs w:val="26"/>
          <w:lang w:val="en-US" w:eastAsia="ar-SA"/>
        </w:rPr>
        <w:t>)</w:t>
      </w:r>
    </w:p>
    <w:p w:rsidR="00530C22" w:rsidRPr="00E1636D" w:rsidRDefault="00530C22" w:rsidP="002E34B6">
      <w:pPr>
        <w:spacing w:after="0" w:line="240" w:lineRule="auto"/>
        <w:rPr>
          <w:rFonts w:eastAsia="MS Mincho" w:cstheme="minorHAnsi"/>
          <w:sz w:val="26"/>
          <w:szCs w:val="26"/>
          <w:lang w:val="en-US" w:eastAsia="de-DE"/>
        </w:rPr>
      </w:pPr>
    </w:p>
    <w:p w:rsidR="002E34B6" w:rsidRPr="00E1636D" w:rsidRDefault="00E1636D" w:rsidP="002E34B6">
      <w:pPr>
        <w:spacing w:after="0" w:line="240" w:lineRule="auto"/>
        <w:rPr>
          <w:rFonts w:eastAsia="MS Mincho" w:cstheme="minorHAnsi"/>
          <w:sz w:val="26"/>
          <w:szCs w:val="26"/>
          <w:lang w:val="en-US" w:eastAsia="de-DE"/>
        </w:rPr>
      </w:pPr>
      <w:r w:rsidRPr="00E1636D">
        <w:rPr>
          <w:rFonts w:eastAsia="MS Mincho" w:cstheme="minorHAnsi"/>
          <w:sz w:val="26"/>
          <w:szCs w:val="26"/>
          <w:lang w:val="en-US" w:eastAsia="de-DE"/>
        </w:rPr>
        <w:t>Full</w:t>
      </w:r>
      <w:r>
        <w:rPr>
          <w:rFonts w:eastAsia="MS Mincho" w:cstheme="minorHAnsi"/>
          <w:sz w:val="26"/>
          <w:szCs w:val="26"/>
          <w:lang w:val="en-US" w:eastAsia="de-DE"/>
        </w:rPr>
        <w:t xml:space="preserve"> list</w:t>
      </w:r>
      <w:r w:rsidR="002E34B6" w:rsidRPr="00E1636D">
        <w:rPr>
          <w:rFonts w:eastAsia="MS Mincho" w:cstheme="minorHAnsi"/>
          <w:sz w:val="26"/>
          <w:szCs w:val="26"/>
          <w:lang w:val="en-US" w:eastAsia="de-DE"/>
        </w:rPr>
        <w:t xml:space="preserve">: </w:t>
      </w:r>
      <w:hyperlink r:id="rId8" w:history="1">
        <w:r w:rsidR="00DD4650" w:rsidRPr="00E1636D">
          <w:rPr>
            <w:rStyle w:val="Hyperlink"/>
            <w:rFonts w:eastAsia="MS Mincho" w:cstheme="minorHAnsi"/>
            <w:sz w:val="26"/>
            <w:szCs w:val="26"/>
            <w:lang w:val="en-US" w:eastAsia="de-DE"/>
          </w:rPr>
          <w:t>https://www.ifishman.de/publikationen/</w:t>
        </w:r>
      </w:hyperlink>
      <w:r w:rsidR="00DD4650" w:rsidRPr="00E1636D">
        <w:rPr>
          <w:rFonts w:eastAsia="MS Mincho" w:cstheme="minorHAnsi"/>
          <w:sz w:val="26"/>
          <w:szCs w:val="26"/>
          <w:lang w:val="en-US" w:eastAsia="de-DE"/>
        </w:rPr>
        <w:t xml:space="preserve"> </w:t>
      </w:r>
    </w:p>
    <w:p w:rsidR="00593744" w:rsidRPr="00E1636D" w:rsidRDefault="00593744" w:rsidP="00593744">
      <w:pPr>
        <w:tabs>
          <w:tab w:val="left" w:pos="3402"/>
          <w:tab w:val="left" w:pos="3544"/>
        </w:tabs>
        <w:suppressAutoHyphens/>
        <w:overflowPunct w:val="0"/>
        <w:autoSpaceDE w:val="0"/>
        <w:spacing w:after="0" w:line="240" w:lineRule="auto"/>
        <w:textAlignment w:val="baseline"/>
        <w:rPr>
          <w:rFonts w:eastAsia="Times New Roman" w:cstheme="minorHAnsi"/>
          <w:b/>
          <w:lang w:val="en-US" w:eastAsia="ar-SA"/>
        </w:rPr>
      </w:pPr>
    </w:p>
    <w:p w:rsidR="00593744" w:rsidRPr="00E1636D" w:rsidRDefault="00593744" w:rsidP="00593744">
      <w:pPr>
        <w:spacing w:after="0" w:line="240" w:lineRule="auto"/>
        <w:rPr>
          <w:rFonts w:eastAsia="Times New Roman" w:cstheme="minorHAnsi"/>
          <w:b/>
          <w:bCs/>
          <w:lang w:val="en-US" w:eastAsia="ar-SA"/>
        </w:rPr>
      </w:pPr>
    </w:p>
    <w:p w:rsidR="00593744" w:rsidRPr="00E1636D" w:rsidRDefault="00E1636D" w:rsidP="00593744">
      <w:pPr>
        <w:spacing w:after="0" w:line="240" w:lineRule="auto"/>
        <w:rPr>
          <w:rFonts w:eastAsia="Times New Roman" w:cstheme="minorHAnsi"/>
          <w:b/>
          <w:bCs/>
          <w:lang w:val="en-US" w:eastAsia="ar-SA"/>
        </w:rPr>
      </w:pPr>
      <w:r w:rsidRPr="00E1636D">
        <w:rPr>
          <w:rFonts w:eastAsia="Times New Roman" w:cstheme="minorHAnsi"/>
          <w:b/>
          <w:bCs/>
          <w:lang w:val="en-US" w:eastAsia="ar-SA"/>
        </w:rPr>
        <w:t>M</w:t>
      </w:r>
      <w:r>
        <w:rPr>
          <w:rFonts w:eastAsia="Times New Roman" w:cstheme="minorHAnsi"/>
          <w:b/>
          <w:bCs/>
          <w:lang w:val="en-US" w:eastAsia="ar-SA"/>
        </w:rPr>
        <w:t>onographs and edited books/volumes</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E1636D">
        <w:rPr>
          <w:rFonts w:cstheme="minorHAnsi"/>
          <w:lang w:val="en-US"/>
        </w:rPr>
        <w:t xml:space="preserve">28. </w:t>
      </w:r>
      <w:r w:rsidRPr="00E1636D">
        <w:rPr>
          <w:rFonts w:cstheme="minorHAnsi"/>
          <w:smallCaps/>
          <w:lang w:val="en-US"/>
        </w:rPr>
        <w:t xml:space="preserve">Pope, K., </w:t>
      </w:r>
      <w:r w:rsidRPr="00E1636D">
        <w:rPr>
          <w:rFonts w:cstheme="minorHAnsi"/>
          <w:b/>
          <w:smallCaps/>
          <w:lang w:val="en-US"/>
        </w:rPr>
        <w:t>Arlinghaus, R.,</w:t>
      </w:r>
      <w:r w:rsidRPr="00E1636D">
        <w:rPr>
          <w:rFonts w:cstheme="minorHAnsi"/>
          <w:smallCaps/>
          <w:lang w:val="en-US"/>
        </w:rPr>
        <w:t xml:space="preserve"> Lynch, A., van Poorten, B., Hunt, L.M.</w:t>
      </w:r>
      <w:r w:rsidRPr="00E1636D">
        <w:rPr>
          <w:rFonts w:cstheme="minorHAnsi"/>
          <w:lang w:val="en-US"/>
        </w:rPr>
        <w:t xml:space="preserve"> 2024. </w:t>
      </w:r>
      <w:r w:rsidRPr="00AB244B">
        <w:rPr>
          <w:rFonts w:cstheme="minorHAnsi"/>
          <w:lang w:val="en-US"/>
        </w:rPr>
        <w:t>Methods to the interdisciplinary study of recreational fisheries: a handbook. Springer, Hamburg, in press (to be released January, 2024)</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lang w:val="en-US"/>
        </w:rPr>
        <w:t xml:space="preserve">27. </w:t>
      </w:r>
      <w:r w:rsidRPr="00AB244B">
        <w:rPr>
          <w:rFonts w:cstheme="minorHAnsi"/>
          <w:b/>
          <w:smallCaps/>
          <w:lang w:val="en-US"/>
        </w:rPr>
        <w:t>Arlinghaus, R</w:t>
      </w:r>
      <w:r w:rsidRPr="00AB244B">
        <w:rPr>
          <w:rFonts w:cstheme="minorHAnsi"/>
          <w:smallCaps/>
          <w:lang w:val="en-US"/>
        </w:rPr>
        <w:t>., Braun, M., Dhellemmes, F., Ehrlich, E., Feldhege, F.H., Koemle, D., Niessner, D., Palder, J., Radinger, J., Riepe, C., Rittweg, T., Roser, P., Winkler, H</w:t>
      </w:r>
      <w:r w:rsidRPr="00AB244B">
        <w:rPr>
          <w:rFonts w:cstheme="minorHAnsi"/>
          <w:lang w:val="en-US"/>
        </w:rPr>
        <w:t xml:space="preserve">. 2023. </w:t>
      </w:r>
      <w:r w:rsidRPr="00AB244B">
        <w:rPr>
          <w:rFonts w:cstheme="minorHAnsi"/>
        </w:rPr>
        <w:t>BODDENHECHT: Ökologie, Nutzung und Schutz von Hechten in den Küstengewässern Mecklenburg-Vorpommerns. Berichte des IGB, 33.</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rPr>
        <w:t xml:space="preserve">26. </w:t>
      </w:r>
      <w:r w:rsidRPr="00AB244B">
        <w:rPr>
          <w:rFonts w:cstheme="minorHAnsi"/>
          <w:smallCaps/>
        </w:rPr>
        <w:t xml:space="preserve">Ehrlich, E., Niessner, D., </w:t>
      </w:r>
      <w:r w:rsidRPr="00AB244B">
        <w:rPr>
          <w:rFonts w:cstheme="minorHAnsi"/>
          <w:b/>
          <w:smallCaps/>
        </w:rPr>
        <w:t>Arlinghaus, R.</w:t>
      </w:r>
      <w:r w:rsidRPr="00AB244B">
        <w:rPr>
          <w:rFonts w:cstheme="minorHAnsi"/>
        </w:rPr>
        <w:t xml:space="preserve"> 2023. Empfehlungen für das künftige Management des Boddenhechts (</w:t>
      </w:r>
      <w:proofErr w:type="spellStart"/>
      <w:r w:rsidRPr="00AB244B">
        <w:rPr>
          <w:rFonts w:cstheme="minorHAnsi"/>
          <w:i/>
        </w:rPr>
        <w:t>Esox</w:t>
      </w:r>
      <w:proofErr w:type="spellEnd"/>
      <w:r w:rsidRPr="00AB244B">
        <w:rPr>
          <w:rFonts w:cstheme="minorHAnsi"/>
          <w:i/>
        </w:rPr>
        <w:t xml:space="preserve"> </w:t>
      </w:r>
      <w:proofErr w:type="spellStart"/>
      <w:r w:rsidRPr="00AB244B">
        <w:rPr>
          <w:rFonts w:cstheme="minorHAnsi"/>
          <w:i/>
        </w:rPr>
        <w:t>lucius</w:t>
      </w:r>
      <w:proofErr w:type="spellEnd"/>
      <w:r w:rsidRPr="00AB244B">
        <w:rPr>
          <w:rFonts w:cstheme="minorHAnsi"/>
        </w:rPr>
        <w:t>) aus Sicht verschiedener Interessengruppen. Leibniz-Institut für Gewässerökologie und Binnenfischerei, Berlin.</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rPr>
        <w:t xml:space="preserve">25. </w:t>
      </w:r>
      <w:r w:rsidRPr="00AB244B">
        <w:rPr>
          <w:rFonts w:cstheme="minorHAnsi"/>
          <w:b/>
          <w:smallCaps/>
        </w:rPr>
        <w:t>Arlinghaus, R</w:t>
      </w:r>
      <w:r w:rsidRPr="00AB244B">
        <w:rPr>
          <w:rFonts w:cstheme="minorHAnsi"/>
          <w:smallCaps/>
        </w:rPr>
        <w:t>., Klefoth, T., Matern, S., Radinger, J., Nikolaus, R., Meyerhoff, J., Schafft, M., Cyrus, E.-M., Emmrich, M., Hering, D., Wolter, C</w:t>
      </w:r>
      <w:r w:rsidRPr="00AB244B">
        <w:rPr>
          <w:rFonts w:cstheme="minorHAnsi"/>
        </w:rPr>
        <w:t>. 2023. Biodiversität, Angeln und Gesellschaft: Wissensbasierte Empfehlungen für ein nachhaltiges Fischereimanagement an Baggerseen. Berichte des IGB, 32.</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rPr>
        <w:t xml:space="preserve">24. </w:t>
      </w:r>
      <w:r w:rsidRPr="00AB244B">
        <w:rPr>
          <w:rFonts w:cstheme="minorHAnsi"/>
          <w:b/>
          <w:smallCaps/>
        </w:rPr>
        <w:t>Arlinghaus, R</w:t>
      </w:r>
      <w:r w:rsidRPr="00AB244B">
        <w:rPr>
          <w:rFonts w:cstheme="minorHAnsi"/>
          <w:smallCaps/>
        </w:rPr>
        <w:t>., Bergström, U.</w:t>
      </w:r>
      <w:r w:rsidRPr="00AB244B">
        <w:rPr>
          <w:rFonts w:cstheme="minorHAnsi"/>
        </w:rPr>
        <w:t xml:space="preserve"> </w:t>
      </w:r>
      <w:r w:rsidRPr="00AB244B">
        <w:rPr>
          <w:rFonts w:cstheme="minorHAnsi"/>
          <w:smallCaps/>
        </w:rPr>
        <w:t xml:space="preserve">Tibblin, P., </w:t>
      </w:r>
      <w:r w:rsidRPr="00AB244B">
        <w:rPr>
          <w:rFonts w:cstheme="minorHAnsi"/>
        </w:rPr>
        <w:t>(</w:t>
      </w:r>
      <w:proofErr w:type="spellStart"/>
      <w:r w:rsidRPr="00AB244B">
        <w:rPr>
          <w:rFonts w:cstheme="minorHAnsi"/>
        </w:rPr>
        <w:t>eds</w:t>
      </w:r>
      <w:proofErr w:type="spellEnd"/>
      <w:r w:rsidRPr="00AB244B">
        <w:rPr>
          <w:rFonts w:cstheme="minorHAnsi"/>
        </w:rPr>
        <w:t xml:space="preserve">.) 2023. </w:t>
      </w:r>
      <w:r w:rsidRPr="00AB244B">
        <w:rPr>
          <w:rFonts w:cstheme="minorHAnsi"/>
          <w:lang w:val="en-US"/>
        </w:rPr>
        <w:t>Understanding, assessing and managing Baltic pike (</w:t>
      </w:r>
      <w:proofErr w:type="spellStart"/>
      <w:r w:rsidRPr="00AB244B">
        <w:rPr>
          <w:rFonts w:cstheme="minorHAnsi"/>
          <w:i/>
          <w:lang w:val="en-US"/>
        </w:rPr>
        <w:t>Esox</w:t>
      </w:r>
      <w:proofErr w:type="spellEnd"/>
      <w:r w:rsidRPr="00AB244B">
        <w:rPr>
          <w:rFonts w:cstheme="minorHAnsi"/>
          <w:i/>
          <w:lang w:val="en-US"/>
        </w:rPr>
        <w:t xml:space="preserve"> </w:t>
      </w:r>
      <w:proofErr w:type="spellStart"/>
      <w:r w:rsidRPr="00AB244B">
        <w:rPr>
          <w:rFonts w:cstheme="minorHAnsi"/>
          <w:i/>
          <w:lang w:val="en-US"/>
        </w:rPr>
        <w:t>lucius</w:t>
      </w:r>
      <w:proofErr w:type="spellEnd"/>
      <w:r w:rsidRPr="00AB244B">
        <w:rPr>
          <w:rFonts w:cstheme="minorHAnsi"/>
          <w:lang w:val="en-US"/>
        </w:rPr>
        <w:t>) – special issue with 18 papers in the journal Fisheries Research. https://www.sciencedirect.com/journal/fisheries-research/special-issue/10V9WD80XKV</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23.  </w:t>
      </w:r>
      <w:r w:rsidRPr="00AB244B">
        <w:rPr>
          <w:rFonts w:cstheme="minorHAnsi"/>
          <w:smallCaps/>
          <w:lang w:val="en-US"/>
        </w:rPr>
        <w:t xml:space="preserve">Brownscombe, J., Sbragaglia, S., Potts, W., Hyder, K., Buijse, T., Cooke, S., </w:t>
      </w:r>
      <w:r w:rsidRPr="00AB244B">
        <w:rPr>
          <w:rFonts w:cstheme="minorHAnsi"/>
          <w:b/>
          <w:smallCaps/>
          <w:lang w:val="en-US"/>
        </w:rPr>
        <w:t>Arlinghaus, R.</w:t>
      </w:r>
      <w:r w:rsidRPr="00AB244B">
        <w:rPr>
          <w:rFonts w:cstheme="minorHAnsi"/>
          <w:lang w:val="en-US"/>
        </w:rPr>
        <w:t xml:space="preserve"> (eds). 2023. Recreational fishing in a changing world – special issue with 29 papers in the journal Fisheries. Research. </w:t>
      </w:r>
      <w:hyperlink r:id="rId9" w:history="1">
        <w:r w:rsidRPr="00AB244B">
          <w:rPr>
            <w:rFonts w:cstheme="minorHAnsi"/>
            <w:color w:val="0000FF"/>
            <w:u w:val="single"/>
            <w:lang w:val="en-US"/>
          </w:rPr>
          <w:t>https://www.sciencedirect.com/journal/fisheries-research/special-issue/10VDXNQQ2NW</w:t>
        </w:r>
      </w:hyperlink>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rPr>
        <w:t xml:space="preserve">22. </w:t>
      </w:r>
      <w:r w:rsidRPr="00AB244B">
        <w:rPr>
          <w:rFonts w:cstheme="minorHAnsi"/>
          <w:smallCaps/>
        </w:rPr>
        <w:t xml:space="preserve">Cyrus, E.-M., Klefoth, T., Emmrich, M., Matern, S., Nikolaus, R., Radinger, J., Schafft, M., Wolter, C., </w:t>
      </w:r>
      <w:r w:rsidRPr="00AB244B">
        <w:rPr>
          <w:rFonts w:cstheme="minorHAnsi"/>
          <w:b/>
          <w:smallCaps/>
        </w:rPr>
        <w:t>Arlinghaus</w:t>
      </w:r>
      <w:r w:rsidRPr="00AB244B">
        <w:rPr>
          <w:rFonts w:cstheme="minorHAnsi"/>
          <w:b/>
        </w:rPr>
        <w:t>, R</w:t>
      </w:r>
      <w:r w:rsidRPr="00AB244B">
        <w:rPr>
          <w:rFonts w:cstheme="minorHAnsi"/>
        </w:rPr>
        <w:t>. 2022. BAGGERSEE. Angeln, forschen, Arten schützen. Impulse für ein naturnahes Management von Baggerseen durch Angelvereine. Comicbroschüre, Leibniz-Institut für Gewässerökologie und Binnenfischerei, Berlin.</w:t>
      </w:r>
    </w:p>
    <w:p w:rsidR="00AB244B" w:rsidRPr="00AB244B" w:rsidRDefault="00AB244B" w:rsidP="00AB244B">
      <w:pPr>
        <w:suppressAutoHyphens/>
        <w:overflowPunct w:val="0"/>
        <w:autoSpaceDE w:val="0"/>
        <w:spacing w:before="159" w:after="0" w:line="240" w:lineRule="auto"/>
        <w:ind w:left="1208" w:hanging="1208"/>
        <w:textAlignment w:val="baseline"/>
        <w:rPr>
          <w:rFonts w:eastAsia="Times New Roman" w:cstheme="minorHAnsi"/>
          <w:lang w:eastAsia="ar-SA"/>
        </w:rPr>
      </w:pPr>
      <w:r w:rsidRPr="00AB244B">
        <w:rPr>
          <w:rFonts w:cstheme="minorHAnsi"/>
        </w:rPr>
        <w:t xml:space="preserve">21. </w:t>
      </w:r>
      <w:r w:rsidRPr="00AB244B">
        <w:rPr>
          <w:rFonts w:cstheme="minorHAnsi"/>
          <w:smallCaps/>
        </w:rPr>
        <w:t xml:space="preserve">Cyrus, E.M., Klefoth, T., Emmrich. M., Wolter, C., Nikolaus, R., Matern, S., Schafft. M., </w:t>
      </w:r>
      <w:r w:rsidRPr="00AB244B">
        <w:rPr>
          <w:rFonts w:cstheme="minorHAnsi"/>
          <w:b/>
          <w:smallCaps/>
        </w:rPr>
        <w:t>Arlinghaus, R</w:t>
      </w:r>
      <w:r w:rsidRPr="00AB244B">
        <w:rPr>
          <w:rFonts w:cstheme="minorHAnsi"/>
        </w:rPr>
        <w:t>. 2022. Naturnahe Gestaltung von Uferzonen an Baggerseen. Chancen –Schwierigkeiten – Potentiale. Erfahrungen und Ergebnisse aus dem Forschungs- und Umsetzungsprojekt BAGGERSEE. Leibniz-Institut für Gewässerökologie und Binnenfischerei, Berlin.</w:t>
      </w:r>
    </w:p>
    <w:p w:rsidR="00C47238" w:rsidRPr="000E65C1" w:rsidRDefault="001948F6" w:rsidP="000E65C1">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20. </w:t>
      </w:r>
      <w:proofErr w:type="spellStart"/>
      <w:r w:rsidRPr="000E65C1">
        <w:rPr>
          <w:rFonts w:eastAsia="Times New Roman" w:cstheme="minorHAnsi"/>
          <w:smallCaps/>
          <w:lang w:eastAsia="ar-SA"/>
        </w:rPr>
        <w:t>Vehanen</w:t>
      </w:r>
      <w:proofErr w:type="spellEnd"/>
      <w:r w:rsidRPr="000E65C1">
        <w:rPr>
          <w:rFonts w:eastAsia="Times New Roman" w:cstheme="minorHAnsi"/>
          <w:smallCaps/>
          <w:lang w:eastAsia="ar-SA"/>
        </w:rPr>
        <w:t xml:space="preserve">, T., Piria, M., Kubečka, J., Skov, C., Kelly, F., </w:t>
      </w:r>
      <w:proofErr w:type="spellStart"/>
      <w:r w:rsidRPr="000E65C1">
        <w:rPr>
          <w:rFonts w:eastAsia="Times New Roman" w:cstheme="minorHAnsi"/>
          <w:smallCaps/>
          <w:lang w:eastAsia="ar-SA"/>
        </w:rPr>
        <w:t>Pokki</w:t>
      </w:r>
      <w:proofErr w:type="spellEnd"/>
      <w:r w:rsidRPr="000E65C1">
        <w:rPr>
          <w:rFonts w:eastAsia="Times New Roman" w:cstheme="minorHAnsi"/>
          <w:smallCaps/>
          <w:lang w:eastAsia="ar-SA"/>
        </w:rPr>
        <w:t xml:space="preserve">, H., </w:t>
      </w:r>
      <w:proofErr w:type="spellStart"/>
      <w:r w:rsidRPr="000E65C1">
        <w:rPr>
          <w:rFonts w:eastAsia="Times New Roman" w:cstheme="minorHAnsi"/>
          <w:smallCaps/>
          <w:lang w:eastAsia="ar-SA"/>
        </w:rPr>
        <w:t>Eskelinen</w:t>
      </w:r>
      <w:proofErr w:type="spellEnd"/>
      <w:r w:rsidRPr="000E65C1">
        <w:rPr>
          <w:rFonts w:eastAsia="Times New Roman" w:cstheme="minorHAnsi"/>
          <w:smallCaps/>
          <w:lang w:eastAsia="ar-SA"/>
        </w:rPr>
        <w:t xml:space="preserve">, P., </w:t>
      </w:r>
      <w:proofErr w:type="spellStart"/>
      <w:r w:rsidRPr="000E65C1">
        <w:rPr>
          <w:rFonts w:eastAsia="Times New Roman" w:cstheme="minorHAnsi"/>
          <w:smallCaps/>
          <w:lang w:eastAsia="ar-SA"/>
        </w:rPr>
        <w:t>Rahikainen</w:t>
      </w:r>
      <w:proofErr w:type="spellEnd"/>
      <w:r w:rsidRPr="000E65C1">
        <w:rPr>
          <w:rFonts w:eastAsia="Times New Roman" w:cstheme="minorHAnsi"/>
          <w:smallCaps/>
          <w:lang w:eastAsia="ar-SA"/>
        </w:rPr>
        <w:t xml:space="preserve">, M., </w:t>
      </w:r>
      <w:proofErr w:type="spellStart"/>
      <w:r w:rsidRPr="000E65C1">
        <w:rPr>
          <w:rFonts w:eastAsia="Times New Roman" w:cstheme="minorHAnsi"/>
          <w:smallCaps/>
          <w:lang w:eastAsia="ar-SA"/>
        </w:rPr>
        <w:t>Keskinen</w:t>
      </w:r>
      <w:proofErr w:type="spellEnd"/>
      <w:r w:rsidRPr="000E65C1">
        <w:rPr>
          <w:rFonts w:eastAsia="Times New Roman" w:cstheme="minorHAnsi"/>
          <w:smallCaps/>
          <w:lang w:eastAsia="ar-SA"/>
        </w:rPr>
        <w:t xml:space="preserve">, T., </w:t>
      </w:r>
      <w:proofErr w:type="spellStart"/>
      <w:r w:rsidRPr="000E65C1">
        <w:rPr>
          <w:rFonts w:eastAsia="Times New Roman" w:cstheme="minorHAnsi"/>
          <w:smallCaps/>
          <w:lang w:eastAsia="ar-SA"/>
        </w:rPr>
        <w:t>Artell</w:t>
      </w:r>
      <w:proofErr w:type="spellEnd"/>
      <w:r w:rsidRPr="000E65C1">
        <w:rPr>
          <w:rFonts w:eastAsia="Times New Roman" w:cstheme="minorHAnsi"/>
          <w:smallCaps/>
          <w:lang w:eastAsia="ar-SA"/>
        </w:rPr>
        <w:t xml:space="preserve">, J., </w:t>
      </w:r>
      <w:proofErr w:type="spellStart"/>
      <w:r w:rsidRPr="000E65C1">
        <w:rPr>
          <w:rFonts w:eastAsia="Times New Roman" w:cstheme="minorHAnsi"/>
          <w:smallCaps/>
          <w:lang w:eastAsia="ar-SA"/>
        </w:rPr>
        <w:t>Romakkaniemi</w:t>
      </w:r>
      <w:proofErr w:type="spellEnd"/>
      <w:r w:rsidRPr="000E65C1">
        <w:rPr>
          <w:rFonts w:eastAsia="Times New Roman" w:cstheme="minorHAnsi"/>
          <w:smallCaps/>
          <w:lang w:eastAsia="ar-SA"/>
        </w:rPr>
        <w:t xml:space="preserve">, A., </w:t>
      </w:r>
      <w:proofErr w:type="spellStart"/>
      <w:r w:rsidRPr="000E65C1">
        <w:rPr>
          <w:rFonts w:eastAsia="Times New Roman" w:cstheme="minorHAnsi"/>
          <w:smallCaps/>
          <w:lang w:eastAsia="ar-SA"/>
        </w:rPr>
        <w:t>Suić</w:t>
      </w:r>
      <w:proofErr w:type="spellEnd"/>
      <w:r w:rsidRPr="000E65C1">
        <w:rPr>
          <w:rFonts w:eastAsia="Times New Roman" w:cstheme="minorHAnsi"/>
          <w:smallCaps/>
          <w:lang w:eastAsia="ar-SA"/>
        </w:rPr>
        <w:t xml:space="preserve">, J., </w:t>
      </w:r>
      <w:proofErr w:type="spellStart"/>
      <w:r w:rsidRPr="000E65C1">
        <w:rPr>
          <w:rFonts w:eastAsia="Times New Roman" w:cstheme="minorHAnsi"/>
          <w:smallCaps/>
          <w:lang w:eastAsia="ar-SA"/>
        </w:rPr>
        <w:t>Adámek</w:t>
      </w:r>
      <w:proofErr w:type="spellEnd"/>
      <w:r w:rsidRPr="000E65C1">
        <w:rPr>
          <w:rFonts w:eastAsia="Times New Roman" w:cstheme="minorHAnsi"/>
          <w:smallCaps/>
          <w:lang w:eastAsia="ar-SA"/>
        </w:rPr>
        <w:t xml:space="preserve">, Z., Heimlich, R., </w:t>
      </w:r>
      <w:proofErr w:type="spellStart"/>
      <w:r w:rsidRPr="000E65C1">
        <w:rPr>
          <w:rFonts w:eastAsia="Times New Roman" w:cstheme="minorHAnsi"/>
          <w:smallCaps/>
          <w:lang w:eastAsia="ar-SA"/>
        </w:rPr>
        <w:t>Chalupa</w:t>
      </w:r>
      <w:proofErr w:type="spellEnd"/>
      <w:r w:rsidRPr="000E65C1">
        <w:rPr>
          <w:rFonts w:eastAsia="Times New Roman" w:cstheme="minorHAnsi"/>
          <w:smallCaps/>
          <w:lang w:eastAsia="ar-SA"/>
        </w:rPr>
        <w:t xml:space="preserve">, P., </w:t>
      </w:r>
      <w:proofErr w:type="spellStart"/>
      <w:r w:rsidRPr="000E65C1">
        <w:rPr>
          <w:rFonts w:eastAsia="Times New Roman" w:cstheme="minorHAnsi"/>
          <w:smallCaps/>
          <w:lang w:eastAsia="ar-SA"/>
        </w:rPr>
        <w:t>Ženíšková</w:t>
      </w:r>
      <w:proofErr w:type="spellEnd"/>
      <w:r w:rsidRPr="000E65C1">
        <w:rPr>
          <w:rFonts w:eastAsia="Times New Roman" w:cstheme="minorHAnsi"/>
          <w:smallCaps/>
          <w:lang w:eastAsia="ar-SA"/>
        </w:rPr>
        <w:t xml:space="preserve">, H., Lyach, R., Berg, S., Birnie-Gauvin, K., Jepsen, N., </w:t>
      </w:r>
      <w:proofErr w:type="spellStart"/>
      <w:r w:rsidRPr="000E65C1">
        <w:rPr>
          <w:rFonts w:eastAsia="Times New Roman" w:cstheme="minorHAnsi"/>
          <w:smallCaps/>
          <w:lang w:eastAsia="ar-SA"/>
        </w:rPr>
        <w:t>Koed</w:t>
      </w:r>
      <w:proofErr w:type="spellEnd"/>
      <w:r w:rsidRPr="000E65C1">
        <w:rPr>
          <w:rFonts w:eastAsia="Times New Roman" w:cstheme="minorHAnsi"/>
          <w:smallCaps/>
          <w:lang w:eastAsia="ar-SA"/>
        </w:rPr>
        <w:t xml:space="preserve">, A., Pedersen, M. I., Rasmussen, G., </w:t>
      </w:r>
      <w:proofErr w:type="spellStart"/>
      <w:r w:rsidRPr="000E65C1">
        <w:rPr>
          <w:rFonts w:eastAsia="Times New Roman" w:cstheme="minorHAnsi"/>
          <w:smallCaps/>
          <w:lang w:eastAsia="ar-SA"/>
        </w:rPr>
        <w:lastRenderedPageBreak/>
        <w:t>Gargan</w:t>
      </w:r>
      <w:proofErr w:type="spellEnd"/>
      <w:r w:rsidRPr="000E65C1">
        <w:rPr>
          <w:rFonts w:eastAsia="Times New Roman" w:cstheme="minorHAnsi"/>
          <w:smallCaps/>
          <w:lang w:eastAsia="ar-SA"/>
        </w:rPr>
        <w:t xml:space="preserve">, P., Roche, W., </w:t>
      </w:r>
      <w:r w:rsidRPr="000E65C1">
        <w:rPr>
          <w:rFonts w:eastAsia="Times New Roman" w:cstheme="minorHAnsi"/>
          <w:b/>
          <w:smallCaps/>
          <w:lang w:eastAsia="ar-SA"/>
        </w:rPr>
        <w:t>Arlinghaus, R</w:t>
      </w:r>
      <w:r w:rsidRPr="000E65C1">
        <w:rPr>
          <w:rFonts w:eastAsia="Times New Roman" w:cstheme="minorHAnsi"/>
          <w:smallCaps/>
          <w:lang w:eastAsia="ar-SA"/>
        </w:rPr>
        <w:t>.</w:t>
      </w:r>
      <w:r w:rsidR="00D84D99" w:rsidRPr="000E65C1">
        <w:rPr>
          <w:rFonts w:eastAsia="Times New Roman" w:cstheme="minorHAnsi"/>
          <w:lang w:eastAsia="ar-SA"/>
        </w:rPr>
        <w:t xml:space="preserve"> 2020</w:t>
      </w:r>
      <w:r w:rsidRPr="000E65C1">
        <w:rPr>
          <w:rFonts w:eastAsia="Times New Roman" w:cstheme="minorHAnsi"/>
          <w:lang w:eastAsia="ar-SA"/>
        </w:rPr>
        <w:t xml:space="preserve">. </w:t>
      </w:r>
      <w:r w:rsidRPr="000E65C1">
        <w:rPr>
          <w:rFonts w:eastAsia="Times New Roman" w:cstheme="minorHAnsi"/>
          <w:lang w:val="en-US" w:eastAsia="ar-SA"/>
        </w:rPr>
        <w:t>Data collection systems and methodologies for the inland fisheries of Europe. FAO Fisheries and Aquaculture Technical Paper No. 649. Budapest, FAO.</w:t>
      </w:r>
    </w:p>
    <w:p w:rsidR="00593744" w:rsidRPr="000E65C1" w:rsidRDefault="00593744" w:rsidP="00593744">
      <w:pPr>
        <w:suppressAutoHyphens/>
        <w:spacing w:before="159" w:after="0" w:line="240" w:lineRule="auto"/>
        <w:ind w:left="1208" w:hanging="1208"/>
        <w:rPr>
          <w:rFonts w:eastAsia="Times New Roman" w:cstheme="minorHAnsi"/>
          <w:lang w:eastAsia="ar-SA"/>
        </w:rPr>
      </w:pPr>
      <w:r w:rsidRPr="000E65C1">
        <w:rPr>
          <w:rFonts w:eastAsia="Times New Roman" w:cstheme="minorHAnsi"/>
          <w:lang w:val="en-US" w:eastAsia="ar-SA"/>
        </w:rPr>
        <w:t xml:space="preserve">19. </w:t>
      </w:r>
      <w:r w:rsidRPr="000E65C1">
        <w:rPr>
          <w:rFonts w:eastAsia="Times New Roman" w:cstheme="minorHAnsi"/>
          <w:b/>
          <w:smallCaps/>
          <w:lang w:val="en-US" w:eastAsia="ar-SA"/>
        </w:rPr>
        <w:t>Arlinghaus, R</w:t>
      </w:r>
      <w:r w:rsidRPr="000E65C1">
        <w:rPr>
          <w:rFonts w:eastAsia="Times New Roman" w:cstheme="minorHAnsi"/>
          <w:lang w:val="en-US" w:eastAsia="ar-SA"/>
        </w:rPr>
        <w:t xml:space="preserve">. 2017. </w:t>
      </w:r>
      <w:r w:rsidRPr="000E65C1">
        <w:rPr>
          <w:rFonts w:eastAsia="Times New Roman" w:cstheme="minorHAnsi"/>
          <w:lang w:eastAsia="ar-SA"/>
        </w:rPr>
        <w:t>Nachhaltiges Management von Angelgewässern: Ein Praxisleitfaden. Berichte des IGB 30, 227 pp.</w:t>
      </w:r>
    </w:p>
    <w:p w:rsidR="00593744" w:rsidRPr="000E65C1" w:rsidRDefault="00593744" w:rsidP="00593744">
      <w:pPr>
        <w:suppressAutoHyphens/>
        <w:spacing w:before="159" w:after="0" w:line="240" w:lineRule="auto"/>
        <w:ind w:left="1208" w:hanging="1208"/>
        <w:rPr>
          <w:rFonts w:eastAsia="Times New Roman" w:cstheme="minorHAnsi"/>
          <w:lang w:eastAsia="ar-SA"/>
        </w:rPr>
      </w:pPr>
      <w:r w:rsidRPr="000E65C1">
        <w:rPr>
          <w:rFonts w:eastAsia="Times New Roman" w:cstheme="minorHAnsi"/>
          <w:lang w:eastAsia="ar-SA"/>
        </w:rPr>
        <w:t xml:space="preserve">18. </w:t>
      </w:r>
      <w:r w:rsidRPr="000E65C1">
        <w:rPr>
          <w:rFonts w:eastAsia="Times New Roman" w:cstheme="minorHAnsi"/>
          <w:smallCaps/>
          <w:lang w:eastAsia="ar-SA"/>
        </w:rPr>
        <w:t xml:space="preserve">Ensinger, J., Brämick, U., </w:t>
      </w:r>
      <w:proofErr w:type="spellStart"/>
      <w:r w:rsidRPr="000E65C1">
        <w:rPr>
          <w:rFonts w:eastAsia="Times New Roman" w:cstheme="minorHAnsi"/>
          <w:smallCaps/>
          <w:lang w:eastAsia="ar-SA"/>
        </w:rPr>
        <w:t>Fladung</w:t>
      </w:r>
      <w:proofErr w:type="spellEnd"/>
      <w:r w:rsidRPr="000E65C1">
        <w:rPr>
          <w:rFonts w:eastAsia="Times New Roman" w:cstheme="minorHAnsi"/>
          <w:smallCaps/>
          <w:lang w:eastAsia="ar-SA"/>
        </w:rPr>
        <w:t xml:space="preserve">, E., Dorow, M., </w:t>
      </w:r>
      <w:r w:rsidRPr="000E65C1">
        <w:rPr>
          <w:rFonts w:eastAsia="Times New Roman" w:cstheme="minorHAnsi"/>
          <w:b/>
          <w:smallCaps/>
          <w:lang w:eastAsia="ar-SA"/>
        </w:rPr>
        <w:t>Arlinghaus , R</w:t>
      </w:r>
      <w:r w:rsidRPr="000E65C1">
        <w:rPr>
          <w:rFonts w:eastAsia="Times New Roman" w:cstheme="minorHAnsi"/>
          <w:smallCaps/>
          <w:lang w:eastAsia="ar-SA"/>
        </w:rPr>
        <w:t xml:space="preserve">. </w:t>
      </w:r>
      <w:r w:rsidRPr="000E65C1">
        <w:rPr>
          <w:rFonts w:eastAsia="Times New Roman" w:cstheme="minorHAnsi"/>
          <w:lang w:eastAsia="ar-SA"/>
        </w:rPr>
        <w:t>2016. Charakterisierung und Perspektiven der Angelfischerei in Nordostdeutschland. Potsdam–</w:t>
      </w:r>
      <w:proofErr w:type="spellStart"/>
      <w:r w:rsidRPr="000E65C1">
        <w:rPr>
          <w:rFonts w:eastAsia="Times New Roman" w:cstheme="minorHAnsi"/>
          <w:lang w:eastAsia="ar-SA"/>
        </w:rPr>
        <w:t>Sacrow</w:t>
      </w:r>
      <w:proofErr w:type="spellEnd"/>
      <w:r w:rsidRPr="000E65C1">
        <w:rPr>
          <w:rFonts w:eastAsia="Times New Roman" w:cstheme="minorHAnsi"/>
          <w:lang w:eastAsia="ar-SA"/>
        </w:rPr>
        <w:t>. Schriften des Instituts für Binnenfischerei e.V. Band 44, 120 pp.</w:t>
      </w:r>
    </w:p>
    <w:p w:rsidR="00593744" w:rsidRPr="000E65C1" w:rsidRDefault="00593744" w:rsidP="00593744">
      <w:pPr>
        <w:suppressAutoHyphens/>
        <w:spacing w:before="159" w:after="0" w:line="240" w:lineRule="auto"/>
        <w:ind w:left="1208" w:hanging="1208"/>
        <w:rPr>
          <w:rFonts w:eastAsia="Times New Roman" w:cstheme="minorHAnsi"/>
          <w:lang w:eastAsia="ar-SA"/>
        </w:rPr>
      </w:pPr>
      <w:r w:rsidRPr="000E65C1">
        <w:rPr>
          <w:rFonts w:eastAsia="Times New Roman" w:cstheme="minorHAnsi"/>
          <w:lang w:eastAsia="ar-SA"/>
        </w:rPr>
        <w:t xml:space="preserve">17. </w:t>
      </w:r>
      <w:r w:rsidRPr="000E65C1">
        <w:rPr>
          <w:rFonts w:eastAsia="Times New Roman" w:cstheme="minorHAnsi"/>
          <w:smallCaps/>
          <w:lang w:eastAsia="ar-SA"/>
        </w:rPr>
        <w:t xml:space="preserve">Cyrus, E.-M., </w:t>
      </w:r>
      <w:r w:rsidRPr="000E65C1">
        <w:rPr>
          <w:rFonts w:eastAsia="Times New Roman" w:cstheme="minorHAnsi"/>
          <w:b/>
          <w:smallCaps/>
          <w:lang w:eastAsia="ar-SA"/>
        </w:rPr>
        <w:t>Arlinghaus, R</w:t>
      </w:r>
      <w:r w:rsidRPr="000E65C1">
        <w:rPr>
          <w:rFonts w:eastAsia="Times New Roman" w:cstheme="minorHAnsi"/>
          <w:smallCaps/>
          <w:lang w:eastAsia="ar-SA"/>
        </w:rPr>
        <w:t>.</w:t>
      </w:r>
      <w:r w:rsidRPr="000E65C1">
        <w:rPr>
          <w:rFonts w:eastAsia="Times New Roman" w:cstheme="minorHAnsi"/>
          <w:lang w:eastAsia="ar-SA"/>
        </w:rPr>
        <w:t xml:space="preserve"> 2016. Besatzfisch-Geschichten von Fischen, Anglern und Forschern. Leibniz-Institut für Gewässerökologie und Binnenfischerei, Berlin, 68 pp.</w:t>
      </w:r>
    </w:p>
    <w:p w:rsidR="00593744" w:rsidRPr="000E65C1" w:rsidRDefault="00593744" w:rsidP="00593744">
      <w:pPr>
        <w:suppressAutoHyphens/>
        <w:spacing w:before="159" w:after="0" w:line="240" w:lineRule="auto"/>
        <w:ind w:left="1208" w:hanging="1208"/>
        <w:rPr>
          <w:rFonts w:eastAsia="Times New Roman" w:cstheme="minorHAnsi"/>
          <w:lang w:eastAsia="ar-SA"/>
        </w:rPr>
      </w:pPr>
      <w:r w:rsidRPr="000E65C1">
        <w:rPr>
          <w:rFonts w:eastAsia="Times New Roman" w:cstheme="minorHAnsi"/>
          <w:smallCaps/>
          <w:lang w:eastAsia="ar-SA"/>
        </w:rPr>
        <w:t xml:space="preserve">16. </w:t>
      </w:r>
      <w:r w:rsidRPr="000E65C1">
        <w:rPr>
          <w:rFonts w:eastAsia="Times New Roman" w:cstheme="minorHAnsi"/>
          <w:b/>
          <w:smallCaps/>
          <w:lang w:eastAsia="ar-SA"/>
        </w:rPr>
        <w:t>Arlinghaus, R</w:t>
      </w:r>
      <w:r w:rsidRPr="000E65C1">
        <w:rPr>
          <w:rFonts w:eastAsia="Times New Roman" w:cstheme="minorHAnsi"/>
          <w:smallCaps/>
          <w:lang w:eastAsia="ar-SA"/>
        </w:rPr>
        <w:t xml:space="preserve">., Cyrus, E.-M., Eschbach, E., Fujitani, M., Hühn, D., Pagel, T., Riepe, C. 2015. </w:t>
      </w:r>
      <w:r w:rsidRPr="000E65C1">
        <w:rPr>
          <w:rFonts w:eastAsia="Times New Roman" w:cstheme="minorHAnsi"/>
          <w:lang w:eastAsia="ar-SA"/>
        </w:rPr>
        <w:t>Hand in Hand für nachhaltigen Fischbesatz. Berichte des IGB 28, 201 pp.</w:t>
      </w:r>
    </w:p>
    <w:p w:rsidR="00593744" w:rsidRPr="000E65C1" w:rsidRDefault="00593744" w:rsidP="00593744">
      <w:pPr>
        <w:suppressAutoHyphens/>
        <w:spacing w:before="159" w:after="0" w:line="240" w:lineRule="auto"/>
        <w:ind w:left="1208" w:hanging="1208"/>
        <w:rPr>
          <w:rFonts w:eastAsia="Times New Roman" w:cstheme="minorHAnsi"/>
          <w:lang w:eastAsia="ar-SA"/>
        </w:rPr>
      </w:pPr>
      <w:r w:rsidRPr="000E65C1">
        <w:rPr>
          <w:rFonts w:eastAsia="Times New Roman" w:cstheme="minorHAnsi"/>
          <w:smallCaps/>
          <w:lang w:eastAsia="ar-SA"/>
        </w:rPr>
        <w:t xml:space="preserve">15. </w:t>
      </w:r>
      <w:proofErr w:type="spellStart"/>
      <w:r w:rsidRPr="000E65C1">
        <w:rPr>
          <w:rFonts w:eastAsia="Times New Roman" w:cstheme="minorHAnsi"/>
          <w:b/>
          <w:smallCaps/>
          <w:lang w:eastAsia="ar-SA"/>
        </w:rPr>
        <w:t>Arlighaus</w:t>
      </w:r>
      <w:proofErr w:type="spellEnd"/>
      <w:r w:rsidRPr="000E65C1">
        <w:rPr>
          <w:rFonts w:eastAsia="Times New Roman" w:cstheme="minorHAnsi"/>
          <w:b/>
          <w:smallCaps/>
          <w:lang w:eastAsia="ar-SA"/>
        </w:rPr>
        <w:t>, R</w:t>
      </w:r>
      <w:r w:rsidRPr="000E65C1">
        <w:rPr>
          <w:rFonts w:eastAsia="Times New Roman" w:cstheme="minorHAnsi"/>
          <w:smallCaps/>
          <w:lang w:eastAsia="ar-SA"/>
        </w:rPr>
        <w:t xml:space="preserve">., Cyrus, E.-M., Eschbach, E., Fujitani, M., Hühn, D., Pagel, T., Riepe, C. 2015. </w:t>
      </w:r>
      <w:r w:rsidRPr="000E65C1">
        <w:rPr>
          <w:rFonts w:eastAsia="Times New Roman" w:cstheme="minorHAnsi"/>
          <w:lang w:eastAsia="ar-SA"/>
        </w:rPr>
        <w:t>Hand in Hand für nachhaltigen Fischbesatz. Dokumentarfilm, 62 Minuten. (www.youtube.com/watch?v=27Ar-A5PLA0)</w:t>
      </w:r>
    </w:p>
    <w:p w:rsidR="00593744" w:rsidRPr="000E65C1" w:rsidRDefault="00593744" w:rsidP="00593744">
      <w:pPr>
        <w:suppressAutoHyphens/>
        <w:spacing w:before="159" w:after="0" w:line="240" w:lineRule="auto"/>
        <w:ind w:left="1208" w:hanging="1208"/>
        <w:rPr>
          <w:rFonts w:eastAsia="Times New Roman" w:cstheme="minorHAnsi"/>
          <w:lang w:eastAsia="ar-SA"/>
        </w:rPr>
      </w:pPr>
      <w:r w:rsidRPr="000E65C1">
        <w:rPr>
          <w:rFonts w:eastAsia="Times New Roman" w:cstheme="minorHAnsi"/>
          <w:smallCaps/>
          <w:lang w:eastAsia="ar-SA"/>
        </w:rPr>
        <w:t xml:space="preserve">14. </w:t>
      </w:r>
      <w:proofErr w:type="spellStart"/>
      <w:r w:rsidRPr="000E65C1">
        <w:rPr>
          <w:rFonts w:eastAsia="Times New Roman" w:cstheme="minorHAnsi"/>
          <w:b/>
          <w:smallCaps/>
          <w:lang w:eastAsia="ar-SA"/>
        </w:rPr>
        <w:t>Arlighaus</w:t>
      </w:r>
      <w:proofErr w:type="spellEnd"/>
      <w:r w:rsidRPr="000E65C1">
        <w:rPr>
          <w:rFonts w:eastAsia="Times New Roman" w:cstheme="minorHAnsi"/>
          <w:b/>
          <w:smallCaps/>
          <w:lang w:eastAsia="ar-SA"/>
        </w:rPr>
        <w:t>, R</w:t>
      </w:r>
      <w:r w:rsidRPr="000E65C1">
        <w:rPr>
          <w:rFonts w:eastAsia="Times New Roman" w:cstheme="minorHAnsi"/>
          <w:smallCaps/>
          <w:lang w:eastAsia="ar-SA"/>
        </w:rPr>
        <w:t xml:space="preserve">., Cyrus, E.-M., Eschbach, E., Fujitani, M., Hühn, D., Pagel, T., Riepe, C. 2015. </w:t>
      </w:r>
      <w:r w:rsidRPr="000E65C1">
        <w:rPr>
          <w:rFonts w:eastAsia="Times New Roman" w:cstheme="minorHAnsi"/>
          <w:lang w:eastAsia="ar-SA"/>
        </w:rPr>
        <w:t xml:space="preserve">Hand in Hand für nachhaltigen Fischbesatz. Zehn Besatzfisch-Kernbotschaften als fünf Jahren </w:t>
      </w:r>
      <w:proofErr w:type="spellStart"/>
      <w:r w:rsidRPr="000E65C1">
        <w:rPr>
          <w:rFonts w:eastAsia="Times New Roman" w:cstheme="minorHAnsi"/>
          <w:lang w:eastAsia="ar-SA"/>
        </w:rPr>
        <w:t>angelfischereilicher</w:t>
      </w:r>
      <w:proofErr w:type="spellEnd"/>
      <w:r w:rsidRPr="000E65C1">
        <w:rPr>
          <w:rFonts w:eastAsia="Times New Roman" w:cstheme="minorHAnsi"/>
          <w:lang w:eastAsia="ar-SA"/>
        </w:rPr>
        <w:t xml:space="preserve"> Forschung. Leibniz-Institut für Gewässerökologie und Binnenfischerei, 54 pp.</w:t>
      </w:r>
    </w:p>
    <w:p w:rsidR="00593744" w:rsidRPr="000E65C1" w:rsidRDefault="00593744" w:rsidP="00593744">
      <w:pPr>
        <w:suppressAutoHyphens/>
        <w:spacing w:before="159" w:after="0" w:line="240" w:lineRule="auto"/>
        <w:ind w:left="1208" w:hanging="1208"/>
        <w:rPr>
          <w:rFonts w:eastAsia="Times New Roman" w:cstheme="minorHAnsi"/>
          <w:smallCaps/>
          <w:lang w:val="en-GB" w:eastAsia="ar-SA"/>
        </w:rPr>
      </w:pPr>
      <w:r w:rsidRPr="000E65C1">
        <w:rPr>
          <w:rFonts w:eastAsia="Times New Roman" w:cstheme="minorHAnsi"/>
          <w:smallCaps/>
          <w:lang w:eastAsia="ar-SA"/>
        </w:rPr>
        <w:t xml:space="preserve">13. Sass, G.G., M.S. Allen, R. </w:t>
      </w:r>
      <w:r w:rsidRPr="000E65C1">
        <w:rPr>
          <w:rFonts w:eastAsia="Times New Roman" w:cstheme="minorHAnsi"/>
          <w:b/>
          <w:smallCaps/>
          <w:lang w:eastAsia="ar-SA"/>
        </w:rPr>
        <w:t>Arlinghaus, R.</w:t>
      </w:r>
      <w:r w:rsidRPr="000E65C1">
        <w:rPr>
          <w:rFonts w:eastAsia="Times New Roman" w:cstheme="minorHAnsi"/>
          <w:lang w:eastAsia="ar-SA"/>
        </w:rPr>
        <w:t xml:space="preserve">, </w:t>
      </w:r>
      <w:r w:rsidRPr="000E65C1">
        <w:rPr>
          <w:rFonts w:eastAsia="Times New Roman" w:cstheme="minorHAnsi"/>
          <w:smallCaps/>
          <w:lang w:eastAsia="ar-SA"/>
        </w:rPr>
        <w:t xml:space="preserve">J.F. </w:t>
      </w:r>
      <w:proofErr w:type="spellStart"/>
      <w:r w:rsidRPr="000E65C1">
        <w:rPr>
          <w:rFonts w:eastAsia="Times New Roman" w:cstheme="minorHAnsi"/>
          <w:smallCaps/>
          <w:lang w:eastAsia="ar-SA"/>
        </w:rPr>
        <w:t>Kitchell</w:t>
      </w:r>
      <w:proofErr w:type="spellEnd"/>
      <w:r w:rsidRPr="000E65C1">
        <w:rPr>
          <w:rFonts w:eastAsia="Times New Roman" w:cstheme="minorHAnsi"/>
          <w:smallCaps/>
          <w:lang w:eastAsia="ar-SA"/>
        </w:rPr>
        <w:t>, K. Lorenzen, D.E. Schindler</w:t>
      </w:r>
      <w:r w:rsidRPr="000E65C1">
        <w:rPr>
          <w:rFonts w:eastAsia="Times New Roman" w:cstheme="minorHAnsi"/>
          <w:lang w:eastAsia="ar-SA"/>
        </w:rPr>
        <w:t xml:space="preserve"> (</w:t>
      </w:r>
      <w:proofErr w:type="spellStart"/>
      <w:r w:rsidRPr="000E65C1">
        <w:rPr>
          <w:rFonts w:eastAsia="Times New Roman" w:cstheme="minorHAnsi"/>
          <w:lang w:eastAsia="ar-SA"/>
        </w:rPr>
        <w:t>eds</w:t>
      </w:r>
      <w:proofErr w:type="spellEnd"/>
      <w:r w:rsidRPr="000E65C1">
        <w:rPr>
          <w:rFonts w:eastAsia="Times New Roman" w:cstheme="minorHAnsi"/>
          <w:lang w:eastAsia="ar-SA"/>
        </w:rPr>
        <w:t xml:space="preserve">.) 2014. </w:t>
      </w:r>
      <w:r w:rsidRPr="000E65C1">
        <w:rPr>
          <w:rFonts w:eastAsia="Times New Roman" w:cstheme="minorHAnsi"/>
          <w:lang w:val="en-US" w:eastAsia="ar-SA"/>
        </w:rPr>
        <w:t>Foundations of Fish</w:t>
      </w:r>
      <w:proofErr w:type="spellStart"/>
      <w:r w:rsidRPr="000E65C1">
        <w:rPr>
          <w:rFonts w:eastAsia="Times New Roman" w:cstheme="minorHAnsi"/>
          <w:lang w:val="en-GB" w:eastAsia="ar-SA"/>
        </w:rPr>
        <w:t>eries</w:t>
      </w:r>
      <w:proofErr w:type="spellEnd"/>
      <w:r w:rsidRPr="000E65C1">
        <w:rPr>
          <w:rFonts w:eastAsia="Times New Roman" w:cstheme="minorHAnsi"/>
          <w:lang w:val="en-GB" w:eastAsia="ar-SA"/>
        </w:rPr>
        <w:t xml:space="preserve"> Science. American Fisheries Society, Bethesda, Maryland.</w:t>
      </w:r>
    </w:p>
    <w:p w:rsidR="00593744" w:rsidRPr="000E65C1" w:rsidRDefault="00593744" w:rsidP="00593744">
      <w:pPr>
        <w:suppressAutoHyphens/>
        <w:spacing w:before="159" w:after="0" w:line="240" w:lineRule="auto"/>
        <w:ind w:left="1208" w:hanging="1208"/>
        <w:rPr>
          <w:rFonts w:eastAsia="Times New Roman" w:cstheme="minorHAnsi"/>
          <w:lang w:eastAsia="ar-SA"/>
        </w:rPr>
      </w:pPr>
      <w:r w:rsidRPr="000E65C1">
        <w:rPr>
          <w:rFonts w:eastAsia="Times New Roman" w:cstheme="minorHAnsi"/>
          <w:smallCaps/>
          <w:lang w:val="en-US" w:eastAsia="ar-SA"/>
        </w:rPr>
        <w:t xml:space="preserve">12. Riepe, C., </w:t>
      </w:r>
      <w:r w:rsidRPr="000E65C1">
        <w:rPr>
          <w:rFonts w:eastAsia="Times New Roman" w:cstheme="minorHAnsi"/>
          <w:b/>
          <w:smallCaps/>
          <w:lang w:val="en-US" w:eastAsia="ar-SA"/>
        </w:rPr>
        <w:t>R.</w:t>
      </w:r>
      <w:r w:rsidRPr="000E65C1">
        <w:rPr>
          <w:rFonts w:eastAsia="Times New Roman" w:cstheme="minorHAnsi"/>
          <w:smallCaps/>
          <w:lang w:val="en-US" w:eastAsia="ar-SA"/>
        </w:rPr>
        <w:t xml:space="preserve"> </w:t>
      </w:r>
      <w:r w:rsidRPr="000E65C1">
        <w:rPr>
          <w:rFonts w:eastAsia="Times New Roman" w:cstheme="minorHAnsi"/>
          <w:b/>
          <w:smallCaps/>
          <w:lang w:val="en-US" w:eastAsia="ar-SA"/>
        </w:rPr>
        <w:t>Arlinghaus</w:t>
      </w:r>
      <w:r w:rsidRPr="000E65C1">
        <w:rPr>
          <w:rFonts w:eastAsia="Times New Roman" w:cstheme="minorHAnsi"/>
          <w:smallCaps/>
          <w:lang w:val="en-US" w:eastAsia="ar-SA"/>
        </w:rPr>
        <w:t xml:space="preserve">. </w:t>
      </w:r>
      <w:r w:rsidRPr="000E65C1">
        <w:rPr>
          <w:rFonts w:eastAsia="Times New Roman" w:cstheme="minorHAnsi"/>
          <w:smallCaps/>
          <w:lang w:eastAsia="ar-SA"/>
        </w:rPr>
        <w:t xml:space="preserve">2014. </w:t>
      </w:r>
      <w:r w:rsidRPr="000E65C1">
        <w:rPr>
          <w:rFonts w:eastAsia="Times New Roman" w:cstheme="minorHAnsi"/>
          <w:lang w:eastAsia="ar-SA"/>
        </w:rPr>
        <w:t>Einstellung der Bevölkerung zum Tierschutz in der Angelfischerei. Berichte des IGB, 196 pp.</w:t>
      </w:r>
    </w:p>
    <w:p w:rsidR="00593744" w:rsidRPr="000E65C1" w:rsidRDefault="00593744" w:rsidP="00593744">
      <w:pPr>
        <w:suppressAutoHyphens/>
        <w:spacing w:before="159" w:after="0" w:line="240" w:lineRule="auto"/>
        <w:ind w:left="1208" w:hanging="1208"/>
        <w:rPr>
          <w:rFonts w:eastAsia="Times New Roman" w:cstheme="minorHAnsi"/>
          <w:lang w:val="en-US" w:eastAsia="ar-SA"/>
        </w:rPr>
      </w:pPr>
      <w:r w:rsidRPr="00DD4650">
        <w:rPr>
          <w:rFonts w:eastAsia="Times New Roman" w:cstheme="minorHAnsi"/>
          <w:lang w:eastAsia="ar-SA"/>
        </w:rPr>
        <w:t xml:space="preserve">11. </w:t>
      </w:r>
      <w:r w:rsidRPr="00DD4650">
        <w:rPr>
          <w:rFonts w:eastAsia="Times New Roman" w:cstheme="minorHAnsi"/>
          <w:b/>
          <w:smallCaps/>
          <w:lang w:eastAsia="ar-SA"/>
        </w:rPr>
        <w:t>Arlinghaus</w:t>
      </w:r>
      <w:r w:rsidRPr="00DD4650">
        <w:rPr>
          <w:rFonts w:eastAsia="Times New Roman" w:cstheme="minorHAnsi"/>
          <w:smallCaps/>
          <w:lang w:eastAsia="ar-SA"/>
        </w:rPr>
        <w:t xml:space="preserve">, </w:t>
      </w:r>
      <w:r w:rsidRPr="00DD4650">
        <w:rPr>
          <w:rFonts w:eastAsia="Times New Roman" w:cstheme="minorHAnsi"/>
          <w:b/>
          <w:smallCaps/>
          <w:lang w:eastAsia="ar-SA"/>
        </w:rPr>
        <w:t>R</w:t>
      </w:r>
      <w:r w:rsidRPr="00DD4650">
        <w:rPr>
          <w:rFonts w:eastAsia="Times New Roman" w:cstheme="minorHAnsi"/>
          <w:smallCaps/>
          <w:lang w:eastAsia="ar-SA"/>
        </w:rPr>
        <w:t xml:space="preserve">., S.J. Cooke, W. Potts. </w:t>
      </w:r>
      <w:r w:rsidRPr="000E65C1">
        <w:rPr>
          <w:rFonts w:eastAsia="Times New Roman" w:cstheme="minorHAnsi"/>
          <w:smallCaps/>
          <w:lang w:val="en-GB" w:eastAsia="ar-SA"/>
        </w:rPr>
        <w:t>2013 (</w:t>
      </w:r>
      <w:r w:rsidRPr="000E65C1">
        <w:rPr>
          <w:rFonts w:eastAsia="Times New Roman" w:cstheme="minorHAnsi"/>
          <w:lang w:val="en-GB" w:eastAsia="ar-SA"/>
        </w:rPr>
        <w:t xml:space="preserve">eds.). </w:t>
      </w:r>
      <w:proofErr w:type="spellStart"/>
      <w:r w:rsidRPr="000E65C1">
        <w:rPr>
          <w:rFonts w:eastAsia="Times New Roman" w:cstheme="minorHAnsi"/>
          <w:lang w:val="en-GB" w:eastAsia="ar-SA"/>
        </w:rPr>
        <w:t>Procee</w:t>
      </w:r>
      <w:proofErr w:type="spellEnd"/>
      <w:r w:rsidRPr="000E65C1">
        <w:rPr>
          <w:rFonts w:eastAsia="Times New Roman" w:cstheme="minorHAnsi"/>
          <w:lang w:val="en-US" w:eastAsia="ar-SA"/>
        </w:rPr>
        <w:t>dings of the 6</w:t>
      </w:r>
      <w:r w:rsidRPr="000E65C1">
        <w:rPr>
          <w:rFonts w:eastAsia="Times New Roman" w:cstheme="minorHAnsi"/>
          <w:vertAlign w:val="superscript"/>
          <w:lang w:val="en-US" w:eastAsia="ar-SA"/>
        </w:rPr>
        <w:t>th</w:t>
      </w:r>
      <w:r w:rsidRPr="000E65C1">
        <w:rPr>
          <w:rFonts w:eastAsia="Times New Roman" w:cstheme="minorHAnsi"/>
          <w:lang w:val="en-US" w:eastAsia="ar-SA"/>
        </w:rPr>
        <w:t xml:space="preserve"> World Recreational Fishing Conference (17 papers). Fisheries Management and Ecology, Special issue.</w:t>
      </w:r>
    </w:p>
    <w:p w:rsidR="00593744" w:rsidRPr="000E65C1" w:rsidRDefault="00593744" w:rsidP="00593744">
      <w:pPr>
        <w:suppressAutoHyphens/>
        <w:spacing w:before="159" w:after="0" w:line="240" w:lineRule="auto"/>
        <w:ind w:left="1208" w:hanging="1208"/>
        <w:rPr>
          <w:rFonts w:eastAsia="Times New Roman" w:cstheme="minorHAnsi"/>
          <w:lang w:val="en-US" w:eastAsia="ar-SA"/>
        </w:rPr>
      </w:pPr>
      <w:r w:rsidRPr="000E65C1">
        <w:rPr>
          <w:rFonts w:eastAsia="Times New Roman" w:cstheme="minorHAnsi"/>
          <w:lang w:val="en-US" w:eastAsia="ar-SA"/>
        </w:rPr>
        <w:t xml:space="preserve">10. </w:t>
      </w:r>
      <w:r w:rsidRPr="000E65C1">
        <w:rPr>
          <w:rFonts w:eastAsia="Times New Roman" w:cstheme="minorHAnsi"/>
          <w:smallCaps/>
          <w:lang w:val="en-US" w:eastAsia="ar-SA"/>
        </w:rPr>
        <w:t>Food and Agricultural Organization of the United Nations (FAO)</w:t>
      </w:r>
      <w:r w:rsidRPr="000E65C1">
        <w:rPr>
          <w:rFonts w:eastAsia="Times New Roman" w:cstheme="minorHAnsi"/>
          <w:lang w:val="en-US" w:eastAsia="ar-SA"/>
        </w:rPr>
        <w:t xml:space="preserve"> 2012. Technical Guidelines for Responsible Fisheries: Recreational Fisheries. FAO, Rome, 192 pp. (drafted by </w:t>
      </w:r>
      <w:r w:rsidRPr="000E65C1">
        <w:rPr>
          <w:rFonts w:eastAsia="Times New Roman" w:cstheme="minorHAnsi"/>
          <w:b/>
          <w:smallCaps/>
          <w:lang w:val="en-US" w:eastAsia="ar-SA"/>
        </w:rPr>
        <w:t>R. Arlinghaus</w:t>
      </w:r>
      <w:r w:rsidRPr="000E65C1">
        <w:rPr>
          <w:rFonts w:eastAsia="Times New Roman" w:cstheme="minorHAnsi"/>
          <w:smallCaps/>
          <w:lang w:val="en-US" w:eastAsia="ar-SA"/>
        </w:rPr>
        <w:t>, S.J. Cooke &amp; B.M. Johnson</w:t>
      </w:r>
      <w:r w:rsidRPr="000E65C1">
        <w:rPr>
          <w:rFonts w:eastAsia="Times New Roman" w:cstheme="minorHAnsi"/>
          <w:lang w:val="en-US" w:eastAsia="ar-SA"/>
        </w:rPr>
        <w:t>).</w:t>
      </w:r>
    </w:p>
    <w:p w:rsidR="00593744" w:rsidRPr="000E65C1" w:rsidRDefault="00593744" w:rsidP="00593744">
      <w:pPr>
        <w:suppressAutoHyphens/>
        <w:spacing w:before="159" w:after="0" w:line="240" w:lineRule="auto"/>
        <w:ind w:left="1208" w:hanging="1208"/>
        <w:rPr>
          <w:rFonts w:eastAsia="Times New Roman" w:cstheme="minorHAnsi"/>
          <w:lang w:val="en-US" w:eastAsia="ar-SA"/>
        </w:rPr>
      </w:pPr>
      <w:r w:rsidRPr="000E65C1">
        <w:rPr>
          <w:rFonts w:eastAsia="Times New Roman" w:cstheme="minorHAnsi"/>
          <w:lang w:val="en-US" w:eastAsia="ar-SA"/>
        </w:rPr>
        <w:t xml:space="preserve">9. </w:t>
      </w:r>
      <w:r w:rsidRPr="000E65C1">
        <w:rPr>
          <w:rFonts w:eastAsia="Times New Roman" w:cstheme="minorHAnsi"/>
          <w:smallCaps/>
          <w:lang w:val="en-US" w:eastAsia="ar-SA"/>
        </w:rPr>
        <w:t xml:space="preserve">Beard, D.T., </w:t>
      </w:r>
      <w:r w:rsidRPr="000E65C1">
        <w:rPr>
          <w:rFonts w:eastAsia="Times New Roman" w:cstheme="minorHAnsi"/>
          <w:b/>
          <w:smallCaps/>
          <w:lang w:val="en-US" w:eastAsia="ar-SA"/>
        </w:rPr>
        <w:t>R. Arlinghaus</w:t>
      </w:r>
      <w:r w:rsidRPr="000E65C1">
        <w:rPr>
          <w:rFonts w:eastAsia="Times New Roman" w:cstheme="minorHAnsi"/>
          <w:smallCaps/>
          <w:lang w:val="en-US" w:eastAsia="ar-SA"/>
        </w:rPr>
        <w:t>, S.G. Sutton</w:t>
      </w:r>
      <w:r w:rsidRPr="000E65C1">
        <w:rPr>
          <w:rFonts w:eastAsia="Times New Roman" w:cstheme="minorHAnsi"/>
          <w:lang w:val="en-US" w:eastAsia="ar-SA"/>
        </w:rPr>
        <w:t xml:space="preserve"> (eds.) 2011. The angler in the environment: social, economic, biological and ethical dimensions. American Fisheries Society, Bethesda, Maryland, 365 pp.</w:t>
      </w:r>
    </w:p>
    <w:p w:rsidR="00593744" w:rsidRPr="000E65C1" w:rsidRDefault="00593744" w:rsidP="00593744">
      <w:pPr>
        <w:suppressAutoHyphens/>
        <w:spacing w:before="159" w:after="0" w:line="240" w:lineRule="auto"/>
        <w:ind w:left="1208" w:hanging="1208"/>
        <w:rPr>
          <w:rFonts w:eastAsia="Times New Roman" w:cstheme="minorHAnsi"/>
          <w:lang w:val="en-GB" w:eastAsia="ar-SA"/>
        </w:rPr>
      </w:pPr>
      <w:r w:rsidRPr="000E65C1">
        <w:rPr>
          <w:rFonts w:eastAsia="Times New Roman" w:cstheme="minorHAnsi"/>
          <w:lang w:val="en-US" w:eastAsia="ar-SA"/>
        </w:rPr>
        <w:t xml:space="preserve">8. </w:t>
      </w:r>
      <w:proofErr w:type="spellStart"/>
      <w:r w:rsidRPr="000E65C1">
        <w:rPr>
          <w:rFonts w:eastAsia="Times New Roman" w:cstheme="minorHAnsi"/>
          <w:smallCaps/>
          <w:lang w:val="en-US" w:eastAsia="ar-SA"/>
        </w:rPr>
        <w:t>Parkkila</w:t>
      </w:r>
      <w:proofErr w:type="spellEnd"/>
      <w:r w:rsidRPr="000E65C1">
        <w:rPr>
          <w:rFonts w:eastAsia="Times New Roman" w:cstheme="minorHAnsi"/>
          <w:smallCaps/>
          <w:lang w:val="en-US" w:eastAsia="ar-SA"/>
        </w:rPr>
        <w:t xml:space="preserve">, K., </w:t>
      </w:r>
      <w:r w:rsidRPr="000E65C1">
        <w:rPr>
          <w:rFonts w:eastAsia="Times New Roman" w:cstheme="minorHAnsi"/>
          <w:b/>
          <w:smallCaps/>
          <w:lang w:val="en-US" w:eastAsia="ar-SA"/>
        </w:rPr>
        <w:t>R. Arlinghaus</w:t>
      </w:r>
      <w:r w:rsidRPr="000E65C1">
        <w:rPr>
          <w:rFonts w:eastAsia="Times New Roman" w:cstheme="minorHAnsi"/>
          <w:smallCaps/>
          <w:lang w:val="en-US" w:eastAsia="ar-SA"/>
        </w:rPr>
        <w:t xml:space="preserve">, J. </w:t>
      </w:r>
      <w:proofErr w:type="spellStart"/>
      <w:r w:rsidRPr="000E65C1">
        <w:rPr>
          <w:rFonts w:eastAsia="Times New Roman" w:cstheme="minorHAnsi"/>
          <w:smallCaps/>
          <w:lang w:val="en-US" w:eastAsia="ar-SA"/>
        </w:rPr>
        <w:t>Artell</w:t>
      </w:r>
      <w:proofErr w:type="spellEnd"/>
      <w:r w:rsidRPr="000E65C1">
        <w:rPr>
          <w:rFonts w:eastAsia="Times New Roman" w:cstheme="minorHAnsi"/>
          <w:smallCaps/>
          <w:lang w:val="en-US" w:eastAsia="ar-SA"/>
        </w:rPr>
        <w:t xml:space="preserve">, B. Gentner, W. Haider, </w:t>
      </w:r>
      <w:r w:rsidRPr="000E65C1">
        <w:rPr>
          <w:rFonts w:eastAsia="Times New Roman" w:cstheme="minorHAnsi"/>
          <w:smallCaps/>
          <w:lang w:val="en-GB" w:eastAsia="ar-SA"/>
        </w:rPr>
        <w:t>Ø</w:t>
      </w:r>
      <w:r w:rsidRPr="000E65C1">
        <w:rPr>
          <w:rFonts w:eastAsia="Times New Roman" w:cstheme="minorHAnsi"/>
          <w:smallCaps/>
          <w:lang w:val="en-US" w:eastAsia="ar-SA"/>
        </w:rPr>
        <w:t xml:space="preserve">. </w:t>
      </w:r>
      <w:proofErr w:type="spellStart"/>
      <w:r w:rsidRPr="000E65C1">
        <w:rPr>
          <w:rFonts w:eastAsia="Times New Roman" w:cstheme="minorHAnsi"/>
          <w:smallCaps/>
          <w:lang w:val="en-US" w:eastAsia="ar-SA"/>
        </w:rPr>
        <w:t>Aas</w:t>
      </w:r>
      <w:proofErr w:type="spellEnd"/>
      <w:r w:rsidRPr="000E65C1">
        <w:rPr>
          <w:rFonts w:eastAsia="Times New Roman" w:cstheme="minorHAnsi"/>
          <w:smallCaps/>
          <w:lang w:val="en-US" w:eastAsia="ar-SA"/>
        </w:rPr>
        <w:t xml:space="preserve">, D. Barton, E. Roth, M. </w:t>
      </w:r>
      <w:proofErr w:type="spellStart"/>
      <w:r w:rsidRPr="000E65C1">
        <w:rPr>
          <w:rFonts w:eastAsia="Times New Roman" w:cstheme="minorHAnsi"/>
          <w:smallCaps/>
          <w:lang w:val="en-US" w:eastAsia="ar-SA"/>
        </w:rPr>
        <w:t>Sipponen</w:t>
      </w:r>
      <w:proofErr w:type="spellEnd"/>
      <w:r w:rsidRPr="000E65C1">
        <w:rPr>
          <w:rFonts w:eastAsia="Times New Roman" w:cstheme="minorHAnsi"/>
          <w:smallCaps/>
          <w:lang w:val="en-US" w:eastAsia="ar-SA"/>
        </w:rPr>
        <w:t>.</w:t>
      </w:r>
      <w:r w:rsidRPr="000E65C1">
        <w:rPr>
          <w:rFonts w:eastAsia="Times New Roman" w:cstheme="minorHAnsi"/>
          <w:lang w:val="en-US" w:eastAsia="ar-SA"/>
        </w:rPr>
        <w:t xml:space="preserve"> 2010. </w:t>
      </w:r>
      <w:r w:rsidRPr="000E65C1">
        <w:rPr>
          <w:rFonts w:eastAsia="Times New Roman" w:cstheme="minorHAnsi"/>
          <w:lang w:val="en-GB" w:eastAsia="ar-SA"/>
        </w:rPr>
        <w:t>Methodologies for assessing socio-economic benefits of European inland recreational fisheries. EIFAC Occasional Paper, 46, 102 pp.</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7. </w:t>
      </w:r>
      <w:proofErr w:type="spellStart"/>
      <w:r w:rsidRPr="000E65C1">
        <w:rPr>
          <w:rFonts w:eastAsia="Times New Roman" w:cstheme="minorHAnsi"/>
          <w:smallCaps/>
          <w:lang w:val="en-GB" w:eastAsia="ar-SA"/>
        </w:rPr>
        <w:t>Aas</w:t>
      </w:r>
      <w:proofErr w:type="spellEnd"/>
      <w:r w:rsidRPr="000E65C1">
        <w:rPr>
          <w:rFonts w:eastAsia="Times New Roman" w:cstheme="minorHAnsi"/>
          <w:smallCaps/>
          <w:lang w:val="en-GB" w:eastAsia="ar-SA"/>
        </w:rPr>
        <w:t xml:space="preserve">, Ø.,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R.B. Ditton, D. Policansky, H.L. Schramm Jr. (</w:t>
      </w:r>
      <w:r w:rsidRPr="000E65C1">
        <w:rPr>
          <w:rFonts w:eastAsia="Times New Roman" w:cstheme="minorHAnsi"/>
          <w:lang w:val="en-GB" w:eastAsia="ar-SA"/>
        </w:rPr>
        <w:t>eds.) 2008. Global challenges in recreational fisheries. Blackwell Publishing, Oxford, 364 pp.</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 </w:t>
      </w:r>
      <w:r w:rsidRPr="000E65C1">
        <w:rPr>
          <w:rFonts w:eastAsia="Times New Roman" w:cstheme="minorHAnsi"/>
          <w:smallCaps/>
          <w:lang w:eastAsia="ar-SA"/>
        </w:rPr>
        <w:t xml:space="preserve">Steffens, W., </w:t>
      </w:r>
      <w:r w:rsidRPr="000E65C1">
        <w:rPr>
          <w:rFonts w:eastAsia="Times New Roman" w:cstheme="minorHAnsi"/>
          <w:b/>
          <w:smallCaps/>
          <w:lang w:eastAsia="ar-SA"/>
        </w:rPr>
        <w:t xml:space="preserve">R. Arlinghaus. </w:t>
      </w:r>
      <w:r w:rsidRPr="000E65C1">
        <w:rPr>
          <w:rFonts w:eastAsia="Times New Roman" w:cstheme="minorHAnsi"/>
          <w:lang w:eastAsia="ar-SA"/>
        </w:rPr>
        <w:t xml:space="preserve">2008. Der Karpfen. Die Neue Brehm Bücherei Band 203, Westarp Wissenschaften, </w:t>
      </w:r>
      <w:proofErr w:type="spellStart"/>
      <w:r w:rsidRPr="000E65C1">
        <w:rPr>
          <w:rFonts w:eastAsia="Times New Roman" w:cstheme="minorHAnsi"/>
          <w:lang w:eastAsia="ar-SA"/>
        </w:rPr>
        <w:t>Hohenwarsleben</w:t>
      </w:r>
      <w:proofErr w:type="spellEnd"/>
      <w:r w:rsidRPr="000E65C1">
        <w:rPr>
          <w:rFonts w:eastAsia="Times New Roman" w:cstheme="minorHAnsi"/>
          <w:lang w:eastAsia="ar-SA"/>
        </w:rPr>
        <w:t>, 228 pp.</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 </w:t>
      </w:r>
      <w:r w:rsidRPr="000E65C1">
        <w:rPr>
          <w:rFonts w:eastAsia="Times New Roman" w:cstheme="minorHAnsi"/>
          <w:b/>
          <w:smallCaps/>
          <w:lang w:eastAsia="ar-SA"/>
        </w:rPr>
        <w:t>Arlinghaus, R.</w:t>
      </w:r>
      <w:r w:rsidRPr="000E65C1">
        <w:rPr>
          <w:rFonts w:eastAsia="Times New Roman" w:cstheme="minorHAnsi"/>
          <w:lang w:eastAsia="ar-SA"/>
        </w:rPr>
        <w:t xml:space="preserve"> 2006. Der unterschätzte Angler. Kosmos, Stuttgart, 168 pp.</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b/>
          <w:lang w:eastAsia="ar-SA"/>
        </w:rPr>
      </w:pPr>
      <w:r w:rsidRPr="000E65C1">
        <w:rPr>
          <w:rFonts w:eastAsia="Times New Roman" w:cstheme="minorHAnsi"/>
          <w:lang w:eastAsia="ar-SA"/>
        </w:rPr>
        <w:t xml:space="preserve">3. </w:t>
      </w:r>
      <w:r w:rsidRPr="000E65C1">
        <w:rPr>
          <w:rFonts w:eastAsia="Times New Roman" w:cstheme="minorHAnsi"/>
          <w:b/>
          <w:smallCaps/>
          <w:lang w:eastAsia="ar-SA"/>
        </w:rPr>
        <w:t>Arlinghaus, R</w:t>
      </w:r>
      <w:r w:rsidRPr="000E65C1">
        <w:rPr>
          <w:rFonts w:eastAsia="Times New Roman" w:cstheme="minorHAnsi"/>
          <w:b/>
          <w:lang w:eastAsia="ar-SA"/>
        </w:rPr>
        <w:t>.</w:t>
      </w:r>
      <w:r w:rsidRPr="000E65C1">
        <w:rPr>
          <w:rFonts w:eastAsia="Times New Roman" w:cstheme="minorHAnsi"/>
          <w:lang w:eastAsia="ar-SA"/>
        </w:rPr>
        <w:t xml:space="preserve"> 2004. </w:t>
      </w:r>
      <w:r w:rsidRPr="000E65C1">
        <w:rPr>
          <w:rFonts w:eastAsia="Times New Roman" w:cstheme="minorHAnsi"/>
          <w:lang w:val="en-GB" w:eastAsia="ar-SA"/>
        </w:rPr>
        <w:t xml:space="preserve">A human dimensions approach towards sustainable recreational fisheries management. </w:t>
      </w:r>
      <w:r w:rsidRPr="000E65C1">
        <w:rPr>
          <w:rFonts w:eastAsia="Times New Roman" w:cstheme="minorHAnsi"/>
          <w:lang w:eastAsia="ar-SA"/>
        </w:rPr>
        <w:t>Turnshare Ltd., London, 400 pp.</w:t>
      </w:r>
      <w:r w:rsidRPr="000E65C1">
        <w:rPr>
          <w:rFonts w:eastAsia="Times New Roman" w:cstheme="minorHAnsi"/>
          <w:b/>
          <w:lang w:eastAsia="ar-SA"/>
        </w:rPr>
        <w:t xml:space="preserve"> </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 </w:t>
      </w:r>
      <w:r w:rsidRPr="000E65C1">
        <w:rPr>
          <w:rFonts w:eastAsia="Times New Roman" w:cstheme="minorHAnsi"/>
          <w:b/>
          <w:smallCaps/>
          <w:lang w:eastAsia="ar-SA"/>
        </w:rPr>
        <w:t>Arlinghaus,</w:t>
      </w:r>
      <w:r w:rsidRPr="000E65C1">
        <w:rPr>
          <w:rFonts w:eastAsia="Times New Roman" w:cstheme="minorHAnsi"/>
          <w:b/>
          <w:lang w:eastAsia="ar-SA"/>
        </w:rPr>
        <w:t xml:space="preserve"> R.</w:t>
      </w:r>
      <w:r w:rsidRPr="000E65C1">
        <w:rPr>
          <w:rFonts w:eastAsia="Times New Roman" w:cstheme="minorHAnsi"/>
          <w:lang w:eastAsia="ar-SA"/>
        </w:rPr>
        <w:t xml:space="preserve"> 2004. Angelfischerei in Deutschland – eine soziale und ökonomische Analyse. Berichte des IGB 18, 168 pp. </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lastRenderedPageBreak/>
        <w:t xml:space="preserve">1. </w:t>
      </w:r>
      <w:r w:rsidRPr="000E65C1">
        <w:rPr>
          <w:rFonts w:eastAsia="Times New Roman" w:cstheme="minorHAnsi"/>
          <w:smallCaps/>
          <w:lang w:eastAsia="ar-SA"/>
        </w:rPr>
        <w:t xml:space="preserve">Wolter, C., </w:t>
      </w:r>
      <w:r w:rsidRPr="000E65C1">
        <w:rPr>
          <w:rFonts w:eastAsia="Times New Roman" w:cstheme="minorHAnsi"/>
          <w:b/>
          <w:smallCaps/>
          <w:lang w:eastAsia="ar-SA"/>
        </w:rPr>
        <w:t>R. Arlinghaus</w:t>
      </w:r>
      <w:r w:rsidRPr="000E65C1">
        <w:rPr>
          <w:rFonts w:eastAsia="Times New Roman" w:cstheme="minorHAnsi"/>
          <w:smallCaps/>
          <w:lang w:eastAsia="ar-SA"/>
        </w:rPr>
        <w:t xml:space="preserve">, U.A. Grosch, A. </w:t>
      </w:r>
      <w:proofErr w:type="spellStart"/>
      <w:r w:rsidRPr="000E65C1">
        <w:rPr>
          <w:rFonts w:eastAsia="Times New Roman" w:cstheme="minorHAnsi"/>
          <w:smallCaps/>
          <w:lang w:eastAsia="ar-SA"/>
        </w:rPr>
        <w:t>Vilcinskas</w:t>
      </w:r>
      <w:proofErr w:type="spellEnd"/>
      <w:r w:rsidRPr="000E65C1">
        <w:rPr>
          <w:rFonts w:eastAsia="Times New Roman" w:cstheme="minorHAnsi"/>
          <w:lang w:eastAsia="ar-SA"/>
        </w:rPr>
        <w:t>. 2003. Fische &amp; Fischerei in Berlin. VNW Verlag Natur &amp; Wissenschaft, Solingen, 164 pp.</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eastAsia="ar-SA"/>
        </w:rPr>
      </w:pPr>
    </w:p>
    <w:p w:rsidR="00593744" w:rsidRPr="000E65C1" w:rsidRDefault="00593744" w:rsidP="00593744">
      <w:pPr>
        <w:keepNext/>
        <w:tabs>
          <w:tab w:val="left" w:pos="3402"/>
        </w:tabs>
        <w:suppressAutoHyphens/>
        <w:overflowPunct w:val="0"/>
        <w:autoSpaceDE w:val="0"/>
        <w:spacing w:after="0" w:line="240" w:lineRule="auto"/>
        <w:jc w:val="both"/>
        <w:textAlignment w:val="baseline"/>
        <w:outlineLvl w:val="0"/>
        <w:rPr>
          <w:rFonts w:eastAsia="Times New Roman" w:cstheme="minorHAnsi"/>
          <w:b/>
          <w:bCs/>
          <w:lang w:eastAsia="ar-SA"/>
        </w:rPr>
      </w:pPr>
      <w:bookmarkStart w:id="0" w:name="_Toc379718254"/>
      <w:bookmarkStart w:id="1" w:name="_Toc406158777"/>
    </w:p>
    <w:bookmarkEnd w:id="0"/>
    <w:bookmarkEnd w:id="1"/>
    <w:p w:rsidR="00593744" w:rsidRPr="00E1636D" w:rsidRDefault="00E1636D" w:rsidP="00593744">
      <w:pPr>
        <w:spacing w:after="0" w:line="240" w:lineRule="auto"/>
        <w:rPr>
          <w:rFonts w:eastAsia="Times New Roman" w:cstheme="minorHAnsi"/>
          <w:b/>
          <w:lang w:val="en-US" w:eastAsia="ar-SA"/>
        </w:rPr>
      </w:pPr>
      <w:r w:rsidRPr="00E1636D">
        <w:rPr>
          <w:rFonts w:eastAsia="Times New Roman" w:cstheme="minorHAnsi"/>
          <w:b/>
          <w:lang w:val="en-US" w:eastAsia="ar-SA"/>
        </w:rPr>
        <w:t>Peer-reviewed publications</w:t>
      </w:r>
    </w:p>
    <w:p w:rsidR="00593744" w:rsidRPr="00E1636D" w:rsidRDefault="00593744" w:rsidP="00593744">
      <w:pPr>
        <w:tabs>
          <w:tab w:val="left" w:pos="3402"/>
        </w:tabs>
        <w:suppressAutoHyphens/>
        <w:overflowPunct w:val="0"/>
        <w:autoSpaceDE w:val="0"/>
        <w:spacing w:after="0" w:line="240" w:lineRule="auto"/>
        <w:textAlignment w:val="baseline"/>
        <w:rPr>
          <w:rFonts w:eastAsia="Times New Roman" w:cstheme="minorHAnsi"/>
          <w:b/>
          <w:i/>
          <w:lang w:val="en-US" w:eastAsia="ar-SA"/>
        </w:rPr>
      </w:pPr>
    </w:p>
    <w:p w:rsidR="004028C1" w:rsidRPr="00E1636D" w:rsidRDefault="00E1636D" w:rsidP="00593744">
      <w:pPr>
        <w:tabs>
          <w:tab w:val="left" w:pos="3402"/>
        </w:tabs>
        <w:suppressAutoHyphens/>
        <w:overflowPunct w:val="0"/>
        <w:autoSpaceDE w:val="0"/>
        <w:spacing w:after="0" w:line="240" w:lineRule="auto"/>
        <w:textAlignment w:val="baseline"/>
        <w:rPr>
          <w:rFonts w:eastAsia="Times New Roman" w:cstheme="minorHAnsi"/>
          <w:lang w:val="en-US" w:eastAsia="ar-SA"/>
        </w:rPr>
      </w:pPr>
      <w:r w:rsidRPr="00E1636D">
        <w:rPr>
          <w:rFonts w:eastAsia="Times New Roman" w:cstheme="minorHAnsi"/>
          <w:lang w:val="en-US" w:eastAsia="ar-SA"/>
        </w:rPr>
        <w:t>First a</w:t>
      </w:r>
      <w:r>
        <w:rPr>
          <w:rFonts w:eastAsia="Times New Roman" w:cstheme="minorHAnsi"/>
          <w:lang w:val="en-US" w:eastAsia="ar-SA"/>
        </w:rPr>
        <w:t xml:space="preserve">uthor </w:t>
      </w:r>
    </w:p>
    <w:p w:rsidR="00593744" w:rsidRPr="00E1636D" w:rsidRDefault="00593744" w:rsidP="00593744">
      <w:pPr>
        <w:suppressAutoHyphens/>
        <w:overflowPunct w:val="0"/>
        <w:autoSpaceDE w:val="0"/>
        <w:spacing w:after="0" w:line="240" w:lineRule="auto"/>
        <w:textAlignment w:val="baseline"/>
        <w:rPr>
          <w:rFonts w:eastAsia="Times New Roman" w:cstheme="minorHAnsi"/>
          <w:i/>
          <w:lang w:val="en-US" w:eastAsia="ar-SA"/>
        </w:rPr>
      </w:pPr>
      <w:r w:rsidRPr="00E1636D">
        <w:rPr>
          <w:rFonts w:eastAsia="Times New Roman" w:cstheme="minorHAnsi"/>
          <w:i/>
          <w:lang w:val="en-US" w:eastAsia="ar-SA"/>
        </w:rPr>
        <w:t>* B</w:t>
      </w:r>
      <w:r w:rsidR="00AD02B3" w:rsidRPr="00E1636D">
        <w:rPr>
          <w:rFonts w:eastAsia="Times New Roman" w:cstheme="minorHAnsi"/>
          <w:i/>
          <w:lang w:val="en-US" w:eastAsia="ar-SA"/>
        </w:rPr>
        <w:t xml:space="preserve">.Sc. </w:t>
      </w:r>
      <w:r w:rsidR="00E1636D" w:rsidRPr="00E1636D">
        <w:rPr>
          <w:rFonts w:eastAsia="Times New Roman" w:cstheme="minorHAnsi"/>
          <w:i/>
          <w:lang w:val="en-US" w:eastAsia="ar-SA"/>
        </w:rPr>
        <w:t>st</w:t>
      </w:r>
      <w:r w:rsidR="00E1636D">
        <w:rPr>
          <w:rFonts w:eastAsia="Times New Roman" w:cstheme="minorHAnsi"/>
          <w:i/>
          <w:lang w:val="en-US" w:eastAsia="ar-SA"/>
        </w:rPr>
        <w:t>udent</w:t>
      </w:r>
    </w:p>
    <w:p w:rsidR="00593744" w:rsidRPr="00E1636D" w:rsidRDefault="00593744" w:rsidP="00593744">
      <w:pPr>
        <w:suppressAutoHyphens/>
        <w:overflowPunct w:val="0"/>
        <w:autoSpaceDE w:val="0"/>
        <w:spacing w:after="0" w:line="240" w:lineRule="auto"/>
        <w:textAlignment w:val="baseline"/>
        <w:rPr>
          <w:rFonts w:eastAsia="Times New Roman" w:cstheme="minorHAnsi"/>
          <w:i/>
          <w:lang w:val="en-US" w:eastAsia="ar-SA"/>
        </w:rPr>
      </w:pPr>
      <w:r w:rsidRPr="00E1636D">
        <w:rPr>
          <w:rFonts w:eastAsia="Times New Roman" w:cstheme="minorHAnsi"/>
          <w:i/>
          <w:lang w:val="en-US" w:eastAsia="ar-SA"/>
        </w:rPr>
        <w:t># M</w:t>
      </w:r>
      <w:r w:rsidR="00AD02B3" w:rsidRPr="00E1636D">
        <w:rPr>
          <w:rFonts w:eastAsia="Times New Roman" w:cstheme="minorHAnsi"/>
          <w:i/>
          <w:lang w:val="en-US" w:eastAsia="ar-SA"/>
        </w:rPr>
        <w:t xml:space="preserve">.Sc. </w:t>
      </w:r>
      <w:r w:rsidR="00E1636D" w:rsidRPr="00E1636D">
        <w:rPr>
          <w:rFonts w:eastAsia="Times New Roman" w:cstheme="minorHAnsi"/>
          <w:i/>
          <w:lang w:val="en-US" w:eastAsia="ar-SA"/>
        </w:rPr>
        <w:t>s</w:t>
      </w:r>
      <w:r w:rsidR="00E1636D">
        <w:rPr>
          <w:rFonts w:eastAsia="Times New Roman" w:cstheme="minorHAnsi"/>
          <w:i/>
          <w:lang w:val="en-US" w:eastAsia="ar-SA"/>
        </w:rPr>
        <w:t>tudent</w:t>
      </w:r>
    </w:p>
    <w:p w:rsidR="00593744" w:rsidRPr="00CB1694" w:rsidRDefault="00593744" w:rsidP="00593744">
      <w:pPr>
        <w:suppressAutoHyphens/>
        <w:overflowPunct w:val="0"/>
        <w:autoSpaceDE w:val="0"/>
        <w:spacing w:after="0" w:line="240" w:lineRule="auto"/>
        <w:textAlignment w:val="baseline"/>
        <w:rPr>
          <w:rFonts w:eastAsia="Times New Roman" w:cstheme="minorHAnsi"/>
          <w:i/>
          <w:lang w:val="en-US" w:eastAsia="ar-SA"/>
        </w:rPr>
      </w:pPr>
      <w:r w:rsidRPr="00CB1694">
        <w:rPr>
          <w:rFonts w:eastAsia="Times New Roman" w:cstheme="minorHAnsi"/>
          <w:i/>
          <w:lang w:val="en-US" w:eastAsia="ar-SA"/>
        </w:rPr>
        <w:t xml:space="preserve">¥ </w:t>
      </w:r>
      <w:r w:rsidR="00E1636D" w:rsidRPr="00CB1694">
        <w:rPr>
          <w:rFonts w:eastAsia="Times New Roman" w:cstheme="minorHAnsi"/>
          <w:i/>
          <w:lang w:val="en-US" w:eastAsia="ar-SA"/>
        </w:rPr>
        <w:t>Ph.D. student</w:t>
      </w:r>
    </w:p>
    <w:p w:rsidR="00B34A34" w:rsidRPr="00CB1694" w:rsidRDefault="00B34A34" w:rsidP="00593744">
      <w:pPr>
        <w:suppressAutoHyphens/>
        <w:overflowPunct w:val="0"/>
        <w:autoSpaceDE w:val="0"/>
        <w:spacing w:after="0" w:line="240" w:lineRule="auto"/>
        <w:textAlignment w:val="baseline"/>
        <w:rPr>
          <w:rFonts w:eastAsia="Times New Roman" w:cstheme="minorHAnsi"/>
          <w:i/>
          <w:lang w:val="en-US" w:eastAsia="ar-SA"/>
        </w:rPr>
      </w:pPr>
    </w:p>
    <w:p w:rsidR="00593744" w:rsidRPr="00E1636D" w:rsidRDefault="00B34A34" w:rsidP="00593744">
      <w:pPr>
        <w:suppressAutoHyphens/>
        <w:overflowPunct w:val="0"/>
        <w:autoSpaceDE w:val="0"/>
        <w:spacing w:after="0" w:line="240" w:lineRule="auto"/>
        <w:textAlignment w:val="baseline"/>
        <w:rPr>
          <w:rFonts w:eastAsia="Times New Roman" w:cstheme="minorHAnsi"/>
          <w:lang w:val="en-US" w:eastAsia="ar-SA"/>
        </w:rPr>
      </w:pPr>
      <w:r w:rsidRPr="00E1636D">
        <w:rPr>
          <w:rFonts w:eastAsia="Times New Roman" w:cstheme="minorHAnsi"/>
          <w:lang w:val="en-US" w:eastAsia="ar-SA"/>
        </w:rPr>
        <w:t>+</w:t>
      </w:r>
      <w:r w:rsidR="00F86185" w:rsidRPr="00E1636D">
        <w:rPr>
          <w:rFonts w:eastAsia="Times New Roman" w:cstheme="minorHAnsi"/>
          <w:lang w:val="en-US" w:eastAsia="ar-SA"/>
        </w:rPr>
        <w:t xml:space="preserve"> </w:t>
      </w:r>
      <w:r w:rsidR="00E1636D" w:rsidRPr="00E1636D">
        <w:rPr>
          <w:rFonts w:eastAsia="Times New Roman" w:cstheme="minorHAnsi"/>
          <w:lang w:val="en-US" w:eastAsia="ar-SA"/>
        </w:rPr>
        <w:t xml:space="preserve">indicates papers with </w:t>
      </w:r>
      <w:r w:rsidR="00F86185" w:rsidRPr="00E1636D">
        <w:rPr>
          <w:rFonts w:eastAsia="Times New Roman" w:cstheme="minorHAnsi"/>
          <w:lang w:val="en-US" w:eastAsia="ar-SA"/>
        </w:rPr>
        <w:t xml:space="preserve">&gt; </w:t>
      </w:r>
      <w:r w:rsidR="00FE3CA2" w:rsidRPr="00E1636D">
        <w:rPr>
          <w:rFonts w:eastAsia="Times New Roman" w:cstheme="minorHAnsi"/>
          <w:lang w:val="en-US" w:eastAsia="ar-SA"/>
        </w:rPr>
        <w:t>20</w:t>
      </w:r>
      <w:r w:rsidR="00593744" w:rsidRPr="00E1636D">
        <w:rPr>
          <w:rFonts w:eastAsia="Times New Roman" w:cstheme="minorHAnsi"/>
          <w:lang w:val="en-US" w:eastAsia="ar-SA"/>
        </w:rPr>
        <w:t xml:space="preserve">0 </w:t>
      </w:r>
      <w:r w:rsidR="00E1636D" w:rsidRPr="00E1636D">
        <w:rPr>
          <w:rFonts w:eastAsia="Times New Roman" w:cstheme="minorHAnsi"/>
          <w:lang w:val="en-US" w:eastAsia="ar-SA"/>
        </w:rPr>
        <w:t>cite</w:t>
      </w:r>
      <w:r w:rsidR="00E1636D">
        <w:rPr>
          <w:rFonts w:eastAsia="Times New Roman" w:cstheme="minorHAnsi"/>
          <w:lang w:val="en-US" w:eastAsia="ar-SA"/>
        </w:rPr>
        <w:t>s</w:t>
      </w:r>
      <w:r w:rsidR="00FE3CA2" w:rsidRPr="00E1636D">
        <w:rPr>
          <w:rFonts w:eastAsia="Times New Roman" w:cstheme="minorHAnsi"/>
          <w:lang w:val="en-US" w:eastAsia="ar-SA"/>
        </w:rPr>
        <w:t xml:space="preserve"> </w:t>
      </w:r>
      <w:r w:rsidR="00593744" w:rsidRPr="00E1636D">
        <w:rPr>
          <w:rFonts w:eastAsia="Times New Roman" w:cstheme="minorHAnsi"/>
          <w:lang w:val="en-US" w:eastAsia="ar-SA"/>
        </w:rPr>
        <w:t>(</w:t>
      </w:r>
      <w:r w:rsidR="00E1636D">
        <w:rPr>
          <w:rFonts w:eastAsia="Times New Roman" w:cstheme="minorHAnsi"/>
          <w:lang w:val="en-US" w:eastAsia="ar-SA"/>
        </w:rPr>
        <w:t>altogether more than</w:t>
      </w:r>
      <w:r w:rsidR="005E2388" w:rsidRPr="00E1636D">
        <w:rPr>
          <w:rFonts w:eastAsia="Times New Roman" w:cstheme="minorHAnsi"/>
          <w:lang w:val="en-US" w:eastAsia="ar-SA"/>
        </w:rPr>
        <w:t xml:space="preserve"> </w:t>
      </w:r>
      <w:r w:rsidR="00FE3CA2" w:rsidRPr="00E1636D">
        <w:rPr>
          <w:rFonts w:eastAsia="Times New Roman" w:cstheme="minorHAnsi"/>
          <w:lang w:val="en-US" w:eastAsia="ar-SA"/>
        </w:rPr>
        <w:t>2</w:t>
      </w:r>
      <w:r w:rsidR="00AB244B" w:rsidRPr="00E1636D">
        <w:rPr>
          <w:rFonts w:eastAsia="Times New Roman" w:cstheme="minorHAnsi"/>
          <w:lang w:val="en-US" w:eastAsia="ar-SA"/>
        </w:rPr>
        <w:t>6</w:t>
      </w:r>
      <w:r w:rsidR="00F86185" w:rsidRPr="00E1636D">
        <w:rPr>
          <w:rFonts w:eastAsia="Times New Roman" w:cstheme="minorHAnsi"/>
          <w:lang w:val="en-US" w:eastAsia="ar-SA"/>
        </w:rPr>
        <w:t>.</w:t>
      </w:r>
      <w:r w:rsidR="00AB244B" w:rsidRPr="00E1636D">
        <w:rPr>
          <w:rFonts w:eastAsia="Times New Roman" w:cstheme="minorHAnsi"/>
          <w:lang w:val="en-US" w:eastAsia="ar-SA"/>
        </w:rPr>
        <w:t>2</w:t>
      </w:r>
      <w:r w:rsidR="005E2388" w:rsidRPr="00E1636D">
        <w:rPr>
          <w:rFonts w:eastAsia="Times New Roman" w:cstheme="minorHAnsi"/>
          <w:lang w:val="en-US" w:eastAsia="ar-SA"/>
        </w:rPr>
        <w:t>00</w:t>
      </w:r>
      <w:r w:rsidR="004028C1" w:rsidRPr="00E1636D">
        <w:rPr>
          <w:rFonts w:eastAsia="Times New Roman" w:cstheme="minorHAnsi"/>
          <w:lang w:val="en-US" w:eastAsia="ar-SA"/>
        </w:rPr>
        <w:t xml:space="preserve"> </w:t>
      </w:r>
      <w:r w:rsidR="00E1636D">
        <w:rPr>
          <w:rFonts w:eastAsia="Times New Roman" w:cstheme="minorHAnsi"/>
          <w:lang w:val="en-US" w:eastAsia="ar-SA"/>
        </w:rPr>
        <w:t>cites</w:t>
      </w:r>
      <w:r w:rsidR="005E2388" w:rsidRPr="00E1636D">
        <w:rPr>
          <w:rFonts w:eastAsia="Times New Roman" w:cstheme="minorHAnsi"/>
          <w:lang w:val="en-US" w:eastAsia="ar-SA"/>
        </w:rPr>
        <w:t>, h-</w:t>
      </w:r>
      <w:r w:rsidR="00E1636D">
        <w:rPr>
          <w:rFonts w:eastAsia="Times New Roman" w:cstheme="minorHAnsi"/>
          <w:lang w:val="en-US" w:eastAsia="ar-SA"/>
        </w:rPr>
        <w:t>i</w:t>
      </w:r>
      <w:r w:rsidR="00AD02B3" w:rsidRPr="00E1636D">
        <w:rPr>
          <w:rFonts w:eastAsia="Times New Roman" w:cstheme="minorHAnsi"/>
          <w:lang w:val="en-US" w:eastAsia="ar-SA"/>
        </w:rPr>
        <w:t>ndex</w:t>
      </w:r>
      <w:r w:rsidR="005E2388" w:rsidRPr="00E1636D">
        <w:rPr>
          <w:rFonts w:eastAsia="Times New Roman" w:cstheme="minorHAnsi"/>
          <w:lang w:val="en-US" w:eastAsia="ar-SA"/>
        </w:rPr>
        <w:t xml:space="preserve"> </w:t>
      </w:r>
      <w:r w:rsidR="00AB244B" w:rsidRPr="00E1636D">
        <w:rPr>
          <w:rFonts w:eastAsia="Times New Roman" w:cstheme="minorHAnsi"/>
          <w:lang w:val="en-US" w:eastAsia="ar-SA"/>
        </w:rPr>
        <w:t>88</w:t>
      </w:r>
      <w:r w:rsidR="00593744" w:rsidRPr="00E1636D">
        <w:rPr>
          <w:rFonts w:eastAsia="Times New Roman" w:cstheme="minorHAnsi"/>
          <w:lang w:val="en-US" w:eastAsia="ar-SA"/>
        </w:rPr>
        <w:t>)</w:t>
      </w:r>
    </w:p>
    <w:p w:rsidR="00593744" w:rsidRPr="00E1636D" w:rsidRDefault="00593744" w:rsidP="00593744">
      <w:pPr>
        <w:suppressAutoHyphens/>
        <w:overflowPunct w:val="0"/>
        <w:autoSpaceDE w:val="0"/>
        <w:spacing w:after="0" w:line="240" w:lineRule="auto"/>
        <w:ind w:left="360"/>
        <w:textAlignment w:val="baseline"/>
        <w:rPr>
          <w:rFonts w:eastAsia="Times New Roman" w:cstheme="minorHAnsi"/>
          <w:lang w:val="en-US" w:eastAsia="ar-SA"/>
        </w:rPr>
      </w:pPr>
    </w:p>
    <w:p w:rsidR="00AB244B" w:rsidRPr="00E1636D" w:rsidRDefault="00E1636D" w:rsidP="008F5908">
      <w:pPr>
        <w:suppressAutoHyphens/>
        <w:overflowPunct w:val="0"/>
        <w:autoSpaceDE w:val="0"/>
        <w:spacing w:after="0" w:line="240" w:lineRule="auto"/>
        <w:textAlignment w:val="baseline"/>
        <w:rPr>
          <w:rFonts w:eastAsia="Times New Roman" w:cstheme="minorHAnsi"/>
          <w:b/>
          <w:i/>
          <w:lang w:val="en-US" w:eastAsia="ar-SA"/>
        </w:rPr>
      </w:pPr>
      <w:r w:rsidRPr="00E1636D">
        <w:rPr>
          <w:rFonts w:eastAsia="Times New Roman" w:cstheme="minorHAnsi"/>
          <w:b/>
          <w:i/>
          <w:lang w:val="en-US" w:eastAsia="ar-SA"/>
        </w:rPr>
        <w:t>Note: the group leader p</w:t>
      </w:r>
      <w:r>
        <w:rPr>
          <w:rFonts w:eastAsia="Times New Roman" w:cstheme="minorHAnsi"/>
          <w:b/>
          <w:i/>
          <w:lang w:val="en-US" w:eastAsia="ar-SA"/>
        </w:rPr>
        <w:t>osition is indicated by last authorship</w:t>
      </w:r>
    </w:p>
    <w:p w:rsidR="008F5908" w:rsidRPr="00E1636D" w:rsidRDefault="008F5908" w:rsidP="008F5908">
      <w:pPr>
        <w:suppressAutoHyphens/>
        <w:overflowPunct w:val="0"/>
        <w:autoSpaceDE w:val="0"/>
        <w:spacing w:after="0" w:line="240" w:lineRule="auto"/>
        <w:textAlignment w:val="baseline"/>
        <w:rPr>
          <w:rFonts w:eastAsia="Times New Roman" w:cstheme="minorHAnsi"/>
          <w:b/>
          <w:i/>
          <w:lang w:val="en-US" w:eastAsia="ar-SA"/>
        </w:rPr>
      </w:pPr>
    </w:p>
    <w:p w:rsidR="00AB244B" w:rsidRPr="0086221B" w:rsidRDefault="0086221B" w:rsidP="0086221B">
      <w:pPr>
        <w:suppressAutoHyphens/>
        <w:overflowPunct w:val="0"/>
        <w:autoSpaceDE w:val="0"/>
        <w:spacing w:before="159"/>
        <w:ind w:left="1208" w:hanging="1208"/>
        <w:textAlignment w:val="baseline"/>
        <w:rPr>
          <w:rFonts w:cstheme="minorHAnsi"/>
          <w:lang w:val="en-US"/>
        </w:rPr>
      </w:pPr>
      <w:r w:rsidRPr="0086221B">
        <w:rPr>
          <w:rFonts w:cstheme="minorHAnsi"/>
        </w:rPr>
        <w:t>3</w:t>
      </w:r>
      <w:r w:rsidR="008F5908">
        <w:rPr>
          <w:rFonts w:cstheme="minorHAnsi"/>
        </w:rPr>
        <w:t>71</w:t>
      </w:r>
      <w:r w:rsidRPr="0086221B">
        <w:rPr>
          <w:rFonts w:cstheme="minorHAnsi"/>
        </w:rPr>
        <w:t xml:space="preserve">. </w:t>
      </w:r>
      <w:r w:rsidRPr="008F5908">
        <w:rPr>
          <w:rFonts w:cstheme="minorHAnsi"/>
          <w:smallCaps/>
        </w:rPr>
        <w:t xml:space="preserve">Rittweg, T.D., Trueman, C., Wiedenbeck, M., Fietzke, J., Wolter, C., Talluto, L., Dennenmoser, S., Nolte, A., </w:t>
      </w:r>
      <w:r w:rsidRPr="008F5908">
        <w:rPr>
          <w:rFonts w:cstheme="minorHAnsi"/>
          <w:b/>
          <w:smallCaps/>
        </w:rPr>
        <w:t>Arlinghaus, R</w:t>
      </w:r>
      <w:r w:rsidRPr="0086221B">
        <w:rPr>
          <w:rFonts w:cstheme="minorHAnsi"/>
        </w:rPr>
        <w:t xml:space="preserve">. 2024. </w:t>
      </w:r>
      <w:r w:rsidRPr="0086221B">
        <w:rPr>
          <w:rFonts w:cstheme="minorHAnsi"/>
          <w:lang w:val="en-US"/>
        </w:rPr>
        <w:t xml:space="preserve">Variable habitat use supports fine-scale population differentiation of a freshwater piscivore (northern pike, </w:t>
      </w:r>
      <w:proofErr w:type="spellStart"/>
      <w:r w:rsidRPr="0086221B">
        <w:rPr>
          <w:rFonts w:cstheme="minorHAnsi"/>
          <w:lang w:val="en-US"/>
        </w:rPr>
        <w:t>Esox</w:t>
      </w:r>
      <w:proofErr w:type="spellEnd"/>
      <w:r w:rsidRPr="0086221B">
        <w:rPr>
          <w:rFonts w:cstheme="minorHAnsi"/>
          <w:lang w:val="en-US"/>
        </w:rPr>
        <w:t xml:space="preserve"> </w:t>
      </w:r>
      <w:proofErr w:type="spellStart"/>
      <w:r w:rsidRPr="0086221B">
        <w:rPr>
          <w:rFonts w:cstheme="minorHAnsi"/>
          <w:lang w:val="en-US"/>
        </w:rPr>
        <w:t>lucius</w:t>
      </w:r>
      <w:proofErr w:type="spellEnd"/>
      <w:r w:rsidRPr="0086221B">
        <w:rPr>
          <w:rFonts w:cstheme="minorHAnsi"/>
          <w:lang w:val="en-US"/>
        </w:rPr>
        <w:t xml:space="preserve">) along salinity gradients in brackish lagoons. </w:t>
      </w:r>
      <w:proofErr w:type="spellStart"/>
      <w:r w:rsidRPr="0086221B">
        <w:rPr>
          <w:rFonts w:cstheme="minorHAnsi"/>
          <w:lang w:val="en-US"/>
        </w:rPr>
        <w:t>Oecologia</w:t>
      </w:r>
      <w:proofErr w:type="spellEnd"/>
      <w:r w:rsidRPr="0086221B">
        <w:rPr>
          <w:rFonts w:cstheme="minorHAnsi"/>
          <w:lang w:val="en-US"/>
        </w:rPr>
        <w:t>, in press.</w:t>
      </w:r>
      <w:r w:rsidR="008F5908">
        <w:rPr>
          <w:rFonts w:cstheme="minorHAnsi"/>
          <w:lang w:val="en-US"/>
        </w:rPr>
        <w:t xml:space="preserve"> </w:t>
      </w:r>
      <w:r w:rsidR="008F5908" w:rsidRPr="00E1636D">
        <w:rPr>
          <w:rFonts w:eastAsia="Times New Roman" w:cstheme="minorHAnsi"/>
          <w:i/>
          <w:lang w:val="en-US" w:eastAsia="ar-SA"/>
        </w:rPr>
        <w:t>¥</w:t>
      </w:r>
    </w:p>
    <w:p w:rsidR="0086221B" w:rsidRPr="0086221B" w:rsidRDefault="008F5908" w:rsidP="0086221B">
      <w:pPr>
        <w:suppressAutoHyphens/>
        <w:overflowPunct w:val="0"/>
        <w:autoSpaceDE w:val="0"/>
        <w:spacing w:before="159"/>
        <w:ind w:left="1208" w:hanging="1208"/>
        <w:textAlignment w:val="baseline"/>
        <w:rPr>
          <w:rFonts w:cstheme="minorHAnsi"/>
          <w:lang w:val="en-US"/>
        </w:rPr>
      </w:pPr>
      <w:r w:rsidRPr="00E1636D">
        <w:rPr>
          <w:rFonts w:cstheme="minorHAnsi"/>
          <w:lang w:val="en-US"/>
        </w:rPr>
        <w:t xml:space="preserve">370. </w:t>
      </w:r>
      <w:r w:rsidR="0086221B" w:rsidRPr="00E1636D">
        <w:rPr>
          <w:rFonts w:cstheme="minorHAnsi"/>
          <w:smallCaps/>
          <w:lang w:val="en-US"/>
        </w:rPr>
        <w:t xml:space="preserve">Roser, P., Radinger, R., Feldhege, F., Braun, M., </w:t>
      </w:r>
      <w:r w:rsidR="0086221B" w:rsidRPr="00E1636D">
        <w:rPr>
          <w:rFonts w:cstheme="minorHAnsi"/>
          <w:b/>
          <w:smallCaps/>
          <w:lang w:val="en-US"/>
        </w:rPr>
        <w:t>Arlinghaus, R</w:t>
      </w:r>
      <w:r w:rsidR="0086221B" w:rsidRPr="00E1636D">
        <w:rPr>
          <w:rFonts w:cstheme="minorHAnsi"/>
          <w:smallCaps/>
          <w:lang w:val="en-US"/>
        </w:rPr>
        <w:t>.</w:t>
      </w:r>
      <w:r w:rsidR="0086221B" w:rsidRPr="00E1636D">
        <w:rPr>
          <w:rFonts w:cstheme="minorHAnsi"/>
          <w:lang w:val="en-US"/>
        </w:rPr>
        <w:t xml:space="preserve"> 2024</w:t>
      </w:r>
      <w:r w:rsidRPr="00E1636D">
        <w:rPr>
          <w:rFonts w:cstheme="minorHAnsi"/>
          <w:lang w:val="en-US"/>
        </w:rPr>
        <w:t xml:space="preserve">. </w:t>
      </w:r>
      <w:r w:rsidR="0086221B" w:rsidRPr="0086221B">
        <w:rPr>
          <w:lang w:val="en-US"/>
        </w:rPr>
        <w:t>Getting scarce and lure shy: impacts of recreational fishing on coastal northern pike (</w:t>
      </w:r>
      <w:proofErr w:type="spellStart"/>
      <w:r w:rsidR="0086221B" w:rsidRPr="0086221B">
        <w:rPr>
          <w:i/>
          <w:lang w:val="en-US"/>
        </w:rPr>
        <w:t>Esox</w:t>
      </w:r>
      <w:proofErr w:type="spellEnd"/>
      <w:r w:rsidR="0086221B" w:rsidRPr="0086221B">
        <w:rPr>
          <w:i/>
          <w:lang w:val="en-US"/>
        </w:rPr>
        <w:t xml:space="preserve"> </w:t>
      </w:r>
      <w:proofErr w:type="spellStart"/>
      <w:r w:rsidR="0086221B" w:rsidRPr="0086221B">
        <w:rPr>
          <w:i/>
          <w:lang w:val="en-US"/>
        </w:rPr>
        <w:t>lucius</w:t>
      </w:r>
      <w:proofErr w:type="spellEnd"/>
      <w:r w:rsidR="0086221B" w:rsidRPr="0086221B">
        <w:rPr>
          <w:lang w:val="en-US"/>
        </w:rPr>
        <w:t>) abundance, size structure and vulnerability to angling. Fisheries Management and Ecology, in press.</w:t>
      </w:r>
      <w:r w:rsidRPr="00E1636D">
        <w:rPr>
          <w:rFonts w:eastAsia="Times New Roman" w:cstheme="minorHAnsi"/>
          <w:i/>
          <w:lang w:val="en-US" w:eastAsia="ar-SA"/>
        </w:rPr>
        <w:t xml:space="preserve"> #</w:t>
      </w:r>
    </w:p>
    <w:p w:rsidR="0086221B" w:rsidRPr="0086221B" w:rsidRDefault="008F5908" w:rsidP="0086221B">
      <w:pPr>
        <w:suppressAutoHyphens/>
        <w:overflowPunct w:val="0"/>
        <w:autoSpaceDE w:val="0"/>
        <w:spacing w:before="159"/>
        <w:ind w:left="1208" w:hanging="1208"/>
        <w:textAlignment w:val="baseline"/>
        <w:rPr>
          <w:rFonts w:cstheme="minorHAnsi"/>
          <w:lang w:val="en-US"/>
        </w:rPr>
      </w:pPr>
      <w:r>
        <w:rPr>
          <w:rFonts w:cstheme="minorHAnsi"/>
          <w:lang w:val="en-US"/>
        </w:rPr>
        <w:t xml:space="preserve">369. </w:t>
      </w:r>
      <w:r w:rsidR="0086221B" w:rsidRPr="008F5908">
        <w:rPr>
          <w:rFonts w:cstheme="minorHAnsi"/>
          <w:smallCaps/>
          <w:lang w:val="en-US"/>
        </w:rPr>
        <w:t xml:space="preserve">Cooke, S.J., Danylchuk, S.C., Tracey, S.R., </w:t>
      </w:r>
      <w:r w:rsidR="0086221B" w:rsidRPr="008F5908">
        <w:rPr>
          <w:rFonts w:cstheme="minorHAnsi"/>
          <w:b/>
          <w:smallCaps/>
          <w:lang w:val="en-US"/>
        </w:rPr>
        <w:t>Arlinghaus, R</w:t>
      </w:r>
      <w:r w:rsidR="0086221B" w:rsidRPr="008F5908">
        <w:rPr>
          <w:rFonts w:cstheme="minorHAnsi"/>
          <w:smallCaps/>
          <w:lang w:val="en-US"/>
        </w:rPr>
        <w:t>., Lennox, R.J., Brownscombe, J.W., Weir, A., Hinch, S.G., Patterson, D.A., Guckian, M.L., Danylchuk, A.J.</w:t>
      </w:r>
      <w:r w:rsidR="0086221B" w:rsidRPr="0086221B">
        <w:rPr>
          <w:rFonts w:cstheme="minorHAnsi"/>
          <w:lang w:val="en-US"/>
        </w:rPr>
        <w:t xml:space="preserve"> 2024. Individual outcomes matter in the context of responsible and sustainable catch-and-release practices in recreational fisheries and their management. Fisheries, in press.</w:t>
      </w:r>
    </w:p>
    <w:p w:rsidR="000A3E22" w:rsidRPr="00E1636D" w:rsidRDefault="008F5908" w:rsidP="0086221B">
      <w:pPr>
        <w:suppressAutoHyphens/>
        <w:overflowPunct w:val="0"/>
        <w:autoSpaceDE w:val="0"/>
        <w:spacing w:before="159"/>
        <w:ind w:left="1208" w:hanging="1208"/>
        <w:textAlignment w:val="baseline"/>
        <w:rPr>
          <w:rFonts w:cstheme="minorHAnsi"/>
          <w:lang w:val="en-US"/>
        </w:rPr>
      </w:pPr>
      <w:r>
        <w:rPr>
          <w:rFonts w:cstheme="minorHAnsi"/>
          <w:lang w:val="en-US"/>
        </w:rPr>
        <w:t xml:space="preserve">368. </w:t>
      </w:r>
      <w:r w:rsidR="003256F6" w:rsidRPr="008F5908">
        <w:rPr>
          <w:rFonts w:cstheme="minorHAnsi"/>
          <w:smallCaps/>
          <w:lang w:val="en-US"/>
        </w:rPr>
        <w:t xml:space="preserve">Grati, F., Hyder, K., </w:t>
      </w:r>
      <w:proofErr w:type="spellStart"/>
      <w:r w:rsidR="003256F6" w:rsidRPr="008F5908">
        <w:rPr>
          <w:rFonts w:cstheme="minorHAnsi"/>
          <w:smallCaps/>
          <w:lang w:val="en-US"/>
        </w:rPr>
        <w:t>Murgerza</w:t>
      </w:r>
      <w:proofErr w:type="spellEnd"/>
      <w:r w:rsidR="003256F6" w:rsidRPr="008F5908">
        <w:rPr>
          <w:rFonts w:cstheme="minorHAnsi"/>
          <w:smallCaps/>
          <w:lang w:val="en-US"/>
        </w:rPr>
        <w:t xml:space="preserve">, E., </w:t>
      </w:r>
      <w:r w:rsidR="003256F6" w:rsidRPr="008F5908">
        <w:rPr>
          <w:rFonts w:cstheme="minorHAnsi"/>
          <w:b/>
          <w:smallCaps/>
          <w:lang w:val="en-US"/>
        </w:rPr>
        <w:t>Arlinghaus, R.,</w:t>
      </w:r>
      <w:r w:rsidR="003256F6" w:rsidRPr="008F5908">
        <w:rPr>
          <w:rFonts w:cstheme="minorHAnsi"/>
          <w:smallCaps/>
          <w:lang w:val="en-US"/>
        </w:rPr>
        <w:t xml:space="preserve"> </w:t>
      </w:r>
      <w:proofErr w:type="spellStart"/>
      <w:r w:rsidR="003256F6" w:rsidRPr="008F5908">
        <w:rPr>
          <w:rFonts w:cstheme="minorHAnsi"/>
          <w:smallCaps/>
          <w:lang w:val="en-US"/>
        </w:rPr>
        <w:t>Baudrier</w:t>
      </w:r>
      <w:proofErr w:type="spellEnd"/>
      <w:r w:rsidR="003256F6" w:rsidRPr="008F5908">
        <w:rPr>
          <w:rFonts w:cstheme="minorHAnsi"/>
          <w:smallCaps/>
          <w:lang w:val="en-US"/>
        </w:rPr>
        <w:t xml:space="preserve">, J., Bell, B., </w:t>
      </w:r>
      <w:proofErr w:type="spellStart"/>
      <w:r w:rsidR="003256F6" w:rsidRPr="008F5908">
        <w:rPr>
          <w:rFonts w:cstheme="minorHAnsi"/>
          <w:smallCaps/>
          <w:lang w:val="en-US"/>
        </w:rPr>
        <w:t>Bolognini</w:t>
      </w:r>
      <w:proofErr w:type="spellEnd"/>
      <w:r w:rsidR="003256F6" w:rsidRPr="008F5908">
        <w:rPr>
          <w:rFonts w:cstheme="minorHAnsi"/>
          <w:smallCaps/>
          <w:lang w:val="en-US"/>
        </w:rPr>
        <w:t>, L., De Groote, A.I., Hugo Diogo</w:t>
      </w:r>
      <w:r w:rsidR="0086221B" w:rsidRPr="008F5908">
        <w:rPr>
          <w:rFonts w:cstheme="minorHAnsi"/>
          <w:smallCaps/>
          <w:lang w:val="en-US"/>
        </w:rPr>
        <w:t xml:space="preserve">, H., </w:t>
      </w:r>
      <w:r w:rsidR="003256F6" w:rsidRPr="008F5908">
        <w:rPr>
          <w:rFonts w:cstheme="minorHAnsi"/>
          <w:smallCaps/>
          <w:lang w:val="en-US"/>
        </w:rPr>
        <w:t>Haase</w:t>
      </w:r>
      <w:r w:rsidR="0086221B" w:rsidRPr="008F5908">
        <w:rPr>
          <w:rFonts w:cstheme="minorHAnsi"/>
          <w:smallCaps/>
          <w:lang w:val="en-US"/>
        </w:rPr>
        <w:t xml:space="preserve">, K., </w:t>
      </w:r>
      <w:r w:rsidR="003256F6" w:rsidRPr="008F5908">
        <w:rPr>
          <w:rFonts w:cstheme="minorHAnsi"/>
          <w:smallCaps/>
          <w:lang w:val="en-US"/>
        </w:rPr>
        <w:t>Pita</w:t>
      </w:r>
      <w:r w:rsidR="0086221B" w:rsidRPr="008F5908">
        <w:rPr>
          <w:rFonts w:cstheme="minorHAnsi"/>
          <w:smallCaps/>
          <w:lang w:val="en-US"/>
        </w:rPr>
        <w:t xml:space="preserve">, P., </w:t>
      </w:r>
      <w:r w:rsidR="003256F6" w:rsidRPr="008F5908">
        <w:rPr>
          <w:rFonts w:cstheme="minorHAnsi"/>
          <w:smallCaps/>
          <w:lang w:val="en-US"/>
        </w:rPr>
        <w:t>Potts</w:t>
      </w:r>
      <w:r w:rsidR="0086221B" w:rsidRPr="008F5908">
        <w:rPr>
          <w:rFonts w:cstheme="minorHAnsi"/>
          <w:smallCaps/>
          <w:lang w:val="en-US"/>
        </w:rPr>
        <w:t xml:space="preserve">, P., </w:t>
      </w:r>
      <w:r w:rsidR="003256F6" w:rsidRPr="008F5908">
        <w:rPr>
          <w:rFonts w:cstheme="minorHAnsi"/>
          <w:smallCaps/>
          <w:lang w:val="en-US"/>
        </w:rPr>
        <w:t>Radford</w:t>
      </w:r>
      <w:r w:rsidR="0086221B" w:rsidRPr="008F5908">
        <w:rPr>
          <w:rFonts w:cstheme="minorHAnsi"/>
          <w:smallCaps/>
          <w:lang w:val="en-US"/>
        </w:rPr>
        <w:t xml:space="preserve">, Z., </w:t>
      </w:r>
      <w:r w:rsidR="003256F6" w:rsidRPr="008F5908">
        <w:rPr>
          <w:rFonts w:cstheme="minorHAnsi"/>
          <w:smallCaps/>
          <w:lang w:val="en-US"/>
        </w:rPr>
        <w:t>Regimbart</w:t>
      </w:r>
      <w:r w:rsidR="0086221B" w:rsidRPr="008F5908">
        <w:rPr>
          <w:rFonts w:cstheme="minorHAnsi"/>
          <w:smallCaps/>
          <w:lang w:val="en-US"/>
        </w:rPr>
        <w:t>, A.,</w:t>
      </w:r>
      <w:r w:rsidR="003256F6" w:rsidRPr="008F5908">
        <w:rPr>
          <w:rFonts w:cstheme="minorHAnsi"/>
          <w:smallCaps/>
          <w:lang w:val="en-US"/>
        </w:rPr>
        <w:t xml:space="preserve"> Scanu</w:t>
      </w:r>
      <w:r w:rsidR="0086221B" w:rsidRPr="008F5908">
        <w:rPr>
          <w:rFonts w:cstheme="minorHAnsi"/>
          <w:smallCaps/>
          <w:lang w:val="en-US"/>
        </w:rPr>
        <w:t xml:space="preserve">, M., </w:t>
      </w:r>
      <w:r w:rsidR="003256F6" w:rsidRPr="008F5908">
        <w:rPr>
          <w:rFonts w:cstheme="minorHAnsi"/>
          <w:smallCaps/>
          <w:lang w:val="en-US"/>
        </w:rPr>
        <w:t>Skov</w:t>
      </w:r>
      <w:r w:rsidR="0086221B" w:rsidRPr="008F5908">
        <w:rPr>
          <w:rFonts w:cstheme="minorHAnsi"/>
          <w:smallCaps/>
          <w:lang w:val="en-US"/>
        </w:rPr>
        <w:t xml:space="preserve">, S., </w:t>
      </w:r>
      <w:proofErr w:type="spellStart"/>
      <w:r w:rsidR="003256F6" w:rsidRPr="008F5908">
        <w:rPr>
          <w:rFonts w:cstheme="minorHAnsi"/>
          <w:smallCaps/>
          <w:lang w:val="en-US"/>
        </w:rPr>
        <w:t>Ustups</w:t>
      </w:r>
      <w:proofErr w:type="spellEnd"/>
      <w:r w:rsidR="0086221B" w:rsidRPr="008F5908">
        <w:rPr>
          <w:rFonts w:cstheme="minorHAnsi"/>
          <w:smallCaps/>
          <w:lang w:val="en-US"/>
        </w:rPr>
        <w:t xml:space="preserve">, D., </w:t>
      </w:r>
      <w:r w:rsidR="003256F6" w:rsidRPr="008F5908">
        <w:rPr>
          <w:rFonts w:cstheme="minorHAnsi"/>
          <w:smallCaps/>
          <w:lang w:val="en-US"/>
        </w:rPr>
        <w:t>Verleye,</w:t>
      </w:r>
      <w:r w:rsidR="0086221B" w:rsidRPr="008F5908">
        <w:rPr>
          <w:rFonts w:cstheme="minorHAnsi"/>
          <w:smallCaps/>
          <w:lang w:val="en-US"/>
        </w:rPr>
        <w:t xml:space="preserve"> T., </w:t>
      </w:r>
      <w:r w:rsidR="003256F6" w:rsidRPr="008F5908">
        <w:rPr>
          <w:rFonts w:cstheme="minorHAnsi"/>
          <w:smallCaps/>
          <w:lang w:val="en-US"/>
        </w:rPr>
        <w:t>Vølstad</w:t>
      </w:r>
      <w:r w:rsidR="0086221B" w:rsidRPr="008F5908">
        <w:rPr>
          <w:rFonts w:cstheme="minorHAnsi"/>
          <w:smallCaps/>
          <w:lang w:val="en-US"/>
        </w:rPr>
        <w:t xml:space="preserve">, J. H., </w:t>
      </w:r>
      <w:r w:rsidR="003256F6" w:rsidRPr="008F5908">
        <w:rPr>
          <w:rFonts w:cstheme="minorHAnsi"/>
          <w:smallCaps/>
          <w:lang w:val="en-US"/>
        </w:rPr>
        <w:t>Weltersbach</w:t>
      </w:r>
      <w:r w:rsidR="0086221B" w:rsidRPr="008F5908">
        <w:rPr>
          <w:rFonts w:cstheme="minorHAnsi"/>
          <w:smallCaps/>
          <w:lang w:val="en-US"/>
        </w:rPr>
        <w:t xml:space="preserve">, M.S., </w:t>
      </w:r>
      <w:r w:rsidR="003256F6" w:rsidRPr="008F5908">
        <w:rPr>
          <w:rFonts w:cstheme="minorHAnsi"/>
          <w:smallCaps/>
          <w:lang w:val="en-US"/>
        </w:rPr>
        <w:t>Strehlow</w:t>
      </w:r>
      <w:r w:rsidR="0086221B" w:rsidRPr="008F5908">
        <w:rPr>
          <w:rFonts w:cstheme="minorHAnsi"/>
          <w:smallCaps/>
          <w:lang w:val="en-US"/>
        </w:rPr>
        <w:t>, H.V.</w:t>
      </w:r>
      <w:r w:rsidR="0086221B" w:rsidRPr="0086221B">
        <w:rPr>
          <w:rFonts w:cstheme="minorHAnsi"/>
          <w:lang w:val="en-US"/>
        </w:rPr>
        <w:t xml:space="preserve"> 2024. </w:t>
      </w:r>
      <w:r w:rsidR="003256F6" w:rsidRPr="0086221B">
        <w:rPr>
          <w:rFonts w:cstheme="minorHAnsi"/>
          <w:lang w:val="en-US"/>
        </w:rPr>
        <w:t xml:space="preserve">Effective governance of marine recreational fisheries in Europe is needed to </w:t>
      </w:r>
      <w:proofErr w:type="spellStart"/>
      <w:r w:rsidR="003256F6" w:rsidRPr="0086221B">
        <w:rPr>
          <w:rFonts w:cstheme="minorHAnsi"/>
          <w:lang w:val="en-US"/>
        </w:rPr>
        <w:t>maximise</w:t>
      </w:r>
      <w:proofErr w:type="spellEnd"/>
      <w:r w:rsidR="003256F6" w:rsidRPr="0086221B">
        <w:rPr>
          <w:rFonts w:cstheme="minorHAnsi"/>
          <w:lang w:val="en-US"/>
        </w:rPr>
        <w:t xml:space="preserve"> the societal benefits of its fisheries. ICES Journal of Marine Science, in press.</w:t>
      </w:r>
    </w:p>
    <w:p w:rsidR="000A3E22" w:rsidRPr="0086221B" w:rsidRDefault="000A3E22" w:rsidP="000A3E22">
      <w:pPr>
        <w:suppressAutoHyphens/>
        <w:overflowPunct w:val="0"/>
        <w:autoSpaceDE w:val="0"/>
        <w:spacing w:before="159"/>
        <w:ind w:left="1208" w:hanging="1208"/>
        <w:textAlignment w:val="baseline"/>
        <w:rPr>
          <w:rFonts w:eastAsia="Times New Roman" w:cs="Arial"/>
          <w:color w:val="333333"/>
          <w:lang w:eastAsia="de-DE"/>
        </w:rPr>
      </w:pPr>
      <w:r w:rsidRPr="00E1636D">
        <w:rPr>
          <w:rFonts w:cstheme="minorHAnsi"/>
          <w:lang w:val="en-US"/>
        </w:rPr>
        <w:t>36</w:t>
      </w:r>
      <w:r w:rsidR="0086221B" w:rsidRPr="00E1636D">
        <w:rPr>
          <w:rFonts w:cstheme="minorHAnsi"/>
          <w:lang w:val="en-US"/>
        </w:rPr>
        <w:t>7</w:t>
      </w:r>
      <w:r w:rsidRPr="00E1636D">
        <w:rPr>
          <w:rFonts w:cstheme="minorHAnsi"/>
          <w:lang w:val="en-US"/>
        </w:rPr>
        <w:t xml:space="preserve">. </w:t>
      </w:r>
      <w:r w:rsidRPr="00E1636D">
        <w:rPr>
          <w:rFonts w:eastAsia="Times New Roman" w:cs="Arial"/>
          <w:smallCaps/>
          <w:color w:val="333333"/>
          <w:lang w:val="en-US" w:eastAsia="de-DE"/>
        </w:rPr>
        <w:t xml:space="preserve">Schafft, M., Wolter, C., </w:t>
      </w:r>
      <w:r w:rsidRPr="00E1636D">
        <w:rPr>
          <w:rFonts w:eastAsia="Times New Roman" w:cs="Arial"/>
          <w:b/>
          <w:smallCaps/>
          <w:color w:val="333333"/>
          <w:lang w:val="en-US" w:eastAsia="de-DE"/>
        </w:rPr>
        <w:t>Arlinghaus, R</w:t>
      </w:r>
      <w:r w:rsidRPr="00E1636D">
        <w:rPr>
          <w:rFonts w:eastAsia="Times New Roman" w:cs="Arial"/>
          <w:smallCaps/>
          <w:color w:val="333333"/>
          <w:lang w:val="en-US" w:eastAsia="de-DE"/>
        </w:rPr>
        <w:t>.</w:t>
      </w:r>
      <w:r w:rsidRPr="00E1636D">
        <w:rPr>
          <w:rFonts w:eastAsia="Times New Roman" w:cs="Arial"/>
          <w:color w:val="333333"/>
          <w:lang w:val="en-US" w:eastAsia="de-DE"/>
        </w:rPr>
        <w:t xml:space="preserve"> 2024. </w:t>
      </w:r>
      <w:r w:rsidRPr="0086221B">
        <w:rPr>
          <w:rFonts w:eastAsia="Times New Roman" w:cs="Arial"/>
          <w:color w:val="333333"/>
          <w:lang w:eastAsia="de-DE"/>
        </w:rPr>
        <w:t>Ökologische Auswirkung von Freizeitaktivitäten an Gewässern – eine globale Metaanalyse. Korrespondenz Wasserwirtschaft, 17, 4.</w:t>
      </w:r>
      <w:r w:rsidR="008F5908" w:rsidRPr="008F5908">
        <w:rPr>
          <w:rFonts w:eastAsia="Times New Roman" w:cstheme="minorHAnsi"/>
          <w:i/>
          <w:lang w:eastAsia="ar-SA"/>
        </w:rPr>
        <w:t xml:space="preserve"> </w:t>
      </w:r>
      <w:r w:rsidR="008F5908" w:rsidRPr="00DD4650">
        <w:rPr>
          <w:rFonts w:eastAsia="Times New Roman" w:cstheme="minorHAnsi"/>
          <w:i/>
          <w:lang w:eastAsia="ar-SA"/>
        </w:rPr>
        <w:t>¥</w:t>
      </w:r>
    </w:p>
    <w:p w:rsidR="003E0BA9" w:rsidRPr="00E1636D" w:rsidRDefault="003E0BA9" w:rsidP="000A3E22">
      <w:pPr>
        <w:suppressAutoHyphens/>
        <w:overflowPunct w:val="0"/>
        <w:autoSpaceDE w:val="0"/>
        <w:spacing w:before="159"/>
        <w:ind w:left="1208" w:hanging="1208"/>
        <w:textAlignment w:val="baseline"/>
        <w:rPr>
          <w:rFonts w:eastAsia="Times New Roman" w:cs="Arial"/>
          <w:color w:val="333333"/>
          <w:lang w:val="en-US" w:eastAsia="de-DE"/>
        </w:rPr>
      </w:pPr>
      <w:r w:rsidRPr="0086221B">
        <w:rPr>
          <w:rFonts w:cstheme="minorHAnsi"/>
        </w:rPr>
        <w:t>36</w:t>
      </w:r>
      <w:r w:rsidR="0086221B">
        <w:rPr>
          <w:rFonts w:cstheme="minorHAnsi"/>
        </w:rPr>
        <w:t>6</w:t>
      </w:r>
      <w:r w:rsidRPr="0086221B">
        <w:rPr>
          <w:rFonts w:cstheme="minorHAnsi"/>
          <w:smallCaps/>
        </w:rPr>
        <w:t>.</w:t>
      </w:r>
      <w:r w:rsidRPr="0086221B">
        <w:rPr>
          <w:rFonts w:eastAsia="Times New Roman" w:cs="Arial"/>
          <w:smallCaps/>
          <w:color w:val="333333"/>
          <w:lang w:eastAsia="de-DE"/>
        </w:rPr>
        <w:t xml:space="preserve"> Cooke, S.J., Danylchuk, A.J., Zhang, J., Nguyen, V.M., Hunt, L.M., </w:t>
      </w:r>
      <w:r w:rsidRPr="0086221B">
        <w:rPr>
          <w:rFonts w:eastAsia="Times New Roman" w:cs="Arial"/>
          <w:b/>
          <w:smallCaps/>
          <w:color w:val="333333"/>
          <w:lang w:eastAsia="de-DE"/>
        </w:rPr>
        <w:t>Arlinghaus, R.,</w:t>
      </w:r>
      <w:r w:rsidRPr="0086221B">
        <w:rPr>
          <w:rFonts w:eastAsia="Times New Roman" w:cs="Arial"/>
          <w:smallCaps/>
          <w:color w:val="333333"/>
          <w:lang w:eastAsia="de-DE"/>
        </w:rPr>
        <w:t xml:space="preserve"> Fiorella, K.J., Chan, H.M., Goldberg, T.L. </w:t>
      </w:r>
      <w:r w:rsidRPr="0086221B">
        <w:rPr>
          <w:rFonts w:eastAsia="Times New Roman" w:cs="Arial"/>
          <w:color w:val="333333"/>
          <w:lang w:eastAsia="de-DE"/>
        </w:rPr>
        <w:t xml:space="preserve">2024. </w:t>
      </w:r>
      <w:r w:rsidRPr="0086221B">
        <w:rPr>
          <w:rFonts w:eastAsia="Times New Roman" w:cs="Arial"/>
          <w:color w:val="333333"/>
          <w:lang w:val="en-US" w:eastAsia="de-DE"/>
        </w:rPr>
        <w:t xml:space="preserve">A one health perspective on recreational fisheries. </w:t>
      </w:r>
      <w:r w:rsidRPr="00E1636D">
        <w:rPr>
          <w:rFonts w:eastAsia="Times New Roman" w:cs="Arial"/>
          <w:color w:val="333333"/>
          <w:lang w:val="en-US" w:eastAsia="de-DE"/>
        </w:rPr>
        <w:t xml:space="preserve">Facets </w:t>
      </w:r>
      <w:r w:rsidR="00BC4B39" w:rsidRPr="00E1636D">
        <w:rPr>
          <w:lang w:val="en-US"/>
        </w:rPr>
        <w:t>9, 1-9.</w:t>
      </w:r>
    </w:p>
    <w:p w:rsidR="000A3E22" w:rsidRDefault="00AB244B" w:rsidP="000A3E22">
      <w:pPr>
        <w:suppressAutoHyphens/>
        <w:overflowPunct w:val="0"/>
        <w:autoSpaceDE w:val="0"/>
        <w:spacing w:before="159"/>
        <w:ind w:left="1208" w:hanging="1208"/>
        <w:textAlignment w:val="baseline"/>
        <w:rPr>
          <w:rFonts w:cstheme="minorHAnsi"/>
          <w:lang w:val="en-US"/>
        </w:rPr>
      </w:pPr>
      <w:r w:rsidRPr="0086221B">
        <w:rPr>
          <w:rFonts w:cstheme="minorHAnsi"/>
          <w:lang w:val="en-US"/>
        </w:rPr>
        <w:t xml:space="preserve">365. </w:t>
      </w:r>
      <w:r w:rsidRPr="0086221B">
        <w:rPr>
          <w:rFonts w:cstheme="minorHAnsi"/>
          <w:smallCaps/>
          <w:lang w:val="en-US"/>
        </w:rPr>
        <w:t xml:space="preserve">Roy, T., </w:t>
      </w:r>
      <w:proofErr w:type="spellStart"/>
      <w:r w:rsidRPr="0086221B">
        <w:rPr>
          <w:rFonts w:cstheme="minorHAnsi"/>
          <w:smallCaps/>
          <w:lang w:val="en-US"/>
        </w:rPr>
        <w:t>Kotrschral</w:t>
      </w:r>
      <w:proofErr w:type="spellEnd"/>
      <w:r w:rsidRPr="0086221B">
        <w:rPr>
          <w:rFonts w:cstheme="minorHAnsi"/>
          <w:smallCaps/>
          <w:lang w:val="en-US"/>
        </w:rPr>
        <w:t xml:space="preserve">, A., </w:t>
      </w:r>
      <w:r w:rsidRPr="0086221B">
        <w:rPr>
          <w:rFonts w:cstheme="minorHAnsi"/>
          <w:b/>
          <w:smallCaps/>
          <w:lang w:val="en-US"/>
        </w:rPr>
        <w:t xml:space="preserve">Arlinghaus, R. </w:t>
      </w:r>
      <w:r w:rsidRPr="0086221B">
        <w:rPr>
          <w:rFonts w:cstheme="minorHAnsi"/>
          <w:lang w:val="en-US"/>
        </w:rPr>
        <w:t xml:space="preserve">2024. </w:t>
      </w:r>
      <w:r w:rsidRPr="00AB244B">
        <w:rPr>
          <w:rFonts w:cstheme="minorHAnsi"/>
          <w:lang w:val="en-US"/>
        </w:rPr>
        <w:t>Evolutionary changes in cognition due to fisheries mortality? Trends in Ecology and Evolution</w:t>
      </w:r>
      <w:r w:rsidR="000A3E22">
        <w:rPr>
          <w:rFonts w:cstheme="minorHAnsi"/>
          <w:lang w:val="en-US"/>
        </w:rPr>
        <w:t xml:space="preserve"> </w:t>
      </w:r>
      <w:r w:rsidR="000A3E22" w:rsidRPr="000A3E22">
        <w:rPr>
          <w:rFonts w:cstheme="minorHAnsi"/>
          <w:lang w:val="en-US"/>
        </w:rPr>
        <w:t>9, 797-799.</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E1636D">
        <w:rPr>
          <w:rFonts w:cstheme="minorHAnsi"/>
          <w:lang w:val="en-US"/>
        </w:rPr>
        <w:t xml:space="preserve">364. </w:t>
      </w:r>
      <w:r w:rsidRPr="00E1636D">
        <w:rPr>
          <w:rFonts w:cstheme="minorHAnsi"/>
          <w:smallCaps/>
          <w:lang w:val="en-US"/>
        </w:rPr>
        <w:t xml:space="preserve">Koemle, D., Pascoe S., Weltersbach, M.S., Gassler, B., </w:t>
      </w:r>
      <w:r w:rsidRPr="00E1636D">
        <w:rPr>
          <w:rFonts w:cstheme="minorHAnsi"/>
          <w:b/>
          <w:smallCaps/>
          <w:lang w:val="en-US"/>
        </w:rPr>
        <w:t>Arlinghaus, R.</w:t>
      </w:r>
      <w:r w:rsidRPr="00E1636D">
        <w:rPr>
          <w:rFonts w:cstheme="minorHAnsi"/>
          <w:lang w:val="en-US"/>
        </w:rPr>
        <w:t xml:space="preserve"> 2024. </w:t>
      </w:r>
      <w:r w:rsidRPr="00AB244B">
        <w:rPr>
          <w:rFonts w:cstheme="minorHAnsi"/>
          <w:lang w:val="en-US"/>
        </w:rPr>
        <w:t>How quota cuts, recreational fishing, and predator conservation can shape coastal commercial fishery efforts. Canadian Journal of Fisheries and Aquatic Sciences, in press.</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lastRenderedPageBreak/>
        <w:t xml:space="preserve">363. </w:t>
      </w:r>
      <w:proofErr w:type="spellStart"/>
      <w:r w:rsidRPr="00AB244B">
        <w:rPr>
          <w:rFonts w:cstheme="minorHAnsi"/>
          <w:smallCaps/>
          <w:lang w:val="en-US"/>
        </w:rPr>
        <w:t>Özgül</w:t>
      </w:r>
      <w:proofErr w:type="spellEnd"/>
      <w:r w:rsidRPr="00AB244B">
        <w:rPr>
          <w:rFonts w:cstheme="minorHAnsi"/>
          <w:smallCaps/>
          <w:lang w:val="en-US"/>
        </w:rPr>
        <w:t xml:space="preserve">, A., Birnie-Gauvin, K. Abecasis, D., Alós, J., Aarestrup, K, Reubens, J., Bolland, J., </w:t>
      </w:r>
      <w:proofErr w:type="spellStart"/>
      <w:r w:rsidRPr="00AB244B">
        <w:rPr>
          <w:rFonts w:cstheme="minorHAnsi"/>
          <w:smallCaps/>
          <w:lang w:val="en-US"/>
        </w:rPr>
        <w:t>Lök</w:t>
      </w:r>
      <w:proofErr w:type="spellEnd"/>
      <w:r w:rsidRPr="00AB244B">
        <w:rPr>
          <w:rFonts w:cstheme="minorHAnsi"/>
          <w:smallCaps/>
          <w:lang w:val="en-US"/>
        </w:rPr>
        <w:t xml:space="preserve">, A., Edwards, J.E., Pengal, P., Prchalová, M., Riha, M., Pickholtz, R., Vollset, K.W., Afonso, P., Davidsen, J.G., </w:t>
      </w:r>
      <w:r w:rsidRPr="00AB244B">
        <w:rPr>
          <w:rFonts w:cstheme="minorHAnsi"/>
          <w:b/>
          <w:smallCaps/>
          <w:lang w:val="en-US"/>
        </w:rPr>
        <w:t>Arlinghaus, R.,</w:t>
      </w:r>
      <w:r w:rsidRPr="00AB244B">
        <w:rPr>
          <w:rFonts w:cstheme="minorHAnsi"/>
          <w:smallCaps/>
          <w:lang w:val="en-US"/>
        </w:rPr>
        <w:t xml:space="preserve"> </w:t>
      </w:r>
      <w:proofErr w:type="spellStart"/>
      <w:r w:rsidRPr="00AB244B">
        <w:rPr>
          <w:rFonts w:cstheme="minorHAnsi"/>
          <w:smallCaps/>
          <w:lang w:val="en-US"/>
        </w:rPr>
        <w:t>Ünal</w:t>
      </w:r>
      <w:proofErr w:type="spellEnd"/>
      <w:r w:rsidRPr="00AB244B">
        <w:rPr>
          <w:rFonts w:cstheme="minorHAnsi"/>
          <w:smallCaps/>
          <w:lang w:val="en-US"/>
        </w:rPr>
        <w:t xml:space="preserve">, V., Lennox, R.J. </w:t>
      </w:r>
      <w:r w:rsidRPr="00AB244B">
        <w:rPr>
          <w:rFonts w:cstheme="minorHAnsi"/>
          <w:lang w:val="en-US"/>
        </w:rPr>
        <w:t xml:space="preserve">2024. Tracking aquatic animals for fisheries management in European waters. Fisheries Management and Ecology, </w:t>
      </w:r>
      <w:r w:rsidR="003E0BA9">
        <w:rPr>
          <w:rFonts w:cstheme="minorHAnsi"/>
          <w:lang w:val="en-US"/>
        </w:rPr>
        <w:t xml:space="preserve">31, </w:t>
      </w:r>
      <w:r w:rsidRPr="00AB244B">
        <w:rPr>
          <w:rFonts w:cstheme="minorHAnsi"/>
          <w:lang w:val="en-US"/>
        </w:rPr>
        <w:t>e12706.</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362. </w:t>
      </w:r>
      <w:r w:rsidRPr="00AB244B">
        <w:rPr>
          <w:rFonts w:cstheme="minorHAnsi"/>
          <w:b/>
          <w:smallCaps/>
          <w:lang w:val="en-US"/>
        </w:rPr>
        <w:t>Arlinghaus, R.</w:t>
      </w:r>
      <w:r w:rsidRPr="00AB244B">
        <w:rPr>
          <w:rFonts w:cstheme="minorHAnsi"/>
          <w:lang w:val="en-US"/>
        </w:rPr>
        <w:t xml:space="preserve"> 2024. Catch uncertainty and recreational fishing attraction: propositions and future research directions. Fish and Fisheries </w:t>
      </w:r>
      <w:r w:rsidR="00BC4B39">
        <w:rPr>
          <w:rFonts w:cstheme="minorHAnsi"/>
          <w:lang w:val="en-US"/>
        </w:rPr>
        <w:t>25,</w:t>
      </w:r>
      <w:r w:rsidR="00BC4B39" w:rsidRPr="00E1636D">
        <w:rPr>
          <w:lang w:val="en-US"/>
        </w:rPr>
        <w:t xml:space="preserve"> </w:t>
      </w:r>
      <w:r w:rsidR="00BC4B39" w:rsidRPr="00BC4B39">
        <w:rPr>
          <w:rFonts w:cstheme="minorHAnsi"/>
          <w:lang w:val="en-US"/>
        </w:rPr>
        <w:t>761-780</w:t>
      </w:r>
      <w:r w:rsidR="00BC4B39">
        <w:rPr>
          <w:rFonts w:cstheme="minorHAnsi"/>
          <w:lang w:val="en-US"/>
        </w:rPr>
        <w:t>.</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361. </w:t>
      </w:r>
      <w:r w:rsidRPr="00AB244B">
        <w:rPr>
          <w:rFonts w:cstheme="minorHAnsi"/>
          <w:smallCaps/>
          <w:lang w:val="en-US"/>
        </w:rPr>
        <w:t xml:space="preserve">Perry, D., Siders, Z.A., Crandall, C., Morales, N., </w:t>
      </w:r>
      <w:r w:rsidRPr="00AB244B">
        <w:rPr>
          <w:rFonts w:cstheme="minorHAnsi"/>
          <w:b/>
          <w:smallCaps/>
          <w:lang w:val="en-US"/>
        </w:rPr>
        <w:t>Arlinghaus, R.,</w:t>
      </w:r>
      <w:r w:rsidRPr="00AB244B">
        <w:rPr>
          <w:rFonts w:cstheme="minorHAnsi"/>
          <w:smallCaps/>
          <w:lang w:val="en-US"/>
        </w:rPr>
        <w:t xml:space="preserve"> Lorenzen, K. 2024. </w:t>
      </w:r>
      <w:r w:rsidRPr="00AB244B">
        <w:rPr>
          <w:rFonts w:cstheme="minorHAnsi"/>
          <w:lang w:val="en-US"/>
        </w:rPr>
        <w:t xml:space="preserve">Psychological commitment of freshwater anglers and its relation to their preferences for stocking and other management actions. Canadian Journal of Fisheries and Aquatic Sciences, 81, 786-780. </w:t>
      </w:r>
      <w:r w:rsidRPr="00AB244B">
        <w:rPr>
          <w:rFonts w:cstheme="minorHAnsi"/>
          <w:i/>
          <w:lang w:val="en-US"/>
        </w:rPr>
        <w:t>¥</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360. </w:t>
      </w:r>
      <w:r w:rsidRPr="00AB244B">
        <w:rPr>
          <w:rFonts w:cstheme="minorHAnsi"/>
          <w:smallCaps/>
          <w:lang w:val="en-US"/>
        </w:rPr>
        <w:t xml:space="preserve">Matern, S., Radinger, J., Klefoth, T., Wolter, C., </w:t>
      </w:r>
      <w:r w:rsidRPr="00AB244B">
        <w:rPr>
          <w:rFonts w:cstheme="minorHAnsi"/>
          <w:b/>
          <w:smallCaps/>
          <w:lang w:val="en-US"/>
        </w:rPr>
        <w:t>Arlinghaus, R.</w:t>
      </w:r>
      <w:r w:rsidRPr="00AB244B">
        <w:rPr>
          <w:rFonts w:cstheme="minorHAnsi"/>
          <w:smallCaps/>
          <w:lang w:val="en-US"/>
        </w:rPr>
        <w:t xml:space="preserve"> </w:t>
      </w:r>
      <w:r w:rsidRPr="00AB244B">
        <w:rPr>
          <w:rFonts w:cstheme="minorHAnsi"/>
          <w:lang w:val="en-US"/>
        </w:rPr>
        <w:t>2024. Replicated whole-lake experiment reveals the ineffectiveness of stocking five example fish species in small lakes. Fisheries Management and Ecology, e12701.</w:t>
      </w:r>
      <w:r w:rsidRPr="00AB244B">
        <w:rPr>
          <w:rFonts w:cstheme="minorHAnsi"/>
          <w:i/>
          <w:lang w:val="en-US"/>
        </w:rPr>
        <w:t xml:space="preserve"> ¥</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359. </w:t>
      </w:r>
      <w:r w:rsidRPr="00AB244B">
        <w:rPr>
          <w:rFonts w:cstheme="minorHAnsi"/>
          <w:smallCaps/>
          <w:lang w:val="en-US"/>
        </w:rPr>
        <w:t xml:space="preserve">Cooke, S.J., </w:t>
      </w:r>
      <w:r w:rsidRPr="00AB244B">
        <w:rPr>
          <w:rFonts w:cstheme="minorHAnsi"/>
          <w:b/>
          <w:smallCaps/>
          <w:lang w:val="en-US"/>
        </w:rPr>
        <w:t>Arlinghaus, R.,</w:t>
      </w:r>
      <w:r w:rsidRPr="00AB244B">
        <w:rPr>
          <w:rFonts w:cstheme="minorHAnsi"/>
          <w:lang w:val="en-US"/>
        </w:rPr>
        <w:t xml:space="preserve"> 2024. Learning, thinking, sharing, and working across boundaries in fisheries science. ICES Journal of Marine Science 81, 665-675.</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lang w:val="en-US"/>
        </w:rPr>
        <w:t>358</w:t>
      </w:r>
      <w:r w:rsidRPr="00AB244B">
        <w:rPr>
          <w:rFonts w:cstheme="minorHAnsi"/>
          <w:smallCaps/>
          <w:lang w:val="en-US"/>
        </w:rPr>
        <w:t xml:space="preserve">. Lynch, A.J., Embke, H.S., Nyboer, E.A., Wood, L.A., Thorpe, A., Phang, S.C., Viana, D.F., Golden, C.D. Milardi, M., </w:t>
      </w:r>
      <w:r w:rsidRPr="00AB244B">
        <w:rPr>
          <w:rFonts w:cstheme="minorHAnsi"/>
          <w:b/>
          <w:smallCaps/>
          <w:lang w:val="en-US"/>
        </w:rPr>
        <w:t>Arlinghaus, R.,</w:t>
      </w:r>
      <w:r w:rsidRPr="00AB244B">
        <w:rPr>
          <w:rFonts w:cstheme="minorHAnsi"/>
          <w:smallCaps/>
          <w:lang w:val="en-US"/>
        </w:rPr>
        <w:t xml:space="preserve"> </w:t>
      </w:r>
      <w:proofErr w:type="spellStart"/>
      <w:r w:rsidRPr="00AB244B">
        <w:rPr>
          <w:rFonts w:cstheme="minorHAnsi"/>
          <w:smallCaps/>
          <w:lang w:val="en-US"/>
        </w:rPr>
        <w:t>Baigun</w:t>
      </w:r>
      <w:proofErr w:type="spellEnd"/>
      <w:r w:rsidRPr="00AB244B">
        <w:rPr>
          <w:rFonts w:cstheme="minorHAnsi"/>
          <w:smallCaps/>
          <w:lang w:val="en-US"/>
        </w:rPr>
        <w:t xml:space="preserve">, C., Beard, T.D. Jr., Cooke, S.J., Cowx, I.G., Koehn, J.D., Lyach, R., Potts, W., Robertson, A.M., </w:t>
      </w:r>
      <w:proofErr w:type="spellStart"/>
      <w:r w:rsidRPr="00AB244B">
        <w:rPr>
          <w:rFonts w:cstheme="minorHAnsi"/>
          <w:smallCaps/>
          <w:lang w:val="en-US"/>
        </w:rPr>
        <w:t>Schmidhuber</w:t>
      </w:r>
      <w:proofErr w:type="spellEnd"/>
      <w:r w:rsidRPr="00AB244B">
        <w:rPr>
          <w:rFonts w:cstheme="minorHAnsi"/>
          <w:smallCaps/>
          <w:lang w:val="en-US"/>
        </w:rPr>
        <w:t>, J., Weyl, O.L.F.</w:t>
      </w:r>
      <w:r w:rsidRPr="00AB244B">
        <w:rPr>
          <w:rFonts w:cstheme="minorHAnsi"/>
          <w:lang w:val="en-US"/>
        </w:rPr>
        <w:t xml:space="preserve"> 2024. Inland recreational fisheries contribute nutritional benefits and economic value but are vulnerable to climate change. </w:t>
      </w:r>
      <w:r w:rsidRPr="00AB244B">
        <w:rPr>
          <w:rFonts w:cstheme="minorHAnsi"/>
        </w:rPr>
        <w:t>Nature Food, 5, 433-443.</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rPr>
        <w:t xml:space="preserve">357. </w:t>
      </w:r>
      <w:r w:rsidRPr="00AB244B">
        <w:rPr>
          <w:rFonts w:cstheme="minorHAnsi"/>
          <w:smallCaps/>
        </w:rPr>
        <w:t xml:space="preserve">Lukyanova, O., Dhellemmes, F., Dennenmoser, S., Nolte, A.W., </w:t>
      </w:r>
      <w:r w:rsidRPr="00AB244B">
        <w:rPr>
          <w:rFonts w:cstheme="minorHAnsi"/>
          <w:b/>
          <w:smallCaps/>
        </w:rPr>
        <w:t>Arlinghaus, R.</w:t>
      </w:r>
      <w:r w:rsidRPr="00AB244B">
        <w:rPr>
          <w:rFonts w:cstheme="minorHAnsi"/>
          <w:b/>
        </w:rPr>
        <w:t xml:space="preserve"> </w:t>
      </w:r>
      <w:r w:rsidRPr="00AB244B">
        <w:rPr>
          <w:rFonts w:cstheme="minorHAnsi"/>
        </w:rPr>
        <w:t xml:space="preserve">2024. </w:t>
      </w:r>
      <w:r w:rsidRPr="00AB244B">
        <w:rPr>
          <w:rFonts w:cstheme="minorHAnsi"/>
          <w:lang w:val="en-US"/>
        </w:rPr>
        <w:t>Combining biotelemetry and genetics provides complementary insights relevant to the management and conservation of a freshwater predator (</w:t>
      </w:r>
      <w:proofErr w:type="spellStart"/>
      <w:r w:rsidRPr="00AB244B">
        <w:rPr>
          <w:rFonts w:cstheme="minorHAnsi"/>
          <w:i/>
          <w:lang w:val="en-US"/>
        </w:rPr>
        <w:t>Esox</w:t>
      </w:r>
      <w:proofErr w:type="spellEnd"/>
      <w:r w:rsidRPr="00AB244B">
        <w:rPr>
          <w:rFonts w:cstheme="minorHAnsi"/>
          <w:i/>
          <w:lang w:val="en-US"/>
        </w:rPr>
        <w:t xml:space="preserve"> </w:t>
      </w:r>
      <w:proofErr w:type="spellStart"/>
      <w:r w:rsidRPr="00AB244B">
        <w:rPr>
          <w:rFonts w:cstheme="minorHAnsi"/>
          <w:i/>
          <w:lang w:val="en-US"/>
        </w:rPr>
        <w:t>lucius</w:t>
      </w:r>
      <w:proofErr w:type="spellEnd"/>
      <w:r w:rsidRPr="00AB244B">
        <w:rPr>
          <w:rFonts w:cstheme="minorHAnsi"/>
          <w:lang w:val="en-US"/>
        </w:rPr>
        <w:t xml:space="preserve">) living in brackish lagoons. Aquatic Sciences 86, 77. </w:t>
      </w:r>
      <w:r w:rsidRPr="00AB244B">
        <w:rPr>
          <w:rFonts w:cstheme="minorHAnsi"/>
          <w:i/>
          <w:lang w:val="en-US"/>
        </w:rPr>
        <w:t>#</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356. </w:t>
      </w:r>
      <w:r w:rsidRPr="00AB244B">
        <w:rPr>
          <w:rFonts w:cstheme="minorHAnsi"/>
          <w:smallCaps/>
          <w:lang w:val="en-US"/>
        </w:rPr>
        <w:t xml:space="preserve">Shephard, S., von Essen, E., Gieser, T., List, C.J., </w:t>
      </w:r>
      <w:r w:rsidRPr="00AB244B">
        <w:rPr>
          <w:rFonts w:cstheme="minorHAnsi"/>
          <w:b/>
          <w:smallCaps/>
          <w:lang w:val="en-US"/>
        </w:rPr>
        <w:t>Arlinghaus, R.</w:t>
      </w:r>
      <w:r w:rsidRPr="00AB244B">
        <w:rPr>
          <w:rFonts w:cstheme="minorHAnsi"/>
          <w:smallCaps/>
          <w:lang w:val="en-US"/>
        </w:rPr>
        <w:t xml:space="preserve"> </w:t>
      </w:r>
      <w:r w:rsidRPr="00AB244B">
        <w:rPr>
          <w:rFonts w:cstheme="minorHAnsi"/>
          <w:lang w:val="en-US"/>
        </w:rPr>
        <w:t>2024. Recreational killing of wild animals can foster environmental stewardship. Nature Sustainability</w:t>
      </w:r>
      <w:r w:rsidR="000A3E22">
        <w:rPr>
          <w:rFonts w:cstheme="minorHAnsi"/>
          <w:lang w:val="en-US"/>
        </w:rPr>
        <w:t xml:space="preserve"> 7, </w:t>
      </w:r>
      <w:r w:rsidR="000A3E22" w:rsidRPr="000A3E22">
        <w:rPr>
          <w:rFonts w:cstheme="minorHAnsi"/>
          <w:lang w:val="en-US"/>
        </w:rPr>
        <w:t>956–963</w:t>
      </w:r>
      <w:r w:rsidRPr="00AB244B">
        <w:rPr>
          <w:rFonts w:cstheme="minorHAnsi"/>
          <w:lang w:val="en-US"/>
        </w:rPr>
        <w:t>.</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355. </w:t>
      </w:r>
      <w:r w:rsidRPr="00AB244B">
        <w:rPr>
          <w:rFonts w:cstheme="minorHAnsi"/>
          <w:b/>
          <w:smallCaps/>
          <w:lang w:val="en-US"/>
        </w:rPr>
        <w:t xml:space="preserve">Arlinghaus, R., </w:t>
      </w:r>
      <w:r w:rsidRPr="00AB244B">
        <w:rPr>
          <w:rFonts w:cstheme="minorHAnsi"/>
          <w:smallCaps/>
          <w:lang w:val="en-US"/>
        </w:rPr>
        <w:t>Fujitani, M., Ehrlich, E., Engel, M., Cooke, S.J.</w:t>
      </w:r>
      <w:r w:rsidRPr="00AB244B">
        <w:rPr>
          <w:rFonts w:cstheme="minorHAnsi"/>
          <w:lang w:val="en-US"/>
        </w:rPr>
        <w:t xml:space="preserve"> (2024) Knowledge co-production in recreational fisheries science and management. In: Pope, K.L., Arlinghaus, R., Hunt, L.M., Lynch, A.J., van Poorten, B.T. (eds.), Understanding recreational fishers: disciplinary and interdisciplinary approaches for fisheries Management. Springer, Berlin, in press.</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354. </w:t>
      </w:r>
      <w:r w:rsidRPr="00AB244B">
        <w:rPr>
          <w:rFonts w:cstheme="minorHAnsi"/>
          <w:smallCaps/>
          <w:lang w:val="en-US"/>
        </w:rPr>
        <w:t xml:space="preserve">Hunt, L.M., Boucquey, N., Beardmore, B., Christensen, J., Fulton, D.C., Mackay, M., Melstrom, R.T., Post, J.R., Schroeder, S.A., Thurstan, R.H., van Putten, E.I., </w:t>
      </w:r>
      <w:r w:rsidRPr="00AB244B">
        <w:rPr>
          <w:rFonts w:cstheme="minorHAnsi"/>
          <w:b/>
          <w:smallCaps/>
          <w:lang w:val="en-US"/>
        </w:rPr>
        <w:t>Arlinghaus, R.</w:t>
      </w:r>
      <w:r w:rsidRPr="00AB244B">
        <w:rPr>
          <w:rFonts w:cstheme="minorHAnsi"/>
          <w:lang w:val="en-US"/>
        </w:rPr>
        <w:t xml:space="preserve"> (2024). Introducing disciplinary perspectives and interdisciplinary possibilities for understanding recreational fishers and fisheries. In: Pope, K.L., Arlinghaus, R., Hunt, L.M., Lynch, A.J., van Poorten, B.T. (eds.), Understanding recreational fishers: disciplinary and interdisciplinary approaches for fisheries Management. Springer, Berlin, in press.</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lastRenderedPageBreak/>
        <w:t xml:space="preserve">353. </w:t>
      </w:r>
      <w:r w:rsidRPr="00AB244B">
        <w:rPr>
          <w:rFonts w:cstheme="minorHAnsi"/>
          <w:smallCaps/>
          <w:lang w:val="en-US"/>
        </w:rPr>
        <w:t xml:space="preserve">van Poorten, B.T., Lynch, A.J., Hunt, L.M., </w:t>
      </w:r>
      <w:r w:rsidRPr="00AB244B">
        <w:rPr>
          <w:rFonts w:cstheme="minorHAnsi"/>
          <w:b/>
          <w:smallCaps/>
          <w:lang w:val="en-US"/>
        </w:rPr>
        <w:t>Arlinghaus, R.,</w:t>
      </w:r>
      <w:r w:rsidRPr="00AB244B">
        <w:rPr>
          <w:rFonts w:cstheme="minorHAnsi"/>
          <w:smallCaps/>
          <w:lang w:val="en-US"/>
        </w:rPr>
        <w:t xml:space="preserve"> Pope, K.L.</w:t>
      </w:r>
      <w:r w:rsidRPr="00AB244B">
        <w:rPr>
          <w:rFonts w:cstheme="minorHAnsi"/>
          <w:lang w:val="en-US"/>
        </w:rPr>
        <w:t xml:space="preserve"> (2024). Best practices for understanding recreational fishers. In: Pope, K.L., Arlinghaus, R., Hunt, L.M., Lynch, A.J., van Poorten, B.T. (eds.), Understanding recreational fishers: disciplinary and interdisciplinary approaches for fisheries Management. Springer, Berlin, in press.</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lang w:val="en-US"/>
        </w:rPr>
        <w:t xml:space="preserve">352. </w:t>
      </w:r>
      <w:r w:rsidRPr="00AB244B">
        <w:rPr>
          <w:rFonts w:cstheme="minorHAnsi"/>
          <w:smallCaps/>
          <w:lang w:val="en-US"/>
        </w:rPr>
        <w:t xml:space="preserve">Robinson, K.F., </w:t>
      </w:r>
      <w:r w:rsidRPr="00AB244B">
        <w:rPr>
          <w:rFonts w:cstheme="minorHAnsi"/>
          <w:b/>
          <w:smallCaps/>
          <w:lang w:val="en-US"/>
        </w:rPr>
        <w:t>Arlinghaus, R.,</w:t>
      </w:r>
      <w:r w:rsidRPr="00AB244B">
        <w:rPr>
          <w:rFonts w:cstheme="minorHAnsi"/>
          <w:smallCaps/>
          <w:lang w:val="en-US"/>
        </w:rPr>
        <w:t xml:space="preserve"> Camp, E.V., Post, J.R., Stedman, R., Sutton, S.G.</w:t>
      </w:r>
      <w:r w:rsidRPr="00AB244B">
        <w:rPr>
          <w:rFonts w:cstheme="minorHAnsi"/>
          <w:lang w:val="en-US"/>
        </w:rPr>
        <w:t xml:space="preserve"> (2024) Adaptive management for recreational fisheries decisions in the face of uncertainty. In: Pope, K.L., Arlinghaus, R., Hunt, L.M., Lynch, A.J., van Poorten, B.T. (eds.), Understanding recreational fishers: disciplinary and interdisciplinary approaches for fisheries Management. </w:t>
      </w:r>
      <w:r w:rsidRPr="00AB244B">
        <w:rPr>
          <w:rFonts w:cstheme="minorHAnsi"/>
        </w:rPr>
        <w:t>Springer, Berlin, in press.</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rPr>
        <w:t xml:space="preserve">351. </w:t>
      </w:r>
      <w:r w:rsidRPr="00AB244B">
        <w:rPr>
          <w:rFonts w:cstheme="minorHAnsi"/>
          <w:smallCaps/>
        </w:rPr>
        <w:t xml:space="preserve">Jensen, O.P., </w:t>
      </w:r>
      <w:r w:rsidRPr="00AB244B">
        <w:rPr>
          <w:rFonts w:cstheme="minorHAnsi"/>
          <w:b/>
          <w:smallCaps/>
        </w:rPr>
        <w:t>Arlinghaus, R.,</w:t>
      </w:r>
      <w:r w:rsidRPr="00AB244B">
        <w:rPr>
          <w:rFonts w:cstheme="minorHAnsi"/>
          <w:smallCaps/>
        </w:rPr>
        <w:t xml:space="preserve"> Golden, A.S., Janssen, M.A., Solomon, S.T., van Poorten, B.T.</w:t>
      </w:r>
      <w:r w:rsidRPr="00AB244B">
        <w:rPr>
          <w:rFonts w:cstheme="minorHAnsi"/>
        </w:rPr>
        <w:t xml:space="preserve"> (2024). </w:t>
      </w:r>
      <w:r w:rsidRPr="00AB244B">
        <w:rPr>
          <w:rFonts w:cstheme="minorHAnsi"/>
          <w:lang w:val="en-US"/>
        </w:rPr>
        <w:t xml:space="preserve">Integrated models of the social-ecological dynamics of recreational fisheries. In: Pope, K.L., Arlinghaus, R., Hunt, L.M., Lynch, A.J., van Poorten, B.T. (eds.), Understanding recreational fishers: disciplinary and interdisciplinary approaches for fisheries Management. </w:t>
      </w:r>
      <w:r w:rsidRPr="00AB244B">
        <w:rPr>
          <w:rFonts w:cstheme="minorHAnsi"/>
        </w:rPr>
        <w:t>Springer, Berlin, in press.</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rPr>
        <w:t xml:space="preserve">350. </w:t>
      </w:r>
      <w:r w:rsidRPr="00AB244B">
        <w:rPr>
          <w:rFonts w:cstheme="minorHAnsi"/>
          <w:smallCaps/>
        </w:rPr>
        <w:t xml:space="preserve">Landon, A., Schroeder, S.A., Steffen, S.F., </w:t>
      </w:r>
      <w:r w:rsidRPr="00AB244B">
        <w:rPr>
          <w:rFonts w:cstheme="minorHAnsi"/>
          <w:b/>
          <w:smallCaps/>
        </w:rPr>
        <w:t>Arlinghaus, R.</w:t>
      </w:r>
      <w:r w:rsidRPr="00AB244B">
        <w:rPr>
          <w:rFonts w:cstheme="minorHAnsi"/>
        </w:rPr>
        <w:t xml:space="preserve"> (2024). </w:t>
      </w:r>
      <w:r w:rsidRPr="00AB244B">
        <w:rPr>
          <w:rFonts w:cstheme="minorHAnsi"/>
          <w:lang w:val="en-US"/>
        </w:rPr>
        <w:t>Social psychology for understanding recreational fishers and fisheries. In: Pope, K.L., Arlinghaus, R., Hunt, L.M., Lynch, A.J., van Poorten, B.T. (eds.), Understanding recreational fishers: disciplinary and interdisciplinary approaches for fisheries Management. Springer, Berlin, in press.</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349. </w:t>
      </w:r>
      <w:r w:rsidRPr="00AB244B">
        <w:rPr>
          <w:rFonts w:cstheme="minorHAnsi"/>
          <w:smallCaps/>
          <w:lang w:val="en-US"/>
        </w:rPr>
        <w:t xml:space="preserve">Lynch, A.J., L.M., Hunt, Beardmore, B., van Poorten, B.T., Pope, K.L., </w:t>
      </w:r>
      <w:r w:rsidRPr="00AB244B">
        <w:rPr>
          <w:rFonts w:cstheme="minorHAnsi"/>
          <w:b/>
          <w:smallCaps/>
          <w:lang w:val="en-US"/>
        </w:rPr>
        <w:t>Arlinghaus, R.</w:t>
      </w:r>
      <w:r w:rsidRPr="00AB244B">
        <w:rPr>
          <w:rFonts w:cstheme="minorHAnsi"/>
          <w:lang w:val="en-US"/>
        </w:rPr>
        <w:t xml:space="preserve"> 2024. Complexity and integration of recreational fisheries. In: Pope, K.L., Arlinghaus, R., Hunt, L.M., Lynch, A.J., van Poorten, B.T. (eds.), Understanding recreational fishers: disciplinary and interdisciplinary approaches for fisheries Management. Springer, Berlin, in press.</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348. </w:t>
      </w:r>
      <w:proofErr w:type="spellStart"/>
      <w:r w:rsidRPr="00AB244B">
        <w:rPr>
          <w:rFonts w:cstheme="minorHAnsi"/>
          <w:smallCaps/>
          <w:lang w:val="en-US"/>
        </w:rPr>
        <w:t>Diggles</w:t>
      </w:r>
      <w:proofErr w:type="spellEnd"/>
      <w:r w:rsidRPr="00AB244B">
        <w:rPr>
          <w:rFonts w:cstheme="minorHAnsi"/>
          <w:smallCaps/>
          <w:lang w:val="en-US"/>
        </w:rPr>
        <w:t xml:space="preserve">, B.K., </w:t>
      </w:r>
      <w:r w:rsidRPr="00AB244B">
        <w:rPr>
          <w:rFonts w:cstheme="minorHAnsi"/>
          <w:b/>
          <w:smallCaps/>
          <w:lang w:val="en-US"/>
        </w:rPr>
        <w:t>Arlinghaus, R</w:t>
      </w:r>
      <w:r w:rsidRPr="00AB244B">
        <w:rPr>
          <w:rFonts w:cstheme="minorHAnsi"/>
          <w:smallCaps/>
          <w:lang w:val="en-US"/>
        </w:rPr>
        <w:t xml:space="preserve">., Browman, H.I., Cooke, </w:t>
      </w:r>
      <w:proofErr w:type="gramStart"/>
      <w:r w:rsidRPr="00AB244B">
        <w:rPr>
          <w:rFonts w:cstheme="minorHAnsi"/>
          <w:smallCaps/>
          <w:lang w:val="en-US"/>
        </w:rPr>
        <w:t>S.J:,</w:t>
      </w:r>
      <w:proofErr w:type="gramEnd"/>
      <w:r w:rsidRPr="00AB244B">
        <w:rPr>
          <w:rFonts w:cstheme="minorHAnsi"/>
          <w:smallCaps/>
          <w:lang w:val="en-US"/>
        </w:rPr>
        <w:t xml:space="preserve"> Cooper, R.L., Cowx, I.G., Derby, C.D., Derbyshire, S.W., Hart, P.J.B., Jones, B., Kasumyan, A.O., Key, B., Pepperell, J.G., Rogers, D.C., Rose, J.D., Schwab, A., Skiftesvik, A.B., Stevens, D., Shield, J.D., Watson, C. </w:t>
      </w:r>
      <w:r w:rsidRPr="00AB244B">
        <w:rPr>
          <w:rFonts w:cstheme="minorHAnsi"/>
          <w:lang w:val="en-US"/>
        </w:rPr>
        <w:t>2024. Reasons to be skeptical about sentience and pain in fishes and aquatic invertebrates. Reviews in Fisheries Science and Aquaculture 32, 127-150.</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347. </w:t>
      </w:r>
      <w:r w:rsidRPr="00AB244B">
        <w:rPr>
          <w:rFonts w:cstheme="minorHAnsi"/>
          <w:smallCaps/>
          <w:lang w:val="en-US"/>
        </w:rPr>
        <w:t xml:space="preserve">Koemle, D., Gassler, B., Kyle, G., Meyerhoff, J., </w:t>
      </w:r>
      <w:r w:rsidRPr="00AB244B">
        <w:rPr>
          <w:rFonts w:cstheme="minorHAnsi"/>
          <w:b/>
          <w:smallCaps/>
          <w:lang w:val="en-US"/>
        </w:rPr>
        <w:t>Arlinghaus, R</w:t>
      </w:r>
      <w:r w:rsidRPr="00AB244B">
        <w:rPr>
          <w:rFonts w:cstheme="minorHAnsi"/>
          <w:smallCaps/>
          <w:lang w:val="en-US"/>
        </w:rPr>
        <w:t>.</w:t>
      </w:r>
      <w:r w:rsidRPr="00AB244B">
        <w:rPr>
          <w:rFonts w:cstheme="minorHAnsi"/>
          <w:lang w:val="en-US"/>
        </w:rPr>
        <w:t xml:space="preserve"> 2024. How involvement drives decision rules behind stated preferences for recreational-fisheries management. Journal of Environmental Management, 349, 119604.</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346. </w:t>
      </w:r>
      <w:r w:rsidRPr="00AB244B">
        <w:rPr>
          <w:rFonts w:cstheme="minorHAnsi"/>
          <w:smallCaps/>
          <w:lang w:val="en-US"/>
        </w:rPr>
        <w:t>Martorell</w:t>
      </w:r>
      <w:r w:rsidRPr="00AB244B">
        <w:rPr>
          <w:rFonts w:ascii="Cambria Math" w:hAnsi="Cambria Math" w:cs="Cambria Math"/>
          <w:smallCaps/>
          <w:lang w:val="en-US"/>
        </w:rPr>
        <w:t>‑</w:t>
      </w:r>
      <w:r w:rsidRPr="00AB244B">
        <w:rPr>
          <w:rFonts w:cstheme="minorHAnsi"/>
          <w:smallCaps/>
          <w:lang w:val="en-US"/>
        </w:rPr>
        <w:t xml:space="preserve">Barceló, M., Aspillaga, E., Barcelo-Serra, M., </w:t>
      </w:r>
      <w:r w:rsidRPr="00AB244B">
        <w:rPr>
          <w:rFonts w:cstheme="minorHAnsi"/>
          <w:b/>
          <w:smallCaps/>
          <w:lang w:val="en-US"/>
        </w:rPr>
        <w:t>Arlinghaus, R</w:t>
      </w:r>
      <w:r w:rsidRPr="00AB244B">
        <w:rPr>
          <w:rFonts w:cstheme="minorHAnsi"/>
          <w:smallCaps/>
          <w:lang w:val="en-US"/>
        </w:rPr>
        <w:t>., Alós, J.</w:t>
      </w:r>
      <w:r w:rsidRPr="00AB244B">
        <w:rPr>
          <w:rFonts w:cstheme="minorHAnsi"/>
          <w:lang w:val="en-US"/>
        </w:rPr>
        <w:t xml:space="preserve"> 2024 Circadian-related </w:t>
      </w:r>
      <w:proofErr w:type="spellStart"/>
      <w:r w:rsidRPr="00AB244B">
        <w:rPr>
          <w:rFonts w:cstheme="minorHAnsi"/>
          <w:lang w:val="en-US"/>
        </w:rPr>
        <w:t>behavioural</w:t>
      </w:r>
      <w:proofErr w:type="spellEnd"/>
      <w:r w:rsidRPr="00AB244B">
        <w:rPr>
          <w:rFonts w:cstheme="minorHAnsi"/>
          <w:lang w:val="en-US"/>
        </w:rPr>
        <w:t xml:space="preserve"> types in free-living marine fish revealed by high-throughput telemetry. Animal </w:t>
      </w:r>
      <w:proofErr w:type="spellStart"/>
      <w:r w:rsidRPr="00AB244B">
        <w:rPr>
          <w:rFonts w:cstheme="minorHAnsi"/>
          <w:lang w:val="en-US"/>
        </w:rPr>
        <w:t>Behaviour</w:t>
      </w:r>
      <w:proofErr w:type="spellEnd"/>
      <w:r w:rsidRPr="00AB244B">
        <w:rPr>
          <w:rFonts w:cstheme="minorHAnsi"/>
          <w:lang w:val="en-US"/>
        </w:rPr>
        <w:t>, 210, 255-274.</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345. </w:t>
      </w:r>
      <w:r w:rsidRPr="00AB244B">
        <w:rPr>
          <w:rFonts w:cstheme="minorHAnsi"/>
          <w:smallCaps/>
          <w:lang w:val="en-US"/>
        </w:rPr>
        <w:t xml:space="preserve">Strehlow, H.V., Korzhenevych, A., Lucas, J., Lewin, W.-C., Weltersbach, M.S., Riepe, C., </w:t>
      </w:r>
      <w:r w:rsidRPr="00AB244B">
        <w:rPr>
          <w:rFonts w:cstheme="minorHAnsi"/>
          <w:b/>
          <w:smallCaps/>
          <w:lang w:val="en-US"/>
        </w:rPr>
        <w:t>Arlinghaus, R.</w:t>
      </w:r>
      <w:r w:rsidRPr="00AB244B">
        <w:rPr>
          <w:rFonts w:cstheme="minorHAnsi"/>
          <w:lang w:val="en-US"/>
        </w:rPr>
        <w:t xml:space="preserve"> 2024. Economic impact of resident and nonresident marine anglers to the local economy in Mecklenburg-Western Pomerania, Germany. Fisheries Management and Ecology, in press.</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lastRenderedPageBreak/>
        <w:t xml:space="preserve">344. </w:t>
      </w:r>
      <w:r w:rsidRPr="00AB244B">
        <w:rPr>
          <w:rFonts w:cstheme="minorHAnsi"/>
          <w:smallCaps/>
          <w:lang w:val="en-US"/>
        </w:rPr>
        <w:t xml:space="preserve">Lennox, R.J., Afonso, P., Birnie-Gauvin, K., </w:t>
      </w:r>
      <w:proofErr w:type="spellStart"/>
      <w:r w:rsidRPr="00AB244B">
        <w:rPr>
          <w:rFonts w:cstheme="minorHAnsi"/>
          <w:smallCaps/>
          <w:lang w:val="en-US"/>
        </w:rPr>
        <w:t>Dahlmo</w:t>
      </w:r>
      <w:proofErr w:type="spellEnd"/>
      <w:r w:rsidRPr="00AB244B">
        <w:rPr>
          <w:rFonts w:cstheme="minorHAnsi"/>
          <w:smallCaps/>
          <w:lang w:val="en-US"/>
        </w:rPr>
        <w:t xml:space="preserve">, L.S., Nilsen, C.I., </w:t>
      </w:r>
      <w:r w:rsidRPr="00AB244B">
        <w:rPr>
          <w:rFonts w:cstheme="minorHAnsi"/>
          <w:b/>
          <w:smallCaps/>
          <w:lang w:val="en-US"/>
        </w:rPr>
        <w:t>Arlinghaus, R.,</w:t>
      </w:r>
      <w:r w:rsidRPr="00AB244B">
        <w:rPr>
          <w:rFonts w:cstheme="minorHAnsi"/>
          <w:smallCaps/>
          <w:lang w:val="en-US"/>
        </w:rPr>
        <w:t xml:space="preserve"> Cooke, S.J., Souza, A.T., Jarić, I., Prchalová, M., Říha, M., Westrelin, S., Twardek, W.M., Aspillaga, E., Kraft, S., </w:t>
      </w:r>
      <w:proofErr w:type="spellStart"/>
      <w:r w:rsidRPr="00AB244B">
        <w:rPr>
          <w:rFonts w:cstheme="minorHAnsi"/>
          <w:smallCaps/>
          <w:lang w:val="en-US"/>
        </w:rPr>
        <w:t>Smejkal</w:t>
      </w:r>
      <w:proofErr w:type="spellEnd"/>
      <w:r w:rsidRPr="00AB244B">
        <w:rPr>
          <w:rFonts w:cstheme="minorHAnsi"/>
          <w:smallCaps/>
          <w:lang w:val="en-US"/>
        </w:rPr>
        <w:t xml:space="preserve">, M., Baktoft, H., Brodin, T., Hellström, G., Villegas-Ríos, D., Vollset, K.W., Adam, T., Sortland, L., Bertram, M.G., </w:t>
      </w:r>
      <w:proofErr w:type="spellStart"/>
      <w:r w:rsidRPr="00AB244B">
        <w:rPr>
          <w:rFonts w:cstheme="minorHAnsi"/>
          <w:smallCaps/>
          <w:lang w:val="en-US"/>
        </w:rPr>
        <w:t>Crossa</w:t>
      </w:r>
      <w:proofErr w:type="spellEnd"/>
      <w:r w:rsidRPr="00AB244B">
        <w:rPr>
          <w:rFonts w:cstheme="minorHAnsi"/>
          <w:smallCaps/>
          <w:lang w:val="en-US"/>
        </w:rPr>
        <w:t>, M., Vogel, E., Gillies, N., Reubens, J.</w:t>
      </w:r>
      <w:r w:rsidRPr="00AB244B">
        <w:rPr>
          <w:rFonts w:cstheme="minorHAnsi"/>
          <w:lang w:val="en-US"/>
        </w:rPr>
        <w:t xml:space="preserve"> 2024. Electronic tagging and tracking aquatic animals to understand a world increasingly shaped by a changing climate and extreme weather events. Canadian Journal of Fisheries and Aquatic Sciences, 81, 326-339.</w:t>
      </w:r>
    </w:p>
    <w:p w:rsidR="00AB244B" w:rsidRPr="00AB244B" w:rsidRDefault="00AB244B" w:rsidP="00AB244B">
      <w:pPr>
        <w:suppressAutoHyphens/>
        <w:overflowPunct w:val="0"/>
        <w:autoSpaceDE w:val="0"/>
        <w:spacing w:before="159"/>
        <w:ind w:left="1208" w:hanging="1208"/>
        <w:textAlignment w:val="baseline"/>
        <w:rPr>
          <w:rFonts w:cstheme="minorHAnsi"/>
          <w:i/>
          <w:lang w:val="en-US"/>
        </w:rPr>
      </w:pPr>
      <w:r w:rsidRPr="00AB244B">
        <w:rPr>
          <w:rFonts w:cstheme="minorHAnsi"/>
          <w:lang w:val="en-US"/>
        </w:rPr>
        <w:t xml:space="preserve">343. </w:t>
      </w:r>
      <w:r w:rsidRPr="00AB244B">
        <w:rPr>
          <w:rFonts w:cstheme="minorHAnsi"/>
          <w:smallCaps/>
          <w:lang w:val="en-US"/>
        </w:rPr>
        <w:t xml:space="preserve">Schafft, M., Nikolaus, R., Matern, S., Radinger, J., Maday, A., Klefoth, T., Wolter, C., </w:t>
      </w:r>
      <w:r w:rsidRPr="00AB244B">
        <w:rPr>
          <w:rFonts w:cstheme="minorHAnsi"/>
          <w:b/>
          <w:smallCaps/>
          <w:lang w:val="en-US"/>
        </w:rPr>
        <w:t>Arlinghaus, R</w:t>
      </w:r>
      <w:r w:rsidRPr="00AB244B">
        <w:rPr>
          <w:rFonts w:cstheme="minorHAnsi"/>
          <w:smallCaps/>
          <w:lang w:val="en-US"/>
        </w:rPr>
        <w:t>.</w:t>
      </w:r>
      <w:r w:rsidRPr="00AB244B">
        <w:rPr>
          <w:rFonts w:cstheme="minorHAnsi"/>
          <w:lang w:val="en-US"/>
        </w:rPr>
        <w:t xml:space="preserve"> 2024. Impact of water-based recreation on aquatic and riparian biodiversity of small lakes. Journal for Nature Conservation, 78. 126545 </w:t>
      </w:r>
      <w:r w:rsidRPr="00AB244B">
        <w:rPr>
          <w:rFonts w:cstheme="minorHAnsi"/>
          <w:i/>
          <w:lang w:val="en-US"/>
        </w:rPr>
        <w:t>¥</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342. </w:t>
      </w:r>
      <w:r w:rsidRPr="00AB244B">
        <w:rPr>
          <w:rFonts w:cstheme="minorHAnsi"/>
          <w:smallCaps/>
          <w:lang w:val="en-US"/>
        </w:rPr>
        <w:t xml:space="preserve">Rittweg, T.D., Trueman, C., Ehrlich, E., Wiedenbeck, M., </w:t>
      </w:r>
      <w:r w:rsidRPr="00AB244B">
        <w:rPr>
          <w:rFonts w:cstheme="minorHAnsi"/>
          <w:b/>
          <w:smallCaps/>
          <w:lang w:val="en-US"/>
        </w:rPr>
        <w:t>Arlinghaus, R.</w:t>
      </w:r>
      <w:r w:rsidRPr="00AB244B">
        <w:rPr>
          <w:rFonts w:cstheme="minorHAnsi"/>
          <w:lang w:val="en-US"/>
        </w:rPr>
        <w:t xml:space="preserve"> 2024. Corroborating otolith age using oxygen isotopes and comparing outcomes to scale age: consequences for estimation of growth and reference points in northern pike (</w:t>
      </w:r>
      <w:proofErr w:type="spellStart"/>
      <w:r w:rsidRPr="00AB244B">
        <w:rPr>
          <w:rFonts w:cstheme="minorHAnsi"/>
          <w:i/>
          <w:lang w:val="en-US"/>
        </w:rPr>
        <w:t>Esox</w:t>
      </w:r>
      <w:proofErr w:type="spellEnd"/>
      <w:r w:rsidRPr="00AB244B">
        <w:rPr>
          <w:rFonts w:cstheme="minorHAnsi"/>
          <w:i/>
          <w:lang w:val="en-US"/>
        </w:rPr>
        <w:t xml:space="preserve"> </w:t>
      </w:r>
      <w:proofErr w:type="spellStart"/>
      <w:r w:rsidRPr="00AB244B">
        <w:rPr>
          <w:rFonts w:cstheme="minorHAnsi"/>
          <w:i/>
          <w:lang w:val="en-US"/>
        </w:rPr>
        <w:t>lucius</w:t>
      </w:r>
      <w:proofErr w:type="spellEnd"/>
      <w:r w:rsidRPr="00AB244B">
        <w:rPr>
          <w:rFonts w:cstheme="minorHAnsi"/>
          <w:lang w:val="en-US"/>
        </w:rPr>
        <w:t xml:space="preserve">). Fisheries Management and Ecology, 31: e12646. </w:t>
      </w:r>
      <w:r w:rsidRPr="00AB244B">
        <w:rPr>
          <w:rFonts w:cstheme="minorHAnsi"/>
          <w:i/>
          <w:lang w:val="en-US"/>
        </w:rPr>
        <w:t>¥</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341. </w:t>
      </w:r>
      <w:r w:rsidRPr="00AB244B">
        <w:rPr>
          <w:rFonts w:cstheme="minorHAnsi"/>
          <w:smallCaps/>
          <w:lang w:val="en-US"/>
        </w:rPr>
        <w:t xml:space="preserve">Radinger, J., Matern, S., Klefoth, T., Wolter, C., Feldhege, F., Monk, C.T., </w:t>
      </w:r>
      <w:r w:rsidRPr="00AB244B">
        <w:rPr>
          <w:rFonts w:cstheme="minorHAnsi"/>
          <w:b/>
          <w:smallCaps/>
          <w:lang w:val="en-US"/>
        </w:rPr>
        <w:t>Arlinghaus, R.</w:t>
      </w:r>
      <w:r w:rsidRPr="00AB244B">
        <w:rPr>
          <w:rFonts w:cstheme="minorHAnsi"/>
          <w:lang w:val="en-US"/>
        </w:rPr>
        <w:t xml:space="preserve"> 2023. Ecosystem-based management outperforms species-focused stocking for enhancing fish populations. Science, 379, 6635, 946-951.</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340. </w:t>
      </w:r>
      <w:r w:rsidRPr="00AB244B">
        <w:rPr>
          <w:rFonts w:cstheme="minorHAnsi"/>
          <w:smallCaps/>
          <w:lang w:val="en-US"/>
        </w:rPr>
        <w:t>Martorell</w:t>
      </w:r>
      <w:r w:rsidRPr="00AB244B">
        <w:rPr>
          <w:rFonts w:ascii="Cambria Math" w:hAnsi="Cambria Math" w:cs="Cambria Math"/>
          <w:smallCaps/>
          <w:lang w:val="en-US"/>
        </w:rPr>
        <w:t>‑</w:t>
      </w:r>
      <w:r w:rsidRPr="00AB244B">
        <w:rPr>
          <w:rFonts w:cstheme="minorHAnsi"/>
          <w:smallCaps/>
          <w:lang w:val="en-US"/>
        </w:rPr>
        <w:t xml:space="preserve">Barceló, M., Signaroli, M., Barcelo-Serra, M., Lana, A., Aspillaga, E., Grau, A., </w:t>
      </w:r>
      <w:r w:rsidRPr="00AB244B">
        <w:rPr>
          <w:rFonts w:cstheme="minorHAnsi"/>
          <w:b/>
          <w:smallCaps/>
          <w:lang w:val="en-US"/>
        </w:rPr>
        <w:t>Arlinghaus, R</w:t>
      </w:r>
      <w:r w:rsidRPr="00AB244B">
        <w:rPr>
          <w:rFonts w:cstheme="minorHAnsi"/>
          <w:smallCaps/>
          <w:lang w:val="en-US"/>
        </w:rPr>
        <w:t>., Alós, J.</w:t>
      </w:r>
      <w:r w:rsidRPr="00AB244B">
        <w:rPr>
          <w:rFonts w:cstheme="minorHAnsi"/>
          <w:lang w:val="en-US"/>
        </w:rPr>
        <w:t xml:space="preserve"> 2023. Chronotypes</w:t>
      </w:r>
      <w:r w:rsidRPr="00AB244B">
        <w:rPr>
          <w:rFonts w:ascii="Cambria Math" w:hAnsi="Cambria Math" w:cs="Cambria Math"/>
          <w:lang w:val="en-US"/>
        </w:rPr>
        <w:t>‑</w:t>
      </w:r>
      <w:r w:rsidRPr="00AB244B">
        <w:rPr>
          <w:rFonts w:cstheme="minorHAnsi"/>
          <w:lang w:val="en-US"/>
        </w:rPr>
        <w:t xml:space="preserve">personality </w:t>
      </w:r>
      <w:proofErr w:type="spellStart"/>
      <w:r w:rsidRPr="00AB244B">
        <w:rPr>
          <w:rFonts w:cstheme="minorHAnsi"/>
          <w:lang w:val="en-US"/>
        </w:rPr>
        <w:t>behavioural</w:t>
      </w:r>
      <w:proofErr w:type="spellEnd"/>
      <w:r w:rsidRPr="00AB244B">
        <w:rPr>
          <w:rFonts w:cstheme="minorHAnsi"/>
          <w:lang w:val="en-US"/>
        </w:rPr>
        <w:t xml:space="preserve"> syndromes in wild marine fish. Scientific Reports, 13, 20281.</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rPr>
        <w:t xml:space="preserve">339. </w:t>
      </w:r>
      <w:r w:rsidRPr="00AB244B">
        <w:rPr>
          <w:rFonts w:cstheme="minorHAnsi"/>
          <w:smallCaps/>
        </w:rPr>
        <w:t xml:space="preserve">Monk, C. T., Aslak, U., Brockmann, D., </w:t>
      </w:r>
      <w:r w:rsidRPr="00AB244B">
        <w:rPr>
          <w:rFonts w:cstheme="minorHAnsi"/>
          <w:b/>
          <w:smallCaps/>
        </w:rPr>
        <w:t>Arlinghaus, R</w:t>
      </w:r>
      <w:r w:rsidRPr="00AB244B">
        <w:rPr>
          <w:rFonts w:cstheme="minorHAnsi"/>
          <w:smallCaps/>
        </w:rPr>
        <w:t xml:space="preserve">. </w:t>
      </w:r>
      <w:r w:rsidRPr="00AB244B">
        <w:rPr>
          <w:rFonts w:cstheme="minorHAnsi"/>
        </w:rPr>
        <w:t xml:space="preserve">2023. </w:t>
      </w:r>
      <w:r w:rsidRPr="00AB244B">
        <w:rPr>
          <w:rFonts w:cstheme="minorHAnsi"/>
          <w:lang w:val="en-US"/>
        </w:rPr>
        <w:t xml:space="preserve">Rhythm of relationships in a social fish over the course of a full year in the wild. Movement Ecology, 11, 56. </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338. </w:t>
      </w:r>
      <w:r w:rsidRPr="00AB244B">
        <w:rPr>
          <w:rFonts w:cstheme="minorHAnsi"/>
          <w:smallCaps/>
          <w:lang w:val="en-US"/>
        </w:rPr>
        <w:t xml:space="preserve">Hunt, L.M., </w:t>
      </w:r>
      <w:r w:rsidRPr="00AB244B">
        <w:rPr>
          <w:rFonts w:cstheme="minorHAnsi"/>
          <w:b/>
          <w:smallCaps/>
          <w:lang w:val="en-US"/>
        </w:rPr>
        <w:t>Arlinghaus, R.,</w:t>
      </w:r>
      <w:r w:rsidRPr="00AB244B">
        <w:rPr>
          <w:rFonts w:cstheme="minorHAnsi"/>
          <w:smallCaps/>
          <w:lang w:val="en-US"/>
        </w:rPr>
        <w:t xml:space="preserve"> Scott, D., Kyle, G.</w:t>
      </w:r>
      <w:r w:rsidRPr="00AB244B">
        <w:rPr>
          <w:rFonts w:cstheme="minorHAnsi"/>
          <w:lang w:val="en-US"/>
        </w:rPr>
        <w:t xml:space="preserve"> 2023. Diversity of Anglers: Drivers and Implications for Fisheries Management. In: Neal, J.W., Lang, T.J., Krogman, R.M., </w:t>
      </w:r>
      <w:proofErr w:type="spellStart"/>
      <w:r w:rsidRPr="00AB244B">
        <w:rPr>
          <w:rFonts w:cstheme="minorHAnsi"/>
          <w:lang w:val="en-US"/>
        </w:rPr>
        <w:t>Kurzawaski</w:t>
      </w:r>
      <w:proofErr w:type="spellEnd"/>
      <w:r w:rsidRPr="00AB244B">
        <w:rPr>
          <w:rFonts w:cstheme="minorHAnsi"/>
          <w:lang w:val="en-US"/>
        </w:rPr>
        <w:t>, K.F., Hunt, K.M, Taylor, J.B. (eds.), Angler Recruitment, Retention, and Reactivation: The Future of Fisheries and Aquatic Conservation Summary and Synthesis. American Fisheries Society, pp. 113-140.</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337</w:t>
      </w:r>
      <w:r w:rsidRPr="00AB244B">
        <w:rPr>
          <w:rFonts w:cstheme="minorHAnsi"/>
          <w:smallCaps/>
          <w:lang w:val="en-US"/>
        </w:rPr>
        <w:t xml:space="preserve">. Arlidge, W.N.S., </w:t>
      </w:r>
      <w:r w:rsidRPr="00AB244B">
        <w:rPr>
          <w:rFonts w:cstheme="minorHAnsi"/>
          <w:b/>
          <w:smallCaps/>
          <w:lang w:val="en-US"/>
        </w:rPr>
        <w:t>Arlinghaus, R.,</w:t>
      </w:r>
      <w:r w:rsidRPr="00AB244B">
        <w:rPr>
          <w:rFonts w:cstheme="minorHAnsi"/>
          <w:smallCaps/>
          <w:lang w:val="en-US"/>
        </w:rPr>
        <w:t xml:space="preserve"> Kurvers, R.J.J.M., Nassauer, A., Oyanedel, R., Krause, J. </w:t>
      </w:r>
      <w:r w:rsidRPr="00AB244B">
        <w:rPr>
          <w:rFonts w:cstheme="minorHAnsi"/>
          <w:lang w:val="en-US"/>
        </w:rPr>
        <w:t xml:space="preserve">2023. Situational social influence leading to non-compliance with conservation rules. Trends in Ecology and Evolution, 12, 1154-1164. </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336. </w:t>
      </w:r>
      <w:r w:rsidRPr="00AB244B">
        <w:rPr>
          <w:rFonts w:cstheme="minorHAnsi"/>
          <w:smallCaps/>
          <w:lang w:val="en-US"/>
        </w:rPr>
        <w:t xml:space="preserve">Jaric, I., Lennox, R.J., </w:t>
      </w:r>
      <w:proofErr w:type="spellStart"/>
      <w:r w:rsidRPr="00AB244B">
        <w:rPr>
          <w:rFonts w:cstheme="minorHAnsi"/>
          <w:smallCaps/>
          <w:lang w:val="en-US"/>
        </w:rPr>
        <w:t>Prchalowa</w:t>
      </w:r>
      <w:proofErr w:type="spellEnd"/>
      <w:r w:rsidRPr="00AB244B">
        <w:rPr>
          <w:rFonts w:cstheme="minorHAnsi"/>
          <w:smallCaps/>
          <w:lang w:val="en-US"/>
        </w:rPr>
        <w:t xml:space="preserve">, M., Monk, C.T., Riha, M., Nathan, R., </w:t>
      </w:r>
      <w:r w:rsidRPr="00AB244B">
        <w:rPr>
          <w:rFonts w:cstheme="minorHAnsi"/>
          <w:b/>
          <w:smallCaps/>
          <w:lang w:val="en-US"/>
        </w:rPr>
        <w:t>Arlinghaus, R</w:t>
      </w:r>
      <w:r w:rsidRPr="00AB244B">
        <w:rPr>
          <w:rFonts w:cstheme="minorHAnsi"/>
          <w:smallCaps/>
          <w:lang w:val="en-US"/>
        </w:rPr>
        <w:t>.</w:t>
      </w:r>
      <w:r w:rsidRPr="00AB244B">
        <w:rPr>
          <w:rFonts w:cstheme="minorHAnsi"/>
          <w:lang w:val="en-US"/>
        </w:rPr>
        <w:t xml:space="preserve"> 2023. The power and promise of interdisciplinary international research networks to advance movement ecology. Movement Ecology, 11, 67, 1-6.</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lang w:val="en-US"/>
        </w:rPr>
        <w:t xml:space="preserve">335. </w:t>
      </w:r>
      <w:r w:rsidRPr="00AB244B">
        <w:rPr>
          <w:rFonts w:cstheme="minorHAnsi"/>
          <w:b/>
          <w:smallCaps/>
          <w:lang w:val="en-US"/>
        </w:rPr>
        <w:t>Arlinghaus, R</w:t>
      </w:r>
      <w:r w:rsidRPr="00AB244B">
        <w:rPr>
          <w:rFonts w:cstheme="minorHAnsi"/>
          <w:smallCaps/>
          <w:lang w:val="en-US"/>
        </w:rPr>
        <w:t>., Koemle, D., Riepe, C., Niessner, D.</w:t>
      </w:r>
      <w:r w:rsidRPr="00AB244B">
        <w:rPr>
          <w:rFonts w:cstheme="minorHAnsi"/>
          <w:lang w:val="en-US"/>
        </w:rPr>
        <w:t xml:space="preserve"> 2023. </w:t>
      </w:r>
      <w:r w:rsidRPr="00AB244B">
        <w:rPr>
          <w:rFonts w:cstheme="minorHAnsi"/>
        </w:rPr>
        <w:t>Einstellungen von Anglern und Berufsfischern zu Managementmaßnahmen beim Hecht (</w:t>
      </w:r>
      <w:proofErr w:type="spellStart"/>
      <w:r w:rsidRPr="00AB244B">
        <w:rPr>
          <w:rFonts w:cstheme="minorHAnsi"/>
          <w:i/>
        </w:rPr>
        <w:t>Esox</w:t>
      </w:r>
      <w:proofErr w:type="spellEnd"/>
      <w:r w:rsidRPr="00AB244B">
        <w:rPr>
          <w:rFonts w:cstheme="minorHAnsi"/>
          <w:i/>
        </w:rPr>
        <w:t xml:space="preserve"> </w:t>
      </w:r>
      <w:proofErr w:type="spellStart"/>
      <w:r w:rsidRPr="00AB244B">
        <w:rPr>
          <w:rFonts w:cstheme="minorHAnsi"/>
          <w:i/>
        </w:rPr>
        <w:t>lucius</w:t>
      </w:r>
      <w:proofErr w:type="spellEnd"/>
      <w:r w:rsidRPr="00AB244B">
        <w:rPr>
          <w:rFonts w:cstheme="minorHAnsi"/>
        </w:rPr>
        <w:t>) in den Bodden: Gemeinsamkeiten, Unterschiede und Schlussfolgerungen für das Management. Zeitschrift für Fischerei, 3, 5, 1-17.</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rPr>
        <w:t xml:space="preserve">334. </w:t>
      </w:r>
      <w:r w:rsidRPr="00AB244B">
        <w:rPr>
          <w:rFonts w:cstheme="minorHAnsi"/>
          <w:b/>
          <w:smallCaps/>
        </w:rPr>
        <w:t>Arlinghaus, R.,</w:t>
      </w:r>
      <w:r w:rsidRPr="00AB244B">
        <w:rPr>
          <w:rFonts w:cstheme="minorHAnsi"/>
          <w:smallCaps/>
        </w:rPr>
        <w:t xml:space="preserve"> Aas, Ø., Alós, J., </w:t>
      </w:r>
      <w:proofErr w:type="spellStart"/>
      <w:r w:rsidRPr="00AB244B">
        <w:rPr>
          <w:rFonts w:cstheme="minorHAnsi"/>
          <w:smallCaps/>
        </w:rPr>
        <w:t>Arismendi</w:t>
      </w:r>
      <w:proofErr w:type="spellEnd"/>
      <w:r w:rsidRPr="00AB244B">
        <w:rPr>
          <w:rFonts w:cstheme="minorHAnsi"/>
          <w:smallCaps/>
        </w:rPr>
        <w:t xml:space="preserve">, I., Bower, S., Carle, S., </w:t>
      </w:r>
      <w:proofErr w:type="spellStart"/>
      <w:r w:rsidRPr="00AB244B">
        <w:rPr>
          <w:rFonts w:cstheme="minorHAnsi"/>
          <w:smallCaps/>
        </w:rPr>
        <w:t>Czarkowski</w:t>
      </w:r>
      <w:proofErr w:type="spellEnd"/>
      <w:r w:rsidRPr="00AB244B">
        <w:rPr>
          <w:rFonts w:cstheme="minorHAnsi"/>
          <w:smallCaps/>
        </w:rPr>
        <w:t xml:space="preserve">, T., Freire, K.M., Hu, J., Hunt, L.M., Lyach, R., </w:t>
      </w:r>
      <w:proofErr w:type="spellStart"/>
      <w:r w:rsidRPr="00AB244B">
        <w:rPr>
          <w:rFonts w:cstheme="minorHAnsi"/>
          <w:smallCaps/>
        </w:rPr>
        <w:t>Kapusta</w:t>
      </w:r>
      <w:proofErr w:type="spellEnd"/>
      <w:r w:rsidRPr="00AB244B">
        <w:rPr>
          <w:rFonts w:cstheme="minorHAnsi"/>
          <w:smallCaps/>
        </w:rPr>
        <w:t xml:space="preserve">, A., </w:t>
      </w:r>
      <w:proofErr w:type="spellStart"/>
      <w:r w:rsidRPr="00AB244B">
        <w:rPr>
          <w:rFonts w:cstheme="minorHAnsi"/>
          <w:smallCaps/>
        </w:rPr>
        <w:t>Salmi</w:t>
      </w:r>
      <w:proofErr w:type="spellEnd"/>
      <w:r w:rsidRPr="00AB244B">
        <w:rPr>
          <w:rFonts w:cstheme="minorHAnsi"/>
          <w:smallCaps/>
        </w:rPr>
        <w:t xml:space="preserve">, P., Schwab, A., Tsuboi, J., </w:t>
      </w:r>
      <w:proofErr w:type="spellStart"/>
      <w:r w:rsidRPr="00AB244B">
        <w:rPr>
          <w:rFonts w:cstheme="minorHAnsi"/>
          <w:smallCaps/>
        </w:rPr>
        <w:t>Trella</w:t>
      </w:r>
      <w:proofErr w:type="spellEnd"/>
      <w:r w:rsidRPr="00AB244B">
        <w:rPr>
          <w:rFonts w:cstheme="minorHAnsi"/>
          <w:smallCaps/>
        </w:rPr>
        <w:t xml:space="preserve">, M., McPhee, </w:t>
      </w:r>
      <w:r w:rsidRPr="00AB244B">
        <w:rPr>
          <w:rFonts w:cstheme="minorHAnsi"/>
          <w:smallCaps/>
        </w:rPr>
        <w:lastRenderedPageBreak/>
        <w:t xml:space="preserve">D., Potts, W., </w:t>
      </w:r>
      <w:proofErr w:type="spellStart"/>
      <w:r w:rsidRPr="00AB244B">
        <w:rPr>
          <w:rFonts w:cstheme="minorHAnsi"/>
          <w:smallCaps/>
        </w:rPr>
        <w:t>Wołos</w:t>
      </w:r>
      <w:proofErr w:type="spellEnd"/>
      <w:r w:rsidRPr="00AB244B">
        <w:rPr>
          <w:rFonts w:cstheme="minorHAnsi"/>
          <w:smallCaps/>
        </w:rPr>
        <w:t>, A., Yang, Z</w:t>
      </w:r>
      <w:r w:rsidRPr="00AB244B">
        <w:rPr>
          <w:rFonts w:cstheme="minorHAnsi"/>
        </w:rPr>
        <w:t xml:space="preserve">. 2023. </w:t>
      </w:r>
      <w:r w:rsidRPr="00AB244B">
        <w:rPr>
          <w:rFonts w:cstheme="minorHAnsi"/>
          <w:lang w:val="en-US"/>
        </w:rPr>
        <w:t xml:space="preserve">Global Participation and Attitudes toward Recreational Fishing. In: Neal, J.W., Lang, T.J., Krogman, R.M., </w:t>
      </w:r>
      <w:proofErr w:type="spellStart"/>
      <w:r w:rsidRPr="00AB244B">
        <w:rPr>
          <w:rFonts w:cstheme="minorHAnsi"/>
          <w:lang w:val="en-US"/>
        </w:rPr>
        <w:t>Kurzawaski</w:t>
      </w:r>
      <w:proofErr w:type="spellEnd"/>
      <w:r w:rsidRPr="00AB244B">
        <w:rPr>
          <w:rFonts w:cstheme="minorHAnsi"/>
          <w:lang w:val="en-US"/>
        </w:rPr>
        <w:t>, K.F., Hunt, K.M, Taylor, J.B. (eds.), Angler Recruitment, Retention, and Reactivation: The Future of Fisheries and Aquatic Conservation Summary and Synthesis. American Fisheries Society, pp. 25-74.</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333. </w:t>
      </w:r>
      <w:r w:rsidRPr="00AB244B">
        <w:rPr>
          <w:rFonts w:cstheme="minorHAnsi"/>
          <w:smallCaps/>
          <w:lang w:val="en-US"/>
        </w:rPr>
        <w:t xml:space="preserve">Britton, R.J., Pinder, A.C., Alós, J., </w:t>
      </w:r>
      <w:r w:rsidRPr="00AB244B">
        <w:rPr>
          <w:rFonts w:cstheme="minorHAnsi"/>
          <w:b/>
          <w:smallCaps/>
          <w:lang w:val="en-US"/>
        </w:rPr>
        <w:t>Arlinghaus, R</w:t>
      </w:r>
      <w:r w:rsidRPr="00AB244B">
        <w:rPr>
          <w:rFonts w:cstheme="minorHAnsi"/>
          <w:smallCaps/>
          <w:lang w:val="en-US"/>
        </w:rPr>
        <w:t>., Danylchuk, A.J., Edwards, W., Freire, J.M.F., Gundelund, C., Hyder, K., Jaric, I., Lennox, R., Lewin, W.-C., Lynch, A.J., Midway, S.R., Potts, W.M., Ryan, K.L., Skov, C., Strehlow, H.V., Tracey, S.R., Tsuboi, J., Venturelli, P., Weir, J.L., Weltersbach, M.S., Cooke, S.J. 2023.</w:t>
      </w:r>
      <w:r w:rsidRPr="00AB244B">
        <w:rPr>
          <w:rFonts w:cstheme="minorHAnsi"/>
          <w:lang w:val="en-US"/>
        </w:rPr>
        <w:t xml:space="preserve"> Global responses to the COVID-19 pandemic by recreational anglers: considerations for developing more resilient and sustainable fisheries. Reviews in Fish Biology and Fisheries, 33, 1095-1111.</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332. </w:t>
      </w:r>
      <w:r w:rsidRPr="00AB244B">
        <w:rPr>
          <w:rFonts w:cstheme="minorHAnsi"/>
          <w:smallCaps/>
          <w:lang w:val="en-US"/>
        </w:rPr>
        <w:t xml:space="preserve">Sbragaglia, V., </w:t>
      </w:r>
      <w:r w:rsidRPr="00AB244B">
        <w:rPr>
          <w:rFonts w:cstheme="minorHAnsi"/>
          <w:b/>
          <w:smallCaps/>
          <w:lang w:val="en-US"/>
        </w:rPr>
        <w:t>Arlinghaus, R</w:t>
      </w:r>
      <w:r w:rsidRPr="00AB244B">
        <w:rPr>
          <w:rFonts w:cstheme="minorHAnsi"/>
          <w:smallCaps/>
          <w:lang w:val="en-US"/>
        </w:rPr>
        <w:t xml:space="preserve">., Blumstein, D.T., Diogo, H., Giglio, V.J., Gordoa, A., </w:t>
      </w:r>
      <w:proofErr w:type="spellStart"/>
      <w:r w:rsidRPr="00AB244B">
        <w:rPr>
          <w:rFonts w:cstheme="minorHAnsi"/>
          <w:smallCaps/>
          <w:lang w:val="en-US"/>
        </w:rPr>
        <w:t>Januchowski</w:t>
      </w:r>
      <w:proofErr w:type="spellEnd"/>
      <w:r w:rsidRPr="00AB244B">
        <w:rPr>
          <w:rFonts w:cstheme="minorHAnsi"/>
          <w:smallCaps/>
          <w:lang w:val="en-US"/>
        </w:rPr>
        <w:t>-Hartley, F.A., Laporta, M., Lindfield, S.J., Lloret, J., Mann, B., McPhee, D. Nunes, J.A.C.C., Pita, P., Rangel, M., Rhoades, O.K., Venerus, L.A., Villasante, S.</w:t>
      </w:r>
      <w:r w:rsidRPr="00AB244B">
        <w:rPr>
          <w:rFonts w:cstheme="minorHAnsi"/>
          <w:lang w:val="en-US"/>
        </w:rPr>
        <w:t xml:space="preserve"> 2023. A global review of marine recreational spearfishing. Reviews in Fish Biology and Fisheries, 33, 1199-1222.</w:t>
      </w:r>
    </w:p>
    <w:p w:rsidR="00AB244B" w:rsidRPr="00AB244B" w:rsidRDefault="00AB244B" w:rsidP="00AB244B">
      <w:pPr>
        <w:suppressAutoHyphens/>
        <w:overflowPunct w:val="0"/>
        <w:autoSpaceDE w:val="0"/>
        <w:spacing w:before="159"/>
        <w:ind w:left="1208" w:hanging="1208"/>
        <w:textAlignment w:val="baseline"/>
        <w:rPr>
          <w:rFonts w:cstheme="minorHAnsi"/>
          <w:i/>
        </w:rPr>
      </w:pPr>
      <w:r w:rsidRPr="00AB244B">
        <w:rPr>
          <w:rFonts w:cstheme="minorHAnsi"/>
        </w:rPr>
        <w:t xml:space="preserve">331. </w:t>
      </w:r>
      <w:r w:rsidRPr="00AB244B">
        <w:rPr>
          <w:rFonts w:cstheme="minorHAnsi"/>
          <w:smallCaps/>
        </w:rPr>
        <w:t xml:space="preserve">Matern, S., </w:t>
      </w:r>
      <w:proofErr w:type="spellStart"/>
      <w:r w:rsidRPr="00AB244B">
        <w:rPr>
          <w:rFonts w:cstheme="minorHAnsi"/>
          <w:smallCaps/>
        </w:rPr>
        <w:t>Robichon</w:t>
      </w:r>
      <w:proofErr w:type="spellEnd"/>
      <w:r w:rsidRPr="00AB244B">
        <w:rPr>
          <w:rFonts w:cstheme="minorHAnsi"/>
          <w:smallCaps/>
        </w:rPr>
        <w:t xml:space="preserve">, C., Nikolaus, R., Monk, C.T., </w:t>
      </w:r>
      <w:r w:rsidRPr="00AB244B">
        <w:rPr>
          <w:rFonts w:cstheme="minorHAnsi"/>
          <w:b/>
          <w:smallCaps/>
        </w:rPr>
        <w:t>Arlinghaus, R</w:t>
      </w:r>
      <w:r w:rsidRPr="00AB244B">
        <w:rPr>
          <w:rFonts w:cstheme="minorHAnsi"/>
          <w:smallCaps/>
        </w:rPr>
        <w:t xml:space="preserve">. </w:t>
      </w:r>
      <w:r w:rsidRPr="00AB244B">
        <w:rPr>
          <w:rFonts w:cstheme="minorHAnsi"/>
        </w:rPr>
        <w:t xml:space="preserve">2023. </w:t>
      </w:r>
      <w:r w:rsidRPr="00AB244B">
        <w:rPr>
          <w:rFonts w:cstheme="minorHAnsi"/>
          <w:lang w:val="en-US"/>
        </w:rPr>
        <w:t xml:space="preserve">Environmental determinants of coarse woody habitat in gravel pit lakes. </w:t>
      </w:r>
      <w:r w:rsidRPr="00AB244B">
        <w:rPr>
          <w:rFonts w:cstheme="minorHAnsi"/>
        </w:rPr>
        <w:t>Lakes and Reservoir Management, 3, 259-272.</w:t>
      </w:r>
      <w:r w:rsidRPr="00AB244B">
        <w:rPr>
          <w:rFonts w:cstheme="minorHAnsi"/>
          <w:i/>
        </w:rPr>
        <w:t xml:space="preserve"> ¥</w:t>
      </w:r>
    </w:p>
    <w:p w:rsidR="00AB244B" w:rsidRPr="00AB244B" w:rsidRDefault="00AB244B" w:rsidP="00AB244B">
      <w:pPr>
        <w:suppressAutoHyphens/>
        <w:overflowPunct w:val="0"/>
        <w:autoSpaceDE w:val="0"/>
        <w:spacing w:before="159"/>
        <w:ind w:left="1208" w:hanging="1208"/>
        <w:textAlignment w:val="baseline"/>
        <w:rPr>
          <w:rFonts w:cstheme="minorHAnsi"/>
          <w:i/>
          <w:lang w:val="en-US"/>
        </w:rPr>
      </w:pPr>
      <w:r w:rsidRPr="00AB244B">
        <w:rPr>
          <w:rFonts w:cstheme="minorHAnsi"/>
        </w:rPr>
        <w:t xml:space="preserve">330. </w:t>
      </w:r>
      <w:r w:rsidRPr="00AB244B">
        <w:rPr>
          <w:rFonts w:cstheme="minorHAnsi"/>
          <w:smallCaps/>
        </w:rPr>
        <w:t xml:space="preserve">Trudeau, A., Mehner, T., Klefoth, T., Matern, S., Nikolaus, R., </w:t>
      </w:r>
      <w:r w:rsidRPr="00AB244B">
        <w:rPr>
          <w:rFonts w:cstheme="minorHAnsi"/>
          <w:b/>
          <w:smallCaps/>
        </w:rPr>
        <w:t>Arlinghaus, R</w:t>
      </w:r>
      <w:r w:rsidRPr="00AB244B">
        <w:rPr>
          <w:rFonts w:cstheme="minorHAnsi"/>
          <w:b/>
        </w:rPr>
        <w:t xml:space="preserve">. </w:t>
      </w:r>
      <w:r w:rsidRPr="00AB244B">
        <w:rPr>
          <w:rFonts w:cstheme="minorHAnsi"/>
        </w:rPr>
        <w:t xml:space="preserve">(2023). </w:t>
      </w:r>
      <w:r w:rsidRPr="00AB244B">
        <w:rPr>
          <w:rFonts w:cstheme="minorHAnsi"/>
          <w:lang w:val="en-US"/>
        </w:rPr>
        <w:t>Lake depth alters the trajectory of ontogenetic niche shifts in Eurasian perch (</w:t>
      </w:r>
      <w:proofErr w:type="spellStart"/>
      <w:r w:rsidRPr="00AB244B">
        <w:rPr>
          <w:rFonts w:cstheme="minorHAnsi"/>
          <w:i/>
          <w:lang w:val="en-US"/>
        </w:rPr>
        <w:t>Perca</w:t>
      </w:r>
      <w:proofErr w:type="spellEnd"/>
      <w:r w:rsidRPr="00AB244B">
        <w:rPr>
          <w:rFonts w:cstheme="minorHAnsi"/>
          <w:i/>
          <w:lang w:val="en-US"/>
        </w:rPr>
        <w:t xml:space="preserve"> </w:t>
      </w:r>
      <w:proofErr w:type="spellStart"/>
      <w:r w:rsidRPr="00AB244B">
        <w:rPr>
          <w:rFonts w:cstheme="minorHAnsi"/>
          <w:i/>
          <w:lang w:val="en-US"/>
        </w:rPr>
        <w:t>fluviatilis</w:t>
      </w:r>
      <w:proofErr w:type="spellEnd"/>
      <w:r w:rsidRPr="00AB244B">
        <w:rPr>
          <w:rFonts w:cstheme="minorHAnsi"/>
          <w:lang w:val="en-US"/>
        </w:rPr>
        <w:t xml:space="preserve">). Ecology of Freshwater Fish, 33, e12738. </w:t>
      </w:r>
      <w:r w:rsidRPr="00AB244B">
        <w:rPr>
          <w:rFonts w:cstheme="minorHAnsi"/>
          <w:i/>
          <w:lang w:val="en-US"/>
        </w:rPr>
        <w:t>#</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329. </w:t>
      </w:r>
      <w:proofErr w:type="spellStart"/>
      <w:r w:rsidRPr="00AB244B">
        <w:rPr>
          <w:rFonts w:cstheme="minorHAnsi"/>
          <w:smallCaps/>
          <w:lang w:val="en-US"/>
        </w:rPr>
        <w:t>Castagné</w:t>
      </w:r>
      <w:proofErr w:type="spellEnd"/>
      <w:r w:rsidRPr="00AB244B">
        <w:rPr>
          <w:rFonts w:cstheme="minorHAnsi"/>
          <w:smallCaps/>
          <w:lang w:val="en-US"/>
        </w:rPr>
        <w:t xml:space="preserve">, P., Paz-Vinas, I., </w:t>
      </w:r>
      <w:proofErr w:type="spellStart"/>
      <w:r w:rsidRPr="00AB244B">
        <w:rPr>
          <w:rFonts w:cstheme="minorHAnsi"/>
          <w:smallCaps/>
          <w:lang w:val="en-US"/>
        </w:rPr>
        <w:t>Castagné</w:t>
      </w:r>
      <w:proofErr w:type="spellEnd"/>
      <w:r w:rsidRPr="00AB244B">
        <w:rPr>
          <w:rFonts w:cstheme="minorHAnsi"/>
          <w:smallCaps/>
          <w:lang w:val="en-US"/>
        </w:rPr>
        <w:t xml:space="preserve">, S., Ferriol, J., Loot, G., </w:t>
      </w:r>
      <w:proofErr w:type="spellStart"/>
      <w:r w:rsidRPr="00AB244B">
        <w:rPr>
          <w:rFonts w:cstheme="minorHAnsi"/>
          <w:smallCaps/>
          <w:lang w:val="en-US"/>
        </w:rPr>
        <w:t>Veyssière</w:t>
      </w:r>
      <w:proofErr w:type="spellEnd"/>
      <w:r w:rsidRPr="00AB244B">
        <w:rPr>
          <w:rFonts w:cstheme="minorHAnsi"/>
          <w:smallCaps/>
          <w:lang w:val="en-US"/>
        </w:rPr>
        <w:t xml:space="preserve">, C., </w:t>
      </w:r>
      <w:r w:rsidRPr="00AB244B">
        <w:rPr>
          <w:rFonts w:cstheme="minorHAnsi"/>
          <w:b/>
          <w:smallCaps/>
          <w:lang w:val="en-US"/>
        </w:rPr>
        <w:t>Arlinghaus, R</w:t>
      </w:r>
      <w:r w:rsidRPr="00AB244B">
        <w:rPr>
          <w:rFonts w:cstheme="minorHAnsi"/>
          <w:smallCaps/>
          <w:lang w:val="en-US"/>
        </w:rPr>
        <w:t>. Britton, R., Chiarello, M., García</w:t>
      </w:r>
      <w:r w:rsidRPr="00AB244B">
        <w:rPr>
          <w:rFonts w:ascii="Cambria Math" w:hAnsi="Cambria Math" w:cs="Cambria Math"/>
          <w:smallCaps/>
          <w:lang w:val="en-US"/>
        </w:rPr>
        <w:t>‑</w:t>
      </w:r>
      <w:proofErr w:type="spellStart"/>
      <w:r w:rsidRPr="00AB244B">
        <w:rPr>
          <w:rFonts w:cstheme="minorHAnsi"/>
          <w:smallCaps/>
          <w:lang w:val="en-US"/>
        </w:rPr>
        <w:t>Berthou</w:t>
      </w:r>
      <w:proofErr w:type="spellEnd"/>
      <w:r w:rsidRPr="00AB244B">
        <w:rPr>
          <w:rFonts w:cstheme="minorHAnsi"/>
          <w:smallCaps/>
          <w:lang w:val="en-US"/>
        </w:rPr>
        <w:t xml:space="preserve">, E., </w:t>
      </w:r>
      <w:proofErr w:type="spellStart"/>
      <w:r w:rsidRPr="00AB244B">
        <w:rPr>
          <w:rFonts w:cstheme="minorHAnsi"/>
          <w:smallCaps/>
          <w:lang w:val="en-US"/>
        </w:rPr>
        <w:t>Horký</w:t>
      </w:r>
      <w:proofErr w:type="spellEnd"/>
      <w:r w:rsidRPr="00AB244B">
        <w:rPr>
          <w:rFonts w:cstheme="minorHAnsi"/>
          <w:smallCaps/>
          <w:lang w:val="en-US"/>
        </w:rPr>
        <w:t>, P., Nicolas, D., Nocita, A., Nordahl, O., Ovidio, M., Ribeiro, F., Slavík, O., Vagnon, C., Blanchet, S., Santoul, F.</w:t>
      </w:r>
      <w:r w:rsidRPr="00AB244B">
        <w:rPr>
          <w:rFonts w:cstheme="minorHAnsi"/>
          <w:lang w:val="en-US"/>
        </w:rPr>
        <w:t xml:space="preserve"> 2023. Patterns of genetic variation in native and non</w:t>
      </w:r>
      <w:r w:rsidRPr="00AB244B">
        <w:rPr>
          <w:rFonts w:ascii="Cambria Math" w:hAnsi="Cambria Math" w:cs="Cambria Math"/>
          <w:lang w:val="en-US"/>
        </w:rPr>
        <w:t>‑</w:t>
      </w:r>
      <w:r w:rsidRPr="00AB244B">
        <w:rPr>
          <w:rFonts w:cstheme="minorHAnsi"/>
          <w:lang w:val="en-US"/>
        </w:rPr>
        <w:t xml:space="preserve">native populations of European catfish </w:t>
      </w:r>
      <w:proofErr w:type="spellStart"/>
      <w:r w:rsidRPr="00AB244B">
        <w:rPr>
          <w:rFonts w:cstheme="minorHAnsi"/>
          <w:i/>
          <w:lang w:val="en-US"/>
        </w:rPr>
        <w:t>Silurus</w:t>
      </w:r>
      <w:proofErr w:type="spellEnd"/>
      <w:r w:rsidRPr="00AB244B">
        <w:rPr>
          <w:rFonts w:cstheme="minorHAnsi"/>
          <w:i/>
          <w:lang w:val="en-US"/>
        </w:rPr>
        <w:t xml:space="preserve"> </w:t>
      </w:r>
      <w:proofErr w:type="spellStart"/>
      <w:r w:rsidRPr="00AB244B">
        <w:rPr>
          <w:rFonts w:cstheme="minorHAnsi"/>
          <w:i/>
          <w:lang w:val="en-US"/>
        </w:rPr>
        <w:t>glanis</w:t>
      </w:r>
      <w:proofErr w:type="spellEnd"/>
      <w:r w:rsidRPr="00AB244B">
        <w:rPr>
          <w:rFonts w:cstheme="minorHAnsi"/>
          <w:lang w:val="en-US"/>
        </w:rPr>
        <w:t xml:space="preserve"> across Europe. Biodiversity and Conservation, 32, 2127-2147.</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328</w:t>
      </w:r>
      <w:r w:rsidRPr="00AB244B">
        <w:rPr>
          <w:rFonts w:cstheme="minorHAnsi"/>
          <w:smallCaps/>
          <w:lang w:val="en-US"/>
        </w:rPr>
        <w:t xml:space="preserve">. Lennox, R.L., Aarestrup, K., Alós, L., </w:t>
      </w:r>
      <w:r w:rsidRPr="00AB244B">
        <w:rPr>
          <w:rFonts w:cstheme="minorHAnsi"/>
          <w:b/>
          <w:smallCaps/>
          <w:lang w:val="en-US"/>
        </w:rPr>
        <w:t>Arlinghaus, R</w:t>
      </w:r>
      <w:r w:rsidRPr="00AB244B">
        <w:rPr>
          <w:rFonts w:cstheme="minorHAnsi"/>
          <w:smallCaps/>
          <w:lang w:val="en-US"/>
        </w:rPr>
        <w:t xml:space="preserve">., </w:t>
      </w:r>
      <w:proofErr w:type="spellStart"/>
      <w:r w:rsidRPr="00AB244B">
        <w:rPr>
          <w:rFonts w:cstheme="minorHAnsi"/>
          <w:smallCaps/>
          <w:lang w:val="en-US"/>
        </w:rPr>
        <w:t>Espillaga</w:t>
      </w:r>
      <w:proofErr w:type="spellEnd"/>
      <w:r w:rsidRPr="00AB244B">
        <w:rPr>
          <w:rFonts w:cstheme="minorHAnsi"/>
          <w:smallCaps/>
          <w:lang w:val="en-US"/>
        </w:rPr>
        <w:t xml:space="preserve">, E., Bertram, M.G., Birnie-Gauvin, K., Brodin, T., Cooke, S.J., </w:t>
      </w:r>
      <w:proofErr w:type="spellStart"/>
      <w:r w:rsidRPr="00AB244B">
        <w:rPr>
          <w:rFonts w:cstheme="minorHAnsi"/>
          <w:smallCaps/>
          <w:lang w:val="en-US"/>
        </w:rPr>
        <w:t>Dahlmo</w:t>
      </w:r>
      <w:proofErr w:type="spellEnd"/>
      <w:r w:rsidRPr="00AB244B">
        <w:rPr>
          <w:rFonts w:cstheme="minorHAnsi"/>
          <w:smallCaps/>
          <w:lang w:val="en-US"/>
        </w:rPr>
        <w:t xml:space="preserve">, L.S., Dhellemmes, F., Gjelland, K.Ø., Hellström, G., Hershey, H., Holbrook, C., Klefoth, T., </w:t>
      </w:r>
      <w:proofErr w:type="spellStart"/>
      <w:r w:rsidRPr="00AB244B">
        <w:rPr>
          <w:rFonts w:cstheme="minorHAnsi"/>
          <w:smallCaps/>
          <w:lang w:val="en-US"/>
        </w:rPr>
        <w:t>Lowerre</w:t>
      </w:r>
      <w:proofErr w:type="spellEnd"/>
      <w:r w:rsidRPr="00AB244B">
        <w:rPr>
          <w:rFonts w:cstheme="minorHAnsi"/>
          <w:smallCaps/>
          <w:lang w:val="en-US"/>
        </w:rPr>
        <w:t>-Barbieri, S., Monk, C.T., Nilsen, C.E., Pauwels, I., Pickholtz, R., Prchalová, M., Reubens, J., Riha, M., Villegas-Ríos, D., Vollset, K.W., Westrelin, S., Baktoft, H.</w:t>
      </w:r>
      <w:r w:rsidRPr="00AB244B">
        <w:rPr>
          <w:rFonts w:cstheme="minorHAnsi"/>
          <w:lang w:val="en-US"/>
        </w:rPr>
        <w:t xml:space="preserve"> 2023. Positioning aquatic animals with acoustic transmitters. Methods in Ecology and Evolution, 14, 2514-2530.</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lang w:val="en-US"/>
        </w:rPr>
        <w:t xml:space="preserve">327. </w:t>
      </w:r>
      <w:r w:rsidRPr="00AB244B">
        <w:rPr>
          <w:rFonts w:cstheme="minorHAnsi"/>
          <w:smallCaps/>
          <w:lang w:val="en-US"/>
        </w:rPr>
        <w:t xml:space="preserve">Hühn, D., Gwinn, D.C., Shaw, S.L., Alós, J., Allen, M.S., Pagel, T., Skov, C., </w:t>
      </w:r>
      <w:r w:rsidRPr="00AB244B">
        <w:rPr>
          <w:rFonts w:cstheme="minorHAnsi"/>
          <w:b/>
          <w:smallCaps/>
          <w:lang w:val="en-US"/>
        </w:rPr>
        <w:t>Arlinghaus, R</w:t>
      </w:r>
      <w:r w:rsidRPr="00AB244B">
        <w:rPr>
          <w:rFonts w:cstheme="minorHAnsi"/>
          <w:smallCaps/>
          <w:lang w:val="en-US"/>
        </w:rPr>
        <w:t>.</w:t>
      </w:r>
      <w:r w:rsidRPr="00AB244B">
        <w:rPr>
          <w:rFonts w:cstheme="minorHAnsi"/>
          <w:lang w:val="en-US"/>
        </w:rPr>
        <w:t xml:space="preserve"> 2023. Density- and size-dependent mechanisms modulate the outcome of stocking in a naturally recruiting piscivore (northern pike, </w:t>
      </w:r>
      <w:proofErr w:type="spellStart"/>
      <w:r w:rsidRPr="00AB244B">
        <w:rPr>
          <w:rFonts w:cstheme="minorHAnsi"/>
          <w:i/>
          <w:lang w:val="en-US"/>
        </w:rPr>
        <w:t>Esox</w:t>
      </w:r>
      <w:proofErr w:type="spellEnd"/>
      <w:r w:rsidRPr="00AB244B">
        <w:rPr>
          <w:rFonts w:cstheme="minorHAnsi"/>
          <w:i/>
          <w:lang w:val="en-US"/>
        </w:rPr>
        <w:t xml:space="preserve"> </w:t>
      </w:r>
      <w:proofErr w:type="spellStart"/>
      <w:r w:rsidRPr="00AB244B">
        <w:rPr>
          <w:rFonts w:cstheme="minorHAnsi"/>
          <w:i/>
          <w:lang w:val="en-US"/>
        </w:rPr>
        <w:t>lucius</w:t>
      </w:r>
      <w:proofErr w:type="spellEnd"/>
      <w:r w:rsidRPr="00AB244B">
        <w:rPr>
          <w:rFonts w:cstheme="minorHAnsi"/>
          <w:lang w:val="en-US"/>
        </w:rPr>
        <w:t xml:space="preserve">): a replicated whole-lake experiment. </w:t>
      </w:r>
      <w:r w:rsidRPr="00AB244B">
        <w:rPr>
          <w:rFonts w:cstheme="minorHAnsi"/>
        </w:rPr>
        <w:t xml:space="preserve">Fisheries Research, 267, 106799. </w:t>
      </w:r>
      <w:r w:rsidRPr="00AB244B">
        <w:rPr>
          <w:rFonts w:cstheme="minorHAnsi"/>
          <w:i/>
        </w:rPr>
        <w:t>¥</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rPr>
        <w:t xml:space="preserve">326. </w:t>
      </w:r>
      <w:r w:rsidRPr="00AB244B">
        <w:rPr>
          <w:rFonts w:cstheme="minorHAnsi"/>
          <w:smallCaps/>
        </w:rPr>
        <w:t xml:space="preserve">Matern, S., Nikolaus, R., Schafft, M., Klefoth, T., Emmrich, M., Maday, A., Bader, S., Wolter, C., Hering, D., Manfrin, A., </w:t>
      </w:r>
      <w:r w:rsidRPr="00AB244B">
        <w:rPr>
          <w:rFonts w:cstheme="minorHAnsi"/>
          <w:b/>
          <w:smallCaps/>
        </w:rPr>
        <w:t>Arlinghaus, R</w:t>
      </w:r>
      <w:r w:rsidRPr="00AB244B">
        <w:rPr>
          <w:rFonts w:cstheme="minorHAnsi"/>
          <w:smallCaps/>
        </w:rPr>
        <w:t>.</w:t>
      </w:r>
      <w:r w:rsidRPr="00AB244B">
        <w:rPr>
          <w:rFonts w:cstheme="minorHAnsi"/>
        </w:rPr>
        <w:t xml:space="preserve"> 2023. </w:t>
      </w:r>
      <w:r w:rsidRPr="00AB244B">
        <w:rPr>
          <w:rFonts w:cstheme="minorHAnsi"/>
          <w:lang w:val="en-US"/>
        </w:rPr>
        <w:t xml:space="preserve">Metadata for biodiversity data of gravel pit lakes in Northern Germany. Freshwater Metadata Journal, 53, 1-9. </w:t>
      </w:r>
      <w:r w:rsidRPr="00AB244B">
        <w:rPr>
          <w:rFonts w:cstheme="minorHAnsi"/>
          <w:i/>
          <w:lang w:val="en-US"/>
        </w:rPr>
        <w:t>¥</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lastRenderedPageBreak/>
        <w:t xml:space="preserve">325. </w:t>
      </w:r>
      <w:r w:rsidRPr="00AB244B">
        <w:rPr>
          <w:rFonts w:cstheme="minorHAnsi"/>
          <w:smallCaps/>
          <w:lang w:val="en-US"/>
        </w:rPr>
        <w:t xml:space="preserve">Roy, T., Rohr, T., </w:t>
      </w:r>
      <w:r w:rsidRPr="00AB244B">
        <w:rPr>
          <w:rFonts w:cstheme="minorHAnsi"/>
          <w:b/>
          <w:smallCaps/>
          <w:lang w:val="en-US"/>
        </w:rPr>
        <w:t>Arlinghaus, R</w:t>
      </w:r>
      <w:r w:rsidRPr="00AB244B">
        <w:rPr>
          <w:rFonts w:cstheme="minorHAnsi"/>
          <w:smallCaps/>
          <w:lang w:val="en-US"/>
        </w:rPr>
        <w:t>.</w:t>
      </w:r>
      <w:r w:rsidRPr="00AB244B">
        <w:rPr>
          <w:rFonts w:cstheme="minorHAnsi"/>
          <w:lang w:val="en-US"/>
        </w:rPr>
        <w:t xml:space="preserve"> 2023. Size-selective harvesting impacts learning and decision-making in zebrafish, </w:t>
      </w:r>
      <w:r w:rsidRPr="00AB244B">
        <w:rPr>
          <w:rFonts w:cstheme="minorHAnsi"/>
          <w:i/>
          <w:lang w:val="en-US"/>
        </w:rPr>
        <w:t>Danio rerio</w:t>
      </w:r>
      <w:r w:rsidRPr="00AB244B">
        <w:rPr>
          <w:rFonts w:cstheme="minorHAnsi"/>
          <w:lang w:val="en-US"/>
        </w:rPr>
        <w:t xml:space="preserve">. </w:t>
      </w:r>
      <w:proofErr w:type="spellStart"/>
      <w:r w:rsidRPr="00AB244B">
        <w:rPr>
          <w:rFonts w:cstheme="minorHAnsi"/>
          <w:lang w:val="en-US"/>
        </w:rPr>
        <w:t>Behavioural</w:t>
      </w:r>
      <w:proofErr w:type="spellEnd"/>
      <w:r w:rsidRPr="00AB244B">
        <w:rPr>
          <w:rFonts w:cstheme="minorHAnsi"/>
          <w:lang w:val="en-US"/>
        </w:rPr>
        <w:t xml:space="preserve"> Ecology, 34, 4, 682-694.</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324. </w:t>
      </w:r>
      <w:r w:rsidRPr="00AB244B">
        <w:rPr>
          <w:rFonts w:cstheme="minorHAnsi"/>
          <w:smallCaps/>
          <w:lang w:val="en-US"/>
        </w:rPr>
        <w:t xml:space="preserve">Koemle, D., Dao, N.T., Yu, X, </w:t>
      </w:r>
      <w:r w:rsidRPr="00AB244B">
        <w:rPr>
          <w:rFonts w:cstheme="minorHAnsi"/>
          <w:b/>
          <w:smallCaps/>
          <w:lang w:val="en-US"/>
        </w:rPr>
        <w:t>Arlinghaus, R</w:t>
      </w:r>
      <w:r w:rsidRPr="00AB244B">
        <w:rPr>
          <w:rFonts w:cstheme="minorHAnsi"/>
          <w:smallCaps/>
          <w:lang w:val="en-US"/>
        </w:rPr>
        <w:t xml:space="preserve">. </w:t>
      </w:r>
      <w:r w:rsidRPr="00AB244B">
        <w:rPr>
          <w:rFonts w:cstheme="minorHAnsi"/>
          <w:lang w:val="en-US"/>
        </w:rPr>
        <w:t>2023. Subsidies, temporary laying-up and efficiency in a coastal commercial fishery. Marine Resource Economics 38, 153-179.</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lang w:val="en-US"/>
        </w:rPr>
        <w:t xml:space="preserve">323. </w:t>
      </w:r>
      <w:r w:rsidRPr="00AB244B">
        <w:rPr>
          <w:rFonts w:cstheme="minorHAnsi"/>
          <w:smallCaps/>
          <w:lang w:val="en-US"/>
        </w:rPr>
        <w:t xml:space="preserve">Sbragaglia, V., Brownscombe, J. W., Cooke, S. J., Buijse, A. D., </w:t>
      </w:r>
      <w:r w:rsidRPr="00AB244B">
        <w:rPr>
          <w:rFonts w:cstheme="minorHAnsi"/>
          <w:b/>
          <w:smallCaps/>
          <w:lang w:val="en-US"/>
        </w:rPr>
        <w:t>Arlinghaus, R</w:t>
      </w:r>
      <w:r w:rsidRPr="00AB244B">
        <w:rPr>
          <w:rFonts w:cstheme="minorHAnsi"/>
          <w:smallCaps/>
          <w:lang w:val="en-US"/>
        </w:rPr>
        <w:t>., Potts, W. M.</w:t>
      </w:r>
      <w:r w:rsidRPr="00AB244B">
        <w:rPr>
          <w:rFonts w:cstheme="minorHAnsi"/>
          <w:lang w:val="en-US"/>
        </w:rPr>
        <w:t xml:space="preserve"> 2023. Preparing recreational fisheries for the uncertain future: An update of progress towards answering the 100 most pressing research questions. </w:t>
      </w:r>
      <w:r w:rsidRPr="00AB244B">
        <w:rPr>
          <w:rFonts w:cstheme="minorHAnsi"/>
        </w:rPr>
        <w:t>Fisheries Research, 263, 106662.</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rPr>
        <w:t xml:space="preserve">322. </w:t>
      </w:r>
      <w:r w:rsidRPr="00AB244B">
        <w:rPr>
          <w:rFonts w:cstheme="minorHAnsi"/>
          <w:smallCaps/>
        </w:rPr>
        <w:t xml:space="preserve">Klefoth, T., Wegener, N., Meyerhoff, J., </w:t>
      </w:r>
      <w:r w:rsidRPr="00AB244B">
        <w:rPr>
          <w:rFonts w:cstheme="minorHAnsi"/>
          <w:b/>
          <w:smallCaps/>
        </w:rPr>
        <w:t>Arlinghaus, R</w:t>
      </w:r>
      <w:r w:rsidRPr="00AB244B">
        <w:rPr>
          <w:rFonts w:cstheme="minorHAnsi"/>
          <w:smallCaps/>
        </w:rPr>
        <w:t>.</w:t>
      </w:r>
      <w:r w:rsidRPr="00AB244B">
        <w:rPr>
          <w:rFonts w:cstheme="minorHAnsi"/>
        </w:rPr>
        <w:t xml:space="preserve"> 2023. </w:t>
      </w:r>
      <w:r w:rsidRPr="00AB244B">
        <w:rPr>
          <w:rFonts w:cstheme="minorHAnsi"/>
          <w:lang w:val="en-US"/>
        </w:rPr>
        <w:t>Do anglers and managers think similarly about stocking, habitat management and harvest regulations? Implications for the management of community-governed recreational fisheries. Fisheries Research, 260, 106589.</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rPr>
        <w:t xml:space="preserve">321. </w:t>
      </w:r>
      <w:r w:rsidRPr="00AB244B">
        <w:rPr>
          <w:rFonts w:cstheme="minorHAnsi"/>
          <w:b/>
          <w:smallCaps/>
        </w:rPr>
        <w:t>Arlinghaus, R</w:t>
      </w:r>
      <w:r w:rsidRPr="00AB244B">
        <w:rPr>
          <w:rFonts w:cstheme="minorHAnsi"/>
          <w:smallCaps/>
        </w:rPr>
        <w:t>., Rittweg, T., Dhellemmes, F., Koemle, D., van Gemert, R., Schubert, H., Niessner, D., Möller, S., Droll, J., Friedland, R., Lewin, W.C., Dorow, D., Westphal, L., Ehrlich, E., Strehlow, H.W., Weltersbach, M.S., Roser, P., Braun, M., Feldhege, F., Winkler, H.</w:t>
      </w:r>
      <w:r w:rsidRPr="00AB244B">
        <w:rPr>
          <w:rFonts w:cstheme="minorHAnsi"/>
        </w:rPr>
        <w:t xml:space="preserve"> 2023. </w:t>
      </w:r>
      <w:r w:rsidRPr="00AB244B">
        <w:rPr>
          <w:rFonts w:cstheme="minorHAnsi"/>
          <w:lang w:val="en-US"/>
        </w:rPr>
        <w:t>A synthesis of a coastal northern pike (</w:t>
      </w:r>
      <w:proofErr w:type="spellStart"/>
      <w:r w:rsidRPr="00AB244B">
        <w:rPr>
          <w:rFonts w:cstheme="minorHAnsi"/>
          <w:i/>
          <w:lang w:val="en-US"/>
        </w:rPr>
        <w:t>Esox</w:t>
      </w:r>
      <w:proofErr w:type="spellEnd"/>
      <w:r w:rsidRPr="00AB244B">
        <w:rPr>
          <w:rFonts w:cstheme="minorHAnsi"/>
          <w:i/>
          <w:lang w:val="en-US"/>
        </w:rPr>
        <w:t xml:space="preserve"> </w:t>
      </w:r>
      <w:proofErr w:type="spellStart"/>
      <w:r w:rsidRPr="00AB244B">
        <w:rPr>
          <w:rFonts w:cstheme="minorHAnsi"/>
          <w:i/>
          <w:lang w:val="en-US"/>
        </w:rPr>
        <w:t>lucius</w:t>
      </w:r>
      <w:proofErr w:type="spellEnd"/>
      <w:r w:rsidRPr="00AB244B">
        <w:rPr>
          <w:rFonts w:cstheme="minorHAnsi"/>
          <w:lang w:val="en-US"/>
        </w:rPr>
        <w:t xml:space="preserve">) fishery and its social-ecological environment in the southern Baltic Sea: implications for the management of mixed commercial-recreational fisheries. </w:t>
      </w:r>
      <w:r w:rsidRPr="00AB244B">
        <w:rPr>
          <w:rFonts w:cstheme="minorHAnsi"/>
        </w:rPr>
        <w:t>Fisheries Research, 263, 106663.</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rPr>
        <w:t xml:space="preserve">320. </w:t>
      </w:r>
      <w:r w:rsidRPr="00AB244B">
        <w:rPr>
          <w:rFonts w:cstheme="minorHAnsi"/>
          <w:smallCaps/>
        </w:rPr>
        <w:t xml:space="preserve">Roser, P., Dhellemmes, F., Rittweg, T., Möller, S., Winkler, H., Lukyanova, O., Niessner, Schütt, J., Kühn, C., Dennenmoser, S., Nolte, A.W., Radinger, J., </w:t>
      </w:r>
      <w:r w:rsidRPr="00AB244B">
        <w:rPr>
          <w:rFonts w:cstheme="minorHAnsi"/>
          <w:b/>
          <w:smallCaps/>
        </w:rPr>
        <w:t>Arlinghaus, R</w:t>
      </w:r>
      <w:r w:rsidRPr="00AB244B">
        <w:rPr>
          <w:rFonts w:cstheme="minorHAnsi"/>
          <w:smallCaps/>
        </w:rPr>
        <w:t xml:space="preserve">. </w:t>
      </w:r>
      <w:r w:rsidRPr="00AB244B">
        <w:rPr>
          <w:rFonts w:cstheme="minorHAnsi"/>
        </w:rPr>
        <w:t xml:space="preserve">2023. </w:t>
      </w:r>
      <w:r w:rsidRPr="00AB244B">
        <w:rPr>
          <w:rFonts w:cstheme="minorHAnsi"/>
          <w:lang w:val="en-US"/>
        </w:rPr>
        <w:t>Synthesizing historic and current evidence for anadromy in the Baltic pike (</w:t>
      </w:r>
      <w:proofErr w:type="spellStart"/>
      <w:r w:rsidRPr="00AB244B">
        <w:rPr>
          <w:rFonts w:cstheme="minorHAnsi"/>
          <w:i/>
          <w:lang w:val="en-US"/>
        </w:rPr>
        <w:t>Esox</w:t>
      </w:r>
      <w:proofErr w:type="spellEnd"/>
      <w:r w:rsidRPr="00AB244B">
        <w:rPr>
          <w:rFonts w:cstheme="minorHAnsi"/>
          <w:i/>
          <w:lang w:val="en-US"/>
        </w:rPr>
        <w:t xml:space="preserve"> </w:t>
      </w:r>
      <w:proofErr w:type="spellStart"/>
      <w:r w:rsidRPr="00AB244B">
        <w:rPr>
          <w:rFonts w:cstheme="minorHAnsi"/>
          <w:i/>
          <w:lang w:val="en-US"/>
        </w:rPr>
        <w:t>lucius</w:t>
      </w:r>
      <w:proofErr w:type="spellEnd"/>
      <w:r w:rsidRPr="00AB244B">
        <w:rPr>
          <w:rFonts w:cstheme="minorHAnsi"/>
          <w:lang w:val="en-US"/>
        </w:rPr>
        <w:t xml:space="preserve"> L.) population in brackish lagoons of the southern Baltic Sea, with implications for management. Fisheries Research, 263, 106670. </w:t>
      </w:r>
      <w:r w:rsidRPr="00AB244B">
        <w:rPr>
          <w:rFonts w:cstheme="minorHAnsi"/>
          <w:i/>
          <w:lang w:val="en-US"/>
        </w:rPr>
        <w:t>#</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319. </w:t>
      </w:r>
      <w:r w:rsidRPr="00AB244B">
        <w:rPr>
          <w:rFonts w:cstheme="minorHAnsi"/>
          <w:smallCaps/>
          <w:lang w:val="en-US"/>
        </w:rPr>
        <w:t xml:space="preserve">Fitzgerald, C.J., Droll, J.S., Shephard, S., Monk, C.T., Rittweg, T., </w:t>
      </w:r>
      <w:r w:rsidRPr="00AB244B">
        <w:rPr>
          <w:rFonts w:cstheme="minorHAnsi"/>
          <w:b/>
          <w:smallCaps/>
          <w:lang w:val="en-US"/>
        </w:rPr>
        <w:t>Arlinghaus, R.</w:t>
      </w:r>
      <w:r w:rsidRPr="00AB244B">
        <w:rPr>
          <w:rFonts w:cstheme="minorHAnsi"/>
          <w:lang w:val="en-US"/>
        </w:rPr>
        <w:t xml:space="preserve"> 2023. Length-based assessment of an exploited coastal pike (</w:t>
      </w:r>
      <w:proofErr w:type="spellStart"/>
      <w:r w:rsidRPr="00AB244B">
        <w:rPr>
          <w:rFonts w:cstheme="minorHAnsi"/>
          <w:i/>
          <w:lang w:val="en-US"/>
        </w:rPr>
        <w:t>Esox</w:t>
      </w:r>
      <w:proofErr w:type="spellEnd"/>
      <w:r w:rsidRPr="00AB244B">
        <w:rPr>
          <w:rFonts w:cstheme="minorHAnsi"/>
          <w:i/>
          <w:lang w:val="en-US"/>
        </w:rPr>
        <w:t xml:space="preserve"> </w:t>
      </w:r>
      <w:proofErr w:type="spellStart"/>
      <w:r w:rsidRPr="00AB244B">
        <w:rPr>
          <w:rFonts w:cstheme="minorHAnsi"/>
          <w:i/>
          <w:lang w:val="en-US"/>
        </w:rPr>
        <w:t>lucius</w:t>
      </w:r>
      <w:proofErr w:type="spellEnd"/>
      <w:r w:rsidRPr="00AB244B">
        <w:rPr>
          <w:rFonts w:cstheme="minorHAnsi"/>
          <w:lang w:val="en-US"/>
        </w:rPr>
        <w:t>) stock (Rügen, southern Baltic Sea) underscores the crucial relevance of growth and natural mortality for assessment outcomes. Fisheries Research, 263, 106667.</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318. </w:t>
      </w:r>
      <w:r w:rsidRPr="00AB244B">
        <w:rPr>
          <w:rFonts w:cstheme="minorHAnsi"/>
          <w:smallCaps/>
          <w:lang w:val="en-US"/>
        </w:rPr>
        <w:t xml:space="preserve">Slaton, C., Koemle, D., Birdsong, M., </w:t>
      </w:r>
      <w:r w:rsidRPr="00AB244B">
        <w:rPr>
          <w:rFonts w:cstheme="minorHAnsi"/>
          <w:b/>
          <w:smallCaps/>
          <w:lang w:val="en-US"/>
        </w:rPr>
        <w:t>Arlinghaus, R</w:t>
      </w:r>
      <w:r w:rsidRPr="00AB244B">
        <w:rPr>
          <w:rFonts w:cstheme="minorHAnsi"/>
          <w:smallCaps/>
          <w:lang w:val="en-US"/>
        </w:rPr>
        <w:t>.</w:t>
      </w:r>
      <w:r w:rsidRPr="00AB244B">
        <w:rPr>
          <w:rFonts w:cstheme="minorHAnsi"/>
          <w:lang w:val="en-US"/>
        </w:rPr>
        <w:t xml:space="preserve"> 2023. Explaining attitudes to management actions and beliefs about other user groups and conservation with angler characteristics: A case study in a coastal pike (</w:t>
      </w:r>
      <w:proofErr w:type="spellStart"/>
      <w:r w:rsidRPr="00AB244B">
        <w:rPr>
          <w:rFonts w:cstheme="minorHAnsi"/>
          <w:i/>
          <w:lang w:val="en-US"/>
        </w:rPr>
        <w:t>Esox</w:t>
      </w:r>
      <w:proofErr w:type="spellEnd"/>
      <w:r w:rsidRPr="00AB244B">
        <w:rPr>
          <w:rFonts w:cstheme="minorHAnsi"/>
          <w:i/>
          <w:lang w:val="en-US"/>
        </w:rPr>
        <w:t xml:space="preserve"> </w:t>
      </w:r>
      <w:proofErr w:type="spellStart"/>
      <w:r w:rsidRPr="00AB244B">
        <w:rPr>
          <w:rFonts w:cstheme="minorHAnsi"/>
          <w:i/>
          <w:lang w:val="en-US"/>
        </w:rPr>
        <w:t>lucius</w:t>
      </w:r>
      <w:proofErr w:type="spellEnd"/>
      <w:r w:rsidRPr="00AB244B">
        <w:rPr>
          <w:rFonts w:cstheme="minorHAnsi"/>
          <w:lang w:val="en-US"/>
        </w:rPr>
        <w:t xml:space="preserve">) fishery in the southern Baltic Sea, Germany. Fisheries Research, 263, 106669. </w:t>
      </w:r>
      <w:r w:rsidRPr="00AB244B">
        <w:rPr>
          <w:rFonts w:cstheme="minorHAnsi"/>
          <w:i/>
          <w:lang w:val="en-US"/>
        </w:rPr>
        <w:t>#</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317. </w:t>
      </w:r>
      <w:r w:rsidRPr="00AB244B">
        <w:rPr>
          <w:rFonts w:cstheme="minorHAnsi"/>
          <w:smallCaps/>
          <w:lang w:val="en-US"/>
        </w:rPr>
        <w:t xml:space="preserve">Olsson, J., Andersson, M.L., Bergström, </w:t>
      </w:r>
      <w:r w:rsidRPr="00AB244B">
        <w:rPr>
          <w:rFonts w:cstheme="minorHAnsi"/>
          <w:b/>
          <w:smallCaps/>
          <w:lang w:val="en-US"/>
        </w:rPr>
        <w:t>Arlinghaus, R.,</w:t>
      </w:r>
      <w:r w:rsidRPr="00AB244B">
        <w:rPr>
          <w:rFonts w:cstheme="minorHAnsi"/>
          <w:smallCaps/>
          <w:lang w:val="en-US"/>
        </w:rPr>
        <w:t xml:space="preserve"> Audzijonyte, A., Berg, S., Briekmane, L., Dainys, J., Dalby Ravn, H., Droll, J., Dziemian, Ł., Fey, D.P., van Gemert, R., Greszkiewicz, M., Grochowski, A., </w:t>
      </w:r>
      <w:proofErr w:type="spellStart"/>
      <w:r w:rsidRPr="00AB244B">
        <w:rPr>
          <w:rFonts w:cstheme="minorHAnsi"/>
          <w:smallCaps/>
          <w:lang w:val="en-US"/>
        </w:rPr>
        <w:t>Jakubaviciute</w:t>
      </w:r>
      <w:proofErr w:type="spellEnd"/>
      <w:r w:rsidRPr="00AB244B">
        <w:rPr>
          <w:rFonts w:cstheme="minorHAnsi"/>
          <w:smallCaps/>
          <w:lang w:val="en-US"/>
        </w:rPr>
        <w:t xml:space="preserve">, E., Lozys, L., Lejk, A. M., </w:t>
      </w:r>
      <w:proofErr w:type="spellStart"/>
      <w:r w:rsidRPr="00AB244B">
        <w:rPr>
          <w:rFonts w:cstheme="minorHAnsi"/>
          <w:smallCaps/>
          <w:lang w:val="en-US"/>
        </w:rPr>
        <w:t>Mustam¨aki</w:t>
      </w:r>
      <w:proofErr w:type="spellEnd"/>
      <w:r w:rsidRPr="00AB244B">
        <w:rPr>
          <w:rFonts w:cstheme="minorHAnsi"/>
          <w:smallCaps/>
          <w:lang w:val="en-US"/>
        </w:rPr>
        <w:t xml:space="preserve">, N., Naddafi, A., Olin, M., Saks, L., Skov, C., </w:t>
      </w:r>
      <w:proofErr w:type="spellStart"/>
      <w:r w:rsidRPr="00AB244B">
        <w:rPr>
          <w:rFonts w:cstheme="minorHAnsi"/>
          <w:smallCaps/>
          <w:lang w:val="en-US"/>
        </w:rPr>
        <w:t>Smolinski</w:t>
      </w:r>
      <w:proofErr w:type="spellEnd"/>
      <w:r w:rsidRPr="00AB244B">
        <w:rPr>
          <w:rFonts w:cstheme="minorHAnsi"/>
          <w:smallCaps/>
          <w:lang w:val="en-US"/>
        </w:rPr>
        <w:t>, S., Svirgsden, S., Tiainen, J., Östman, Ö.</w:t>
      </w:r>
      <w:r w:rsidRPr="00AB244B">
        <w:rPr>
          <w:rFonts w:cstheme="minorHAnsi"/>
          <w:lang w:val="en-US"/>
        </w:rPr>
        <w:t xml:space="preserve"> 2023. A pan-Baltic assessment of temporal trends in coastal pike populations. Fisheries Research 260, 106594</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316. </w:t>
      </w:r>
      <w:r w:rsidRPr="00AB244B">
        <w:rPr>
          <w:rFonts w:cstheme="minorHAnsi"/>
          <w:smallCaps/>
          <w:lang w:val="en-US"/>
        </w:rPr>
        <w:t xml:space="preserve">Ehrlich, E., Bath, A., Niessner, D., Koemle, D., Cyrus, E., </w:t>
      </w:r>
      <w:r w:rsidRPr="00AB244B">
        <w:rPr>
          <w:rFonts w:cstheme="minorHAnsi"/>
          <w:b/>
          <w:smallCaps/>
          <w:lang w:val="en-US"/>
        </w:rPr>
        <w:t>Arlinghaus, R</w:t>
      </w:r>
      <w:r w:rsidRPr="00AB244B">
        <w:rPr>
          <w:rFonts w:cstheme="minorHAnsi"/>
          <w:smallCaps/>
          <w:lang w:val="en-US"/>
        </w:rPr>
        <w:t>.</w:t>
      </w:r>
      <w:r w:rsidRPr="00AB244B">
        <w:rPr>
          <w:rFonts w:cstheme="minorHAnsi"/>
          <w:lang w:val="en-US"/>
        </w:rPr>
        <w:t xml:space="preserve"> 2023. Co-designing management recommendations with stakeholders: a case study about northern pike (</w:t>
      </w:r>
      <w:proofErr w:type="spellStart"/>
      <w:r w:rsidRPr="00AB244B">
        <w:rPr>
          <w:rFonts w:cstheme="minorHAnsi"/>
          <w:i/>
          <w:lang w:val="en-US"/>
        </w:rPr>
        <w:t>Esox</w:t>
      </w:r>
      <w:proofErr w:type="spellEnd"/>
      <w:r w:rsidRPr="00AB244B">
        <w:rPr>
          <w:rFonts w:cstheme="minorHAnsi"/>
          <w:i/>
          <w:lang w:val="en-US"/>
        </w:rPr>
        <w:t xml:space="preserve"> </w:t>
      </w:r>
      <w:proofErr w:type="spellStart"/>
      <w:r w:rsidRPr="00AB244B">
        <w:rPr>
          <w:rFonts w:cstheme="minorHAnsi"/>
          <w:i/>
          <w:lang w:val="en-US"/>
        </w:rPr>
        <w:t>lucius</w:t>
      </w:r>
      <w:proofErr w:type="spellEnd"/>
      <w:r w:rsidRPr="00AB244B">
        <w:rPr>
          <w:rFonts w:cstheme="minorHAnsi"/>
          <w:lang w:val="en-US"/>
        </w:rPr>
        <w:t>) in the southern Baltic Sea. Fisheries Research, 263, 106687.</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lastRenderedPageBreak/>
        <w:t xml:space="preserve">315. </w:t>
      </w:r>
      <w:r w:rsidRPr="00AB244B">
        <w:rPr>
          <w:rFonts w:cstheme="minorHAnsi"/>
          <w:smallCaps/>
          <w:lang w:val="en-US"/>
        </w:rPr>
        <w:t xml:space="preserve">Kochalski, S., Riepe, C., </w:t>
      </w:r>
      <w:r w:rsidRPr="00AB244B">
        <w:rPr>
          <w:rFonts w:cstheme="minorHAnsi"/>
          <w:b/>
          <w:smallCaps/>
          <w:lang w:val="en-US"/>
        </w:rPr>
        <w:t>Arlinghaus, R</w:t>
      </w:r>
      <w:r w:rsidRPr="00AB244B">
        <w:rPr>
          <w:rFonts w:cstheme="minorHAnsi"/>
          <w:b/>
          <w:lang w:val="en-US"/>
        </w:rPr>
        <w:t>.</w:t>
      </w:r>
      <w:r w:rsidRPr="00AB244B">
        <w:rPr>
          <w:rFonts w:cstheme="minorHAnsi"/>
          <w:lang w:val="en-US"/>
        </w:rPr>
        <w:t xml:space="preserve"> 2022. Perceived socio-cultural ecosystem services provided by wild Atlantic Salmon populations in four European countries. Aquatic Ecosystem Health and Management, 25, 12-21.</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lang w:val="en-US"/>
        </w:rPr>
        <w:t xml:space="preserve">314. </w:t>
      </w:r>
      <w:r w:rsidRPr="00AB244B">
        <w:rPr>
          <w:rFonts w:cstheme="minorHAnsi"/>
          <w:smallCaps/>
          <w:lang w:val="en-US"/>
        </w:rPr>
        <w:t xml:space="preserve">Dhellemmes, F., Aspillaga, E., Rittweg, T., Alós, J., Möller, P., </w:t>
      </w:r>
      <w:r w:rsidRPr="00AB244B">
        <w:rPr>
          <w:rFonts w:cstheme="minorHAnsi"/>
          <w:b/>
          <w:smallCaps/>
          <w:lang w:val="en-US"/>
        </w:rPr>
        <w:t>Arlinghaus, R</w:t>
      </w:r>
      <w:r w:rsidRPr="00AB244B">
        <w:rPr>
          <w:rFonts w:cstheme="minorHAnsi"/>
          <w:smallCaps/>
          <w:lang w:val="en-US"/>
        </w:rPr>
        <w:t>.</w:t>
      </w:r>
      <w:r w:rsidRPr="00AB244B">
        <w:rPr>
          <w:rFonts w:cstheme="minorHAnsi"/>
          <w:lang w:val="en-US"/>
        </w:rPr>
        <w:t xml:space="preserve"> 2023. Body size scaling of space use in coastal pike (</w:t>
      </w:r>
      <w:proofErr w:type="spellStart"/>
      <w:r w:rsidRPr="00AB244B">
        <w:rPr>
          <w:rFonts w:cstheme="minorHAnsi"/>
          <w:i/>
          <w:lang w:val="en-US"/>
        </w:rPr>
        <w:t>Esox</w:t>
      </w:r>
      <w:proofErr w:type="spellEnd"/>
      <w:r w:rsidRPr="00AB244B">
        <w:rPr>
          <w:rFonts w:cstheme="minorHAnsi"/>
          <w:i/>
          <w:lang w:val="en-US"/>
        </w:rPr>
        <w:t xml:space="preserve"> </w:t>
      </w:r>
      <w:proofErr w:type="spellStart"/>
      <w:r w:rsidRPr="00AB244B">
        <w:rPr>
          <w:rFonts w:cstheme="minorHAnsi"/>
          <w:i/>
          <w:lang w:val="en-US"/>
        </w:rPr>
        <w:t>lucius</w:t>
      </w:r>
      <w:proofErr w:type="spellEnd"/>
      <w:r w:rsidRPr="00AB244B">
        <w:rPr>
          <w:rFonts w:cstheme="minorHAnsi"/>
          <w:lang w:val="en-US"/>
        </w:rPr>
        <w:t xml:space="preserve">) in brackish lagoons of the southern Baltic Sea. </w:t>
      </w:r>
      <w:r w:rsidRPr="00AB244B">
        <w:rPr>
          <w:rFonts w:cstheme="minorHAnsi"/>
        </w:rPr>
        <w:t>Fisheries Research, 260, 106560.</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rPr>
        <w:t xml:space="preserve">313. </w:t>
      </w:r>
      <w:r w:rsidRPr="00AB244B">
        <w:rPr>
          <w:rFonts w:cstheme="minorHAnsi"/>
          <w:smallCaps/>
        </w:rPr>
        <w:t xml:space="preserve">Dao, T., Quaas, M., Koemle, D., Ehrlich, E., </w:t>
      </w:r>
      <w:r w:rsidRPr="00AB244B">
        <w:rPr>
          <w:rFonts w:cstheme="minorHAnsi"/>
          <w:b/>
          <w:smallCaps/>
        </w:rPr>
        <w:t>Arlinghaus, R.</w:t>
      </w:r>
      <w:r w:rsidRPr="00AB244B">
        <w:rPr>
          <w:rFonts w:cstheme="minorHAnsi"/>
        </w:rPr>
        <w:t xml:space="preserve"> 2023. </w:t>
      </w:r>
      <w:r w:rsidRPr="00AB244B">
        <w:rPr>
          <w:rFonts w:cstheme="minorHAnsi"/>
          <w:lang w:val="en-US"/>
        </w:rPr>
        <w:t>Can price feedback cause human behavior-induced tipping points in exploited stocks? An extension of the bioeconomic Gordon-Schaefer model. Fisheries Research, 259, 106550.</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rPr>
        <w:t xml:space="preserve">312. </w:t>
      </w:r>
      <w:r w:rsidRPr="00AB244B">
        <w:rPr>
          <w:rFonts w:cstheme="minorHAnsi"/>
          <w:smallCaps/>
        </w:rPr>
        <w:t xml:space="preserve">Lewin, W.C., Weltersbach, M.S., Haase, K., </w:t>
      </w:r>
      <w:r w:rsidRPr="00AB244B">
        <w:rPr>
          <w:rFonts w:cstheme="minorHAnsi"/>
          <w:b/>
          <w:smallCaps/>
        </w:rPr>
        <w:t>Arlinghaus, R.,</w:t>
      </w:r>
      <w:r w:rsidRPr="00AB244B">
        <w:rPr>
          <w:rFonts w:cstheme="minorHAnsi"/>
          <w:smallCaps/>
        </w:rPr>
        <w:t xml:space="preserve"> Strehlow, H.V.</w:t>
      </w:r>
      <w:r w:rsidRPr="00AB244B">
        <w:rPr>
          <w:rFonts w:cstheme="minorHAnsi"/>
        </w:rPr>
        <w:t xml:space="preserve"> 2023. </w:t>
      </w:r>
      <w:r w:rsidRPr="00AB244B">
        <w:rPr>
          <w:rFonts w:cstheme="minorHAnsi"/>
          <w:lang w:val="en-US"/>
        </w:rPr>
        <w:t>Change points in marine recreational fisheries – the impact of stock status and fisheries regulations: a case from the western Baltic Sea. Fisheries Research, 258, 106548.</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311. </w:t>
      </w:r>
      <w:r w:rsidRPr="00AB244B">
        <w:rPr>
          <w:rFonts w:cstheme="minorHAnsi"/>
          <w:smallCaps/>
          <w:lang w:val="en-US"/>
        </w:rPr>
        <w:t>Shephard, S., List, C.,</w:t>
      </w:r>
      <w:r w:rsidRPr="00AB244B">
        <w:rPr>
          <w:rFonts w:cstheme="minorHAnsi"/>
          <w:b/>
          <w:smallCaps/>
          <w:lang w:val="en-US"/>
        </w:rPr>
        <w:t xml:space="preserve"> Arlinghaus, R.</w:t>
      </w:r>
      <w:r w:rsidRPr="00AB244B">
        <w:rPr>
          <w:rFonts w:cstheme="minorHAnsi"/>
          <w:lang w:val="en-US"/>
        </w:rPr>
        <w:t xml:space="preserve"> 2023. Reviving the unique potential of recreational fishers as environmental stewards of aquatic ecosystems. Fish and Fisheries, 24, 339-351.</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310. </w:t>
      </w:r>
      <w:r w:rsidRPr="00AB244B">
        <w:rPr>
          <w:rFonts w:cstheme="minorHAnsi"/>
          <w:smallCaps/>
          <w:lang w:val="en-US"/>
        </w:rPr>
        <w:t xml:space="preserve">Meyerhoff, J., Klefoth, T., </w:t>
      </w:r>
      <w:r w:rsidRPr="00AB244B">
        <w:rPr>
          <w:rFonts w:cstheme="minorHAnsi"/>
          <w:b/>
          <w:smallCaps/>
          <w:lang w:val="en-US"/>
        </w:rPr>
        <w:t>Arlinghaus, R.</w:t>
      </w:r>
      <w:r w:rsidRPr="00AB244B">
        <w:rPr>
          <w:rFonts w:cstheme="minorHAnsi"/>
          <w:lang w:val="en-US"/>
        </w:rPr>
        <w:t xml:space="preserve"> 2023. Ecosystem service trade-offs at small lakes: Preferences of the public and anglers. Aquatic Ecosystem Health &amp; Management, 25, 1-11.</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309. </w:t>
      </w:r>
      <w:r w:rsidRPr="00AB244B">
        <w:rPr>
          <w:rFonts w:cstheme="minorHAnsi"/>
          <w:smallCaps/>
          <w:lang w:val="en-US"/>
        </w:rPr>
        <w:t xml:space="preserve">Maday, A., Matern, S., Monk, C., Klefoth, T., Wolter, C., </w:t>
      </w:r>
      <w:r w:rsidRPr="00AB244B">
        <w:rPr>
          <w:rFonts w:cstheme="minorHAnsi"/>
          <w:b/>
          <w:smallCaps/>
          <w:lang w:val="en-US"/>
        </w:rPr>
        <w:t>Arlinghaus, R.</w:t>
      </w:r>
      <w:r w:rsidRPr="00AB244B">
        <w:rPr>
          <w:rFonts w:cstheme="minorHAnsi"/>
          <w:lang w:val="en-US"/>
        </w:rPr>
        <w:t xml:space="preserve"> 2023. Seasonal and diurnal patterns of littoral microhabitat use by fish in gravel pit lakes, with special reference to supplemented deadwood brush piles. </w:t>
      </w:r>
      <w:proofErr w:type="spellStart"/>
      <w:r w:rsidRPr="00AB244B">
        <w:rPr>
          <w:rFonts w:cstheme="minorHAnsi"/>
          <w:lang w:val="en-US"/>
        </w:rPr>
        <w:t>Hydrobiologia</w:t>
      </w:r>
      <w:proofErr w:type="spellEnd"/>
      <w:r w:rsidRPr="00AB244B">
        <w:rPr>
          <w:rFonts w:cstheme="minorHAnsi"/>
          <w:lang w:val="en-US"/>
        </w:rPr>
        <w:t>, 850:1557–1581.</w:t>
      </w:r>
      <w:r w:rsidRPr="00AB244B">
        <w:rPr>
          <w:rFonts w:cstheme="minorHAnsi"/>
          <w:i/>
          <w:lang w:val="en-US"/>
        </w:rPr>
        <w:t xml:space="preserve"> #</w:t>
      </w:r>
    </w:p>
    <w:p w:rsidR="00AB244B" w:rsidRPr="00AB244B" w:rsidRDefault="00AB244B" w:rsidP="00AB244B">
      <w:pPr>
        <w:suppressAutoHyphens/>
        <w:overflowPunct w:val="0"/>
        <w:autoSpaceDE w:val="0"/>
        <w:spacing w:before="159"/>
        <w:ind w:left="1208" w:hanging="1208"/>
        <w:textAlignment w:val="baseline"/>
        <w:rPr>
          <w:rFonts w:cstheme="minorHAnsi"/>
          <w:i/>
        </w:rPr>
      </w:pPr>
      <w:r w:rsidRPr="00AB244B">
        <w:rPr>
          <w:rFonts w:cstheme="minorHAnsi"/>
          <w:lang w:val="en-US"/>
        </w:rPr>
        <w:t xml:space="preserve">308. </w:t>
      </w:r>
      <w:r w:rsidRPr="00AB244B">
        <w:rPr>
          <w:rFonts w:cstheme="minorHAnsi"/>
          <w:smallCaps/>
          <w:lang w:val="en-US"/>
        </w:rPr>
        <w:t xml:space="preserve">Czapla, P., Lovén Wallerius, M., Monk, C.T., Cooke, S.J., </w:t>
      </w:r>
      <w:r w:rsidRPr="00AB244B">
        <w:rPr>
          <w:rFonts w:cstheme="minorHAnsi"/>
          <w:b/>
          <w:smallCaps/>
          <w:lang w:val="en-US"/>
        </w:rPr>
        <w:t>Arlinghaus, R.</w:t>
      </w:r>
      <w:r w:rsidRPr="00AB244B">
        <w:rPr>
          <w:rFonts w:cstheme="minorHAnsi"/>
          <w:smallCaps/>
          <w:lang w:val="en-US"/>
        </w:rPr>
        <w:t xml:space="preserve"> </w:t>
      </w:r>
      <w:r w:rsidRPr="00AB244B">
        <w:rPr>
          <w:rFonts w:cstheme="minorHAnsi"/>
          <w:lang w:val="en-US"/>
        </w:rPr>
        <w:t xml:space="preserve">2023. </w:t>
      </w:r>
      <w:proofErr w:type="spellStart"/>
      <w:r w:rsidRPr="00AB244B">
        <w:rPr>
          <w:rFonts w:cstheme="minorHAnsi"/>
          <w:lang w:val="en-US"/>
        </w:rPr>
        <w:t>Reexaming</w:t>
      </w:r>
      <w:proofErr w:type="spellEnd"/>
      <w:r w:rsidRPr="00AB244B">
        <w:rPr>
          <w:rFonts w:cstheme="minorHAnsi"/>
          <w:lang w:val="en-US"/>
        </w:rPr>
        <w:t xml:space="preserve"> one-trial learning in common carp (</w:t>
      </w:r>
      <w:r w:rsidRPr="00AB244B">
        <w:rPr>
          <w:rFonts w:cstheme="minorHAnsi"/>
          <w:i/>
          <w:lang w:val="en-US"/>
        </w:rPr>
        <w:t xml:space="preserve">Cyprinus </w:t>
      </w:r>
      <w:proofErr w:type="spellStart"/>
      <w:r w:rsidRPr="00AB244B">
        <w:rPr>
          <w:rFonts w:cstheme="minorHAnsi"/>
          <w:i/>
          <w:lang w:val="en-US"/>
        </w:rPr>
        <w:t>carpio</w:t>
      </w:r>
      <w:proofErr w:type="spellEnd"/>
      <w:r w:rsidRPr="00AB244B">
        <w:rPr>
          <w:rFonts w:cstheme="minorHAnsi"/>
          <w:lang w:val="en-US"/>
        </w:rPr>
        <w:t xml:space="preserve">) through private and social cues: no evidence for hook avoidance lasting more than seven months. </w:t>
      </w:r>
      <w:r w:rsidRPr="00AB244B">
        <w:rPr>
          <w:rFonts w:cstheme="minorHAnsi"/>
        </w:rPr>
        <w:t>Fisheries Research, 258, 106573.</w:t>
      </w:r>
      <w:r w:rsidRPr="00AB244B">
        <w:rPr>
          <w:rFonts w:cstheme="minorHAnsi"/>
          <w:i/>
        </w:rPr>
        <w:t xml:space="preserve"> #</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rPr>
        <w:t xml:space="preserve">307. </w:t>
      </w:r>
      <w:r w:rsidRPr="00AB244B">
        <w:rPr>
          <w:rFonts w:cstheme="minorHAnsi"/>
          <w:smallCaps/>
        </w:rPr>
        <w:t xml:space="preserve">Bronnmann, J., Koemle, D., Meyerhoff, J., Weltersbach, M.S., Strehlow, H.V., </w:t>
      </w:r>
      <w:r w:rsidRPr="00AB244B">
        <w:rPr>
          <w:rFonts w:cstheme="minorHAnsi"/>
          <w:b/>
          <w:smallCaps/>
        </w:rPr>
        <w:t>Arlinghaus, R.</w:t>
      </w:r>
      <w:r w:rsidRPr="00AB244B">
        <w:rPr>
          <w:rFonts w:cstheme="minorHAnsi"/>
          <w:b/>
        </w:rPr>
        <w:t xml:space="preserve"> </w:t>
      </w:r>
      <w:r w:rsidRPr="00AB244B">
        <w:rPr>
          <w:rFonts w:cstheme="minorHAnsi"/>
        </w:rPr>
        <w:t>2022.</w:t>
      </w:r>
      <w:r w:rsidRPr="00AB244B">
        <w:rPr>
          <w:rFonts w:cstheme="minorHAnsi"/>
          <w:b/>
        </w:rPr>
        <w:t xml:space="preserve"> </w:t>
      </w:r>
      <w:r w:rsidRPr="00AB244B">
        <w:rPr>
          <w:rFonts w:cstheme="minorHAnsi"/>
          <w:lang w:val="en-US"/>
        </w:rPr>
        <w:t>Willingness to pay for harvest regulations and catch outcomes in recreational fisheries: a stated preference study of German cod anglers. Fisheries Research, 259, 106536.</w:t>
      </w:r>
    </w:p>
    <w:p w:rsidR="00AB244B" w:rsidRPr="00AB244B" w:rsidRDefault="00CB1694" w:rsidP="00AB244B">
      <w:pPr>
        <w:suppressAutoHyphens/>
        <w:overflowPunct w:val="0"/>
        <w:autoSpaceDE w:val="0"/>
        <w:spacing w:before="159"/>
        <w:ind w:left="1208" w:hanging="1208"/>
        <w:textAlignment w:val="baseline"/>
        <w:rPr>
          <w:rFonts w:cstheme="minorHAnsi"/>
          <w:lang w:val="en-US"/>
        </w:rPr>
      </w:pPr>
      <w:r>
        <w:rPr>
          <w:rFonts w:cstheme="minorHAnsi"/>
          <w:lang w:val="en-US"/>
        </w:rPr>
        <w:t>+</w:t>
      </w:r>
      <w:r w:rsidR="00AB244B" w:rsidRPr="00AB244B">
        <w:rPr>
          <w:rFonts w:cstheme="minorHAnsi"/>
          <w:lang w:val="en-US"/>
        </w:rPr>
        <w:t xml:space="preserve">306. </w:t>
      </w:r>
      <w:r w:rsidR="00AB244B" w:rsidRPr="00AB244B">
        <w:rPr>
          <w:rFonts w:cstheme="minorHAnsi"/>
          <w:smallCaps/>
          <w:lang w:val="en-US"/>
        </w:rPr>
        <w:t xml:space="preserve">Nathan, R., Monk, C. T., </w:t>
      </w:r>
      <w:r w:rsidR="00AB244B" w:rsidRPr="00AB244B">
        <w:rPr>
          <w:rFonts w:cstheme="minorHAnsi"/>
          <w:b/>
          <w:smallCaps/>
          <w:lang w:val="en-US"/>
        </w:rPr>
        <w:t>Arlinghaus, R</w:t>
      </w:r>
      <w:r w:rsidR="00AB244B" w:rsidRPr="00AB244B">
        <w:rPr>
          <w:rFonts w:cstheme="minorHAnsi"/>
          <w:smallCaps/>
          <w:lang w:val="en-US"/>
        </w:rPr>
        <w:t xml:space="preserve">., Adam, T., Alós, J., Assaf, M., Baktoft, H., </w:t>
      </w:r>
      <w:proofErr w:type="spellStart"/>
      <w:r w:rsidR="00AB244B" w:rsidRPr="00AB244B">
        <w:rPr>
          <w:rFonts w:cstheme="minorHAnsi"/>
          <w:smallCaps/>
          <w:lang w:val="en-US"/>
        </w:rPr>
        <w:t>Beardsworth</w:t>
      </w:r>
      <w:proofErr w:type="spellEnd"/>
      <w:r w:rsidR="00AB244B" w:rsidRPr="00AB244B">
        <w:rPr>
          <w:rFonts w:cstheme="minorHAnsi"/>
          <w:smallCaps/>
          <w:lang w:val="en-US"/>
        </w:rPr>
        <w:t xml:space="preserve">, C. E., Bertram, M. G., </w:t>
      </w:r>
      <w:proofErr w:type="spellStart"/>
      <w:r w:rsidR="00AB244B" w:rsidRPr="00AB244B">
        <w:rPr>
          <w:rFonts w:cstheme="minorHAnsi"/>
          <w:smallCaps/>
          <w:lang w:val="en-US"/>
        </w:rPr>
        <w:t>Bijleveld</w:t>
      </w:r>
      <w:proofErr w:type="spellEnd"/>
      <w:r w:rsidR="00AB244B" w:rsidRPr="00AB244B">
        <w:rPr>
          <w:rFonts w:cstheme="minorHAnsi"/>
          <w:smallCaps/>
          <w:lang w:val="en-US"/>
        </w:rPr>
        <w:t xml:space="preserve">, A. I., Brodin, T., Brooks, J. L., Campos Candela, A., Cooke, S. J., Gjelland, K. Ø., Gupte, P. R., </w:t>
      </w:r>
      <w:proofErr w:type="spellStart"/>
      <w:r w:rsidR="00AB244B" w:rsidRPr="00AB244B">
        <w:rPr>
          <w:rFonts w:cstheme="minorHAnsi"/>
          <w:smallCaps/>
          <w:lang w:val="en-US"/>
        </w:rPr>
        <w:t>Harel</w:t>
      </w:r>
      <w:proofErr w:type="spellEnd"/>
      <w:r w:rsidR="00AB244B" w:rsidRPr="00AB244B">
        <w:rPr>
          <w:rFonts w:cstheme="minorHAnsi"/>
          <w:smallCaps/>
          <w:lang w:val="en-US"/>
        </w:rPr>
        <w:t xml:space="preserve">, R., Hellström, G., Jeltsch, F., Killen, S. S., Klefoth, T., Langrock, R., Lennox, R. J., Lourie, E., Madden, J. R., </w:t>
      </w:r>
      <w:proofErr w:type="spellStart"/>
      <w:r w:rsidR="00AB244B" w:rsidRPr="00AB244B">
        <w:rPr>
          <w:rFonts w:cstheme="minorHAnsi"/>
          <w:smallCaps/>
          <w:lang w:val="en-US"/>
        </w:rPr>
        <w:t>Orchan</w:t>
      </w:r>
      <w:proofErr w:type="spellEnd"/>
      <w:r w:rsidR="00AB244B" w:rsidRPr="00AB244B">
        <w:rPr>
          <w:rFonts w:cstheme="minorHAnsi"/>
          <w:smallCaps/>
          <w:lang w:val="en-US"/>
        </w:rPr>
        <w:t xml:space="preserve">, Y., Pauwels, I. S., Říha, M., Roeleke, M., </w:t>
      </w:r>
      <w:proofErr w:type="spellStart"/>
      <w:r w:rsidR="00AB244B" w:rsidRPr="00AB244B">
        <w:rPr>
          <w:rFonts w:cstheme="minorHAnsi"/>
          <w:smallCaps/>
          <w:lang w:val="en-US"/>
        </w:rPr>
        <w:t>Schlägel</w:t>
      </w:r>
      <w:proofErr w:type="spellEnd"/>
      <w:r w:rsidR="00AB244B" w:rsidRPr="00AB244B">
        <w:rPr>
          <w:rFonts w:cstheme="minorHAnsi"/>
          <w:smallCaps/>
          <w:lang w:val="en-US"/>
        </w:rPr>
        <w:t xml:space="preserve">, U. E., </w:t>
      </w:r>
      <w:proofErr w:type="spellStart"/>
      <w:r w:rsidR="00AB244B" w:rsidRPr="00AB244B">
        <w:rPr>
          <w:rFonts w:cstheme="minorHAnsi"/>
          <w:smallCaps/>
          <w:lang w:val="en-US"/>
        </w:rPr>
        <w:t>Shohami</w:t>
      </w:r>
      <w:proofErr w:type="spellEnd"/>
      <w:r w:rsidR="00AB244B" w:rsidRPr="00AB244B">
        <w:rPr>
          <w:rFonts w:cstheme="minorHAnsi"/>
          <w:smallCaps/>
          <w:lang w:val="en-US"/>
        </w:rPr>
        <w:t xml:space="preserve">, D., Signer, J., Toledo, S., </w:t>
      </w:r>
      <w:proofErr w:type="spellStart"/>
      <w:r w:rsidR="00AB244B" w:rsidRPr="00AB244B">
        <w:rPr>
          <w:rFonts w:cstheme="minorHAnsi"/>
          <w:smallCaps/>
          <w:lang w:val="en-US"/>
        </w:rPr>
        <w:t>Vilk</w:t>
      </w:r>
      <w:proofErr w:type="spellEnd"/>
      <w:r w:rsidR="00AB244B" w:rsidRPr="00AB244B">
        <w:rPr>
          <w:rFonts w:cstheme="minorHAnsi"/>
          <w:smallCaps/>
          <w:lang w:val="en-US"/>
        </w:rPr>
        <w:t>, O., Westrelin, S., Whiteside, M. A., Jarić, I.</w:t>
      </w:r>
      <w:r w:rsidR="00AB244B" w:rsidRPr="00AB244B">
        <w:rPr>
          <w:rFonts w:cstheme="minorHAnsi"/>
          <w:lang w:val="en-US"/>
        </w:rPr>
        <w:t xml:space="preserve"> 2022. Big-data approaches lead to an increased understanding of the ecology of animal movement. Science, 275, 6582.</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305. </w:t>
      </w:r>
      <w:r w:rsidRPr="00AB244B">
        <w:rPr>
          <w:rFonts w:cstheme="minorHAnsi"/>
          <w:smallCaps/>
          <w:lang w:val="en-US"/>
        </w:rPr>
        <w:t xml:space="preserve">Sbragaglia, V., Roy, T., </w:t>
      </w:r>
      <w:proofErr w:type="spellStart"/>
      <w:r w:rsidRPr="00AB244B">
        <w:rPr>
          <w:rFonts w:cstheme="minorHAnsi"/>
          <w:smallCaps/>
          <w:lang w:val="en-US"/>
        </w:rPr>
        <w:t>Thörngvist</w:t>
      </w:r>
      <w:proofErr w:type="spellEnd"/>
      <w:r w:rsidRPr="00AB244B">
        <w:rPr>
          <w:rFonts w:cstheme="minorHAnsi"/>
          <w:smallCaps/>
          <w:lang w:val="en-US"/>
        </w:rPr>
        <w:t>, P.O., López</w:t>
      </w:r>
      <w:r w:rsidRPr="00AB244B">
        <w:rPr>
          <w:rFonts w:ascii="Cambria Math" w:hAnsi="Cambria Math" w:cs="Cambria Math"/>
          <w:smallCaps/>
          <w:lang w:val="en-US"/>
        </w:rPr>
        <w:t>‑</w:t>
      </w:r>
      <w:r w:rsidRPr="00AB244B">
        <w:rPr>
          <w:rFonts w:cstheme="minorHAnsi"/>
          <w:smallCaps/>
          <w:lang w:val="en-US"/>
        </w:rPr>
        <w:t xml:space="preserve">Olmeda, J.F., Winberg, S., </w:t>
      </w:r>
      <w:r w:rsidRPr="00AB244B">
        <w:rPr>
          <w:rFonts w:cstheme="minorHAnsi"/>
          <w:b/>
          <w:smallCaps/>
          <w:lang w:val="en-US"/>
        </w:rPr>
        <w:t>Arlinghaus, R</w:t>
      </w:r>
      <w:r w:rsidRPr="00AB244B">
        <w:rPr>
          <w:rFonts w:cstheme="minorHAnsi"/>
          <w:lang w:val="en-US"/>
        </w:rPr>
        <w:t>. 2022. Evolutionary implications of size</w:t>
      </w:r>
      <w:r w:rsidRPr="00AB244B">
        <w:rPr>
          <w:rFonts w:ascii="Cambria Math" w:hAnsi="Cambria Math" w:cs="Cambria Math"/>
          <w:lang w:val="en-US"/>
        </w:rPr>
        <w:t>‑</w:t>
      </w:r>
      <w:r w:rsidRPr="00AB244B">
        <w:rPr>
          <w:rFonts w:cstheme="minorHAnsi"/>
          <w:lang w:val="en-US"/>
        </w:rPr>
        <w:t xml:space="preserve">selective mortality on the ontogenetic development of shoal cohesion: a neurochemical approach using a zebrafish, </w:t>
      </w:r>
      <w:r w:rsidRPr="00AB244B">
        <w:rPr>
          <w:rFonts w:cstheme="minorHAnsi"/>
          <w:i/>
          <w:lang w:val="en-US"/>
        </w:rPr>
        <w:t>Danio rerio</w:t>
      </w:r>
      <w:r w:rsidRPr="00AB244B">
        <w:rPr>
          <w:rFonts w:cstheme="minorHAnsi"/>
          <w:lang w:val="en-US"/>
        </w:rPr>
        <w:t>, harvest selection experiment. Behavioral Ecology and Sociobiology, 76, 154.</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lastRenderedPageBreak/>
        <w:t xml:space="preserve">304. </w:t>
      </w:r>
      <w:r w:rsidRPr="00AB244B">
        <w:rPr>
          <w:rFonts w:cstheme="minorHAnsi"/>
          <w:smallCaps/>
          <w:lang w:val="en-US"/>
        </w:rPr>
        <w:t>Matern, S., Klefoth, T., Wolter, C., Hussner, A., Simon, J.,</w:t>
      </w:r>
      <w:r w:rsidRPr="00AB244B">
        <w:rPr>
          <w:rFonts w:cstheme="minorHAnsi"/>
          <w:lang w:val="en-US"/>
        </w:rPr>
        <w:t xml:space="preserve"> </w:t>
      </w:r>
      <w:r w:rsidRPr="00AB244B">
        <w:rPr>
          <w:rFonts w:cstheme="minorHAnsi"/>
          <w:b/>
          <w:smallCaps/>
          <w:lang w:val="en-US"/>
        </w:rPr>
        <w:t>Arlinghaus, R.</w:t>
      </w:r>
      <w:r w:rsidRPr="00AB244B">
        <w:rPr>
          <w:rFonts w:cstheme="minorHAnsi"/>
          <w:lang w:val="en-US"/>
        </w:rPr>
        <w:t xml:space="preserve"> 2022. Fish community composition in small lakes: The impact of lake genesis and fisheries management. Freshwater Biology, 67, 2130-2147.</w:t>
      </w:r>
      <w:r w:rsidRPr="00AB244B">
        <w:rPr>
          <w:rFonts w:cstheme="minorHAnsi"/>
          <w:i/>
          <w:lang w:val="en-US"/>
        </w:rPr>
        <w:t xml:space="preserve"> ¥</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303. </w:t>
      </w:r>
      <w:r w:rsidRPr="00AB244B">
        <w:rPr>
          <w:rFonts w:cstheme="minorHAnsi"/>
          <w:smallCaps/>
          <w:lang w:val="en-US"/>
        </w:rPr>
        <w:t>Roy, T.,</w:t>
      </w:r>
      <w:r w:rsidRPr="00AB244B">
        <w:rPr>
          <w:rFonts w:cstheme="minorHAnsi"/>
          <w:lang w:val="en-US"/>
        </w:rPr>
        <w:t xml:space="preserve"> </w:t>
      </w:r>
      <w:r w:rsidRPr="00AB244B">
        <w:rPr>
          <w:rFonts w:cstheme="minorHAnsi"/>
          <w:b/>
          <w:smallCaps/>
          <w:lang w:val="en-US"/>
        </w:rPr>
        <w:t>Arlinghaus, R</w:t>
      </w:r>
      <w:r w:rsidRPr="00AB244B">
        <w:rPr>
          <w:rFonts w:cstheme="minorHAnsi"/>
          <w:lang w:val="en-US"/>
        </w:rPr>
        <w:t>. 2022. Size</w:t>
      </w:r>
      <w:r w:rsidRPr="00AB244B">
        <w:rPr>
          <w:rFonts w:ascii="Cambria Math" w:hAnsi="Cambria Math" w:cs="Cambria Math"/>
          <w:lang w:val="en-US"/>
        </w:rPr>
        <w:t>‑</w:t>
      </w:r>
      <w:r w:rsidRPr="00AB244B">
        <w:rPr>
          <w:rFonts w:cstheme="minorHAnsi"/>
          <w:lang w:val="en-US"/>
        </w:rPr>
        <w:t>selective mortality fosters ontogenetic changes in collective risk</w:t>
      </w:r>
      <w:r w:rsidRPr="00AB244B">
        <w:rPr>
          <w:rFonts w:ascii="Cambria Math" w:hAnsi="Cambria Math" w:cs="Cambria Math"/>
          <w:lang w:val="en-US"/>
        </w:rPr>
        <w:t>‑</w:t>
      </w:r>
      <w:r w:rsidRPr="00AB244B">
        <w:rPr>
          <w:rFonts w:cstheme="minorHAnsi"/>
          <w:lang w:val="en-US"/>
        </w:rPr>
        <w:t xml:space="preserve">taking </w:t>
      </w:r>
      <w:proofErr w:type="spellStart"/>
      <w:r w:rsidRPr="00AB244B">
        <w:rPr>
          <w:rFonts w:cstheme="minorHAnsi"/>
          <w:lang w:val="en-US"/>
        </w:rPr>
        <w:t>behaviour</w:t>
      </w:r>
      <w:proofErr w:type="spellEnd"/>
      <w:r w:rsidRPr="00AB244B">
        <w:rPr>
          <w:rFonts w:cstheme="minorHAnsi"/>
          <w:lang w:val="en-US"/>
        </w:rPr>
        <w:t xml:space="preserve"> in zebrafish, </w:t>
      </w:r>
      <w:r w:rsidRPr="00AB244B">
        <w:rPr>
          <w:rFonts w:cstheme="minorHAnsi"/>
          <w:i/>
          <w:lang w:val="en-US"/>
        </w:rPr>
        <w:t>Danio rerio</w:t>
      </w:r>
      <w:r w:rsidRPr="00AB244B">
        <w:rPr>
          <w:rFonts w:cstheme="minorHAnsi"/>
          <w:lang w:val="en-US"/>
        </w:rPr>
        <w:t xml:space="preserve">. </w:t>
      </w:r>
      <w:proofErr w:type="spellStart"/>
      <w:r w:rsidRPr="00AB244B">
        <w:rPr>
          <w:rFonts w:cstheme="minorHAnsi"/>
          <w:lang w:val="en-US"/>
        </w:rPr>
        <w:t>Oecologia</w:t>
      </w:r>
      <w:proofErr w:type="spellEnd"/>
      <w:r w:rsidRPr="00AB244B">
        <w:rPr>
          <w:rFonts w:cstheme="minorHAnsi"/>
          <w:lang w:val="en-US"/>
        </w:rPr>
        <w:t>, 200, 89-106.</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302. </w:t>
      </w:r>
      <w:r w:rsidRPr="00AB244B">
        <w:rPr>
          <w:rFonts w:cstheme="minorHAnsi"/>
          <w:smallCaps/>
          <w:lang w:val="en-US"/>
        </w:rPr>
        <w:t xml:space="preserve">Nyboer, E., Embke, H.S., Robertson, A.M., </w:t>
      </w:r>
      <w:r w:rsidRPr="00AB244B">
        <w:rPr>
          <w:rFonts w:cstheme="minorHAnsi"/>
          <w:b/>
          <w:smallCaps/>
          <w:lang w:val="en-US"/>
        </w:rPr>
        <w:t>Arlinghaus, R</w:t>
      </w:r>
      <w:r w:rsidRPr="00AB244B">
        <w:rPr>
          <w:rFonts w:cstheme="minorHAnsi"/>
          <w:smallCaps/>
          <w:lang w:val="en-US"/>
        </w:rPr>
        <w:t xml:space="preserve">., Bower, S., </w:t>
      </w:r>
      <w:proofErr w:type="spellStart"/>
      <w:r w:rsidRPr="00AB244B">
        <w:rPr>
          <w:rFonts w:cstheme="minorHAnsi"/>
          <w:smallCaps/>
          <w:lang w:val="en-US"/>
        </w:rPr>
        <w:t>Baigun</w:t>
      </w:r>
      <w:proofErr w:type="spellEnd"/>
      <w:r w:rsidRPr="00AB244B">
        <w:rPr>
          <w:rFonts w:cstheme="minorHAnsi"/>
          <w:smallCaps/>
          <w:lang w:val="en-US"/>
        </w:rPr>
        <w:t xml:space="preserve">, C., Beard, D., Cooke, S.J., Cowx, I.G., Koehn, J.D., Lyach, R., Milardi, M., Potts, W., Lynch, A.J. </w:t>
      </w:r>
      <w:r w:rsidRPr="00AB244B">
        <w:rPr>
          <w:rFonts w:cstheme="minorHAnsi"/>
          <w:lang w:val="en-US"/>
        </w:rPr>
        <w:t>2022. Overturning stereotypes: The fuzzy boundary between recreational and subsistence inland fisheries. Fish and Fisheries, 23, 1282-1298.</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301. </w:t>
      </w:r>
      <w:r w:rsidRPr="00AB244B">
        <w:rPr>
          <w:rFonts w:cstheme="minorHAnsi"/>
          <w:smallCaps/>
          <w:lang w:val="en-US"/>
        </w:rPr>
        <w:t xml:space="preserve">Johansen, K., Olsen, E. M., </w:t>
      </w:r>
      <w:proofErr w:type="spellStart"/>
      <w:r w:rsidRPr="00AB244B">
        <w:rPr>
          <w:rFonts w:cstheme="minorHAnsi"/>
          <w:smallCaps/>
          <w:lang w:val="en-US"/>
        </w:rPr>
        <w:t>Haraldstad</w:t>
      </w:r>
      <w:proofErr w:type="spellEnd"/>
      <w:r w:rsidRPr="00AB244B">
        <w:rPr>
          <w:rFonts w:cstheme="minorHAnsi"/>
          <w:smallCaps/>
          <w:lang w:val="en-US"/>
        </w:rPr>
        <w:t xml:space="preserve">, T., </w:t>
      </w:r>
      <w:r w:rsidRPr="00AB244B">
        <w:rPr>
          <w:rFonts w:cstheme="minorHAnsi"/>
          <w:b/>
          <w:smallCaps/>
          <w:lang w:val="en-US"/>
        </w:rPr>
        <w:t>Arlinghaus, R</w:t>
      </w:r>
      <w:r w:rsidRPr="00AB244B">
        <w:rPr>
          <w:rFonts w:cstheme="minorHAnsi"/>
          <w:smallCaps/>
          <w:lang w:val="en-US"/>
        </w:rPr>
        <w:t xml:space="preserve">., </w:t>
      </w:r>
      <w:proofErr w:type="spellStart"/>
      <w:r w:rsidRPr="00AB244B">
        <w:rPr>
          <w:rFonts w:cstheme="minorHAnsi"/>
          <w:smallCaps/>
          <w:lang w:val="en-US"/>
        </w:rPr>
        <w:t>Höglund</w:t>
      </w:r>
      <w:proofErr w:type="spellEnd"/>
      <w:r w:rsidRPr="00AB244B">
        <w:rPr>
          <w:rFonts w:cstheme="minorHAnsi"/>
          <w:smallCaps/>
          <w:lang w:val="en-US"/>
        </w:rPr>
        <w:t>, E.</w:t>
      </w:r>
      <w:r w:rsidRPr="00AB244B">
        <w:rPr>
          <w:rFonts w:cstheme="minorHAnsi"/>
          <w:lang w:val="en-US"/>
        </w:rPr>
        <w:t xml:space="preserve"> 2022. Digital data help explain drivers of angler satisfaction: an example from Southern Norway. North American Journal of Fisheries Management, 42, 1165-1172.</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lang w:val="en-US"/>
        </w:rPr>
        <w:t xml:space="preserve">300. </w:t>
      </w:r>
      <w:r w:rsidRPr="00AB244B">
        <w:rPr>
          <w:rFonts w:cstheme="minorHAnsi"/>
          <w:smallCaps/>
          <w:lang w:val="en-US"/>
        </w:rPr>
        <w:t>Koemle, D., Meyerhoff, J.,</w:t>
      </w:r>
      <w:r w:rsidRPr="00AB244B">
        <w:rPr>
          <w:rFonts w:cstheme="minorHAnsi"/>
          <w:lang w:val="en-US"/>
        </w:rPr>
        <w:t xml:space="preserve"> </w:t>
      </w:r>
      <w:r w:rsidRPr="00AB244B">
        <w:rPr>
          <w:rFonts w:cstheme="minorHAnsi"/>
          <w:b/>
          <w:smallCaps/>
          <w:lang w:val="en-US"/>
        </w:rPr>
        <w:t>Arlinghaus, R</w:t>
      </w:r>
      <w:r w:rsidRPr="00AB244B">
        <w:rPr>
          <w:rFonts w:cstheme="minorHAnsi"/>
          <w:lang w:val="en-US"/>
        </w:rPr>
        <w:t>. 2022. How catch uncertainty and harvest regulations drive anglers’ choice for pike (</w:t>
      </w:r>
      <w:proofErr w:type="spellStart"/>
      <w:r w:rsidRPr="00AB244B">
        <w:rPr>
          <w:rFonts w:cstheme="minorHAnsi"/>
          <w:i/>
          <w:lang w:val="en-US"/>
        </w:rPr>
        <w:t>Esox</w:t>
      </w:r>
      <w:proofErr w:type="spellEnd"/>
      <w:r w:rsidRPr="00AB244B">
        <w:rPr>
          <w:rFonts w:cstheme="minorHAnsi"/>
          <w:i/>
          <w:lang w:val="en-US"/>
        </w:rPr>
        <w:t xml:space="preserve"> </w:t>
      </w:r>
      <w:proofErr w:type="spellStart"/>
      <w:r w:rsidRPr="00AB244B">
        <w:rPr>
          <w:rFonts w:cstheme="minorHAnsi"/>
          <w:i/>
          <w:lang w:val="en-US"/>
        </w:rPr>
        <w:t>lucius</w:t>
      </w:r>
      <w:proofErr w:type="spellEnd"/>
      <w:r w:rsidRPr="00AB244B">
        <w:rPr>
          <w:rFonts w:cstheme="minorHAnsi"/>
          <w:lang w:val="en-US"/>
        </w:rPr>
        <w:t xml:space="preserve">) fishing in the Baltic Sea. </w:t>
      </w:r>
      <w:r w:rsidRPr="00AB244B">
        <w:rPr>
          <w:rFonts w:cstheme="minorHAnsi"/>
        </w:rPr>
        <w:t>Fisheries Research, 256, 106480.</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rPr>
        <w:t xml:space="preserve">299. </w:t>
      </w:r>
      <w:r w:rsidRPr="00AB244B">
        <w:rPr>
          <w:rFonts w:cstheme="minorHAnsi"/>
          <w:smallCaps/>
        </w:rPr>
        <w:t>Nikolaus, R., Matern, S., Schafft, M., Maday, A., Wolter, C., Klefoth, T.</w:t>
      </w:r>
      <w:r w:rsidRPr="00AB244B">
        <w:rPr>
          <w:rFonts w:cstheme="minorHAnsi"/>
        </w:rPr>
        <w:t xml:space="preserve">, </w:t>
      </w:r>
      <w:r w:rsidRPr="00AB244B">
        <w:rPr>
          <w:rFonts w:cstheme="minorHAnsi"/>
          <w:b/>
          <w:smallCaps/>
        </w:rPr>
        <w:t>Arlinghaus, R</w:t>
      </w:r>
      <w:r w:rsidRPr="00AB244B">
        <w:rPr>
          <w:rFonts w:cstheme="minorHAnsi"/>
        </w:rPr>
        <w:t xml:space="preserve">. 2022. </w:t>
      </w:r>
      <w:r w:rsidRPr="00AB244B">
        <w:rPr>
          <w:rFonts w:cstheme="minorHAnsi"/>
          <w:lang w:val="en-US"/>
        </w:rPr>
        <w:t>Influence of protected riparian areas on habitat structure and biodiversity in and at small lakes managed by recreational fisheries. Fisheries Research, 256, 106476.</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298. </w:t>
      </w:r>
      <w:r w:rsidRPr="00AB244B">
        <w:rPr>
          <w:rFonts w:cstheme="minorHAnsi"/>
          <w:smallCaps/>
          <w:lang w:val="en-US"/>
        </w:rPr>
        <w:t xml:space="preserve">Embke, H. S., Nyboer, E. A., Robertson, A. M., </w:t>
      </w:r>
      <w:r w:rsidRPr="00AB244B">
        <w:rPr>
          <w:rFonts w:cstheme="minorHAnsi"/>
          <w:b/>
          <w:smallCaps/>
          <w:lang w:val="en-US"/>
        </w:rPr>
        <w:t>Arlinghaus, R</w:t>
      </w:r>
      <w:r w:rsidRPr="00AB244B">
        <w:rPr>
          <w:rFonts w:cstheme="minorHAnsi"/>
          <w:smallCaps/>
          <w:lang w:val="en-US"/>
        </w:rPr>
        <w:t xml:space="preserve">., Akintola, S. L., </w:t>
      </w:r>
      <w:proofErr w:type="spellStart"/>
      <w:r w:rsidRPr="00AB244B">
        <w:rPr>
          <w:rFonts w:cstheme="minorHAnsi"/>
          <w:smallCaps/>
          <w:lang w:val="en-US"/>
        </w:rPr>
        <w:t>Atessahin</w:t>
      </w:r>
      <w:proofErr w:type="spellEnd"/>
      <w:r w:rsidRPr="00AB244B">
        <w:rPr>
          <w:rFonts w:cstheme="minorHAnsi"/>
          <w:smallCaps/>
          <w:lang w:val="en-US"/>
        </w:rPr>
        <w:t xml:space="preserve">, T., </w:t>
      </w:r>
      <w:proofErr w:type="spellStart"/>
      <w:r w:rsidRPr="00AB244B">
        <w:rPr>
          <w:rFonts w:cstheme="minorHAnsi"/>
          <w:smallCaps/>
          <w:lang w:val="en-US"/>
        </w:rPr>
        <w:t>Badr</w:t>
      </w:r>
      <w:proofErr w:type="spellEnd"/>
      <w:r w:rsidRPr="00AB244B">
        <w:rPr>
          <w:rFonts w:cstheme="minorHAnsi"/>
          <w:smallCaps/>
          <w:lang w:val="en-US"/>
        </w:rPr>
        <w:t xml:space="preserve">, L. M., </w:t>
      </w:r>
      <w:proofErr w:type="spellStart"/>
      <w:r w:rsidRPr="00AB244B">
        <w:rPr>
          <w:rFonts w:cstheme="minorHAnsi"/>
          <w:smallCaps/>
          <w:lang w:val="en-US"/>
        </w:rPr>
        <w:t>Baigun</w:t>
      </w:r>
      <w:proofErr w:type="spellEnd"/>
      <w:r w:rsidRPr="00AB244B">
        <w:rPr>
          <w:rFonts w:cstheme="minorHAnsi"/>
          <w:smallCaps/>
          <w:lang w:val="en-US"/>
        </w:rPr>
        <w:t xml:space="preserve">, C., Basher, Z., Beard, T. D., </w:t>
      </w:r>
      <w:proofErr w:type="spellStart"/>
      <w:r w:rsidRPr="00AB244B">
        <w:rPr>
          <w:rFonts w:cstheme="minorHAnsi"/>
          <w:smallCaps/>
          <w:lang w:val="en-US"/>
        </w:rPr>
        <w:t>Boros</w:t>
      </w:r>
      <w:proofErr w:type="spellEnd"/>
      <w:r w:rsidRPr="00AB244B">
        <w:rPr>
          <w:rFonts w:cstheme="minorHAnsi"/>
          <w:smallCaps/>
          <w:lang w:val="en-US"/>
        </w:rPr>
        <w:t>, G., Bower, S. D., Cooke, S. J., Cowx, I. G., Franco, A., Gaspar-</w:t>
      </w:r>
      <w:proofErr w:type="spellStart"/>
      <w:r w:rsidRPr="00AB244B">
        <w:rPr>
          <w:rFonts w:cstheme="minorHAnsi"/>
          <w:smallCaps/>
          <w:lang w:val="en-US"/>
        </w:rPr>
        <w:t>Dillanes</w:t>
      </w:r>
      <w:proofErr w:type="spellEnd"/>
      <w:r w:rsidRPr="00AB244B">
        <w:rPr>
          <w:rFonts w:cstheme="minorHAnsi"/>
          <w:smallCaps/>
          <w:lang w:val="en-US"/>
        </w:rPr>
        <w:t xml:space="preserve">, M. T., Puentes </w:t>
      </w:r>
      <w:proofErr w:type="spellStart"/>
      <w:r w:rsidRPr="00AB244B">
        <w:rPr>
          <w:rFonts w:cstheme="minorHAnsi"/>
          <w:smallCaps/>
          <w:lang w:val="en-US"/>
        </w:rPr>
        <w:t>Grananda</w:t>
      </w:r>
      <w:proofErr w:type="spellEnd"/>
      <w:r w:rsidRPr="00AB244B">
        <w:rPr>
          <w:rFonts w:cstheme="minorHAnsi"/>
          <w:smallCaps/>
          <w:lang w:val="en-US"/>
        </w:rPr>
        <w:t xml:space="preserve">, V., Hart, R. J., </w:t>
      </w:r>
      <w:proofErr w:type="spellStart"/>
      <w:r w:rsidRPr="00AB244B">
        <w:rPr>
          <w:rFonts w:cstheme="minorHAnsi"/>
          <w:smallCaps/>
          <w:lang w:val="en-US"/>
        </w:rPr>
        <w:t>Heinsohn</w:t>
      </w:r>
      <w:proofErr w:type="spellEnd"/>
      <w:r w:rsidRPr="00AB244B">
        <w:rPr>
          <w:rFonts w:cstheme="minorHAnsi"/>
          <w:smallCaps/>
          <w:lang w:val="en-US"/>
        </w:rPr>
        <w:t xml:space="preserve">, C. R., </w:t>
      </w:r>
      <w:proofErr w:type="spellStart"/>
      <w:r w:rsidRPr="00AB244B">
        <w:rPr>
          <w:rFonts w:cstheme="minorHAnsi"/>
          <w:smallCaps/>
          <w:lang w:val="en-US"/>
        </w:rPr>
        <w:t>Jalabert</w:t>
      </w:r>
      <w:proofErr w:type="spellEnd"/>
      <w:r w:rsidRPr="00AB244B">
        <w:rPr>
          <w:rFonts w:cstheme="minorHAnsi"/>
          <w:smallCaps/>
          <w:lang w:val="en-US"/>
        </w:rPr>
        <w:t xml:space="preserve">, V., </w:t>
      </w:r>
      <w:proofErr w:type="spellStart"/>
      <w:r w:rsidRPr="00AB244B">
        <w:rPr>
          <w:rFonts w:cstheme="minorHAnsi"/>
          <w:smallCaps/>
          <w:lang w:val="en-US"/>
        </w:rPr>
        <w:t>Kapusta</w:t>
      </w:r>
      <w:proofErr w:type="spellEnd"/>
      <w:r w:rsidRPr="00AB244B">
        <w:rPr>
          <w:rFonts w:cstheme="minorHAnsi"/>
          <w:smallCaps/>
          <w:lang w:val="en-US"/>
        </w:rPr>
        <w:t xml:space="preserve">, A., </w:t>
      </w:r>
      <w:proofErr w:type="spellStart"/>
      <w:r w:rsidRPr="00AB244B">
        <w:rPr>
          <w:rFonts w:cstheme="minorHAnsi"/>
          <w:smallCaps/>
          <w:lang w:val="en-US"/>
        </w:rPr>
        <w:t>Krajč</w:t>
      </w:r>
      <w:proofErr w:type="spellEnd"/>
      <w:r w:rsidRPr="00AB244B">
        <w:rPr>
          <w:rFonts w:cstheme="minorHAnsi"/>
          <w:smallCaps/>
          <w:lang w:val="en-US"/>
        </w:rPr>
        <w:t xml:space="preserve">, T., Koehn, J. D., Lopes, G., Lyach, R., </w:t>
      </w:r>
      <w:proofErr w:type="spellStart"/>
      <w:r w:rsidRPr="00AB244B">
        <w:rPr>
          <w:rFonts w:cstheme="minorHAnsi"/>
          <w:smallCaps/>
          <w:lang w:val="en-US"/>
        </w:rPr>
        <w:t>Maggina</w:t>
      </w:r>
      <w:proofErr w:type="spellEnd"/>
      <w:r w:rsidRPr="00AB244B">
        <w:rPr>
          <w:rFonts w:cstheme="minorHAnsi"/>
          <w:smallCaps/>
          <w:lang w:val="en-US"/>
        </w:rPr>
        <w:t xml:space="preserve">, T., Milardi, M., </w:t>
      </w:r>
      <w:proofErr w:type="spellStart"/>
      <w:r w:rsidRPr="00AB244B">
        <w:rPr>
          <w:rFonts w:cstheme="minorHAnsi"/>
          <w:smallCaps/>
          <w:lang w:val="en-US"/>
        </w:rPr>
        <w:t>Nattabi</w:t>
      </w:r>
      <w:proofErr w:type="spellEnd"/>
      <w:r w:rsidRPr="00AB244B">
        <w:rPr>
          <w:rFonts w:cstheme="minorHAnsi"/>
          <w:smallCaps/>
          <w:lang w:val="en-US"/>
        </w:rPr>
        <w:t xml:space="preserve">, J., </w:t>
      </w:r>
      <w:proofErr w:type="spellStart"/>
      <w:r w:rsidRPr="00AB244B">
        <w:rPr>
          <w:rFonts w:cstheme="minorHAnsi"/>
          <w:smallCaps/>
          <w:lang w:val="en-US"/>
        </w:rPr>
        <w:t>Nyaboke</w:t>
      </w:r>
      <w:proofErr w:type="spellEnd"/>
      <w:r w:rsidRPr="00AB244B">
        <w:rPr>
          <w:rFonts w:cstheme="minorHAnsi"/>
          <w:smallCaps/>
          <w:lang w:val="en-US"/>
        </w:rPr>
        <w:t xml:space="preserve">, H., Phang, S., Potts, W. M., Ribeiro, F., Mercado-Silva, N., </w:t>
      </w:r>
      <w:proofErr w:type="spellStart"/>
      <w:r w:rsidRPr="00AB244B">
        <w:rPr>
          <w:rFonts w:cstheme="minorHAnsi"/>
          <w:smallCaps/>
          <w:lang w:val="en-US"/>
        </w:rPr>
        <w:t>Sreenivasan</w:t>
      </w:r>
      <w:proofErr w:type="spellEnd"/>
      <w:r w:rsidRPr="00AB244B">
        <w:rPr>
          <w:rFonts w:cstheme="minorHAnsi"/>
          <w:smallCaps/>
          <w:lang w:val="en-US"/>
        </w:rPr>
        <w:t xml:space="preserve">, N., Thorpe, A., </w:t>
      </w:r>
      <w:proofErr w:type="spellStart"/>
      <w:r w:rsidRPr="00AB244B">
        <w:rPr>
          <w:rFonts w:cstheme="minorHAnsi"/>
          <w:smallCaps/>
          <w:lang w:val="en-US"/>
        </w:rPr>
        <w:t>Treer</w:t>
      </w:r>
      <w:proofErr w:type="spellEnd"/>
      <w:r w:rsidRPr="00AB244B">
        <w:rPr>
          <w:rFonts w:cstheme="minorHAnsi"/>
          <w:smallCaps/>
          <w:lang w:val="en-US"/>
        </w:rPr>
        <w:t xml:space="preserve">, T., </w:t>
      </w:r>
      <w:proofErr w:type="spellStart"/>
      <w:r w:rsidRPr="00AB244B">
        <w:rPr>
          <w:rFonts w:cstheme="minorHAnsi"/>
          <w:smallCaps/>
          <w:lang w:val="en-US"/>
        </w:rPr>
        <w:t>Ustups</w:t>
      </w:r>
      <w:proofErr w:type="spellEnd"/>
      <w:r w:rsidRPr="00AB244B">
        <w:rPr>
          <w:rFonts w:cstheme="minorHAnsi"/>
          <w:smallCaps/>
          <w:lang w:val="en-US"/>
        </w:rPr>
        <w:t xml:space="preserve">, D., Weyl, O. L. F., Wood, L. E., </w:t>
      </w:r>
      <w:proofErr w:type="spellStart"/>
      <w:r w:rsidRPr="00AB244B">
        <w:rPr>
          <w:rFonts w:cstheme="minorHAnsi"/>
          <w:smallCaps/>
          <w:lang w:val="en-US"/>
        </w:rPr>
        <w:t>Zengin</w:t>
      </w:r>
      <w:proofErr w:type="spellEnd"/>
      <w:r w:rsidRPr="00AB244B">
        <w:rPr>
          <w:rFonts w:cstheme="minorHAnsi"/>
          <w:smallCaps/>
          <w:lang w:val="en-US"/>
        </w:rPr>
        <w:t>, M., Lynch, A. J.</w:t>
      </w:r>
      <w:r w:rsidRPr="00AB244B">
        <w:rPr>
          <w:rFonts w:cstheme="minorHAnsi"/>
          <w:lang w:val="en-US"/>
        </w:rPr>
        <w:t xml:space="preserve"> 2022. Global dataset of species-specific inland recreational fisheries harvest for consumption. Scientific Data, 9, 488.</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297. </w:t>
      </w:r>
      <w:r w:rsidRPr="00AB244B">
        <w:rPr>
          <w:rFonts w:cstheme="minorHAnsi"/>
          <w:smallCaps/>
          <w:lang w:val="en-US"/>
        </w:rPr>
        <w:t xml:space="preserve">Lennox, R. J., Sbragaglia, V., Vollset, K. W., Sortland, L. K., McClenachan, L., Jarić, I., Guckian, M. L., Ferter, K., Danylchuk, A. J., Cooke, S. J., </w:t>
      </w:r>
      <w:r w:rsidRPr="00AB244B">
        <w:rPr>
          <w:rFonts w:cstheme="minorHAnsi"/>
          <w:b/>
          <w:smallCaps/>
          <w:lang w:val="en-US"/>
        </w:rPr>
        <w:t>Arlinghaus, R</w:t>
      </w:r>
      <w:r w:rsidRPr="00AB244B">
        <w:rPr>
          <w:rFonts w:cstheme="minorHAnsi"/>
          <w:smallCaps/>
          <w:lang w:val="en-US"/>
        </w:rPr>
        <w:t xml:space="preserve">., </w:t>
      </w:r>
      <w:proofErr w:type="spellStart"/>
      <w:r w:rsidRPr="00AB244B">
        <w:rPr>
          <w:rFonts w:cstheme="minorHAnsi"/>
          <w:smallCaps/>
          <w:lang w:val="en-US"/>
        </w:rPr>
        <w:t>Twarde</w:t>
      </w:r>
      <w:proofErr w:type="spellEnd"/>
      <w:r w:rsidRPr="00AB244B">
        <w:rPr>
          <w:rFonts w:cstheme="minorHAnsi"/>
          <w:smallCaps/>
          <w:lang w:val="en-US"/>
        </w:rPr>
        <w:t>, W. M.</w:t>
      </w:r>
      <w:r w:rsidRPr="00AB244B">
        <w:rPr>
          <w:rFonts w:cstheme="minorHAnsi"/>
          <w:lang w:val="en-US"/>
        </w:rPr>
        <w:t xml:space="preserve"> 2022. Digital fisheries data in the Internet age: Emerging tools for research and monitoring using online data in recreational fisheries. Fish and Fisheries, 23, 4, 926-940.</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296. </w:t>
      </w:r>
      <w:r w:rsidRPr="00AB244B">
        <w:rPr>
          <w:rFonts w:cstheme="minorHAnsi"/>
          <w:smallCaps/>
          <w:lang w:val="en-US"/>
        </w:rPr>
        <w:t xml:space="preserve">Kaemingk, M. A., </w:t>
      </w:r>
      <w:r w:rsidRPr="00AB244B">
        <w:rPr>
          <w:rFonts w:cstheme="minorHAnsi"/>
          <w:b/>
          <w:smallCaps/>
          <w:lang w:val="en-US"/>
        </w:rPr>
        <w:t>Arlinghaus, R</w:t>
      </w:r>
      <w:r w:rsidRPr="00AB244B">
        <w:rPr>
          <w:rFonts w:cstheme="minorHAnsi"/>
          <w:smallCaps/>
          <w:lang w:val="en-US"/>
        </w:rPr>
        <w:t xml:space="preserve">., Birdsong, M. H., </w:t>
      </w:r>
      <w:proofErr w:type="spellStart"/>
      <w:r w:rsidRPr="00AB244B">
        <w:rPr>
          <w:rFonts w:cstheme="minorHAnsi"/>
          <w:smallCaps/>
          <w:lang w:val="en-US"/>
        </w:rPr>
        <w:t>Chizinski</w:t>
      </w:r>
      <w:proofErr w:type="spellEnd"/>
      <w:r w:rsidRPr="00AB244B">
        <w:rPr>
          <w:rFonts w:cstheme="minorHAnsi"/>
          <w:smallCaps/>
          <w:lang w:val="en-US"/>
        </w:rPr>
        <w:t xml:space="preserve">, C. J., Lyach, R., Wilson, K. L., Pope, K. </w:t>
      </w:r>
      <w:r w:rsidRPr="00AB244B">
        <w:rPr>
          <w:rFonts w:cstheme="minorHAnsi"/>
          <w:lang w:val="en-US"/>
        </w:rPr>
        <w:t xml:space="preserve">L. 2022. Matching of resource use and investment according to waterbody size in recreational fisheries. Fisheries Research, 254, 1-6. </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295. </w:t>
      </w:r>
      <w:r w:rsidRPr="00AB244B">
        <w:rPr>
          <w:rFonts w:cstheme="minorHAnsi"/>
          <w:smallCaps/>
          <w:lang w:val="en-US"/>
        </w:rPr>
        <w:t xml:space="preserve">Birdsong, M., Hunt, L. M., Beardmore, B., Dorow, M., Pagel, T., </w:t>
      </w:r>
      <w:r w:rsidRPr="00AB244B">
        <w:rPr>
          <w:rFonts w:cstheme="minorHAnsi"/>
          <w:b/>
          <w:smallCaps/>
          <w:lang w:val="en-US"/>
        </w:rPr>
        <w:t>Arlinghaus, R</w:t>
      </w:r>
      <w:r w:rsidRPr="00AB244B">
        <w:rPr>
          <w:rFonts w:cstheme="minorHAnsi"/>
          <w:lang w:val="en-US"/>
        </w:rPr>
        <w:t>. 2022. Does the relevance of catch for angler satisfaction vary with social-ecological context? A study involving angler cultures from West and East Germany. Fisheries Research, 254, 1-16.</w:t>
      </w:r>
      <w:r w:rsidRPr="00AB244B">
        <w:rPr>
          <w:rFonts w:cstheme="minorHAnsi"/>
          <w:i/>
          <w:lang w:val="en-US"/>
        </w:rPr>
        <w:t xml:space="preserve"> ¥</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294. </w:t>
      </w:r>
      <w:r w:rsidRPr="00AB244B">
        <w:rPr>
          <w:rFonts w:cstheme="minorHAnsi"/>
          <w:b/>
          <w:smallCaps/>
          <w:lang w:val="en-US"/>
        </w:rPr>
        <w:t>Arlinghaus, R</w:t>
      </w:r>
      <w:r w:rsidRPr="00AB244B">
        <w:rPr>
          <w:rFonts w:cstheme="minorHAnsi"/>
          <w:lang w:val="en-US"/>
        </w:rPr>
        <w:t xml:space="preserve">., </w:t>
      </w:r>
      <w:r w:rsidRPr="00AB244B">
        <w:rPr>
          <w:rFonts w:cstheme="minorHAnsi"/>
          <w:smallCaps/>
          <w:lang w:val="en-US"/>
        </w:rPr>
        <w:t>Riepe, C., Theis, S., Pagel, T., Fujitani, M.</w:t>
      </w:r>
      <w:r w:rsidRPr="00AB244B">
        <w:rPr>
          <w:rFonts w:cstheme="minorHAnsi"/>
          <w:lang w:val="en-US"/>
        </w:rPr>
        <w:t xml:space="preserve"> 2022. Dysfunctional information feedbacks cause the emergence of management panaceas in social-ecological systems: </w:t>
      </w:r>
      <w:r w:rsidRPr="00AB244B">
        <w:rPr>
          <w:rFonts w:cstheme="minorHAnsi"/>
          <w:lang w:val="en-US"/>
        </w:rPr>
        <w:lastRenderedPageBreak/>
        <w:t>The case of fish stocking in inland recreational fisheries. Journal of Outdoor Recreation and Tourism, 38, 100475.</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293. </w:t>
      </w:r>
      <w:r w:rsidRPr="00AB244B">
        <w:rPr>
          <w:rFonts w:cstheme="minorHAnsi"/>
          <w:smallCaps/>
          <w:lang w:val="en-US"/>
        </w:rPr>
        <w:t xml:space="preserve">Golebie, E. J., van Riper, C. J., </w:t>
      </w:r>
      <w:r w:rsidRPr="00AB244B">
        <w:rPr>
          <w:rFonts w:cstheme="minorHAnsi"/>
          <w:b/>
          <w:smallCaps/>
          <w:lang w:val="en-US"/>
        </w:rPr>
        <w:t>Arlinghaus, R</w:t>
      </w:r>
      <w:r w:rsidRPr="00AB244B">
        <w:rPr>
          <w:rFonts w:cstheme="minorHAnsi"/>
          <w:smallCaps/>
          <w:lang w:val="en-US"/>
        </w:rPr>
        <w:t xml:space="preserve">., Gaddy, M., Jang, S., Kochalski, S., Lu, Y., Olden, J. D., Stedman, R., Suski, C. </w:t>
      </w:r>
      <w:r w:rsidRPr="00AB244B">
        <w:rPr>
          <w:rFonts w:cstheme="minorHAnsi"/>
          <w:lang w:val="en-US"/>
        </w:rPr>
        <w:t xml:space="preserve">2022. Words matter: a systematic review of communication in non-native aquatic species literature. </w:t>
      </w:r>
      <w:proofErr w:type="spellStart"/>
      <w:r w:rsidRPr="00AB244B">
        <w:rPr>
          <w:rFonts w:cstheme="minorHAnsi"/>
          <w:lang w:val="en-US"/>
        </w:rPr>
        <w:t>NeoBiota</w:t>
      </w:r>
      <w:proofErr w:type="spellEnd"/>
      <w:r w:rsidRPr="00AB244B">
        <w:rPr>
          <w:rFonts w:cstheme="minorHAnsi"/>
          <w:lang w:val="en-US"/>
        </w:rPr>
        <w:t>, 74, 1-28.</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292. </w:t>
      </w:r>
      <w:r w:rsidRPr="00AB244B">
        <w:rPr>
          <w:rFonts w:cstheme="minorHAnsi"/>
          <w:smallCaps/>
          <w:lang w:val="en-US"/>
        </w:rPr>
        <w:t xml:space="preserve">Sbragaglia, V., </w:t>
      </w:r>
      <w:proofErr w:type="spellStart"/>
      <w:r w:rsidRPr="00AB244B">
        <w:rPr>
          <w:rFonts w:cstheme="minorHAnsi"/>
          <w:smallCaps/>
          <w:lang w:val="en-US"/>
        </w:rPr>
        <w:t>Espasandín</w:t>
      </w:r>
      <w:proofErr w:type="spellEnd"/>
      <w:r w:rsidRPr="00AB244B">
        <w:rPr>
          <w:rFonts w:cstheme="minorHAnsi"/>
          <w:smallCaps/>
          <w:lang w:val="en-US"/>
        </w:rPr>
        <w:t xml:space="preserve">, L., Coco, S., </w:t>
      </w:r>
      <w:proofErr w:type="spellStart"/>
      <w:r w:rsidRPr="00AB244B">
        <w:rPr>
          <w:rFonts w:cstheme="minorHAnsi"/>
          <w:smallCaps/>
          <w:lang w:val="en-US"/>
        </w:rPr>
        <w:t>Felici</w:t>
      </w:r>
      <w:proofErr w:type="spellEnd"/>
      <w:r w:rsidRPr="00AB244B">
        <w:rPr>
          <w:rFonts w:cstheme="minorHAnsi"/>
          <w:smallCaps/>
          <w:lang w:val="en-US"/>
        </w:rPr>
        <w:t xml:space="preserve">, A., Correia, R. A., Coll, M., </w:t>
      </w:r>
      <w:r w:rsidRPr="00AB244B">
        <w:rPr>
          <w:rFonts w:cstheme="minorHAnsi"/>
          <w:b/>
          <w:smallCaps/>
          <w:lang w:val="en-US"/>
        </w:rPr>
        <w:t>Arlinghaus, R</w:t>
      </w:r>
      <w:r w:rsidRPr="00AB244B">
        <w:rPr>
          <w:rFonts w:cstheme="minorHAnsi"/>
          <w:lang w:val="en-US"/>
        </w:rPr>
        <w:t>. 2022. Recreational angling and spearfishing on social media: insights on harvesting patterns, social engagement and sentiments related to the distributional range shift of a marine invasive species. Reviews in Fish Biology and Fisheries, 32, 687-700.</w:t>
      </w:r>
    </w:p>
    <w:p w:rsidR="00AB244B" w:rsidRPr="00AB244B" w:rsidRDefault="00AB244B" w:rsidP="00AB244B">
      <w:pPr>
        <w:suppressAutoHyphens/>
        <w:overflowPunct w:val="0"/>
        <w:autoSpaceDE w:val="0"/>
        <w:spacing w:before="159"/>
        <w:ind w:left="1208" w:hanging="1208"/>
        <w:textAlignment w:val="baseline"/>
        <w:rPr>
          <w:rFonts w:cstheme="minorHAnsi"/>
          <w:lang w:val="en-US"/>
        </w:rPr>
      </w:pPr>
      <w:r w:rsidRPr="00AB244B">
        <w:rPr>
          <w:rFonts w:cstheme="minorHAnsi"/>
          <w:lang w:val="en-US"/>
        </w:rPr>
        <w:t xml:space="preserve">291. </w:t>
      </w:r>
      <w:r w:rsidRPr="00AB244B">
        <w:rPr>
          <w:rFonts w:cstheme="minorHAnsi"/>
          <w:smallCaps/>
          <w:lang w:val="en-US"/>
        </w:rPr>
        <w:t xml:space="preserve">Sbragaglia, V., </w:t>
      </w:r>
      <w:proofErr w:type="spellStart"/>
      <w:r w:rsidRPr="00AB244B">
        <w:rPr>
          <w:rFonts w:cstheme="minorHAnsi"/>
          <w:smallCaps/>
          <w:lang w:val="en-US"/>
        </w:rPr>
        <w:t>Klamser</w:t>
      </w:r>
      <w:proofErr w:type="spellEnd"/>
      <w:r w:rsidRPr="00AB244B">
        <w:rPr>
          <w:rFonts w:cstheme="minorHAnsi"/>
          <w:smallCaps/>
          <w:lang w:val="en-US"/>
        </w:rPr>
        <w:t xml:space="preserve">, P. P., Romanczuk, P., </w:t>
      </w:r>
      <w:r w:rsidRPr="00AB244B">
        <w:rPr>
          <w:rFonts w:cstheme="minorHAnsi"/>
          <w:b/>
          <w:smallCaps/>
          <w:lang w:val="en-US"/>
        </w:rPr>
        <w:t>Arlinghaus, R</w:t>
      </w:r>
      <w:r w:rsidRPr="00AB244B">
        <w:rPr>
          <w:rFonts w:cstheme="minorHAnsi"/>
          <w:smallCaps/>
          <w:lang w:val="en-US"/>
        </w:rPr>
        <w:t>.</w:t>
      </w:r>
      <w:r w:rsidRPr="00AB244B">
        <w:rPr>
          <w:rFonts w:cstheme="minorHAnsi"/>
          <w:lang w:val="en-US"/>
        </w:rPr>
        <w:t xml:space="preserve"> 2022. Evolutionary impact of size-selective harvesting on shoaling behavior: Individual-level mechanisms and possible consequences for natural and fishing mortality. American Naturalist, 199, 480-495.</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lang w:val="en-US"/>
        </w:rPr>
        <w:t xml:space="preserve">290. </w:t>
      </w:r>
      <w:r w:rsidRPr="00AB244B">
        <w:rPr>
          <w:rFonts w:cstheme="minorHAnsi"/>
          <w:smallCaps/>
          <w:lang w:val="en-US"/>
        </w:rPr>
        <w:t xml:space="preserve">Gundelund, C., </w:t>
      </w:r>
      <w:r w:rsidRPr="00AB244B">
        <w:rPr>
          <w:rFonts w:cstheme="minorHAnsi"/>
          <w:b/>
          <w:smallCaps/>
          <w:lang w:val="en-US"/>
        </w:rPr>
        <w:t>Arlinghaus, R</w:t>
      </w:r>
      <w:r w:rsidRPr="00AB244B">
        <w:rPr>
          <w:rFonts w:cstheme="minorHAnsi"/>
          <w:smallCaps/>
          <w:lang w:val="en-US"/>
        </w:rPr>
        <w:t>., Birdsong, M., Flavio, H., Skov, C.</w:t>
      </w:r>
      <w:r w:rsidRPr="00AB244B">
        <w:rPr>
          <w:rFonts w:cstheme="minorHAnsi"/>
          <w:lang w:val="en-US"/>
        </w:rPr>
        <w:t xml:space="preserve"> 2022. Investigating angler satisfaction: The relevance of catch, motives and contextual conditions. </w:t>
      </w:r>
      <w:r w:rsidRPr="00AB244B">
        <w:rPr>
          <w:rFonts w:cstheme="minorHAnsi"/>
        </w:rPr>
        <w:t>Fisheries Research, 250, 106294.</w:t>
      </w:r>
    </w:p>
    <w:p w:rsidR="00AB244B" w:rsidRPr="00AB244B" w:rsidRDefault="00AB244B" w:rsidP="00AB244B">
      <w:pPr>
        <w:suppressAutoHyphens/>
        <w:overflowPunct w:val="0"/>
        <w:autoSpaceDE w:val="0"/>
        <w:spacing w:before="159"/>
        <w:ind w:left="1208" w:hanging="1208"/>
        <w:textAlignment w:val="baseline"/>
        <w:rPr>
          <w:rFonts w:cstheme="minorHAnsi"/>
        </w:rPr>
      </w:pPr>
      <w:r w:rsidRPr="00AB244B">
        <w:rPr>
          <w:rFonts w:cstheme="minorHAnsi"/>
        </w:rPr>
        <w:t xml:space="preserve">289. </w:t>
      </w:r>
      <w:r w:rsidRPr="00AB244B">
        <w:rPr>
          <w:rFonts w:cstheme="minorHAnsi"/>
          <w:b/>
          <w:smallCaps/>
        </w:rPr>
        <w:t>Arlinghaus, R</w:t>
      </w:r>
      <w:r w:rsidRPr="00AB244B">
        <w:rPr>
          <w:rFonts w:cstheme="minorHAnsi"/>
          <w:smallCaps/>
        </w:rPr>
        <w:t xml:space="preserve">., Vogt, A., Kömle, D., Niessner, D., Ehrlich, E., Rittweg, T., Droll, J. </w:t>
      </w:r>
      <w:r w:rsidRPr="00AB244B">
        <w:rPr>
          <w:rFonts w:cstheme="minorHAnsi"/>
        </w:rPr>
        <w:t>2022. Ursachenanalyse von Berufsfischer-Angler Konflikten am Beispiel der Nutzung von Hechten (</w:t>
      </w:r>
      <w:proofErr w:type="spellStart"/>
      <w:r w:rsidRPr="00AB244B">
        <w:rPr>
          <w:rFonts w:cstheme="minorHAnsi"/>
          <w:i/>
        </w:rPr>
        <w:t>Esox</w:t>
      </w:r>
      <w:proofErr w:type="spellEnd"/>
      <w:r w:rsidRPr="00AB244B">
        <w:rPr>
          <w:rFonts w:cstheme="minorHAnsi"/>
          <w:i/>
        </w:rPr>
        <w:t xml:space="preserve"> </w:t>
      </w:r>
      <w:proofErr w:type="spellStart"/>
      <w:r w:rsidRPr="00AB244B">
        <w:rPr>
          <w:rFonts w:cstheme="minorHAnsi"/>
          <w:i/>
        </w:rPr>
        <w:t>lucius</w:t>
      </w:r>
      <w:proofErr w:type="spellEnd"/>
      <w:r w:rsidRPr="00AB244B">
        <w:rPr>
          <w:rFonts w:cstheme="minorHAnsi"/>
        </w:rPr>
        <w:t xml:space="preserve">) in den Boddengewässern Mecklenburg-Vorpommerns. Zeitschrift für Fischerei, 2, 2, 1-27. </w:t>
      </w:r>
    </w:p>
    <w:p w:rsidR="00AB244B" w:rsidRPr="009618E4" w:rsidRDefault="00AB244B" w:rsidP="009618E4">
      <w:pPr>
        <w:suppressAutoHyphens/>
        <w:overflowPunct w:val="0"/>
        <w:autoSpaceDE w:val="0"/>
        <w:spacing w:before="159"/>
        <w:ind w:left="1208" w:hanging="1208"/>
        <w:textAlignment w:val="baseline"/>
        <w:rPr>
          <w:rFonts w:cstheme="minorHAnsi"/>
        </w:rPr>
      </w:pPr>
      <w:r w:rsidRPr="00AB244B">
        <w:rPr>
          <w:rFonts w:cstheme="minorHAnsi"/>
        </w:rPr>
        <w:t xml:space="preserve">288. </w:t>
      </w:r>
      <w:r w:rsidRPr="00AB244B">
        <w:rPr>
          <w:rFonts w:cstheme="minorHAnsi"/>
          <w:smallCaps/>
        </w:rPr>
        <w:t xml:space="preserve">van Gemert, R., Koemle, D., Winkler, H., </w:t>
      </w:r>
      <w:r w:rsidRPr="00AB244B">
        <w:rPr>
          <w:rFonts w:cstheme="minorHAnsi"/>
          <w:b/>
          <w:smallCaps/>
        </w:rPr>
        <w:t>Arlinghaus, R</w:t>
      </w:r>
      <w:r w:rsidRPr="00AB244B">
        <w:rPr>
          <w:rFonts w:cstheme="minorHAnsi"/>
          <w:smallCaps/>
        </w:rPr>
        <w:t>.</w:t>
      </w:r>
      <w:r w:rsidRPr="00AB244B">
        <w:rPr>
          <w:rFonts w:cstheme="minorHAnsi"/>
        </w:rPr>
        <w:t xml:space="preserve"> 2022. </w:t>
      </w:r>
      <w:r w:rsidRPr="00AB244B">
        <w:rPr>
          <w:rFonts w:cstheme="minorHAnsi"/>
          <w:lang w:val="en-US"/>
        </w:rPr>
        <w:t xml:space="preserve">Data-poor stock assessment of fish stocks co-exploited by commercial and recreational fisheries: Applications to pike </w:t>
      </w:r>
      <w:proofErr w:type="spellStart"/>
      <w:r w:rsidRPr="00AB244B">
        <w:rPr>
          <w:rFonts w:cstheme="minorHAnsi"/>
          <w:lang w:val="en-US"/>
        </w:rPr>
        <w:t>Esox</w:t>
      </w:r>
      <w:proofErr w:type="spellEnd"/>
      <w:r w:rsidRPr="00AB244B">
        <w:rPr>
          <w:rFonts w:cstheme="minorHAnsi"/>
          <w:lang w:val="en-US"/>
        </w:rPr>
        <w:t xml:space="preserve"> </w:t>
      </w:r>
      <w:proofErr w:type="spellStart"/>
      <w:r w:rsidRPr="00AB244B">
        <w:rPr>
          <w:rFonts w:cstheme="minorHAnsi"/>
          <w:lang w:val="en-US"/>
        </w:rPr>
        <w:t>lucius</w:t>
      </w:r>
      <w:proofErr w:type="spellEnd"/>
      <w:r w:rsidRPr="00AB244B">
        <w:rPr>
          <w:rFonts w:cstheme="minorHAnsi"/>
          <w:lang w:val="en-US"/>
        </w:rPr>
        <w:t xml:space="preserve"> in the western Baltic Sea. </w:t>
      </w:r>
      <w:r w:rsidRPr="00AB244B">
        <w:rPr>
          <w:rFonts w:cstheme="minorHAnsi"/>
        </w:rPr>
        <w:t>Fisheries Management and Ecology, 29, 16-28.</w:t>
      </w:r>
    </w:p>
    <w:p w:rsidR="00B31D0F" w:rsidRPr="000E65C1" w:rsidRDefault="00BA3657" w:rsidP="00B31D0F">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287. </w:t>
      </w:r>
      <w:r w:rsidR="00B31D0F" w:rsidRPr="00BD7678">
        <w:rPr>
          <w:rFonts w:eastAsia="Times New Roman" w:cstheme="minorHAnsi"/>
          <w:smallCaps/>
          <w:lang w:eastAsia="ar-SA"/>
        </w:rPr>
        <w:t xml:space="preserve">Riepe, C., </w:t>
      </w:r>
      <w:r w:rsidR="00B31D0F" w:rsidRPr="00BD7678">
        <w:rPr>
          <w:rFonts w:eastAsia="Times New Roman" w:cstheme="minorHAnsi"/>
          <w:b/>
          <w:smallCaps/>
          <w:lang w:eastAsia="ar-SA"/>
        </w:rPr>
        <w:t>Arlinghaus, R</w:t>
      </w:r>
      <w:r w:rsidR="00B31D0F" w:rsidRPr="00BD7678">
        <w:rPr>
          <w:rFonts w:eastAsia="Times New Roman" w:cstheme="minorHAnsi"/>
          <w:smallCaps/>
          <w:lang w:eastAsia="ar-SA"/>
        </w:rPr>
        <w:t>. 2021.</w:t>
      </w:r>
      <w:r w:rsidR="00B31D0F" w:rsidRPr="000E65C1">
        <w:rPr>
          <w:rFonts w:eastAsia="Times New Roman" w:cstheme="minorHAnsi"/>
          <w:lang w:eastAsia="ar-SA"/>
        </w:rPr>
        <w:t xml:space="preserve"> Angeln in der Mitte der Gesellschaft: Die öffentliche Wahrnehmung der Freizeitfischerei mit der Angel in den alten und neuen Bundesländern. Zeitschrift für Fischerei, 7, 1-18.</w:t>
      </w:r>
    </w:p>
    <w:p w:rsidR="00B31D0F" w:rsidRPr="000E65C1" w:rsidRDefault="00BA3657"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eastAsia="ar-SA"/>
        </w:rPr>
        <w:t xml:space="preserve">286. </w:t>
      </w:r>
      <w:proofErr w:type="spellStart"/>
      <w:r w:rsidR="00B31D0F" w:rsidRPr="00DD4650">
        <w:rPr>
          <w:rFonts w:eastAsia="Times New Roman" w:cstheme="minorHAnsi"/>
          <w:smallCaps/>
          <w:lang w:eastAsia="ar-SA"/>
        </w:rPr>
        <w:t>Vanovac</w:t>
      </w:r>
      <w:proofErr w:type="spellEnd"/>
      <w:r w:rsidR="00B31D0F" w:rsidRPr="00DD4650">
        <w:rPr>
          <w:rFonts w:eastAsia="Times New Roman" w:cstheme="minorHAnsi"/>
          <w:smallCaps/>
          <w:lang w:eastAsia="ar-SA"/>
        </w:rPr>
        <w:t xml:space="preserve">, S., Howard, D., Monk, C.T., </w:t>
      </w:r>
      <w:r w:rsidR="00B31D0F" w:rsidRPr="00DD4650">
        <w:rPr>
          <w:rFonts w:eastAsia="Times New Roman" w:cstheme="minorHAnsi"/>
          <w:b/>
          <w:smallCaps/>
          <w:lang w:eastAsia="ar-SA"/>
        </w:rPr>
        <w:t>Arlinghaus, R</w:t>
      </w:r>
      <w:r w:rsidR="00B31D0F" w:rsidRPr="00DD4650">
        <w:rPr>
          <w:rFonts w:eastAsia="Times New Roman" w:cstheme="minorHAnsi"/>
          <w:smallCaps/>
          <w:lang w:eastAsia="ar-SA"/>
        </w:rPr>
        <w:t xml:space="preserve">., </w:t>
      </w:r>
      <w:proofErr w:type="spellStart"/>
      <w:r w:rsidR="00B31D0F" w:rsidRPr="00DD4650">
        <w:rPr>
          <w:rFonts w:eastAsia="Times New Roman" w:cstheme="minorHAnsi"/>
          <w:smallCaps/>
          <w:lang w:eastAsia="ar-SA"/>
        </w:rPr>
        <w:t>Giabbanelli</w:t>
      </w:r>
      <w:proofErr w:type="spellEnd"/>
      <w:r w:rsidR="00B31D0F" w:rsidRPr="00DD4650">
        <w:rPr>
          <w:rFonts w:eastAsia="Times New Roman" w:cstheme="minorHAnsi"/>
          <w:smallCaps/>
          <w:lang w:eastAsia="ar-SA"/>
        </w:rPr>
        <w:t>, P.J.</w:t>
      </w:r>
      <w:r w:rsidR="00B31D0F" w:rsidRPr="00DD4650">
        <w:rPr>
          <w:rFonts w:eastAsia="Times New Roman" w:cstheme="minorHAnsi"/>
          <w:lang w:eastAsia="ar-SA"/>
        </w:rPr>
        <w:t xml:space="preserve"> 2021. </w:t>
      </w:r>
      <w:r w:rsidR="00B31D0F" w:rsidRPr="000E65C1">
        <w:rPr>
          <w:rFonts w:eastAsia="Times New Roman" w:cstheme="minorHAnsi"/>
          <w:lang w:val="en-US" w:eastAsia="ar-SA"/>
        </w:rPr>
        <w:t>Network analysis of intra- and interspecific freshwater fish interactions using year-around tracking. Journal of the Royal Society Interface, 18, 202110445.</w:t>
      </w:r>
    </w:p>
    <w:p w:rsidR="00D20EEB" w:rsidRPr="00AB244B" w:rsidRDefault="00BA3657" w:rsidP="00AB244B">
      <w:pPr>
        <w:suppressAutoHyphens/>
        <w:overflowPunct w:val="0"/>
        <w:autoSpaceDE w:val="0"/>
        <w:spacing w:before="159" w:after="0" w:line="240" w:lineRule="auto"/>
        <w:ind w:left="1208" w:hanging="1208"/>
        <w:textAlignment w:val="baseline"/>
        <w:rPr>
          <w:rFonts w:eastAsia="Times New Roman" w:cstheme="minorHAnsi"/>
          <w:i/>
          <w:lang w:val="en-US" w:eastAsia="ar-SA"/>
        </w:rPr>
      </w:pPr>
      <w:r w:rsidRPr="00DD4650">
        <w:rPr>
          <w:rFonts w:eastAsia="Times New Roman" w:cstheme="minorHAnsi"/>
          <w:lang w:val="en-US" w:eastAsia="ar-SA"/>
        </w:rPr>
        <w:t xml:space="preserve">285. </w:t>
      </w:r>
      <w:r w:rsidR="00B31D0F" w:rsidRPr="00DD4650">
        <w:rPr>
          <w:rFonts w:eastAsia="Times New Roman" w:cstheme="minorHAnsi"/>
          <w:smallCaps/>
          <w:lang w:val="en-US" w:eastAsia="ar-SA"/>
        </w:rPr>
        <w:t xml:space="preserve">Meyer, N., Schafft, M., Wegner, B., Wolter, C., </w:t>
      </w:r>
      <w:r w:rsidR="00B31D0F" w:rsidRPr="00DD4650">
        <w:rPr>
          <w:rFonts w:eastAsia="Times New Roman" w:cstheme="minorHAnsi"/>
          <w:b/>
          <w:smallCaps/>
          <w:lang w:val="en-US" w:eastAsia="ar-SA"/>
        </w:rPr>
        <w:t>Arlinghaus, R</w:t>
      </w:r>
      <w:r w:rsidR="00B31D0F" w:rsidRPr="00DD4650">
        <w:rPr>
          <w:rFonts w:eastAsia="Times New Roman" w:cstheme="minorHAnsi"/>
          <w:smallCaps/>
          <w:lang w:val="en-US" w:eastAsia="ar-SA"/>
        </w:rPr>
        <w:t>., Venohr, M., von Oheimb, G.</w:t>
      </w:r>
      <w:r w:rsidR="00B31D0F" w:rsidRPr="00DD4650">
        <w:rPr>
          <w:rFonts w:eastAsia="Times New Roman" w:cstheme="minorHAnsi"/>
          <w:lang w:val="en-US" w:eastAsia="ar-SA"/>
        </w:rPr>
        <w:t xml:space="preserve"> 2021. </w:t>
      </w:r>
      <w:r w:rsidR="00B31D0F" w:rsidRPr="000E65C1">
        <w:rPr>
          <w:rFonts w:eastAsia="Times New Roman" w:cstheme="minorHAnsi"/>
          <w:lang w:val="en-US" w:eastAsia="ar-SA"/>
        </w:rPr>
        <w:t>A day on the shore: Ecological impacts of non-</w:t>
      </w:r>
      <w:proofErr w:type="spellStart"/>
      <w:r w:rsidR="00B31D0F" w:rsidRPr="000E65C1">
        <w:rPr>
          <w:rFonts w:eastAsia="Times New Roman" w:cstheme="minorHAnsi"/>
          <w:lang w:val="en-US" w:eastAsia="ar-SA"/>
        </w:rPr>
        <w:t>motorised</w:t>
      </w:r>
      <w:proofErr w:type="spellEnd"/>
      <w:r w:rsidR="00B31D0F" w:rsidRPr="000E65C1">
        <w:rPr>
          <w:rFonts w:eastAsia="Times New Roman" w:cstheme="minorHAnsi"/>
          <w:lang w:val="en-US" w:eastAsia="ar-SA"/>
        </w:rPr>
        <w:t xml:space="preserve"> recreational activities in and around inland water bodies. Journal for Nature Conservation, 64, 126073.</w:t>
      </w:r>
      <w:r w:rsidR="00BD7678" w:rsidRPr="00BD7678">
        <w:rPr>
          <w:rFonts w:eastAsia="Times New Roman" w:cstheme="minorHAnsi"/>
          <w:i/>
          <w:lang w:val="en-US" w:eastAsia="ar-SA"/>
        </w:rPr>
        <w:t xml:space="preserve"> </w:t>
      </w:r>
      <w:r w:rsidR="00BD7678" w:rsidRPr="000E65C1">
        <w:rPr>
          <w:rFonts w:eastAsia="Times New Roman" w:cstheme="minorHAnsi"/>
          <w:i/>
          <w:lang w:val="en-US" w:eastAsia="ar-SA"/>
        </w:rPr>
        <w:t>¥</w:t>
      </w:r>
    </w:p>
    <w:p w:rsidR="00B31D0F" w:rsidRPr="000E65C1" w:rsidRDefault="00BA3657"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284</w:t>
      </w:r>
      <w:r w:rsidRPr="00BD7678">
        <w:rPr>
          <w:rFonts w:eastAsia="Times New Roman" w:cstheme="minorHAnsi"/>
          <w:smallCaps/>
          <w:lang w:val="en-US" w:eastAsia="ar-SA"/>
        </w:rPr>
        <w:t xml:space="preserve">. </w:t>
      </w:r>
      <w:r w:rsidR="00B31D0F" w:rsidRPr="00BD7678">
        <w:rPr>
          <w:rFonts w:eastAsia="Times New Roman" w:cstheme="minorHAnsi"/>
          <w:smallCaps/>
          <w:lang w:val="en-US" w:eastAsia="ar-SA"/>
        </w:rPr>
        <w:t xml:space="preserve">Koemle, D., Beardmore, B., Dorow, M., </w:t>
      </w:r>
      <w:r w:rsidR="00B31D0F" w:rsidRPr="00BD7678">
        <w:rPr>
          <w:rFonts w:eastAsia="Times New Roman" w:cstheme="minorHAnsi"/>
          <w:b/>
          <w:smallCaps/>
          <w:lang w:val="en-US" w:eastAsia="ar-SA"/>
        </w:rPr>
        <w:t>Arlinghaus, R</w:t>
      </w:r>
      <w:r w:rsidR="00B31D0F" w:rsidRPr="00BD7678">
        <w:rPr>
          <w:rFonts w:eastAsia="Times New Roman" w:cstheme="minorHAnsi"/>
          <w:smallCaps/>
          <w:lang w:val="en-US" w:eastAsia="ar-SA"/>
        </w:rPr>
        <w:t>. 2021.</w:t>
      </w:r>
      <w:r w:rsidR="00B31D0F" w:rsidRPr="000E65C1">
        <w:rPr>
          <w:rFonts w:eastAsia="Times New Roman" w:cstheme="minorHAnsi"/>
          <w:lang w:val="en-US" w:eastAsia="ar-SA"/>
        </w:rPr>
        <w:t xml:space="preserve"> The human dimensions of recreational anglers targeting freshwater species in coastal ecosystems, with implications for management. North American Journal of Fisheries Management, 41, 1572-1590.</w:t>
      </w:r>
    </w:p>
    <w:p w:rsidR="00B31D0F" w:rsidRPr="000E65C1" w:rsidRDefault="00BA3657"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t xml:space="preserve">283. </w:t>
      </w:r>
      <w:r w:rsidR="00B31D0F" w:rsidRPr="00DD4650">
        <w:rPr>
          <w:rFonts w:eastAsia="Times New Roman" w:cstheme="minorHAnsi"/>
          <w:smallCaps/>
          <w:lang w:val="en-GB" w:eastAsia="ar-SA"/>
        </w:rPr>
        <w:t xml:space="preserve">Schafft, M., Wegner, B., Meyer, N., Wolter, C., </w:t>
      </w:r>
      <w:r w:rsidR="00B31D0F" w:rsidRPr="00DD4650">
        <w:rPr>
          <w:rFonts w:eastAsia="Times New Roman" w:cstheme="minorHAnsi"/>
          <w:b/>
          <w:smallCaps/>
          <w:lang w:val="en-GB" w:eastAsia="ar-SA"/>
        </w:rPr>
        <w:t>Arlinghaus, R</w:t>
      </w:r>
      <w:r w:rsidR="00B31D0F" w:rsidRPr="00DD4650">
        <w:rPr>
          <w:rFonts w:eastAsia="Times New Roman" w:cstheme="minorHAnsi"/>
          <w:smallCaps/>
          <w:lang w:val="en-GB" w:eastAsia="ar-SA"/>
        </w:rPr>
        <w:t>. 2021</w:t>
      </w:r>
      <w:r w:rsidR="00B31D0F" w:rsidRPr="00DD4650">
        <w:rPr>
          <w:rFonts w:eastAsia="Times New Roman" w:cstheme="minorHAnsi"/>
          <w:lang w:val="en-GB" w:eastAsia="ar-SA"/>
        </w:rPr>
        <w:t xml:space="preserve">. </w:t>
      </w:r>
      <w:r w:rsidR="00B31D0F" w:rsidRPr="000E65C1">
        <w:rPr>
          <w:rFonts w:eastAsia="Times New Roman" w:cstheme="minorHAnsi"/>
          <w:lang w:val="en-US" w:eastAsia="ar-SA"/>
        </w:rPr>
        <w:t xml:space="preserve">Ecological impacts of water-based recreational activities on freshwater ecosystems: a global </w:t>
      </w:r>
      <w:proofErr w:type="spellStart"/>
      <w:r w:rsidR="00B31D0F" w:rsidRPr="000E65C1">
        <w:rPr>
          <w:rFonts w:eastAsia="Times New Roman" w:cstheme="minorHAnsi"/>
          <w:lang w:val="en-US" w:eastAsia="ar-SA"/>
        </w:rPr>
        <w:t>meta analysis</w:t>
      </w:r>
      <w:proofErr w:type="spellEnd"/>
      <w:r w:rsidR="00B31D0F" w:rsidRPr="000E65C1">
        <w:rPr>
          <w:rFonts w:eastAsia="Times New Roman" w:cstheme="minorHAnsi"/>
          <w:lang w:val="en-US" w:eastAsia="ar-SA"/>
        </w:rPr>
        <w:t>. Proceedings of the Royal Society B, 288, 20211623.</w:t>
      </w:r>
      <w:r w:rsidR="00BD7678" w:rsidRPr="00BD7678">
        <w:rPr>
          <w:rFonts w:eastAsia="Times New Roman" w:cstheme="minorHAnsi"/>
          <w:i/>
          <w:lang w:val="en-US" w:eastAsia="ar-SA"/>
        </w:rPr>
        <w:t xml:space="preserve"> </w:t>
      </w:r>
      <w:r w:rsidR="00BD7678" w:rsidRPr="000E65C1">
        <w:rPr>
          <w:rFonts w:eastAsia="Times New Roman" w:cstheme="minorHAnsi"/>
          <w:i/>
          <w:lang w:val="en-US" w:eastAsia="ar-SA"/>
        </w:rPr>
        <w:t>¥</w:t>
      </w:r>
    </w:p>
    <w:p w:rsidR="00B31D0F" w:rsidRPr="000E65C1" w:rsidRDefault="00BA3657"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282. </w:t>
      </w:r>
      <w:r w:rsidR="00B31D0F" w:rsidRPr="00BD7678">
        <w:rPr>
          <w:rFonts w:eastAsia="Times New Roman" w:cstheme="minorHAnsi"/>
          <w:smallCaps/>
          <w:lang w:val="en-US" w:eastAsia="ar-SA"/>
        </w:rPr>
        <w:t xml:space="preserve">Sbragaglia, V., </w:t>
      </w:r>
      <w:proofErr w:type="spellStart"/>
      <w:r w:rsidR="00B31D0F" w:rsidRPr="00BD7678">
        <w:rPr>
          <w:rFonts w:eastAsia="Times New Roman" w:cstheme="minorHAnsi"/>
          <w:smallCaps/>
          <w:lang w:val="en-US" w:eastAsia="ar-SA"/>
        </w:rPr>
        <w:t>Jolles</w:t>
      </w:r>
      <w:proofErr w:type="spellEnd"/>
      <w:r w:rsidR="00B31D0F" w:rsidRPr="00BD7678">
        <w:rPr>
          <w:rFonts w:eastAsia="Times New Roman" w:cstheme="minorHAnsi"/>
          <w:smallCaps/>
          <w:lang w:val="en-US" w:eastAsia="ar-SA"/>
        </w:rPr>
        <w:t xml:space="preserve">, J. W., Coll, M., </w:t>
      </w:r>
      <w:r w:rsidR="00B31D0F" w:rsidRPr="00BD7678">
        <w:rPr>
          <w:rFonts w:eastAsia="Times New Roman" w:cstheme="minorHAnsi"/>
          <w:b/>
          <w:smallCaps/>
          <w:lang w:val="en-US" w:eastAsia="ar-SA"/>
        </w:rPr>
        <w:t>Arlinghaus, R</w:t>
      </w:r>
      <w:r w:rsidR="00B31D0F" w:rsidRPr="00BD7678">
        <w:rPr>
          <w:rFonts w:eastAsia="Times New Roman" w:cstheme="minorHAnsi"/>
          <w:smallCaps/>
          <w:lang w:val="en-US" w:eastAsia="ar-SA"/>
        </w:rPr>
        <w:t>.</w:t>
      </w:r>
      <w:r w:rsidR="00B31D0F" w:rsidRPr="000E65C1">
        <w:rPr>
          <w:rFonts w:eastAsia="Times New Roman" w:cstheme="minorHAnsi"/>
          <w:lang w:val="en-US" w:eastAsia="ar-SA"/>
        </w:rPr>
        <w:t xml:space="preserve"> 2021. Fisheries- induced changes of shoaling </w:t>
      </w:r>
      <w:proofErr w:type="spellStart"/>
      <w:r w:rsidR="00B31D0F" w:rsidRPr="000E65C1">
        <w:rPr>
          <w:rFonts w:eastAsia="Times New Roman" w:cstheme="minorHAnsi"/>
          <w:lang w:val="en-US" w:eastAsia="ar-SA"/>
        </w:rPr>
        <w:t>behaviour</w:t>
      </w:r>
      <w:proofErr w:type="spellEnd"/>
      <w:r w:rsidR="00B31D0F" w:rsidRPr="000E65C1">
        <w:rPr>
          <w:rFonts w:eastAsia="Times New Roman" w:cstheme="minorHAnsi"/>
          <w:lang w:val="en-US" w:eastAsia="ar-SA"/>
        </w:rPr>
        <w:t>: mechanisms and potential consequences. Trends in Ecology &amp; Evolution, 36, 10, 885-888.</w:t>
      </w:r>
    </w:p>
    <w:p w:rsidR="00B31D0F" w:rsidRPr="000E65C1" w:rsidRDefault="001D3376"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lastRenderedPageBreak/>
        <w:t xml:space="preserve">281. </w:t>
      </w:r>
      <w:r w:rsidR="00B31D0F" w:rsidRPr="00DD4650">
        <w:rPr>
          <w:rFonts w:eastAsia="Times New Roman" w:cstheme="minorHAnsi"/>
          <w:smallCaps/>
          <w:lang w:val="en-GB" w:eastAsia="ar-SA"/>
        </w:rPr>
        <w:t xml:space="preserve">Marshall, D. J., Bode, M., </w:t>
      </w:r>
      <w:proofErr w:type="spellStart"/>
      <w:r w:rsidR="00B31D0F" w:rsidRPr="00DD4650">
        <w:rPr>
          <w:rFonts w:eastAsia="Times New Roman" w:cstheme="minorHAnsi"/>
          <w:smallCaps/>
          <w:lang w:val="en-GB" w:eastAsia="ar-SA"/>
        </w:rPr>
        <w:t>Mangel</w:t>
      </w:r>
      <w:proofErr w:type="spellEnd"/>
      <w:r w:rsidR="00B31D0F" w:rsidRPr="00DD4650">
        <w:rPr>
          <w:rFonts w:eastAsia="Times New Roman" w:cstheme="minorHAnsi"/>
          <w:smallCaps/>
          <w:lang w:val="en-GB" w:eastAsia="ar-SA"/>
        </w:rPr>
        <w:t xml:space="preserve">, M., </w:t>
      </w:r>
      <w:r w:rsidR="00B31D0F" w:rsidRPr="00DD4650">
        <w:rPr>
          <w:rFonts w:eastAsia="Times New Roman" w:cstheme="minorHAnsi"/>
          <w:b/>
          <w:smallCaps/>
          <w:lang w:val="en-GB" w:eastAsia="ar-SA"/>
        </w:rPr>
        <w:t>Arlinghaus, R</w:t>
      </w:r>
      <w:r w:rsidR="00B31D0F" w:rsidRPr="00DD4650">
        <w:rPr>
          <w:rFonts w:eastAsia="Times New Roman" w:cstheme="minorHAnsi"/>
          <w:smallCaps/>
          <w:lang w:val="en-GB" w:eastAsia="ar-SA"/>
        </w:rPr>
        <w:t>., Dick, E. J.</w:t>
      </w:r>
      <w:r w:rsidR="00B31D0F" w:rsidRPr="00DD4650">
        <w:rPr>
          <w:rFonts w:eastAsia="Times New Roman" w:cstheme="minorHAnsi"/>
          <w:lang w:val="en-GB" w:eastAsia="ar-SA"/>
        </w:rPr>
        <w:t xml:space="preserve"> 2021. </w:t>
      </w:r>
      <w:r w:rsidR="00B31D0F" w:rsidRPr="000E65C1">
        <w:rPr>
          <w:rFonts w:eastAsia="Times New Roman" w:cstheme="minorHAnsi"/>
          <w:lang w:val="en-US" w:eastAsia="ar-SA"/>
        </w:rPr>
        <w:t xml:space="preserve">Reproductive </w:t>
      </w:r>
      <w:proofErr w:type="spellStart"/>
      <w:r w:rsidR="00B31D0F" w:rsidRPr="000E65C1">
        <w:rPr>
          <w:rFonts w:eastAsia="Times New Roman" w:cstheme="minorHAnsi"/>
          <w:lang w:val="en-US" w:eastAsia="ar-SA"/>
        </w:rPr>
        <w:t>hyperallometry</w:t>
      </w:r>
      <w:proofErr w:type="spellEnd"/>
      <w:r w:rsidR="00B31D0F" w:rsidRPr="000E65C1">
        <w:rPr>
          <w:rFonts w:eastAsia="Times New Roman" w:cstheme="minorHAnsi"/>
          <w:lang w:val="en-US" w:eastAsia="ar-SA"/>
        </w:rPr>
        <w:t xml:space="preserve"> and managing the world’s fisheries. Proceedings of the National Academy of Sciences of the United States of America, 118, e2100695118.</w:t>
      </w:r>
    </w:p>
    <w:p w:rsidR="00B31D0F" w:rsidRPr="000E65C1" w:rsidRDefault="001D3376"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280. </w:t>
      </w:r>
      <w:r w:rsidR="00B31D0F" w:rsidRPr="00BD7678">
        <w:rPr>
          <w:rFonts w:eastAsia="Times New Roman" w:cstheme="minorHAnsi"/>
          <w:smallCaps/>
          <w:lang w:val="en-US" w:eastAsia="ar-SA"/>
        </w:rPr>
        <w:t xml:space="preserve">Morales-Nin, B., </w:t>
      </w:r>
      <w:r w:rsidR="00B31D0F" w:rsidRPr="00BD7678">
        <w:rPr>
          <w:rFonts w:eastAsia="Times New Roman" w:cstheme="minorHAnsi"/>
          <w:b/>
          <w:smallCaps/>
          <w:lang w:val="en-US" w:eastAsia="ar-SA"/>
        </w:rPr>
        <w:t>Arlinghaus, R</w:t>
      </w:r>
      <w:r w:rsidR="00B31D0F" w:rsidRPr="00BD7678">
        <w:rPr>
          <w:rFonts w:eastAsia="Times New Roman" w:cstheme="minorHAnsi"/>
          <w:smallCaps/>
          <w:lang w:val="en-US" w:eastAsia="ar-SA"/>
        </w:rPr>
        <w:t>., Alós, J.</w:t>
      </w:r>
      <w:r w:rsidR="00B31D0F" w:rsidRPr="000E65C1">
        <w:rPr>
          <w:rFonts w:eastAsia="Times New Roman" w:cstheme="minorHAnsi"/>
          <w:lang w:val="en-US" w:eastAsia="ar-SA"/>
        </w:rPr>
        <w:t xml:space="preserve"> 2021. Contrasting the motivations and wildlife-related value orientations of recreational fishers with participants of other outdoor and indoor recreational activities. Frontiers in Marine Science, 8, 714733.</w:t>
      </w:r>
    </w:p>
    <w:p w:rsidR="00B31D0F" w:rsidRPr="000E65C1" w:rsidRDefault="001D3376"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279. </w:t>
      </w:r>
      <w:r w:rsidR="00B31D0F" w:rsidRPr="00BD7678">
        <w:rPr>
          <w:rFonts w:eastAsia="Times New Roman" w:cstheme="minorHAnsi"/>
          <w:smallCaps/>
          <w:lang w:val="en-US" w:eastAsia="ar-SA"/>
        </w:rPr>
        <w:t xml:space="preserve">Lennox, R. J., Westrelin, S., Souza, A. T., </w:t>
      </w:r>
      <w:proofErr w:type="spellStart"/>
      <w:r w:rsidR="00B31D0F" w:rsidRPr="00BD7678">
        <w:rPr>
          <w:rFonts w:eastAsia="Times New Roman" w:cstheme="minorHAnsi"/>
          <w:smallCaps/>
          <w:lang w:val="en-US" w:eastAsia="ar-SA"/>
        </w:rPr>
        <w:t>Šmejkal</w:t>
      </w:r>
      <w:proofErr w:type="spellEnd"/>
      <w:r w:rsidR="00B31D0F" w:rsidRPr="00BD7678">
        <w:rPr>
          <w:rFonts w:eastAsia="Times New Roman" w:cstheme="minorHAnsi"/>
          <w:smallCaps/>
          <w:lang w:val="en-US" w:eastAsia="ar-SA"/>
        </w:rPr>
        <w:t xml:space="preserve">, M., Říha, M., Prchalová, M., Nathan, R., </w:t>
      </w:r>
      <w:proofErr w:type="spellStart"/>
      <w:r w:rsidR="00B31D0F" w:rsidRPr="00BD7678">
        <w:rPr>
          <w:rFonts w:eastAsia="Times New Roman" w:cstheme="minorHAnsi"/>
          <w:smallCaps/>
          <w:lang w:val="en-US" w:eastAsia="ar-SA"/>
        </w:rPr>
        <w:t>Koeck</w:t>
      </w:r>
      <w:proofErr w:type="spellEnd"/>
      <w:r w:rsidR="00B31D0F" w:rsidRPr="00BD7678">
        <w:rPr>
          <w:rFonts w:eastAsia="Times New Roman" w:cstheme="minorHAnsi"/>
          <w:smallCaps/>
          <w:lang w:val="en-US" w:eastAsia="ar-SA"/>
        </w:rPr>
        <w:t xml:space="preserve">, B., Killen, S., Jarić, I., Gjelland, K., Hollins, J., </w:t>
      </w:r>
      <w:proofErr w:type="spellStart"/>
      <w:r w:rsidR="00B31D0F" w:rsidRPr="00BD7678">
        <w:rPr>
          <w:rFonts w:eastAsia="Times New Roman" w:cstheme="minorHAnsi"/>
          <w:smallCaps/>
          <w:lang w:val="en-US" w:eastAsia="ar-SA"/>
        </w:rPr>
        <w:t>Hellstrom</w:t>
      </w:r>
      <w:proofErr w:type="spellEnd"/>
      <w:r w:rsidR="00B31D0F" w:rsidRPr="00BD7678">
        <w:rPr>
          <w:rFonts w:eastAsia="Times New Roman" w:cstheme="minorHAnsi"/>
          <w:smallCaps/>
          <w:lang w:val="en-US" w:eastAsia="ar-SA"/>
        </w:rPr>
        <w:t xml:space="preserve">, G., Hansen, H., Cooke, S. J., </w:t>
      </w:r>
      <w:proofErr w:type="spellStart"/>
      <w:r w:rsidR="00B31D0F" w:rsidRPr="00BD7678">
        <w:rPr>
          <w:rFonts w:eastAsia="Times New Roman" w:cstheme="minorHAnsi"/>
          <w:smallCaps/>
          <w:lang w:val="en-US" w:eastAsia="ar-SA"/>
        </w:rPr>
        <w:t>Boukal</w:t>
      </w:r>
      <w:proofErr w:type="spellEnd"/>
      <w:r w:rsidR="00B31D0F" w:rsidRPr="00BD7678">
        <w:rPr>
          <w:rFonts w:eastAsia="Times New Roman" w:cstheme="minorHAnsi"/>
          <w:smallCaps/>
          <w:lang w:val="en-US" w:eastAsia="ar-SA"/>
        </w:rPr>
        <w:t xml:space="preserve">, D., Brooks, J. L., Brodin, T., Baktoft, H., Adam, T., </w:t>
      </w:r>
      <w:r w:rsidR="00B31D0F" w:rsidRPr="00BD7678">
        <w:rPr>
          <w:rFonts w:eastAsia="Times New Roman" w:cstheme="minorHAnsi"/>
          <w:b/>
          <w:smallCaps/>
          <w:lang w:val="en-US" w:eastAsia="ar-SA"/>
        </w:rPr>
        <w:t>Arlinghaus, R</w:t>
      </w:r>
      <w:r w:rsidR="00B31D0F" w:rsidRPr="00BD7678">
        <w:rPr>
          <w:rFonts w:eastAsia="Times New Roman" w:cstheme="minorHAnsi"/>
          <w:smallCaps/>
          <w:lang w:val="en-US" w:eastAsia="ar-SA"/>
        </w:rPr>
        <w:t>.</w:t>
      </w:r>
      <w:r w:rsidR="00B31D0F" w:rsidRPr="000E65C1">
        <w:rPr>
          <w:rFonts w:eastAsia="Times New Roman" w:cstheme="minorHAnsi"/>
          <w:lang w:val="en-US" w:eastAsia="ar-SA"/>
        </w:rPr>
        <w:t xml:space="preserve"> 2021. A role for lakes in revealing the nature of animal movement using high dimensional telemetry systems. Movement Ecology, 9, 40.</w:t>
      </w:r>
    </w:p>
    <w:p w:rsidR="00B31D0F" w:rsidRPr="000E65C1" w:rsidRDefault="001D3376"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278. </w:t>
      </w:r>
      <w:r w:rsidR="00B31D0F" w:rsidRPr="00BD7678">
        <w:rPr>
          <w:rFonts w:eastAsia="Times New Roman" w:cstheme="minorHAnsi"/>
          <w:smallCaps/>
          <w:lang w:val="en-US" w:eastAsia="ar-SA"/>
        </w:rPr>
        <w:t xml:space="preserve">Cucherousset, J., </w:t>
      </w:r>
      <w:proofErr w:type="spellStart"/>
      <w:r w:rsidR="00B31D0F" w:rsidRPr="00BD7678">
        <w:rPr>
          <w:rFonts w:eastAsia="Times New Roman" w:cstheme="minorHAnsi"/>
          <w:smallCaps/>
          <w:lang w:val="en-US" w:eastAsia="ar-SA"/>
        </w:rPr>
        <w:t>Lassus</w:t>
      </w:r>
      <w:proofErr w:type="spellEnd"/>
      <w:r w:rsidR="00B31D0F" w:rsidRPr="00BD7678">
        <w:rPr>
          <w:rFonts w:eastAsia="Times New Roman" w:cstheme="minorHAnsi"/>
          <w:smallCaps/>
          <w:lang w:val="en-US" w:eastAsia="ar-SA"/>
        </w:rPr>
        <w:t xml:space="preserve">, R., Riepe, C., Millet, P., Santoul, F., </w:t>
      </w:r>
      <w:r w:rsidR="00B31D0F" w:rsidRPr="00BD7678">
        <w:rPr>
          <w:rFonts w:eastAsia="Times New Roman" w:cstheme="minorHAnsi"/>
          <w:b/>
          <w:smallCaps/>
          <w:lang w:val="en-US" w:eastAsia="ar-SA"/>
        </w:rPr>
        <w:t>Arlinghaus, R</w:t>
      </w:r>
      <w:r w:rsidR="00B31D0F" w:rsidRPr="00BD7678">
        <w:rPr>
          <w:rFonts w:eastAsia="Times New Roman" w:cstheme="minorHAnsi"/>
          <w:smallCaps/>
          <w:lang w:val="en-US" w:eastAsia="ar-SA"/>
        </w:rPr>
        <w:t xml:space="preserve">., </w:t>
      </w:r>
      <w:proofErr w:type="spellStart"/>
      <w:r w:rsidR="00B31D0F" w:rsidRPr="00BD7678">
        <w:rPr>
          <w:rFonts w:eastAsia="Times New Roman" w:cstheme="minorHAnsi"/>
          <w:smallCaps/>
          <w:lang w:val="en-US" w:eastAsia="ar-SA"/>
        </w:rPr>
        <w:t>Buoro</w:t>
      </w:r>
      <w:proofErr w:type="spellEnd"/>
      <w:r w:rsidR="00B31D0F" w:rsidRPr="00BD7678">
        <w:rPr>
          <w:rFonts w:eastAsia="Times New Roman" w:cstheme="minorHAnsi"/>
          <w:smallCaps/>
          <w:lang w:val="en-US" w:eastAsia="ar-SA"/>
        </w:rPr>
        <w:t>, M</w:t>
      </w:r>
      <w:r w:rsidR="00B31D0F" w:rsidRPr="000E65C1">
        <w:rPr>
          <w:rFonts w:eastAsia="Times New Roman" w:cstheme="minorHAnsi"/>
          <w:lang w:val="en-US" w:eastAsia="ar-SA"/>
        </w:rPr>
        <w:t>. 2021. Quantitative estimates of freshwater fish stocking practices by recreational angling clubs in France. Fisheries Management and Ecology, 28, 295-304.</w:t>
      </w:r>
    </w:p>
    <w:p w:rsidR="00B31D0F" w:rsidRPr="000E65C1" w:rsidRDefault="001D3376"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277. </w:t>
      </w:r>
      <w:r w:rsidR="00B31D0F" w:rsidRPr="00BD7678">
        <w:rPr>
          <w:rFonts w:eastAsia="Times New Roman" w:cstheme="minorHAnsi"/>
          <w:smallCaps/>
          <w:lang w:val="en-US" w:eastAsia="ar-SA"/>
        </w:rPr>
        <w:t xml:space="preserve">Aspillaga, E., </w:t>
      </w:r>
      <w:r w:rsidR="00B31D0F" w:rsidRPr="00BD7678">
        <w:rPr>
          <w:rFonts w:eastAsia="Times New Roman" w:cstheme="minorHAnsi"/>
          <w:b/>
          <w:smallCaps/>
          <w:lang w:val="en-US" w:eastAsia="ar-SA"/>
        </w:rPr>
        <w:t>Arlinghaus, R.</w:t>
      </w:r>
      <w:r w:rsidR="00B31D0F" w:rsidRPr="00BD7678">
        <w:rPr>
          <w:rFonts w:eastAsia="Times New Roman" w:cstheme="minorHAnsi"/>
          <w:smallCaps/>
          <w:lang w:val="en-US" w:eastAsia="ar-SA"/>
        </w:rPr>
        <w:t>, Martorell-Barceló, M., Barcelo-Serra, M., Alós, J</w:t>
      </w:r>
      <w:r w:rsidR="00B31D0F" w:rsidRPr="000E65C1">
        <w:rPr>
          <w:rFonts w:eastAsia="Times New Roman" w:cstheme="minorHAnsi"/>
          <w:lang w:val="en-US" w:eastAsia="ar-SA"/>
        </w:rPr>
        <w:t>. 2021. High-throughput tracking of social networks in marine fish populations. Frontiers in Marine Science, 8, 688010</w:t>
      </w:r>
      <w:r w:rsidRPr="000E65C1">
        <w:rPr>
          <w:rFonts w:eastAsia="Times New Roman" w:cstheme="minorHAnsi"/>
          <w:lang w:val="en-US" w:eastAsia="ar-SA"/>
        </w:rPr>
        <w:t>.</w:t>
      </w:r>
    </w:p>
    <w:p w:rsidR="00B31D0F" w:rsidRPr="000E65C1" w:rsidRDefault="00B31D0F"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t xml:space="preserve">276. </w:t>
      </w:r>
      <w:r w:rsidRPr="00DD4650">
        <w:rPr>
          <w:rFonts w:eastAsia="Times New Roman" w:cstheme="minorHAnsi"/>
          <w:smallCaps/>
          <w:lang w:val="en-GB" w:eastAsia="ar-SA"/>
        </w:rPr>
        <w:t xml:space="preserve">Riepe, C., Liebe, U., Fujitani, M., Kochalski, S., </w:t>
      </w:r>
      <w:proofErr w:type="spellStart"/>
      <w:r w:rsidRPr="00DD4650">
        <w:rPr>
          <w:rFonts w:eastAsia="Times New Roman" w:cstheme="minorHAnsi"/>
          <w:smallCaps/>
          <w:lang w:val="en-GB" w:eastAsia="ar-SA"/>
        </w:rPr>
        <w:t>Aas</w:t>
      </w:r>
      <w:proofErr w:type="spellEnd"/>
      <w:r w:rsidRPr="00DD4650">
        <w:rPr>
          <w:rFonts w:eastAsia="Times New Roman" w:cstheme="minorHAnsi"/>
          <w:smallCaps/>
          <w:lang w:val="en-GB" w:eastAsia="ar-SA"/>
        </w:rPr>
        <w:t xml:space="preserve">, Ø., </w:t>
      </w:r>
      <w:r w:rsidRPr="00DD4650">
        <w:rPr>
          <w:rFonts w:eastAsia="Times New Roman" w:cstheme="minorHAnsi"/>
          <w:b/>
          <w:smallCaps/>
          <w:lang w:val="en-GB" w:eastAsia="ar-SA"/>
        </w:rPr>
        <w:t>Arlinghaus, R</w:t>
      </w:r>
      <w:r w:rsidRPr="00DD4650">
        <w:rPr>
          <w:rFonts w:eastAsia="Times New Roman" w:cstheme="minorHAnsi"/>
          <w:smallCaps/>
          <w:lang w:val="en-GB" w:eastAsia="ar-SA"/>
        </w:rPr>
        <w:t>.</w:t>
      </w:r>
      <w:r w:rsidRPr="00DD4650">
        <w:rPr>
          <w:rFonts w:eastAsia="Times New Roman" w:cstheme="minorHAnsi"/>
          <w:lang w:val="en-GB" w:eastAsia="ar-SA"/>
        </w:rPr>
        <w:t xml:space="preserve"> 2021. </w:t>
      </w:r>
      <w:r w:rsidRPr="000E65C1">
        <w:rPr>
          <w:rFonts w:eastAsia="Times New Roman" w:cstheme="minorHAnsi"/>
          <w:lang w:val="en-US" w:eastAsia="ar-SA"/>
        </w:rPr>
        <w:t>Values, beliefs, norms, and conservation-oriented behaviors toward native fish biodiversity in rivers: evidence from four European countries. Society &amp; Natural Resources, 34, 701-722.</w:t>
      </w:r>
    </w:p>
    <w:p w:rsidR="00B31D0F" w:rsidRPr="000E65C1" w:rsidRDefault="00B31D0F"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275. </w:t>
      </w:r>
      <w:proofErr w:type="spellStart"/>
      <w:r w:rsidRPr="00BD7678">
        <w:rPr>
          <w:rFonts w:eastAsia="Times New Roman" w:cstheme="minorHAnsi"/>
          <w:smallCaps/>
          <w:lang w:val="en-US" w:eastAsia="ar-SA"/>
        </w:rPr>
        <w:t>Festa-Bianchet</w:t>
      </w:r>
      <w:proofErr w:type="spellEnd"/>
      <w:r w:rsidRPr="00BD7678">
        <w:rPr>
          <w:rFonts w:eastAsia="Times New Roman" w:cstheme="minorHAnsi"/>
          <w:smallCaps/>
          <w:lang w:val="en-US" w:eastAsia="ar-SA"/>
        </w:rPr>
        <w:t xml:space="preserve">, M., </w:t>
      </w:r>
      <w:r w:rsidRPr="00BD7678">
        <w:rPr>
          <w:rFonts w:eastAsia="Times New Roman" w:cstheme="minorHAnsi"/>
          <w:b/>
          <w:smallCaps/>
          <w:lang w:val="en-US" w:eastAsia="ar-SA"/>
        </w:rPr>
        <w:t>Arlinghaus</w:t>
      </w:r>
      <w:r w:rsidRPr="000E65C1">
        <w:rPr>
          <w:rFonts w:eastAsia="Times New Roman" w:cstheme="minorHAnsi"/>
          <w:b/>
          <w:smallCaps/>
          <w:lang w:val="en-US" w:eastAsia="ar-SA"/>
        </w:rPr>
        <w:t>, R</w:t>
      </w:r>
      <w:r w:rsidRPr="000E65C1">
        <w:rPr>
          <w:rFonts w:eastAsia="Times New Roman" w:cstheme="minorHAnsi"/>
          <w:lang w:val="en-US" w:eastAsia="ar-SA"/>
        </w:rPr>
        <w:t>. 2021. How regulations can affect the evolutionary impacts of recreational harvests on fish and mammals. Pages 175-184 In: K. L. Pope, L. A. Powell (eds.), Harvest of fish and wildlife: new paradigms for sustainable management, CRC Press Taylor &amp; Francis Group, Boca Raton, Florida</w:t>
      </w:r>
    </w:p>
    <w:p w:rsidR="00AB1B7A" w:rsidRPr="000E65C1" w:rsidRDefault="002D2329" w:rsidP="0051321C">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274</w:t>
      </w:r>
      <w:r w:rsidR="00AB1B7A" w:rsidRPr="000E65C1">
        <w:rPr>
          <w:rFonts w:eastAsia="Times New Roman" w:cstheme="minorHAnsi"/>
          <w:lang w:val="en-US" w:eastAsia="ar-SA"/>
        </w:rPr>
        <w:t xml:space="preserve">. </w:t>
      </w:r>
      <w:r w:rsidR="00AB1B7A" w:rsidRPr="000E65C1">
        <w:rPr>
          <w:rFonts w:eastAsia="Times New Roman" w:cstheme="minorHAnsi"/>
          <w:smallCaps/>
          <w:lang w:val="en-US" w:eastAsia="ar-SA"/>
        </w:rPr>
        <w:t xml:space="preserve">Birdsong, M., Hunt, L.M., </w:t>
      </w:r>
      <w:r w:rsidR="00AB1B7A" w:rsidRPr="000E65C1">
        <w:rPr>
          <w:rFonts w:eastAsia="Times New Roman" w:cstheme="minorHAnsi"/>
          <w:b/>
          <w:smallCaps/>
          <w:lang w:val="en-US" w:eastAsia="ar-SA"/>
        </w:rPr>
        <w:t>Arlinghaus, R</w:t>
      </w:r>
      <w:r w:rsidR="00AB1B7A" w:rsidRPr="000E65C1">
        <w:rPr>
          <w:rFonts w:eastAsia="Times New Roman" w:cstheme="minorHAnsi"/>
          <w:lang w:val="en-US" w:eastAsia="ar-SA"/>
        </w:rPr>
        <w:t xml:space="preserve">. 2021. Recreational angler satisfaction: what drives it? Fish and Fisheries, </w:t>
      </w:r>
      <w:r w:rsidR="0051321C" w:rsidRPr="000E65C1">
        <w:rPr>
          <w:rFonts w:eastAsia="Times New Roman" w:cstheme="minorHAnsi"/>
          <w:lang w:val="en-US" w:eastAsia="ar-SA"/>
        </w:rPr>
        <w:t xml:space="preserve">22, 682-706. </w:t>
      </w:r>
      <w:r w:rsidR="00AB1B7A" w:rsidRPr="000E65C1">
        <w:rPr>
          <w:rFonts w:eastAsia="Times New Roman" w:cstheme="minorHAnsi"/>
          <w:i/>
          <w:lang w:val="en-US" w:eastAsia="ar-SA"/>
        </w:rPr>
        <w:t>¥</w:t>
      </w:r>
    </w:p>
    <w:p w:rsidR="00AB1B7A" w:rsidRPr="000E65C1" w:rsidRDefault="002D2329"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273</w:t>
      </w:r>
      <w:r w:rsidR="00AB1B7A" w:rsidRPr="000E65C1">
        <w:rPr>
          <w:rFonts w:eastAsia="Times New Roman" w:cstheme="minorHAnsi"/>
          <w:lang w:val="en-US" w:eastAsia="ar-SA"/>
        </w:rPr>
        <w:t>.</w:t>
      </w:r>
      <w:r w:rsidR="00AB1B7A" w:rsidRPr="000E65C1">
        <w:rPr>
          <w:rFonts w:eastAsia="Times New Roman" w:cstheme="minorHAnsi"/>
          <w:i/>
          <w:lang w:val="en-US" w:eastAsia="ar-SA"/>
        </w:rPr>
        <w:t xml:space="preserve"> </w:t>
      </w:r>
      <w:proofErr w:type="spellStart"/>
      <w:r w:rsidR="00AB1B7A" w:rsidRPr="00BD7678">
        <w:rPr>
          <w:rFonts w:eastAsia="Times New Roman" w:cstheme="minorHAnsi"/>
          <w:smallCaps/>
          <w:lang w:val="en-US" w:eastAsia="ar-SA"/>
        </w:rPr>
        <w:t>Vainikka</w:t>
      </w:r>
      <w:proofErr w:type="spellEnd"/>
      <w:r w:rsidR="00AB1B7A" w:rsidRPr="00BD7678">
        <w:rPr>
          <w:rFonts w:eastAsia="Times New Roman" w:cstheme="minorHAnsi"/>
          <w:smallCaps/>
          <w:lang w:val="en-US" w:eastAsia="ar-SA"/>
        </w:rPr>
        <w:t xml:space="preserve">, A., </w:t>
      </w:r>
      <w:proofErr w:type="spellStart"/>
      <w:r w:rsidR="00AB1B7A" w:rsidRPr="00BD7678">
        <w:rPr>
          <w:rFonts w:eastAsia="Times New Roman" w:cstheme="minorHAnsi"/>
          <w:smallCaps/>
          <w:lang w:val="en-US" w:eastAsia="ar-SA"/>
        </w:rPr>
        <w:t>Hyvärinen</w:t>
      </w:r>
      <w:proofErr w:type="spellEnd"/>
      <w:r w:rsidR="00AB1B7A" w:rsidRPr="00BD7678">
        <w:rPr>
          <w:rFonts w:eastAsia="Times New Roman" w:cstheme="minorHAnsi"/>
          <w:smallCaps/>
          <w:lang w:val="en-US" w:eastAsia="ar-SA"/>
        </w:rPr>
        <w:t xml:space="preserve">, P., Tiainen, J.M.., </w:t>
      </w:r>
      <w:proofErr w:type="spellStart"/>
      <w:r w:rsidR="00AB1B7A" w:rsidRPr="00BD7678">
        <w:rPr>
          <w:rFonts w:eastAsia="Times New Roman" w:cstheme="minorHAnsi"/>
          <w:smallCaps/>
          <w:lang w:val="en-US" w:eastAsia="ar-SA"/>
        </w:rPr>
        <w:t>Lemopoulos</w:t>
      </w:r>
      <w:proofErr w:type="spellEnd"/>
      <w:r w:rsidR="00AB1B7A" w:rsidRPr="00BD7678">
        <w:rPr>
          <w:rFonts w:eastAsia="Times New Roman" w:cstheme="minorHAnsi"/>
          <w:smallCaps/>
          <w:lang w:val="en-US" w:eastAsia="ar-SA"/>
        </w:rPr>
        <w:t xml:space="preserve">, A., </w:t>
      </w:r>
      <w:proofErr w:type="spellStart"/>
      <w:r w:rsidR="00AB1B7A" w:rsidRPr="00BD7678">
        <w:rPr>
          <w:rFonts w:eastAsia="Times New Roman" w:cstheme="minorHAnsi"/>
          <w:smallCaps/>
          <w:lang w:val="en-US" w:eastAsia="ar-SA"/>
        </w:rPr>
        <w:t>Al</w:t>
      </w:r>
      <w:r w:rsidRPr="00BD7678">
        <w:rPr>
          <w:rFonts w:eastAsia="Times New Roman" w:cstheme="minorHAnsi"/>
          <w:smallCaps/>
          <w:lang w:val="en-US" w:eastAsia="ar-SA"/>
        </w:rPr>
        <w:t>ioravainen</w:t>
      </w:r>
      <w:proofErr w:type="spellEnd"/>
      <w:r w:rsidRPr="00BD7678">
        <w:rPr>
          <w:rFonts w:eastAsia="Times New Roman" w:cstheme="minorHAnsi"/>
          <w:smallCaps/>
          <w:lang w:val="en-US" w:eastAsia="ar-SA"/>
        </w:rPr>
        <w:t xml:space="preserve">, N., </w:t>
      </w:r>
      <w:proofErr w:type="spellStart"/>
      <w:r w:rsidRPr="00BD7678">
        <w:rPr>
          <w:rFonts w:eastAsia="Times New Roman" w:cstheme="minorHAnsi"/>
          <w:smallCaps/>
          <w:lang w:val="en-US" w:eastAsia="ar-SA"/>
        </w:rPr>
        <w:t>Prokkola</w:t>
      </w:r>
      <w:proofErr w:type="spellEnd"/>
      <w:r w:rsidRPr="00BD7678">
        <w:rPr>
          <w:rFonts w:eastAsia="Times New Roman" w:cstheme="minorHAnsi"/>
          <w:smallCaps/>
          <w:lang w:val="en-US" w:eastAsia="ar-SA"/>
        </w:rPr>
        <w:t xml:space="preserve">, J.M., </w:t>
      </w:r>
      <w:proofErr w:type="spellStart"/>
      <w:r w:rsidR="00AB1B7A" w:rsidRPr="00BD7678">
        <w:rPr>
          <w:rFonts w:eastAsia="Times New Roman" w:cstheme="minorHAnsi"/>
          <w:smallCaps/>
          <w:lang w:val="en-US" w:eastAsia="ar-SA"/>
        </w:rPr>
        <w:t>Elvridge</w:t>
      </w:r>
      <w:proofErr w:type="spellEnd"/>
      <w:r w:rsidR="00AB1B7A" w:rsidRPr="00BD7678">
        <w:rPr>
          <w:rFonts w:eastAsia="Times New Roman" w:cstheme="minorHAnsi"/>
          <w:smallCaps/>
          <w:lang w:val="en-US" w:eastAsia="ar-SA"/>
        </w:rPr>
        <w:t xml:space="preserve">, C.K., </w:t>
      </w:r>
      <w:r w:rsidR="00AB1B7A" w:rsidRPr="00BD7678">
        <w:rPr>
          <w:rFonts w:eastAsia="Times New Roman" w:cstheme="minorHAnsi"/>
          <w:b/>
          <w:smallCaps/>
          <w:lang w:val="en-US" w:eastAsia="ar-SA"/>
        </w:rPr>
        <w:t>Arlinghaus, R</w:t>
      </w:r>
      <w:r w:rsidR="00AB1B7A" w:rsidRPr="00BD7678">
        <w:rPr>
          <w:rFonts w:eastAsia="Times New Roman" w:cstheme="minorHAnsi"/>
          <w:smallCaps/>
          <w:lang w:val="en-US" w:eastAsia="ar-SA"/>
        </w:rPr>
        <w:t>.</w:t>
      </w:r>
      <w:r w:rsidR="00AB1B7A" w:rsidRPr="000E65C1">
        <w:rPr>
          <w:rFonts w:eastAsia="Times New Roman" w:cstheme="minorHAnsi"/>
          <w:lang w:val="en-US" w:eastAsia="ar-SA"/>
        </w:rPr>
        <w:t xml:space="preserve"> 2021. Fishing-induced versus natural selection in different brown trout (</w:t>
      </w:r>
      <w:r w:rsidR="00AB1B7A" w:rsidRPr="000E65C1">
        <w:rPr>
          <w:rFonts w:eastAsia="Times New Roman" w:cstheme="minorHAnsi"/>
          <w:i/>
          <w:lang w:val="en-US" w:eastAsia="ar-SA"/>
        </w:rPr>
        <w:t xml:space="preserve">Salmo </w:t>
      </w:r>
      <w:proofErr w:type="spellStart"/>
      <w:r w:rsidR="00AB1B7A" w:rsidRPr="000E65C1">
        <w:rPr>
          <w:rFonts w:eastAsia="Times New Roman" w:cstheme="minorHAnsi"/>
          <w:i/>
          <w:lang w:val="en-US" w:eastAsia="ar-SA"/>
        </w:rPr>
        <w:t>trutta</w:t>
      </w:r>
      <w:proofErr w:type="spellEnd"/>
      <w:r w:rsidR="00AB1B7A" w:rsidRPr="000E65C1">
        <w:rPr>
          <w:rFonts w:eastAsia="Times New Roman" w:cstheme="minorHAnsi"/>
          <w:lang w:val="en-US" w:eastAsia="ar-SA"/>
        </w:rPr>
        <w:t>) straits. Canadian J</w:t>
      </w:r>
      <w:r w:rsidRPr="000E65C1">
        <w:rPr>
          <w:rFonts w:eastAsia="Times New Roman" w:cstheme="minorHAnsi"/>
          <w:lang w:val="en-US" w:eastAsia="ar-SA"/>
        </w:rPr>
        <w:t xml:space="preserve">ournal of Fisheries and Aquatic </w:t>
      </w:r>
      <w:r w:rsidR="00AB1B7A" w:rsidRPr="000E65C1">
        <w:rPr>
          <w:rFonts w:eastAsia="Times New Roman" w:cstheme="minorHAnsi"/>
          <w:lang w:val="en-US" w:eastAsia="ar-SA"/>
        </w:rPr>
        <w:t>Sciences,</w:t>
      </w:r>
      <w:r w:rsidR="00461E12" w:rsidRPr="000E65C1">
        <w:rPr>
          <w:rFonts w:eastAsia="Times New Roman" w:cstheme="minorHAnsi"/>
          <w:lang w:val="en-US" w:eastAsia="ar-SA"/>
        </w:rPr>
        <w:t xml:space="preserve"> 78, 1586-1596.</w:t>
      </w:r>
    </w:p>
    <w:p w:rsidR="00AB1B7A" w:rsidRPr="000E65C1" w:rsidRDefault="002D2329" w:rsidP="00B31D0F">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530C22">
        <w:rPr>
          <w:rFonts w:eastAsia="Times New Roman" w:cstheme="minorHAnsi"/>
          <w:lang w:val="en-GB" w:eastAsia="ar-SA"/>
        </w:rPr>
        <w:t>272</w:t>
      </w:r>
      <w:r w:rsidR="00AB1B7A" w:rsidRPr="00530C22">
        <w:rPr>
          <w:rFonts w:eastAsia="Times New Roman" w:cstheme="minorHAnsi"/>
          <w:lang w:val="en-GB" w:eastAsia="ar-SA"/>
        </w:rPr>
        <w:t>.</w:t>
      </w:r>
      <w:r w:rsidR="00AB1B7A" w:rsidRPr="00530C22">
        <w:rPr>
          <w:rFonts w:eastAsia="Times New Roman" w:cstheme="minorHAnsi"/>
          <w:i/>
          <w:lang w:val="en-GB" w:eastAsia="ar-SA"/>
        </w:rPr>
        <w:t xml:space="preserve"> </w:t>
      </w:r>
      <w:r w:rsidR="00AB1B7A" w:rsidRPr="00530C22">
        <w:rPr>
          <w:rFonts w:eastAsia="Times New Roman" w:cstheme="minorHAnsi"/>
          <w:smallCaps/>
          <w:lang w:val="en-GB" w:eastAsia="ar-SA"/>
        </w:rPr>
        <w:t xml:space="preserve">Matern, S., Klefoth, T., Wolter, C., </w:t>
      </w:r>
      <w:r w:rsidR="00AB1B7A" w:rsidRPr="00530C22">
        <w:rPr>
          <w:rFonts w:eastAsia="Times New Roman" w:cstheme="minorHAnsi"/>
          <w:b/>
          <w:smallCaps/>
          <w:lang w:val="en-GB" w:eastAsia="ar-SA"/>
        </w:rPr>
        <w:t>Arlinghaus, R.</w:t>
      </w:r>
      <w:r w:rsidR="00AB1B7A" w:rsidRPr="00530C22">
        <w:rPr>
          <w:rFonts w:eastAsia="Times New Roman" w:cstheme="minorHAnsi"/>
          <w:lang w:val="en-GB" w:eastAsia="ar-SA"/>
        </w:rPr>
        <w:t xml:space="preserve"> 2021. </w:t>
      </w:r>
      <w:r w:rsidR="00AB1B7A" w:rsidRPr="000E65C1">
        <w:rPr>
          <w:rFonts w:eastAsia="Times New Roman" w:cstheme="minorHAnsi"/>
          <w:lang w:val="en-US" w:eastAsia="ar-SA"/>
        </w:rPr>
        <w:t xml:space="preserve">Environmental determinants of fish abundance in the littoral zone of gravel pit lakes. </w:t>
      </w:r>
      <w:proofErr w:type="spellStart"/>
      <w:r w:rsidR="00AB1B7A" w:rsidRPr="000E65C1">
        <w:rPr>
          <w:rFonts w:eastAsia="Times New Roman" w:cstheme="minorHAnsi"/>
          <w:lang w:val="en-US" w:eastAsia="ar-SA"/>
        </w:rPr>
        <w:t>Hydrobiologia</w:t>
      </w:r>
      <w:proofErr w:type="spellEnd"/>
      <w:r w:rsidR="00B31D0F" w:rsidRPr="000E65C1">
        <w:rPr>
          <w:rFonts w:eastAsia="Times New Roman" w:cstheme="minorHAnsi"/>
          <w:lang w:val="en-US" w:eastAsia="ar-SA"/>
        </w:rPr>
        <w:t xml:space="preserve">, 848, 2449-2471. </w:t>
      </w:r>
      <w:r w:rsidR="00AB1B7A" w:rsidRPr="000E65C1">
        <w:rPr>
          <w:rFonts w:eastAsia="Times New Roman" w:cstheme="minorHAnsi"/>
          <w:i/>
          <w:lang w:val="en-US" w:eastAsia="ar-SA"/>
        </w:rPr>
        <w:t>¥</w:t>
      </w:r>
    </w:p>
    <w:p w:rsidR="00562456" w:rsidRPr="00DD4650" w:rsidRDefault="002D2329" w:rsidP="00B31D0F">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t>271</w:t>
      </w:r>
      <w:r w:rsidR="00AB1B7A" w:rsidRPr="000E65C1">
        <w:rPr>
          <w:rFonts w:eastAsia="Times New Roman" w:cstheme="minorHAnsi"/>
          <w:lang w:val="en-US" w:eastAsia="ar-SA"/>
        </w:rPr>
        <w:t xml:space="preserve">. </w:t>
      </w:r>
      <w:r w:rsidR="00AB1B7A" w:rsidRPr="000E65C1">
        <w:rPr>
          <w:rFonts w:eastAsia="Times New Roman" w:cstheme="minorHAnsi"/>
          <w:smallCaps/>
          <w:lang w:val="en-US" w:eastAsia="ar-SA"/>
        </w:rPr>
        <w:t xml:space="preserve">Tsuboi, J., Morita, K., Shashi, G., Kuroki, M., Baba, S., </w:t>
      </w:r>
      <w:r w:rsidR="00AB1B7A" w:rsidRPr="000E65C1">
        <w:rPr>
          <w:rFonts w:eastAsia="Times New Roman" w:cstheme="minorHAnsi"/>
          <w:b/>
          <w:smallCaps/>
          <w:lang w:val="en-US" w:eastAsia="ar-SA"/>
        </w:rPr>
        <w:t>Arlinghaus, R</w:t>
      </w:r>
      <w:r w:rsidR="00AB1B7A" w:rsidRPr="000E65C1">
        <w:rPr>
          <w:rFonts w:eastAsia="Times New Roman" w:cstheme="minorHAnsi"/>
          <w:lang w:val="en-US" w:eastAsia="ar-SA"/>
        </w:rPr>
        <w:t xml:space="preserve">. 2021. Species-specific vulnerability to angling and its size-selectivity in sympatric stream salmonids. </w:t>
      </w:r>
      <w:r w:rsidR="00AB1B7A" w:rsidRPr="00DD4650">
        <w:rPr>
          <w:rFonts w:eastAsia="Times New Roman" w:cstheme="minorHAnsi"/>
          <w:lang w:eastAsia="ar-SA"/>
        </w:rPr>
        <w:t xml:space="preserve">Canadian Journal of Fisheries and </w:t>
      </w:r>
      <w:proofErr w:type="spellStart"/>
      <w:r w:rsidR="00AB1B7A" w:rsidRPr="00DD4650">
        <w:rPr>
          <w:rFonts w:eastAsia="Times New Roman" w:cstheme="minorHAnsi"/>
          <w:lang w:eastAsia="ar-SA"/>
        </w:rPr>
        <w:t>Aquatic</w:t>
      </w:r>
      <w:proofErr w:type="spellEnd"/>
      <w:r w:rsidR="00AB1B7A" w:rsidRPr="00DD4650">
        <w:rPr>
          <w:rFonts w:eastAsia="Times New Roman" w:cstheme="minorHAnsi"/>
          <w:lang w:eastAsia="ar-SA"/>
        </w:rPr>
        <w:t xml:space="preserve"> Sciences, </w:t>
      </w:r>
      <w:r w:rsidR="0051321C" w:rsidRPr="00DD4650">
        <w:rPr>
          <w:rFonts w:eastAsia="Times New Roman" w:cstheme="minorHAnsi"/>
          <w:lang w:eastAsia="ar-SA"/>
        </w:rPr>
        <w:t>78, 1470-1478</w:t>
      </w:r>
      <w:r w:rsidR="00461E12" w:rsidRPr="00DD4650">
        <w:rPr>
          <w:rFonts w:eastAsia="Times New Roman" w:cstheme="minorHAnsi"/>
          <w:lang w:eastAsia="ar-SA"/>
        </w:rPr>
        <w:t>.</w:t>
      </w:r>
    </w:p>
    <w:p w:rsidR="00F17251" w:rsidRPr="000E65C1" w:rsidRDefault="002D2329" w:rsidP="00F17251">
      <w:pPr>
        <w:suppressAutoHyphens/>
        <w:overflowPunct w:val="0"/>
        <w:autoSpaceDE w:val="0"/>
        <w:spacing w:before="159" w:after="0" w:line="240" w:lineRule="auto"/>
        <w:ind w:left="1208" w:hanging="1208"/>
        <w:textAlignment w:val="baseline"/>
        <w:rPr>
          <w:rFonts w:eastAsia="Times New Roman" w:cstheme="minorHAnsi"/>
          <w:lang w:eastAsia="ar-SA"/>
        </w:rPr>
      </w:pPr>
      <w:r w:rsidRPr="00DD4650">
        <w:rPr>
          <w:rFonts w:eastAsia="Times New Roman" w:cstheme="minorHAnsi"/>
          <w:lang w:eastAsia="ar-SA"/>
        </w:rPr>
        <w:t>270</w:t>
      </w:r>
      <w:r w:rsidR="00F40D43" w:rsidRPr="00DD4650">
        <w:rPr>
          <w:rFonts w:eastAsia="Times New Roman" w:cstheme="minorHAnsi"/>
          <w:lang w:eastAsia="ar-SA"/>
        </w:rPr>
        <w:t xml:space="preserve">. </w:t>
      </w:r>
      <w:r w:rsidR="00F17251" w:rsidRPr="00DD4650">
        <w:rPr>
          <w:rFonts w:eastAsia="Times New Roman" w:cstheme="minorHAnsi"/>
          <w:b/>
          <w:smallCaps/>
          <w:lang w:eastAsia="ar-SA"/>
        </w:rPr>
        <w:t>Arlinghaus, R</w:t>
      </w:r>
      <w:r w:rsidR="00AB1B7A" w:rsidRPr="00DD4650">
        <w:rPr>
          <w:rFonts w:eastAsia="Times New Roman" w:cstheme="minorHAnsi"/>
          <w:lang w:eastAsia="ar-SA"/>
        </w:rPr>
        <w:t>. 2021</w:t>
      </w:r>
      <w:r w:rsidR="00F17251" w:rsidRPr="00DD4650">
        <w:rPr>
          <w:rFonts w:eastAsia="Times New Roman" w:cstheme="minorHAnsi"/>
          <w:lang w:eastAsia="ar-SA"/>
        </w:rPr>
        <w:t xml:space="preserve">. </w:t>
      </w:r>
      <w:r w:rsidR="00F17251" w:rsidRPr="000E65C1">
        <w:rPr>
          <w:rFonts w:eastAsia="Times New Roman" w:cstheme="minorHAnsi"/>
          <w:lang w:eastAsia="ar-SA"/>
        </w:rPr>
        <w:t xml:space="preserve">Populationsdynamische Grundlagen der Ertragsbildung in </w:t>
      </w:r>
      <w:proofErr w:type="spellStart"/>
      <w:r w:rsidR="00F17251" w:rsidRPr="000E65C1">
        <w:rPr>
          <w:rFonts w:eastAsia="Times New Roman" w:cstheme="minorHAnsi"/>
          <w:lang w:eastAsia="ar-SA"/>
        </w:rPr>
        <w:t>angelfischereilich</w:t>
      </w:r>
      <w:proofErr w:type="spellEnd"/>
      <w:r w:rsidR="00F17251" w:rsidRPr="000E65C1">
        <w:rPr>
          <w:rFonts w:eastAsia="Times New Roman" w:cstheme="minorHAnsi"/>
          <w:lang w:eastAsia="ar-SA"/>
        </w:rPr>
        <w:t xml:space="preserve"> genutzten Fischbeständen: Schlussfolgerungen für die Wirkungsweise von Entnahmebestimmungen und Fischbesatz. Zeitschrift für </w:t>
      </w:r>
      <w:proofErr w:type="spellStart"/>
      <w:r w:rsidR="00F17251" w:rsidRPr="000E65C1">
        <w:rPr>
          <w:rFonts w:eastAsia="Times New Roman" w:cstheme="minorHAnsi"/>
          <w:lang w:eastAsia="ar-SA"/>
        </w:rPr>
        <w:t>F</w:t>
      </w:r>
      <w:r w:rsidR="00F40D43" w:rsidRPr="000E65C1">
        <w:rPr>
          <w:rFonts w:eastAsia="Times New Roman" w:cstheme="minorHAnsi"/>
          <w:lang w:eastAsia="ar-SA"/>
        </w:rPr>
        <w:t>isherei</w:t>
      </w:r>
      <w:proofErr w:type="spellEnd"/>
      <w:r w:rsidR="00F40D43" w:rsidRPr="000E65C1">
        <w:rPr>
          <w:rFonts w:eastAsia="Times New Roman" w:cstheme="minorHAnsi"/>
          <w:lang w:eastAsia="ar-SA"/>
        </w:rPr>
        <w:t xml:space="preserve"> Artikel 4, 1-17.</w:t>
      </w:r>
    </w:p>
    <w:p w:rsidR="00127FAA" w:rsidRPr="000E65C1" w:rsidRDefault="002D2329" w:rsidP="00F17251">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269</w:t>
      </w:r>
      <w:r w:rsidR="00F17251" w:rsidRPr="000E65C1">
        <w:rPr>
          <w:rFonts w:eastAsia="Times New Roman" w:cstheme="minorHAnsi"/>
          <w:lang w:eastAsia="ar-SA"/>
        </w:rPr>
        <w:t xml:space="preserve">. </w:t>
      </w:r>
      <w:r w:rsidR="00127FAA" w:rsidRPr="000E65C1">
        <w:rPr>
          <w:rFonts w:eastAsia="Times New Roman" w:cstheme="minorHAnsi"/>
          <w:b/>
          <w:smallCaps/>
          <w:lang w:eastAsia="ar-SA"/>
        </w:rPr>
        <w:t>Arlinghaus, R</w:t>
      </w:r>
      <w:r w:rsidR="00127FAA" w:rsidRPr="000E65C1">
        <w:rPr>
          <w:rFonts w:eastAsia="Times New Roman" w:cstheme="minorHAnsi"/>
          <w:smallCaps/>
          <w:lang w:eastAsia="ar-SA"/>
        </w:rPr>
        <w:t>., Brinker, A., Wolter, C.</w:t>
      </w:r>
      <w:r w:rsidR="00127FAA" w:rsidRPr="000E65C1">
        <w:rPr>
          <w:rFonts w:eastAsia="Times New Roman" w:cstheme="minorHAnsi"/>
          <w:lang w:eastAsia="ar-SA"/>
        </w:rPr>
        <w:t xml:space="preserve"> (2021). Der Einfluss der Fischerei auf Natur, Umwelt und biologische Vielfalt – eine kritische Bewertung eines aktuellen Diskussionspapiers zur Biodiversitätskrise aus fischereiwissenschaftlicher Sicht. Zeits</w:t>
      </w:r>
      <w:r w:rsidR="00F17251" w:rsidRPr="000E65C1">
        <w:rPr>
          <w:rFonts w:eastAsia="Times New Roman" w:cstheme="minorHAnsi"/>
          <w:lang w:eastAsia="ar-SA"/>
        </w:rPr>
        <w:t>chrift für Fischerei 1, Art. 3, 1-12.</w:t>
      </w:r>
    </w:p>
    <w:p w:rsidR="00127FAA" w:rsidRPr="000E65C1" w:rsidRDefault="002D2329" w:rsidP="00F17251">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eastAsia="ar-SA"/>
        </w:rPr>
        <w:t>268</w:t>
      </w:r>
      <w:r w:rsidR="00F17251" w:rsidRPr="00DD4650">
        <w:rPr>
          <w:rFonts w:eastAsia="Times New Roman" w:cstheme="minorHAnsi"/>
          <w:lang w:eastAsia="ar-SA"/>
        </w:rPr>
        <w:t xml:space="preserve">. </w:t>
      </w:r>
      <w:r w:rsidR="00127FAA" w:rsidRPr="00DD4650">
        <w:rPr>
          <w:rFonts w:eastAsia="Times New Roman" w:cstheme="minorHAnsi"/>
          <w:smallCaps/>
          <w:lang w:eastAsia="ar-SA"/>
        </w:rPr>
        <w:t xml:space="preserve">Cooke, S. J., Venturelli, P., Twardek, W. M., Lennox, R. J., Brownscombe, J. W., Skov, C., Hyder, K., Suski, C. D., </w:t>
      </w:r>
      <w:proofErr w:type="spellStart"/>
      <w:r w:rsidR="00127FAA" w:rsidRPr="00DD4650">
        <w:rPr>
          <w:rFonts w:eastAsia="Times New Roman" w:cstheme="minorHAnsi"/>
          <w:smallCaps/>
          <w:lang w:eastAsia="ar-SA"/>
        </w:rPr>
        <w:t>Diggles</w:t>
      </w:r>
      <w:proofErr w:type="spellEnd"/>
      <w:r w:rsidR="00127FAA" w:rsidRPr="00DD4650">
        <w:rPr>
          <w:rFonts w:eastAsia="Times New Roman" w:cstheme="minorHAnsi"/>
          <w:smallCaps/>
          <w:lang w:eastAsia="ar-SA"/>
        </w:rPr>
        <w:t xml:space="preserve">, B. K., </w:t>
      </w:r>
      <w:r w:rsidR="00127FAA" w:rsidRPr="00DD4650">
        <w:rPr>
          <w:rFonts w:eastAsia="Times New Roman" w:cstheme="minorHAnsi"/>
          <w:b/>
          <w:smallCaps/>
          <w:lang w:eastAsia="ar-SA"/>
        </w:rPr>
        <w:t>Arlinghaus, R.,</w:t>
      </w:r>
      <w:r w:rsidR="00127FAA" w:rsidRPr="00DD4650">
        <w:rPr>
          <w:rFonts w:eastAsia="Times New Roman" w:cstheme="minorHAnsi"/>
          <w:smallCaps/>
          <w:lang w:eastAsia="ar-SA"/>
        </w:rPr>
        <w:t xml:space="preserve"> Danylchuk, A. J.</w:t>
      </w:r>
      <w:r w:rsidR="00F17251" w:rsidRPr="00DD4650">
        <w:rPr>
          <w:rFonts w:eastAsia="Times New Roman" w:cstheme="minorHAnsi"/>
          <w:lang w:eastAsia="ar-SA"/>
        </w:rPr>
        <w:t xml:space="preserve"> </w:t>
      </w:r>
      <w:r w:rsidR="00127FAA" w:rsidRPr="00DD4650">
        <w:rPr>
          <w:rFonts w:eastAsia="Times New Roman" w:cstheme="minorHAnsi"/>
          <w:lang w:eastAsia="ar-SA"/>
        </w:rPr>
        <w:t xml:space="preserve">2021. </w:t>
      </w:r>
      <w:r w:rsidR="00127FAA" w:rsidRPr="000E65C1">
        <w:rPr>
          <w:rFonts w:eastAsia="Times New Roman" w:cstheme="minorHAnsi"/>
          <w:lang w:val="en-US" w:eastAsia="ar-SA"/>
        </w:rPr>
        <w:t xml:space="preserve">Technological </w:t>
      </w:r>
      <w:r w:rsidR="00127FAA" w:rsidRPr="000E65C1">
        <w:rPr>
          <w:rFonts w:eastAsia="Times New Roman" w:cstheme="minorHAnsi"/>
          <w:lang w:val="en-US" w:eastAsia="ar-SA"/>
        </w:rPr>
        <w:lastRenderedPageBreak/>
        <w:t>innovations in the recreational fishing sector: implications for fisheries management and policy. Reviews in Fish Biology and Fisheries, 31,253-288</w:t>
      </w:r>
      <w:r w:rsidR="00F17251" w:rsidRPr="000E65C1">
        <w:rPr>
          <w:rFonts w:eastAsia="Times New Roman" w:cstheme="minorHAnsi"/>
          <w:lang w:val="en-US" w:eastAsia="ar-SA"/>
        </w:rPr>
        <w:t>.</w:t>
      </w:r>
    </w:p>
    <w:p w:rsidR="00127FAA" w:rsidRPr="000E65C1" w:rsidRDefault="002D2329" w:rsidP="0092540A">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267</w:t>
      </w:r>
      <w:r w:rsidR="0092540A" w:rsidRPr="000E65C1">
        <w:rPr>
          <w:rFonts w:eastAsia="Times New Roman" w:cstheme="minorHAnsi"/>
          <w:lang w:val="en-US" w:eastAsia="ar-SA"/>
        </w:rPr>
        <w:t xml:space="preserve">. </w:t>
      </w:r>
      <w:proofErr w:type="spellStart"/>
      <w:r w:rsidR="00127FAA" w:rsidRPr="000E65C1">
        <w:rPr>
          <w:rFonts w:eastAsia="Times New Roman" w:cstheme="minorHAnsi"/>
          <w:smallCaps/>
          <w:lang w:val="en-US" w:eastAsia="ar-SA"/>
        </w:rPr>
        <w:t>Jeanson</w:t>
      </w:r>
      <w:proofErr w:type="spellEnd"/>
      <w:r w:rsidR="00127FAA" w:rsidRPr="000E65C1">
        <w:rPr>
          <w:rFonts w:eastAsia="Times New Roman" w:cstheme="minorHAnsi"/>
          <w:smallCaps/>
          <w:lang w:val="en-US" w:eastAsia="ar-SA"/>
        </w:rPr>
        <w:t xml:space="preserve">, A., Lynch, A. J., </w:t>
      </w:r>
      <w:proofErr w:type="spellStart"/>
      <w:r w:rsidR="00127FAA" w:rsidRPr="000E65C1">
        <w:rPr>
          <w:rFonts w:eastAsia="Times New Roman" w:cstheme="minorHAnsi"/>
          <w:smallCaps/>
          <w:lang w:val="en-US" w:eastAsia="ar-SA"/>
        </w:rPr>
        <w:t>Thiem</w:t>
      </w:r>
      <w:proofErr w:type="spellEnd"/>
      <w:r w:rsidR="00127FAA" w:rsidRPr="000E65C1">
        <w:rPr>
          <w:rFonts w:eastAsia="Times New Roman" w:cstheme="minorHAnsi"/>
          <w:smallCaps/>
          <w:lang w:val="en-US" w:eastAsia="ar-SA"/>
        </w:rPr>
        <w:t xml:space="preserve">, J., Potts, W. M., </w:t>
      </w:r>
      <w:proofErr w:type="spellStart"/>
      <w:r w:rsidR="00127FAA" w:rsidRPr="000E65C1">
        <w:rPr>
          <w:rFonts w:eastAsia="Times New Roman" w:cstheme="minorHAnsi"/>
          <w:smallCaps/>
          <w:lang w:val="en-US" w:eastAsia="ar-SA"/>
        </w:rPr>
        <w:t>Haapasalo</w:t>
      </w:r>
      <w:proofErr w:type="spellEnd"/>
      <w:r w:rsidR="00127FAA" w:rsidRPr="000E65C1">
        <w:rPr>
          <w:rFonts w:eastAsia="Times New Roman" w:cstheme="minorHAnsi"/>
          <w:smallCaps/>
          <w:lang w:val="en-US" w:eastAsia="ar-SA"/>
        </w:rPr>
        <w:t xml:space="preserve">, T., Danylchuk, A. J., Beard, T. D.,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Hunt, L., Young, N., Cooke, S.</w:t>
      </w:r>
      <w:r w:rsidR="00F17251" w:rsidRPr="000E65C1">
        <w:rPr>
          <w:rFonts w:eastAsia="Times New Roman" w:cstheme="minorHAnsi"/>
          <w:lang w:val="en-US" w:eastAsia="ar-SA"/>
        </w:rPr>
        <w:t xml:space="preserve"> </w:t>
      </w:r>
      <w:r w:rsidR="00127FAA" w:rsidRPr="000E65C1">
        <w:rPr>
          <w:rFonts w:eastAsia="Times New Roman" w:cstheme="minorHAnsi"/>
          <w:lang w:val="en-US" w:eastAsia="ar-SA"/>
        </w:rPr>
        <w:t>2021. A bright spot analysis of inland recreational fisheries in the face of climate change: learning about adaptation from small successes. Reviews in Fish Bio</w:t>
      </w:r>
      <w:r w:rsidR="0092540A" w:rsidRPr="000E65C1">
        <w:rPr>
          <w:rFonts w:eastAsia="Times New Roman" w:cstheme="minorHAnsi"/>
          <w:lang w:val="en-US" w:eastAsia="ar-SA"/>
        </w:rPr>
        <w:t>logy and Fisheries, 31, 181-200.</w:t>
      </w:r>
    </w:p>
    <w:p w:rsidR="00127FAA" w:rsidRPr="000E65C1" w:rsidRDefault="002D2329" w:rsidP="0092540A">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t>266</w:t>
      </w:r>
      <w:r w:rsidR="0092540A" w:rsidRPr="000E65C1">
        <w:rPr>
          <w:rFonts w:eastAsia="Times New Roman" w:cstheme="minorHAnsi"/>
          <w:lang w:val="en-US" w:eastAsia="ar-SA"/>
        </w:rPr>
        <w:t xml:space="preserve">. </w:t>
      </w:r>
      <w:r w:rsidR="00127FAA" w:rsidRPr="000E65C1">
        <w:rPr>
          <w:rFonts w:eastAsia="Times New Roman" w:cstheme="minorHAnsi"/>
          <w:smallCaps/>
          <w:lang w:val="en-US" w:eastAsia="ar-SA"/>
        </w:rPr>
        <w:t>Eschbach, E., Nolte, A. W., Kohlmann, K., Alós, J.</w:t>
      </w:r>
      <w:r w:rsidR="0092540A" w:rsidRPr="000E65C1">
        <w:rPr>
          <w:rFonts w:eastAsia="Times New Roman" w:cstheme="minorHAnsi"/>
          <w:smallCaps/>
          <w:lang w:val="en-US" w:eastAsia="ar-SA"/>
        </w:rPr>
        <w:t xml:space="preserve">, Schöning, S., </w:t>
      </w:r>
      <w:r w:rsidR="0092540A" w:rsidRPr="000E65C1">
        <w:rPr>
          <w:rFonts w:eastAsia="Times New Roman" w:cstheme="minorHAnsi"/>
          <w:b/>
          <w:smallCaps/>
          <w:lang w:val="en-US" w:eastAsia="ar-SA"/>
        </w:rPr>
        <w:t>Arlinghaus, R</w:t>
      </w:r>
      <w:r w:rsidR="0092540A" w:rsidRPr="000E65C1">
        <w:rPr>
          <w:rFonts w:eastAsia="Times New Roman" w:cstheme="minorHAnsi"/>
          <w:lang w:val="en-US" w:eastAsia="ar-SA"/>
        </w:rPr>
        <w:t xml:space="preserve">. </w:t>
      </w:r>
      <w:r w:rsidR="00127FAA" w:rsidRPr="000E65C1">
        <w:rPr>
          <w:rFonts w:eastAsia="Times New Roman" w:cstheme="minorHAnsi"/>
          <w:lang w:val="en-US" w:eastAsia="ar-SA"/>
        </w:rPr>
        <w:t xml:space="preserve">2021. Genetic population structure of a top predatory fish (northern pike, </w:t>
      </w:r>
      <w:proofErr w:type="spellStart"/>
      <w:r w:rsidR="00127FAA" w:rsidRPr="000E65C1">
        <w:rPr>
          <w:rFonts w:eastAsia="Times New Roman" w:cstheme="minorHAnsi"/>
          <w:i/>
          <w:lang w:val="en-US" w:eastAsia="ar-SA"/>
        </w:rPr>
        <w:t>Esox</w:t>
      </w:r>
      <w:proofErr w:type="spellEnd"/>
      <w:r w:rsidR="00127FAA" w:rsidRPr="000E65C1">
        <w:rPr>
          <w:rFonts w:eastAsia="Times New Roman" w:cstheme="minorHAnsi"/>
          <w:i/>
          <w:lang w:val="en-US" w:eastAsia="ar-SA"/>
        </w:rPr>
        <w:t xml:space="preserve"> </w:t>
      </w:r>
      <w:proofErr w:type="spellStart"/>
      <w:r w:rsidR="00127FAA" w:rsidRPr="000E65C1">
        <w:rPr>
          <w:rFonts w:eastAsia="Times New Roman" w:cstheme="minorHAnsi"/>
          <w:i/>
          <w:lang w:val="en-US" w:eastAsia="ar-SA"/>
        </w:rPr>
        <w:t>lucius</w:t>
      </w:r>
      <w:proofErr w:type="spellEnd"/>
      <w:r w:rsidR="00127FAA" w:rsidRPr="000E65C1">
        <w:rPr>
          <w:rFonts w:eastAsia="Times New Roman" w:cstheme="minorHAnsi"/>
          <w:lang w:val="en-US" w:eastAsia="ar-SA"/>
        </w:rPr>
        <w:t xml:space="preserve">) covaries with anthropogenic alteration of freshwater ecosystems. </w:t>
      </w:r>
      <w:r w:rsidR="0092540A" w:rsidRPr="000E65C1">
        <w:rPr>
          <w:rFonts w:eastAsia="Times New Roman" w:cstheme="minorHAnsi"/>
          <w:lang w:eastAsia="ar-SA"/>
        </w:rPr>
        <w:t xml:space="preserve">Freshwater </w:t>
      </w:r>
      <w:proofErr w:type="spellStart"/>
      <w:r w:rsidR="0092540A" w:rsidRPr="000E65C1">
        <w:rPr>
          <w:rFonts w:eastAsia="Times New Roman" w:cstheme="minorHAnsi"/>
          <w:lang w:eastAsia="ar-SA"/>
        </w:rPr>
        <w:t>Biology</w:t>
      </w:r>
      <w:proofErr w:type="spellEnd"/>
      <w:r w:rsidR="0092540A" w:rsidRPr="000E65C1">
        <w:rPr>
          <w:rFonts w:eastAsia="Times New Roman" w:cstheme="minorHAnsi"/>
          <w:lang w:eastAsia="ar-SA"/>
        </w:rPr>
        <w:t>, 66, 884-901.</w:t>
      </w:r>
    </w:p>
    <w:p w:rsidR="00127FAA" w:rsidRPr="000E65C1" w:rsidRDefault="002D2329" w:rsidP="00DA63FC">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265</w:t>
      </w:r>
      <w:r w:rsidR="00DA63FC" w:rsidRPr="000E65C1">
        <w:rPr>
          <w:rFonts w:eastAsia="Times New Roman" w:cstheme="minorHAnsi"/>
          <w:lang w:eastAsia="ar-SA"/>
        </w:rPr>
        <w:t xml:space="preserve">. </w:t>
      </w:r>
      <w:r w:rsidR="00127FAA" w:rsidRPr="000E65C1">
        <w:rPr>
          <w:rFonts w:eastAsia="Times New Roman" w:cstheme="minorHAnsi"/>
          <w:b/>
          <w:smallCaps/>
          <w:lang w:eastAsia="ar-SA"/>
        </w:rPr>
        <w:t>Arlinghaus, R</w:t>
      </w:r>
      <w:r w:rsidR="00127FAA" w:rsidRPr="000E65C1">
        <w:rPr>
          <w:rFonts w:eastAsia="Times New Roman" w:cstheme="minorHAnsi"/>
          <w:smallCaps/>
          <w:lang w:eastAsia="ar-SA"/>
        </w:rPr>
        <w:t>., Lucas, J., Weltersbach, M. S., Kömle, D., Winkler, H. M., Riepe, C., Kühn, C., Strehlow, H. V.</w:t>
      </w:r>
      <w:r w:rsidR="00DA63FC" w:rsidRPr="000E65C1">
        <w:rPr>
          <w:rFonts w:eastAsia="Times New Roman" w:cstheme="minorHAnsi"/>
          <w:lang w:eastAsia="ar-SA"/>
        </w:rPr>
        <w:t xml:space="preserve"> </w:t>
      </w:r>
      <w:r w:rsidR="00127FAA" w:rsidRPr="000E65C1">
        <w:rPr>
          <w:rFonts w:eastAsia="Times New Roman" w:cstheme="minorHAnsi"/>
          <w:lang w:eastAsia="ar-SA"/>
        </w:rPr>
        <w:t xml:space="preserve">2021. </w:t>
      </w:r>
      <w:r w:rsidR="00127FAA" w:rsidRPr="000E65C1">
        <w:rPr>
          <w:rFonts w:eastAsia="Times New Roman" w:cstheme="minorHAnsi"/>
          <w:lang w:val="en-US" w:eastAsia="ar-SA"/>
        </w:rPr>
        <w:t xml:space="preserve">Niche overlap among anglers, fishers and cormorants and their removals of fish biomass: A case from brackish lagoon ecosystems in the southern Baltic Sea. </w:t>
      </w:r>
      <w:r w:rsidR="00DA63FC" w:rsidRPr="000E65C1">
        <w:rPr>
          <w:rFonts w:eastAsia="Times New Roman" w:cstheme="minorHAnsi"/>
          <w:lang w:val="en-US" w:eastAsia="ar-SA"/>
        </w:rPr>
        <w:t>Fisheries Research, 238, 105894.</w:t>
      </w:r>
    </w:p>
    <w:p w:rsidR="00127FAA" w:rsidRPr="00BD7678" w:rsidRDefault="002D2329" w:rsidP="00EE786E">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BD7678">
        <w:rPr>
          <w:rFonts w:eastAsia="Times New Roman" w:cstheme="minorHAnsi"/>
          <w:lang w:val="en-US" w:eastAsia="ar-SA"/>
        </w:rPr>
        <w:t>264</w:t>
      </w:r>
      <w:r w:rsidR="00EE786E" w:rsidRPr="00BD7678">
        <w:rPr>
          <w:rFonts w:eastAsia="Times New Roman" w:cstheme="minorHAnsi"/>
          <w:lang w:val="en-US" w:eastAsia="ar-SA"/>
        </w:rPr>
        <w:t xml:space="preserve">. </w:t>
      </w:r>
      <w:r w:rsidR="00127FAA" w:rsidRPr="00BD7678">
        <w:rPr>
          <w:rFonts w:eastAsia="Times New Roman" w:cstheme="minorHAnsi"/>
          <w:smallCaps/>
          <w:lang w:val="en-US" w:eastAsia="ar-SA"/>
        </w:rPr>
        <w:t>Monk, C. T., Bekkevold, D., Klefoth, T., Pagel, T., Palmer, M., Arlinghaus, R.</w:t>
      </w:r>
      <w:r w:rsidR="00DA63FC" w:rsidRPr="00BD7678">
        <w:rPr>
          <w:rFonts w:eastAsia="Times New Roman" w:cstheme="minorHAnsi"/>
          <w:lang w:val="en-US" w:eastAsia="ar-SA"/>
        </w:rPr>
        <w:t xml:space="preserve"> </w:t>
      </w:r>
      <w:r w:rsidR="00127FAA" w:rsidRPr="00BD7678">
        <w:rPr>
          <w:rFonts w:eastAsia="Times New Roman" w:cstheme="minorHAnsi"/>
          <w:lang w:val="en-US" w:eastAsia="ar-SA"/>
        </w:rPr>
        <w:t>2021. The battle between harvest and natural selection creates small and s</w:t>
      </w:r>
      <w:r w:rsidR="00EE786E" w:rsidRPr="00BD7678">
        <w:rPr>
          <w:rFonts w:eastAsia="Times New Roman" w:cstheme="minorHAnsi"/>
          <w:lang w:val="en-US" w:eastAsia="ar-SA"/>
        </w:rPr>
        <w:t>hy fish. Proceedings of the National Academy of Sciences of the USA, 118, e2009451118</w:t>
      </w:r>
      <w:r w:rsidR="00BD7678" w:rsidRPr="00BD7678">
        <w:rPr>
          <w:rFonts w:eastAsia="Times New Roman" w:cstheme="minorHAnsi"/>
          <w:lang w:val="en-US" w:eastAsia="ar-SA"/>
        </w:rPr>
        <w:t>.</w:t>
      </w:r>
    </w:p>
    <w:p w:rsidR="00127FAA" w:rsidRPr="000E65C1" w:rsidRDefault="002D2329" w:rsidP="001F352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263</w:t>
      </w:r>
      <w:r w:rsidR="00EE786E"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Sbragaglia, V., Coco, S., Correia, R. A., Coll, M., </w:t>
      </w:r>
      <w:r w:rsidR="00127FAA" w:rsidRPr="000E65C1">
        <w:rPr>
          <w:rFonts w:eastAsia="Times New Roman" w:cstheme="minorHAnsi"/>
          <w:b/>
          <w:smallCaps/>
          <w:lang w:val="en-US" w:eastAsia="ar-SA"/>
        </w:rPr>
        <w:t>Arlinghaus, R</w:t>
      </w:r>
      <w:r w:rsidR="00DA63FC" w:rsidRPr="000E65C1">
        <w:rPr>
          <w:rFonts w:eastAsia="Times New Roman" w:cstheme="minorHAnsi"/>
          <w:lang w:val="en-US" w:eastAsia="ar-SA"/>
        </w:rPr>
        <w:t xml:space="preserve">. </w:t>
      </w:r>
      <w:r w:rsidR="00127FAA" w:rsidRPr="000E65C1">
        <w:rPr>
          <w:rFonts w:eastAsia="Times New Roman" w:cstheme="minorHAnsi"/>
          <w:lang w:val="en-US" w:eastAsia="ar-SA"/>
        </w:rPr>
        <w:t>2021. Analyzing publicly available videos about recreational fishing reveals key ecological and social insights: a case study about groupers in the Mediterranean Sea. Science of the Total Environment, 765, 14</w:t>
      </w:r>
      <w:r w:rsidR="001F352D" w:rsidRPr="000E65C1">
        <w:rPr>
          <w:rFonts w:eastAsia="Times New Roman" w:cstheme="minorHAnsi"/>
          <w:lang w:val="en-US" w:eastAsia="ar-SA"/>
        </w:rPr>
        <w:t>2672.</w:t>
      </w:r>
    </w:p>
    <w:p w:rsidR="00127FAA" w:rsidRPr="000E65C1" w:rsidRDefault="002D2329" w:rsidP="001F352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262</w:t>
      </w:r>
      <w:r w:rsidR="001F352D"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Sbragaglia, V., López-Olmeda, J. F., </w:t>
      </w:r>
      <w:proofErr w:type="spellStart"/>
      <w:r w:rsidR="00127FAA" w:rsidRPr="000E65C1">
        <w:rPr>
          <w:rFonts w:eastAsia="Times New Roman" w:cstheme="minorHAnsi"/>
          <w:smallCaps/>
          <w:lang w:val="en-US" w:eastAsia="ar-SA"/>
        </w:rPr>
        <w:t>Frigato</w:t>
      </w:r>
      <w:proofErr w:type="spellEnd"/>
      <w:r w:rsidR="00127FAA" w:rsidRPr="000E65C1">
        <w:rPr>
          <w:rFonts w:eastAsia="Times New Roman" w:cstheme="minorHAnsi"/>
          <w:smallCaps/>
          <w:lang w:val="en-US" w:eastAsia="ar-SA"/>
        </w:rPr>
        <w:t xml:space="preserve">, E., Bertolucci, C.,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w:t>
      </w:r>
      <w:r w:rsidR="001F352D" w:rsidRPr="000E65C1">
        <w:rPr>
          <w:rFonts w:eastAsia="Times New Roman" w:cstheme="minorHAnsi"/>
          <w:lang w:val="en-US" w:eastAsia="ar-SA"/>
        </w:rPr>
        <w:t xml:space="preserve"> 2021</w:t>
      </w:r>
      <w:r w:rsidR="00127FAA" w:rsidRPr="000E65C1">
        <w:rPr>
          <w:rFonts w:eastAsia="Times New Roman" w:cstheme="minorHAnsi"/>
          <w:lang w:val="en-US" w:eastAsia="ar-SA"/>
        </w:rPr>
        <w:t xml:space="preserve">. Size-selective mortality induces evolutionary changes in group risk-taking </w:t>
      </w:r>
      <w:proofErr w:type="spellStart"/>
      <w:r w:rsidR="00127FAA" w:rsidRPr="000E65C1">
        <w:rPr>
          <w:rFonts w:eastAsia="Times New Roman" w:cstheme="minorHAnsi"/>
          <w:lang w:val="en-US" w:eastAsia="ar-SA"/>
        </w:rPr>
        <w:t>behaviour</w:t>
      </w:r>
      <w:proofErr w:type="spellEnd"/>
      <w:r w:rsidR="00127FAA" w:rsidRPr="000E65C1">
        <w:rPr>
          <w:rFonts w:eastAsia="Times New Roman" w:cstheme="minorHAnsi"/>
          <w:lang w:val="en-US" w:eastAsia="ar-SA"/>
        </w:rPr>
        <w:t xml:space="preserve"> and the circadian system in a fish. Journal</w:t>
      </w:r>
      <w:r w:rsidR="001F352D" w:rsidRPr="000E65C1">
        <w:rPr>
          <w:rFonts w:eastAsia="Times New Roman" w:cstheme="minorHAnsi"/>
          <w:lang w:val="en-US" w:eastAsia="ar-SA"/>
        </w:rPr>
        <w:t xml:space="preserve"> of Animal Ecology, 90, 387–403.</w:t>
      </w:r>
    </w:p>
    <w:p w:rsidR="00127FAA" w:rsidRPr="000E65C1" w:rsidRDefault="002D2329" w:rsidP="001F352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t>261</w:t>
      </w:r>
      <w:r w:rsidR="001F352D" w:rsidRPr="00DD4650">
        <w:rPr>
          <w:rFonts w:eastAsia="Times New Roman" w:cstheme="minorHAnsi"/>
          <w:lang w:val="en-GB" w:eastAsia="ar-SA"/>
        </w:rPr>
        <w:t xml:space="preserve">. </w:t>
      </w:r>
      <w:r w:rsidR="00127FAA" w:rsidRPr="00DD4650">
        <w:rPr>
          <w:rFonts w:eastAsia="Times New Roman" w:cstheme="minorHAnsi"/>
          <w:smallCaps/>
          <w:lang w:val="en-GB" w:eastAsia="ar-SA"/>
        </w:rPr>
        <w:t xml:space="preserve">Roy, T., Fromm, K., Sbragaglia, V., Bierbach, D., </w:t>
      </w:r>
      <w:r w:rsidR="00127FAA" w:rsidRPr="00DD4650">
        <w:rPr>
          <w:rFonts w:eastAsia="Times New Roman" w:cstheme="minorHAnsi"/>
          <w:b/>
          <w:smallCaps/>
          <w:lang w:val="en-GB" w:eastAsia="ar-SA"/>
        </w:rPr>
        <w:t>Arlinghaus, R</w:t>
      </w:r>
      <w:r w:rsidR="00127FAA" w:rsidRPr="00DD4650">
        <w:rPr>
          <w:rFonts w:eastAsia="Times New Roman" w:cstheme="minorHAnsi"/>
          <w:b/>
          <w:lang w:val="en-GB" w:eastAsia="ar-SA"/>
        </w:rPr>
        <w:t>.</w:t>
      </w:r>
      <w:r w:rsidR="001F352D" w:rsidRPr="00DD4650">
        <w:rPr>
          <w:rFonts w:eastAsia="Times New Roman" w:cstheme="minorHAnsi"/>
          <w:lang w:val="en-GB" w:eastAsia="ar-SA"/>
        </w:rPr>
        <w:t xml:space="preserve"> </w:t>
      </w:r>
      <w:r w:rsidR="00127FAA" w:rsidRPr="00DD4650">
        <w:rPr>
          <w:rFonts w:eastAsia="Times New Roman" w:cstheme="minorHAnsi"/>
          <w:lang w:val="en-GB" w:eastAsia="ar-SA"/>
        </w:rPr>
        <w:t xml:space="preserve">2021. </w:t>
      </w:r>
      <w:r w:rsidR="00127FAA" w:rsidRPr="000E65C1">
        <w:rPr>
          <w:rFonts w:eastAsia="Times New Roman" w:cstheme="minorHAnsi"/>
          <w:lang w:val="en-US" w:eastAsia="ar-SA"/>
        </w:rPr>
        <w:t xml:space="preserve">Size selective harvesting does not result in reproductive isolation among experimental lines of zebrafish, </w:t>
      </w:r>
      <w:r w:rsidR="00127FAA" w:rsidRPr="000E65C1">
        <w:rPr>
          <w:rFonts w:eastAsia="Times New Roman" w:cstheme="minorHAnsi"/>
          <w:i/>
          <w:lang w:val="en-US" w:eastAsia="ar-SA"/>
        </w:rPr>
        <w:t>Danio rerio</w:t>
      </w:r>
      <w:r w:rsidR="00127FAA" w:rsidRPr="000E65C1">
        <w:rPr>
          <w:rFonts w:eastAsia="Times New Roman" w:cstheme="minorHAnsi"/>
          <w:lang w:val="en-US" w:eastAsia="ar-SA"/>
        </w:rPr>
        <w:t>: implications for managing harvest-induced evolution. Biology, 1</w:t>
      </w:r>
      <w:r w:rsidR="001F352D" w:rsidRPr="000E65C1">
        <w:rPr>
          <w:rFonts w:eastAsia="Times New Roman" w:cstheme="minorHAnsi"/>
          <w:lang w:val="en-US" w:eastAsia="ar-SA"/>
        </w:rPr>
        <w:t>0, 113.</w:t>
      </w:r>
    </w:p>
    <w:p w:rsidR="00127FAA" w:rsidRPr="000E65C1" w:rsidRDefault="002D2329" w:rsidP="001F352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260</w:t>
      </w:r>
      <w:r w:rsidR="001F352D" w:rsidRPr="000E65C1">
        <w:rPr>
          <w:rFonts w:eastAsia="Times New Roman" w:cstheme="minorHAnsi"/>
          <w:lang w:val="en-US" w:eastAsia="ar-SA"/>
        </w:rPr>
        <w:t xml:space="preserve">.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xml:space="preserve">., </w:t>
      </w:r>
      <w:proofErr w:type="spellStart"/>
      <w:r w:rsidR="00127FAA" w:rsidRPr="000E65C1">
        <w:rPr>
          <w:rFonts w:eastAsia="Times New Roman" w:cstheme="minorHAnsi"/>
          <w:smallCaps/>
          <w:lang w:val="en-US" w:eastAsia="ar-SA"/>
        </w:rPr>
        <w:t>Aas</w:t>
      </w:r>
      <w:proofErr w:type="spellEnd"/>
      <w:r w:rsidR="00127FAA" w:rsidRPr="000E65C1">
        <w:rPr>
          <w:rFonts w:eastAsia="Times New Roman" w:cstheme="minorHAnsi"/>
          <w:smallCaps/>
          <w:lang w:val="en-US" w:eastAsia="ar-SA"/>
        </w:rPr>
        <w:t xml:space="preserve">, Ø., Alós, J., Arismendi, I., Bower, S., Carle, S., </w:t>
      </w:r>
      <w:proofErr w:type="spellStart"/>
      <w:r w:rsidR="00127FAA" w:rsidRPr="000E65C1">
        <w:rPr>
          <w:rFonts w:eastAsia="Times New Roman" w:cstheme="minorHAnsi"/>
          <w:smallCaps/>
          <w:lang w:val="en-US" w:eastAsia="ar-SA"/>
        </w:rPr>
        <w:t>Czarkowski</w:t>
      </w:r>
      <w:proofErr w:type="spellEnd"/>
      <w:r w:rsidR="00127FAA" w:rsidRPr="000E65C1">
        <w:rPr>
          <w:rFonts w:eastAsia="Times New Roman" w:cstheme="minorHAnsi"/>
          <w:smallCaps/>
          <w:lang w:val="en-US" w:eastAsia="ar-SA"/>
        </w:rPr>
        <w:t xml:space="preserve">, T., Freire, K. M. F., Hu, J., Hunt, L. M., Lyach, R., </w:t>
      </w:r>
      <w:proofErr w:type="spellStart"/>
      <w:r w:rsidR="00127FAA" w:rsidRPr="000E65C1">
        <w:rPr>
          <w:rFonts w:eastAsia="Times New Roman" w:cstheme="minorHAnsi"/>
          <w:smallCaps/>
          <w:lang w:val="en-US" w:eastAsia="ar-SA"/>
        </w:rPr>
        <w:t>Kapusta</w:t>
      </w:r>
      <w:proofErr w:type="spellEnd"/>
      <w:r w:rsidR="00127FAA" w:rsidRPr="000E65C1">
        <w:rPr>
          <w:rFonts w:eastAsia="Times New Roman" w:cstheme="minorHAnsi"/>
          <w:smallCaps/>
          <w:lang w:val="en-US" w:eastAsia="ar-SA"/>
        </w:rPr>
        <w:t xml:space="preserve">, A., </w:t>
      </w:r>
      <w:proofErr w:type="spellStart"/>
      <w:r w:rsidR="00127FAA" w:rsidRPr="000E65C1">
        <w:rPr>
          <w:rFonts w:eastAsia="Times New Roman" w:cstheme="minorHAnsi"/>
          <w:smallCaps/>
          <w:lang w:val="en-US" w:eastAsia="ar-SA"/>
        </w:rPr>
        <w:t>Salmi</w:t>
      </w:r>
      <w:proofErr w:type="spellEnd"/>
      <w:r w:rsidR="00127FAA" w:rsidRPr="000E65C1">
        <w:rPr>
          <w:rFonts w:eastAsia="Times New Roman" w:cstheme="minorHAnsi"/>
          <w:smallCaps/>
          <w:lang w:val="en-US" w:eastAsia="ar-SA"/>
        </w:rPr>
        <w:t xml:space="preserve">, P., Schwab, A., Tsuboi, J., </w:t>
      </w:r>
      <w:proofErr w:type="spellStart"/>
      <w:r w:rsidR="00127FAA" w:rsidRPr="000E65C1">
        <w:rPr>
          <w:rFonts w:eastAsia="Times New Roman" w:cstheme="minorHAnsi"/>
          <w:smallCaps/>
          <w:lang w:val="en-US" w:eastAsia="ar-SA"/>
        </w:rPr>
        <w:t>Trella</w:t>
      </w:r>
      <w:proofErr w:type="spellEnd"/>
      <w:r w:rsidR="00127FAA" w:rsidRPr="000E65C1">
        <w:rPr>
          <w:rFonts w:eastAsia="Times New Roman" w:cstheme="minorHAnsi"/>
          <w:smallCaps/>
          <w:lang w:val="en-US" w:eastAsia="ar-SA"/>
        </w:rPr>
        <w:t>, M., McPhee, D., Potts,</w:t>
      </w:r>
      <w:r w:rsidR="001F352D" w:rsidRPr="000E65C1">
        <w:rPr>
          <w:rFonts w:eastAsia="Times New Roman" w:cstheme="minorHAnsi"/>
          <w:smallCaps/>
          <w:lang w:val="en-US" w:eastAsia="ar-SA"/>
        </w:rPr>
        <w:t xml:space="preserve"> W., </w:t>
      </w:r>
      <w:proofErr w:type="spellStart"/>
      <w:r w:rsidR="001F352D" w:rsidRPr="000E65C1">
        <w:rPr>
          <w:rFonts w:eastAsia="Times New Roman" w:cstheme="minorHAnsi"/>
          <w:smallCaps/>
          <w:lang w:val="en-US" w:eastAsia="ar-SA"/>
        </w:rPr>
        <w:t>Wolos</w:t>
      </w:r>
      <w:proofErr w:type="spellEnd"/>
      <w:r w:rsidR="001F352D" w:rsidRPr="000E65C1">
        <w:rPr>
          <w:rFonts w:eastAsia="Times New Roman" w:cstheme="minorHAnsi"/>
          <w:smallCaps/>
          <w:lang w:val="en-US" w:eastAsia="ar-SA"/>
        </w:rPr>
        <w:t>, A., Yang, Z.-J.</w:t>
      </w:r>
      <w:r w:rsidR="001F352D" w:rsidRPr="000E65C1">
        <w:rPr>
          <w:rFonts w:eastAsia="Times New Roman" w:cstheme="minorHAnsi"/>
          <w:lang w:val="en-US" w:eastAsia="ar-SA"/>
        </w:rPr>
        <w:t xml:space="preserve"> 2021</w:t>
      </w:r>
      <w:r w:rsidR="00127FAA" w:rsidRPr="000E65C1">
        <w:rPr>
          <w:rFonts w:eastAsia="Times New Roman" w:cstheme="minorHAnsi"/>
          <w:lang w:val="en-US" w:eastAsia="ar-SA"/>
        </w:rPr>
        <w:t>. Global participation in and public attitudes towards recreational fishing: international perspectives and developments. Reviews in Fisheries S</w:t>
      </w:r>
      <w:r w:rsidR="001F352D" w:rsidRPr="000E65C1">
        <w:rPr>
          <w:rFonts w:eastAsia="Times New Roman" w:cstheme="minorHAnsi"/>
          <w:lang w:val="en-US" w:eastAsia="ar-SA"/>
        </w:rPr>
        <w:t>cience &amp; Aquaculture, 29, 58-95</w:t>
      </w:r>
    </w:p>
    <w:p w:rsidR="00127FAA" w:rsidRPr="000E65C1" w:rsidRDefault="002D2329" w:rsidP="001F352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259</w:t>
      </w:r>
      <w:r w:rsidR="001F352D"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Nikolaus, R., Schafft, M., Maday, A., Klefoth, T., </w:t>
      </w:r>
      <w:r w:rsidR="001F352D" w:rsidRPr="000E65C1">
        <w:rPr>
          <w:rFonts w:eastAsia="Times New Roman" w:cstheme="minorHAnsi"/>
          <w:smallCaps/>
          <w:lang w:val="en-US" w:eastAsia="ar-SA"/>
        </w:rPr>
        <w:t xml:space="preserve">Wolter, C., </w:t>
      </w:r>
      <w:r w:rsidR="001F352D" w:rsidRPr="000E65C1">
        <w:rPr>
          <w:rFonts w:eastAsia="Times New Roman" w:cstheme="minorHAnsi"/>
          <w:b/>
          <w:smallCaps/>
          <w:lang w:val="en-US" w:eastAsia="ar-SA"/>
        </w:rPr>
        <w:t>Arlinghaus, R</w:t>
      </w:r>
      <w:r w:rsidR="001F352D" w:rsidRPr="000E65C1">
        <w:rPr>
          <w:rFonts w:eastAsia="Times New Roman" w:cstheme="minorHAnsi"/>
          <w:b/>
          <w:lang w:val="en-US" w:eastAsia="ar-SA"/>
        </w:rPr>
        <w:t>.</w:t>
      </w:r>
      <w:r w:rsidR="001F352D" w:rsidRPr="000E65C1">
        <w:rPr>
          <w:rFonts w:eastAsia="Times New Roman" w:cstheme="minorHAnsi"/>
          <w:lang w:val="en-US" w:eastAsia="ar-SA"/>
        </w:rPr>
        <w:t xml:space="preserve"> 2021</w:t>
      </w:r>
      <w:r w:rsidR="00127FAA" w:rsidRPr="000E65C1">
        <w:rPr>
          <w:rFonts w:eastAsia="Times New Roman" w:cstheme="minorHAnsi"/>
          <w:lang w:val="en-US" w:eastAsia="ar-SA"/>
        </w:rPr>
        <w:t>. Status of aquatic and riparian biodiversity in artificial lake ecosystems with and without management for recreational fisheries: implications for conservation. Aquatic Conservation: Marine and Fr</w:t>
      </w:r>
      <w:r w:rsidR="001F352D" w:rsidRPr="000E65C1">
        <w:rPr>
          <w:rFonts w:eastAsia="Times New Roman" w:cstheme="minorHAnsi"/>
          <w:lang w:val="en-US" w:eastAsia="ar-SA"/>
        </w:rPr>
        <w:t>eshwater Ecosystems 31, 153-172</w:t>
      </w:r>
    </w:p>
    <w:p w:rsidR="00127FAA" w:rsidRPr="000E65C1" w:rsidRDefault="002D2329" w:rsidP="001F352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258</w:t>
      </w:r>
      <w:r w:rsidR="001F352D"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Aspillaga, E.,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Martorell</w:t>
      </w:r>
      <w:r w:rsidR="00127FAA" w:rsidRPr="000E65C1">
        <w:rPr>
          <w:rFonts w:ascii="Cambria Math" w:eastAsia="Times New Roman" w:hAnsi="Cambria Math" w:cs="Cambria Math"/>
          <w:smallCaps/>
          <w:lang w:val="en-US" w:eastAsia="ar-SA"/>
        </w:rPr>
        <w:t>‑</w:t>
      </w:r>
      <w:r w:rsidR="00127FAA" w:rsidRPr="000E65C1">
        <w:rPr>
          <w:rFonts w:eastAsia="Times New Roman" w:cstheme="minorHAnsi"/>
          <w:smallCaps/>
          <w:lang w:val="en-US" w:eastAsia="ar-SA"/>
        </w:rPr>
        <w:t>Barcel</w:t>
      </w:r>
      <w:r w:rsidR="00127FAA" w:rsidRPr="000E65C1">
        <w:rPr>
          <w:rFonts w:ascii="Calibri" w:eastAsia="Times New Roman" w:hAnsi="Calibri" w:cs="Calibri"/>
          <w:smallCaps/>
          <w:lang w:val="en-US" w:eastAsia="ar-SA"/>
        </w:rPr>
        <w:t>ó</w:t>
      </w:r>
      <w:r w:rsidR="00127FAA" w:rsidRPr="000E65C1">
        <w:rPr>
          <w:rFonts w:eastAsia="Times New Roman" w:cstheme="minorHAnsi"/>
          <w:smallCaps/>
          <w:lang w:val="en-US" w:eastAsia="ar-SA"/>
        </w:rPr>
        <w:t xml:space="preserve">, M., </w:t>
      </w:r>
      <w:proofErr w:type="spellStart"/>
      <w:r w:rsidR="00127FAA" w:rsidRPr="000E65C1">
        <w:rPr>
          <w:rFonts w:eastAsia="Times New Roman" w:cstheme="minorHAnsi"/>
          <w:smallCaps/>
          <w:lang w:val="en-US" w:eastAsia="ar-SA"/>
        </w:rPr>
        <w:t>Follana</w:t>
      </w:r>
      <w:r w:rsidR="00127FAA" w:rsidRPr="000E65C1">
        <w:rPr>
          <w:rFonts w:ascii="Cambria Math" w:eastAsia="Times New Roman" w:hAnsi="Cambria Math" w:cs="Cambria Math"/>
          <w:smallCaps/>
          <w:lang w:val="en-US" w:eastAsia="ar-SA"/>
        </w:rPr>
        <w:t>‑</w:t>
      </w:r>
      <w:r w:rsidR="00127FAA" w:rsidRPr="000E65C1">
        <w:rPr>
          <w:rFonts w:eastAsia="Times New Roman" w:cstheme="minorHAnsi"/>
          <w:smallCaps/>
          <w:lang w:val="en-US" w:eastAsia="ar-SA"/>
        </w:rPr>
        <w:t>Bern</w:t>
      </w:r>
      <w:r w:rsidR="00127FAA" w:rsidRPr="000E65C1">
        <w:rPr>
          <w:rFonts w:ascii="Calibri" w:eastAsia="Times New Roman" w:hAnsi="Calibri" w:cs="Calibri"/>
          <w:smallCaps/>
          <w:lang w:val="en-US" w:eastAsia="ar-SA"/>
        </w:rPr>
        <w:t>á</w:t>
      </w:r>
      <w:proofErr w:type="spellEnd"/>
      <w:r w:rsidR="00127FAA" w:rsidRPr="000E65C1">
        <w:rPr>
          <w:rFonts w:eastAsia="Times New Roman" w:cstheme="minorHAnsi"/>
          <w:smallCaps/>
          <w:lang w:val="en-US" w:eastAsia="ar-SA"/>
        </w:rPr>
        <w:t xml:space="preserve">, G., Lana, A., </w:t>
      </w:r>
      <w:proofErr w:type="spellStart"/>
      <w:r w:rsidR="00127FAA" w:rsidRPr="000E65C1">
        <w:rPr>
          <w:rFonts w:eastAsia="Times New Roman" w:cstheme="minorHAnsi"/>
          <w:smallCaps/>
          <w:lang w:val="en-US" w:eastAsia="ar-SA"/>
        </w:rPr>
        <w:t>Campos</w:t>
      </w:r>
      <w:r w:rsidR="00127FAA" w:rsidRPr="000E65C1">
        <w:rPr>
          <w:rFonts w:ascii="Cambria Math" w:eastAsia="Times New Roman" w:hAnsi="Cambria Math" w:cs="Cambria Math"/>
          <w:smallCaps/>
          <w:lang w:val="en-US" w:eastAsia="ar-SA"/>
        </w:rPr>
        <w:t>‑</w:t>
      </w:r>
      <w:r w:rsidR="00127FAA" w:rsidRPr="000E65C1">
        <w:rPr>
          <w:rFonts w:eastAsia="Times New Roman" w:cstheme="minorHAnsi"/>
          <w:smallCaps/>
          <w:lang w:val="en-US" w:eastAsia="ar-SA"/>
        </w:rPr>
        <w:t>Candela</w:t>
      </w:r>
      <w:proofErr w:type="spellEnd"/>
      <w:r w:rsidR="00127FAA" w:rsidRPr="000E65C1">
        <w:rPr>
          <w:rFonts w:eastAsia="Times New Roman" w:cstheme="minorHAnsi"/>
          <w:smallCaps/>
          <w:lang w:val="en-US" w:eastAsia="ar-SA"/>
        </w:rPr>
        <w:t>, A., Al</w:t>
      </w:r>
      <w:r w:rsidR="00127FAA" w:rsidRPr="000E65C1">
        <w:rPr>
          <w:rFonts w:ascii="Calibri" w:eastAsia="Times New Roman" w:hAnsi="Calibri" w:cs="Calibri"/>
          <w:smallCaps/>
          <w:lang w:val="en-US" w:eastAsia="ar-SA"/>
        </w:rPr>
        <w:t>ó</w:t>
      </w:r>
      <w:r w:rsidR="00127FAA" w:rsidRPr="000E65C1">
        <w:rPr>
          <w:rFonts w:eastAsia="Times New Roman" w:cstheme="minorHAnsi"/>
          <w:smallCaps/>
          <w:lang w:val="en-US" w:eastAsia="ar-SA"/>
        </w:rPr>
        <w:t>s, J.</w:t>
      </w:r>
      <w:r w:rsidR="001F352D" w:rsidRPr="000E65C1">
        <w:rPr>
          <w:rFonts w:eastAsia="Times New Roman" w:cstheme="minorHAnsi"/>
          <w:lang w:val="en-US" w:eastAsia="ar-SA"/>
        </w:rPr>
        <w:t xml:space="preserve"> 2021</w:t>
      </w:r>
      <w:r w:rsidR="00127FAA" w:rsidRPr="000E65C1">
        <w:rPr>
          <w:rFonts w:eastAsia="Times New Roman" w:cstheme="minorHAnsi"/>
          <w:lang w:val="en-US" w:eastAsia="ar-SA"/>
        </w:rPr>
        <w:t>. Performance of a novel system for high</w:t>
      </w:r>
      <w:r w:rsidR="00127FAA" w:rsidRPr="000E65C1">
        <w:rPr>
          <w:rFonts w:ascii="Cambria Math" w:eastAsia="Times New Roman" w:hAnsi="Cambria Math" w:cs="Cambria Math"/>
          <w:lang w:val="en-US" w:eastAsia="ar-SA"/>
        </w:rPr>
        <w:t>‑</w:t>
      </w:r>
      <w:r w:rsidR="00127FAA" w:rsidRPr="000E65C1">
        <w:rPr>
          <w:rFonts w:eastAsia="Times New Roman" w:cstheme="minorHAnsi"/>
          <w:lang w:val="en-US" w:eastAsia="ar-SA"/>
        </w:rPr>
        <w:t>resolution tracking of marine fish societie</w:t>
      </w:r>
      <w:r w:rsidR="001F352D" w:rsidRPr="000E65C1">
        <w:rPr>
          <w:rFonts w:eastAsia="Times New Roman" w:cstheme="minorHAnsi"/>
          <w:lang w:val="en-US" w:eastAsia="ar-SA"/>
        </w:rPr>
        <w:t>s. Animal Biotelemetry, 9, 1-14.</w:t>
      </w:r>
    </w:p>
    <w:p w:rsidR="00127FAA" w:rsidRPr="000E65C1" w:rsidRDefault="002D2329" w:rsidP="001F352D">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t>257</w:t>
      </w:r>
      <w:r w:rsidR="001F352D"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Cooke, S. J., Twardek, W. M., Lynch, A. J., Cowx, I. G., Olden, J. D., </w:t>
      </w:r>
      <w:proofErr w:type="spellStart"/>
      <w:r w:rsidR="00127FAA" w:rsidRPr="000E65C1">
        <w:rPr>
          <w:rFonts w:eastAsia="Times New Roman" w:cstheme="minorHAnsi"/>
          <w:smallCaps/>
          <w:lang w:val="en-US" w:eastAsia="ar-SA"/>
        </w:rPr>
        <w:t>Funge</w:t>
      </w:r>
      <w:proofErr w:type="spellEnd"/>
      <w:r w:rsidR="00127FAA" w:rsidRPr="000E65C1">
        <w:rPr>
          <w:rFonts w:eastAsia="Times New Roman" w:cstheme="minorHAnsi"/>
          <w:smallCaps/>
          <w:lang w:val="en-US" w:eastAsia="ar-SA"/>
        </w:rPr>
        <w:t xml:space="preserve">-Smith, S., Lorenzen, K.,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xml:space="preserve">. Chen, Y., Weyl, O. L. F., Nyboer, E. A., </w:t>
      </w:r>
      <w:proofErr w:type="spellStart"/>
      <w:r w:rsidR="00127FAA" w:rsidRPr="000E65C1">
        <w:rPr>
          <w:rFonts w:eastAsia="Times New Roman" w:cstheme="minorHAnsi"/>
          <w:smallCaps/>
          <w:lang w:val="en-US" w:eastAsia="ar-SA"/>
        </w:rPr>
        <w:t>Pompeu</w:t>
      </w:r>
      <w:proofErr w:type="spellEnd"/>
      <w:r w:rsidR="00127FAA" w:rsidRPr="000E65C1">
        <w:rPr>
          <w:rFonts w:eastAsia="Times New Roman" w:cstheme="minorHAnsi"/>
          <w:smallCaps/>
          <w:lang w:val="en-US" w:eastAsia="ar-SA"/>
        </w:rPr>
        <w:t xml:space="preserve">, P. S., Carlson, S. M., Koehn, J. D., Pinder, A. C., Raghavan, R., Phang, S., Koning, A. A., Taylor, W. W., Bartley, D., Britton, J. R. </w:t>
      </w:r>
      <w:r w:rsidR="00127FAA" w:rsidRPr="000E65C1">
        <w:rPr>
          <w:rFonts w:eastAsia="Times New Roman" w:cstheme="minorHAnsi"/>
          <w:lang w:val="en-US" w:eastAsia="ar-SA"/>
        </w:rPr>
        <w:t xml:space="preserve">2021. A global perspective on the influence of the COVID-19 pandemic on freshwater fish biodiversity. </w:t>
      </w:r>
      <w:r w:rsidR="00127FAA" w:rsidRPr="000E65C1">
        <w:rPr>
          <w:rFonts w:eastAsia="Times New Roman" w:cstheme="minorHAnsi"/>
          <w:lang w:eastAsia="ar-SA"/>
        </w:rPr>
        <w:t xml:space="preserve">Biological </w:t>
      </w:r>
      <w:proofErr w:type="spellStart"/>
      <w:r w:rsidR="00127FAA" w:rsidRPr="000E65C1">
        <w:rPr>
          <w:rFonts w:eastAsia="Times New Roman" w:cstheme="minorHAnsi"/>
          <w:lang w:eastAsia="ar-SA"/>
        </w:rPr>
        <w:t>Conservation</w:t>
      </w:r>
      <w:proofErr w:type="spellEnd"/>
      <w:r w:rsidR="00127FAA" w:rsidRPr="000E65C1">
        <w:rPr>
          <w:rFonts w:eastAsia="Times New Roman" w:cstheme="minorHAnsi"/>
          <w:lang w:eastAsia="ar-SA"/>
        </w:rPr>
        <w:t>, 253, 108932</w:t>
      </w:r>
      <w:r w:rsidR="001F352D" w:rsidRPr="000E65C1">
        <w:rPr>
          <w:rFonts w:eastAsia="Times New Roman" w:cstheme="minorHAnsi"/>
          <w:lang w:eastAsia="ar-SA"/>
        </w:rPr>
        <w:t>.</w:t>
      </w:r>
    </w:p>
    <w:p w:rsidR="00127FAA" w:rsidRPr="000E65C1" w:rsidRDefault="002D2329" w:rsidP="001F352D">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256</w:t>
      </w:r>
      <w:r w:rsidR="001F352D" w:rsidRPr="000E65C1">
        <w:rPr>
          <w:rFonts w:eastAsia="Times New Roman" w:cstheme="minorHAnsi"/>
          <w:lang w:eastAsia="ar-SA"/>
        </w:rPr>
        <w:t xml:space="preserve">. </w:t>
      </w:r>
      <w:r w:rsidR="00127FAA" w:rsidRPr="000E65C1">
        <w:rPr>
          <w:rFonts w:eastAsia="Times New Roman" w:cstheme="minorHAnsi"/>
          <w:b/>
          <w:smallCaps/>
          <w:lang w:eastAsia="ar-SA"/>
        </w:rPr>
        <w:t>Arlinghaus, R</w:t>
      </w:r>
      <w:r w:rsidR="00127FAA" w:rsidRPr="000E65C1">
        <w:rPr>
          <w:rFonts w:eastAsia="Times New Roman" w:cstheme="minorHAnsi"/>
          <w:smallCaps/>
          <w:lang w:eastAsia="ar-SA"/>
        </w:rPr>
        <w:t>., Cyrus, E.-M</w:t>
      </w:r>
      <w:r w:rsidR="001F352D" w:rsidRPr="000E65C1">
        <w:rPr>
          <w:rFonts w:eastAsia="Times New Roman" w:cstheme="minorHAnsi"/>
          <w:lang w:eastAsia="ar-SA"/>
        </w:rPr>
        <w:t>. 2020</w:t>
      </w:r>
      <w:r w:rsidR="00127FAA" w:rsidRPr="000E65C1">
        <w:rPr>
          <w:rFonts w:eastAsia="Times New Roman" w:cstheme="minorHAnsi"/>
          <w:lang w:eastAsia="ar-SA"/>
        </w:rPr>
        <w:t>. Wissenschaftskommunikation gewinnbringend gestalten - Beispiele aus der sozial-ökologischen Fischereiforschung</w:t>
      </w:r>
      <w:r w:rsidR="001F352D" w:rsidRPr="000E65C1">
        <w:rPr>
          <w:rFonts w:eastAsia="Times New Roman" w:cstheme="minorHAnsi"/>
          <w:lang w:eastAsia="ar-SA"/>
        </w:rPr>
        <w:t>. Forschung, 13, 85-94.</w:t>
      </w:r>
    </w:p>
    <w:p w:rsidR="00127FAA" w:rsidRPr="000E65C1" w:rsidRDefault="002D2329" w:rsidP="001F352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lastRenderedPageBreak/>
        <w:t>255</w:t>
      </w:r>
      <w:r w:rsidR="001F352D" w:rsidRPr="000E65C1">
        <w:rPr>
          <w:rFonts w:eastAsia="Times New Roman" w:cstheme="minorHAnsi"/>
          <w:lang w:eastAsia="ar-SA"/>
        </w:rPr>
        <w:t xml:space="preserve">. </w:t>
      </w:r>
      <w:r w:rsidR="00127FAA" w:rsidRPr="000E65C1">
        <w:rPr>
          <w:rFonts w:eastAsia="Times New Roman" w:cstheme="minorHAnsi"/>
          <w:smallCaps/>
          <w:lang w:eastAsia="ar-SA"/>
        </w:rPr>
        <w:t xml:space="preserve">Nikolaus, R., Matern, S., Schafft, M., Klefoth, T., Maday, A., Wolter, C., Manfrin, A., Lemm, J. U., </w:t>
      </w:r>
      <w:r w:rsidR="00127FAA" w:rsidRPr="000E65C1">
        <w:rPr>
          <w:rFonts w:eastAsia="Times New Roman" w:cstheme="minorHAnsi"/>
          <w:b/>
          <w:smallCaps/>
          <w:lang w:eastAsia="ar-SA"/>
        </w:rPr>
        <w:t>Arlinghaus, R</w:t>
      </w:r>
      <w:r w:rsidR="00127FAA" w:rsidRPr="000E65C1">
        <w:rPr>
          <w:rFonts w:eastAsia="Times New Roman" w:cstheme="minorHAnsi"/>
          <w:smallCaps/>
          <w:lang w:eastAsia="ar-SA"/>
        </w:rPr>
        <w:t xml:space="preserve">. </w:t>
      </w:r>
      <w:r w:rsidR="00127FAA" w:rsidRPr="000E65C1">
        <w:rPr>
          <w:rFonts w:eastAsia="Times New Roman" w:cstheme="minorHAnsi"/>
          <w:lang w:eastAsia="ar-SA"/>
        </w:rPr>
        <w:t xml:space="preserve">2020. Einfluss </w:t>
      </w:r>
      <w:proofErr w:type="spellStart"/>
      <w:r w:rsidR="00127FAA" w:rsidRPr="000E65C1">
        <w:rPr>
          <w:rFonts w:eastAsia="Times New Roman" w:cstheme="minorHAnsi"/>
          <w:lang w:eastAsia="ar-SA"/>
        </w:rPr>
        <w:t>anglerischer</w:t>
      </w:r>
      <w:proofErr w:type="spellEnd"/>
      <w:r w:rsidR="00127FAA" w:rsidRPr="000E65C1">
        <w:rPr>
          <w:rFonts w:eastAsia="Times New Roman" w:cstheme="minorHAnsi"/>
          <w:lang w:eastAsia="ar-SA"/>
        </w:rPr>
        <w:t xml:space="preserve"> Bewirtschaftung auf die Biodiversität von Baggerseen: Eine vergleichende Studie verschiedener gewässergebundener Organismengru</w:t>
      </w:r>
      <w:r w:rsidR="001F352D" w:rsidRPr="000E65C1">
        <w:rPr>
          <w:rFonts w:eastAsia="Times New Roman" w:cstheme="minorHAnsi"/>
          <w:lang w:eastAsia="ar-SA"/>
        </w:rPr>
        <w:t xml:space="preserve">ppen. </w:t>
      </w:r>
      <w:proofErr w:type="spellStart"/>
      <w:r w:rsidR="001F352D" w:rsidRPr="000E65C1">
        <w:rPr>
          <w:rFonts w:eastAsia="Times New Roman" w:cstheme="minorHAnsi"/>
          <w:lang w:val="en-US" w:eastAsia="ar-SA"/>
        </w:rPr>
        <w:t>Lauterbornia</w:t>
      </w:r>
      <w:proofErr w:type="spellEnd"/>
      <w:r w:rsidR="001F352D" w:rsidRPr="000E65C1">
        <w:rPr>
          <w:rFonts w:eastAsia="Times New Roman" w:cstheme="minorHAnsi"/>
          <w:lang w:val="en-US" w:eastAsia="ar-SA"/>
        </w:rPr>
        <w:t>, 87, 153-187.</w:t>
      </w:r>
    </w:p>
    <w:p w:rsidR="00127FAA" w:rsidRPr="000E65C1" w:rsidRDefault="002D2329" w:rsidP="0096603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254</w:t>
      </w:r>
      <w:r w:rsidR="00966034"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Sbragaglia, V., </w:t>
      </w:r>
      <w:r w:rsidR="00127FAA" w:rsidRPr="000E65C1">
        <w:rPr>
          <w:rFonts w:eastAsia="Times New Roman" w:cstheme="minorHAnsi"/>
          <w:b/>
          <w:smallCaps/>
          <w:lang w:val="en-US" w:eastAsia="ar-SA"/>
        </w:rPr>
        <w:t>Arlinghaus, R</w:t>
      </w:r>
      <w:r w:rsidR="00966034" w:rsidRPr="000E65C1">
        <w:rPr>
          <w:rFonts w:eastAsia="Times New Roman" w:cstheme="minorHAnsi"/>
          <w:lang w:val="en-US" w:eastAsia="ar-SA"/>
        </w:rPr>
        <w:t>. 2020</w:t>
      </w:r>
      <w:r w:rsidR="00127FAA" w:rsidRPr="000E65C1">
        <w:rPr>
          <w:rFonts w:eastAsia="Times New Roman" w:cstheme="minorHAnsi"/>
          <w:lang w:val="en-US" w:eastAsia="ar-SA"/>
        </w:rPr>
        <w:t>. Conservation bottom-up initiatives in marine recreational spearfishing suggest the emergence of positive attitudes towards conservati</w:t>
      </w:r>
      <w:r w:rsidR="00966034" w:rsidRPr="000E65C1">
        <w:rPr>
          <w:rFonts w:eastAsia="Times New Roman" w:cstheme="minorHAnsi"/>
          <w:lang w:val="en-US" w:eastAsia="ar-SA"/>
        </w:rPr>
        <w:t>on. Scientia Marina 84, 441-444.</w:t>
      </w:r>
    </w:p>
    <w:p w:rsidR="00127FAA" w:rsidRPr="000E65C1" w:rsidRDefault="002D2329" w:rsidP="0096603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253</w:t>
      </w:r>
      <w:r w:rsidR="00966034" w:rsidRPr="000E65C1">
        <w:rPr>
          <w:rFonts w:eastAsia="Times New Roman" w:cstheme="minorHAnsi"/>
          <w:lang w:val="en-US" w:eastAsia="ar-SA"/>
        </w:rPr>
        <w:t xml:space="preserve">.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Beardmore, B., Riepe, C., Pagel, T</w:t>
      </w:r>
      <w:r w:rsidR="00966034" w:rsidRPr="000E65C1">
        <w:rPr>
          <w:rFonts w:eastAsia="Times New Roman" w:cstheme="minorHAnsi"/>
          <w:lang w:val="en-US" w:eastAsia="ar-SA"/>
        </w:rPr>
        <w:t>. 2020</w:t>
      </w:r>
      <w:r w:rsidR="00127FAA" w:rsidRPr="000E65C1">
        <w:rPr>
          <w:rFonts w:eastAsia="Times New Roman" w:cstheme="minorHAnsi"/>
          <w:lang w:val="en-US" w:eastAsia="ar-SA"/>
        </w:rPr>
        <w:t xml:space="preserve">. Species-specific preference heterogeneity in German freshwater anglers, with implications for management. Journal of Outdoor Recreation and Tourism, 32, </w:t>
      </w:r>
      <w:r w:rsidR="00966034" w:rsidRPr="000E65C1">
        <w:rPr>
          <w:rFonts w:eastAsia="Times New Roman" w:cstheme="minorHAnsi"/>
          <w:lang w:val="en-US" w:eastAsia="ar-SA"/>
        </w:rPr>
        <w:t>100216.</w:t>
      </w:r>
    </w:p>
    <w:p w:rsidR="00127FAA" w:rsidRPr="000E65C1" w:rsidRDefault="002D2329" w:rsidP="0096603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252</w:t>
      </w:r>
      <w:r w:rsidR="00966034"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Sbragaglia, V., Correia, R. A., Coco, S.,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xml:space="preserve">. </w:t>
      </w:r>
      <w:r w:rsidR="00966034" w:rsidRPr="000E65C1">
        <w:rPr>
          <w:rFonts w:eastAsia="Times New Roman" w:cstheme="minorHAnsi"/>
          <w:lang w:val="en-US" w:eastAsia="ar-SA"/>
        </w:rPr>
        <w:t xml:space="preserve">2020. Data mining on YouTube </w:t>
      </w:r>
      <w:r w:rsidR="00127FAA" w:rsidRPr="000E65C1">
        <w:rPr>
          <w:rFonts w:eastAsia="Times New Roman" w:cstheme="minorHAnsi"/>
          <w:lang w:val="en-US" w:eastAsia="ar-SA"/>
        </w:rPr>
        <w:t xml:space="preserve">reveals fisher group-specific harvesting patterns and social engagement in recreational anglers and </w:t>
      </w:r>
      <w:proofErr w:type="spellStart"/>
      <w:r w:rsidR="00127FAA" w:rsidRPr="000E65C1">
        <w:rPr>
          <w:rFonts w:eastAsia="Times New Roman" w:cstheme="minorHAnsi"/>
          <w:lang w:val="en-US" w:eastAsia="ar-SA"/>
        </w:rPr>
        <w:t>spearfishers</w:t>
      </w:r>
      <w:proofErr w:type="spellEnd"/>
      <w:r w:rsidR="00127FAA" w:rsidRPr="000E65C1">
        <w:rPr>
          <w:rFonts w:eastAsia="Times New Roman" w:cstheme="minorHAnsi"/>
          <w:lang w:val="en-US" w:eastAsia="ar-SA"/>
        </w:rPr>
        <w:t>. ICES Journal o</w:t>
      </w:r>
      <w:r w:rsidR="00966034" w:rsidRPr="000E65C1">
        <w:rPr>
          <w:rFonts w:eastAsia="Times New Roman" w:cstheme="minorHAnsi"/>
          <w:lang w:val="en-US" w:eastAsia="ar-SA"/>
        </w:rPr>
        <w:t>f Marine Science, 77, 2234-2244.</w:t>
      </w:r>
    </w:p>
    <w:p w:rsidR="00127FAA" w:rsidRPr="000E65C1" w:rsidRDefault="002D2329" w:rsidP="0096603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251</w:t>
      </w:r>
      <w:r w:rsidR="00966034"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Vølstad, J. H., </w:t>
      </w:r>
      <w:proofErr w:type="spellStart"/>
      <w:r w:rsidR="00127FAA" w:rsidRPr="000E65C1">
        <w:rPr>
          <w:rFonts w:eastAsia="Times New Roman" w:cstheme="minorHAnsi"/>
          <w:smallCaps/>
          <w:lang w:val="en-US" w:eastAsia="ar-SA"/>
        </w:rPr>
        <w:t>Christman</w:t>
      </w:r>
      <w:proofErr w:type="spellEnd"/>
      <w:r w:rsidR="00127FAA" w:rsidRPr="000E65C1">
        <w:rPr>
          <w:rFonts w:eastAsia="Times New Roman" w:cstheme="minorHAnsi"/>
          <w:smallCaps/>
          <w:lang w:val="en-US" w:eastAsia="ar-SA"/>
        </w:rPr>
        <w:t xml:space="preserve">, M., Ferter, K., </w:t>
      </w:r>
      <w:proofErr w:type="spellStart"/>
      <w:r w:rsidR="00127FAA" w:rsidRPr="000E65C1">
        <w:rPr>
          <w:rFonts w:eastAsia="Times New Roman" w:cstheme="minorHAnsi"/>
          <w:smallCaps/>
          <w:lang w:val="en-US" w:eastAsia="ar-SA"/>
        </w:rPr>
        <w:t>Kleiven</w:t>
      </w:r>
      <w:proofErr w:type="spellEnd"/>
      <w:r w:rsidR="00127FAA" w:rsidRPr="000E65C1">
        <w:rPr>
          <w:rFonts w:eastAsia="Times New Roman" w:cstheme="minorHAnsi"/>
          <w:smallCaps/>
          <w:lang w:val="en-US" w:eastAsia="ar-SA"/>
        </w:rPr>
        <w:t xml:space="preserve">, A. R., </w:t>
      </w:r>
      <w:proofErr w:type="spellStart"/>
      <w:r w:rsidR="00127FAA" w:rsidRPr="000E65C1">
        <w:rPr>
          <w:rFonts w:eastAsia="Times New Roman" w:cstheme="minorHAnsi"/>
          <w:smallCaps/>
          <w:lang w:val="en-US" w:eastAsia="ar-SA"/>
        </w:rPr>
        <w:t>Otterå</w:t>
      </w:r>
      <w:proofErr w:type="spellEnd"/>
      <w:r w:rsidR="00127FAA" w:rsidRPr="000E65C1">
        <w:rPr>
          <w:rFonts w:eastAsia="Times New Roman" w:cstheme="minorHAnsi"/>
          <w:smallCaps/>
          <w:lang w:val="en-US" w:eastAsia="ar-SA"/>
        </w:rPr>
        <w:t xml:space="preserve">, H., </w:t>
      </w:r>
      <w:proofErr w:type="spellStart"/>
      <w:r w:rsidR="00127FAA" w:rsidRPr="000E65C1">
        <w:rPr>
          <w:rFonts w:eastAsia="Times New Roman" w:cstheme="minorHAnsi"/>
          <w:smallCaps/>
          <w:lang w:val="en-US" w:eastAsia="ar-SA"/>
        </w:rPr>
        <w:t>Aas</w:t>
      </w:r>
      <w:proofErr w:type="spellEnd"/>
      <w:r w:rsidR="00127FAA" w:rsidRPr="000E65C1">
        <w:rPr>
          <w:rFonts w:eastAsia="Times New Roman" w:cstheme="minorHAnsi"/>
          <w:smallCaps/>
          <w:lang w:val="en-US" w:eastAsia="ar-SA"/>
        </w:rPr>
        <w:t xml:space="preserve">, Ø.,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xml:space="preserve">., </w:t>
      </w:r>
      <w:proofErr w:type="spellStart"/>
      <w:r w:rsidR="00127FAA" w:rsidRPr="000E65C1">
        <w:rPr>
          <w:rFonts w:eastAsia="Times New Roman" w:cstheme="minorHAnsi"/>
          <w:smallCaps/>
          <w:lang w:val="en-US" w:eastAsia="ar-SA"/>
        </w:rPr>
        <w:t>Borch</w:t>
      </w:r>
      <w:proofErr w:type="spellEnd"/>
      <w:r w:rsidR="00127FAA" w:rsidRPr="000E65C1">
        <w:rPr>
          <w:rFonts w:eastAsia="Times New Roman" w:cstheme="minorHAnsi"/>
          <w:smallCaps/>
          <w:lang w:val="en-US" w:eastAsia="ar-SA"/>
        </w:rPr>
        <w:t xml:space="preserve">, T., Colman, J., Hartill, B., Haugen, T. O., Hyder, K., Lyle, J. M., </w:t>
      </w:r>
      <w:proofErr w:type="spellStart"/>
      <w:r w:rsidR="00127FAA" w:rsidRPr="000E65C1">
        <w:rPr>
          <w:rFonts w:eastAsia="Times New Roman" w:cstheme="minorHAnsi"/>
          <w:smallCaps/>
          <w:lang w:val="en-US" w:eastAsia="ar-SA"/>
        </w:rPr>
        <w:t>Ohldieck</w:t>
      </w:r>
      <w:proofErr w:type="spellEnd"/>
      <w:r w:rsidR="00127FAA" w:rsidRPr="000E65C1">
        <w:rPr>
          <w:rFonts w:eastAsia="Times New Roman" w:cstheme="minorHAnsi"/>
          <w:smallCaps/>
          <w:lang w:val="en-US" w:eastAsia="ar-SA"/>
        </w:rPr>
        <w:t>, M. J., Skov, C., Strehlow, H. V., van Voorhees, D., Weltersbach, M. S., Weber, E. D</w:t>
      </w:r>
      <w:r w:rsidR="00966034" w:rsidRPr="000E65C1">
        <w:rPr>
          <w:rFonts w:eastAsia="Times New Roman" w:cstheme="minorHAnsi"/>
          <w:lang w:val="en-US" w:eastAsia="ar-SA"/>
        </w:rPr>
        <w:t>. 2020</w:t>
      </w:r>
      <w:r w:rsidR="00127FAA" w:rsidRPr="000E65C1">
        <w:rPr>
          <w:rFonts w:eastAsia="Times New Roman" w:cstheme="minorHAnsi"/>
          <w:lang w:val="en-US" w:eastAsia="ar-SA"/>
        </w:rPr>
        <w:t>. Field surveying of marine recreational fisheries in Norway using a novel spatial sampling frame reveals striking under-coverage of alternative sampling frames. ICES Journal o</w:t>
      </w:r>
      <w:r w:rsidR="00966034" w:rsidRPr="000E65C1">
        <w:rPr>
          <w:rFonts w:eastAsia="Times New Roman" w:cstheme="minorHAnsi"/>
          <w:lang w:val="en-US" w:eastAsia="ar-SA"/>
        </w:rPr>
        <w:t>f Marine Science, 77, 2192-2205.</w:t>
      </w:r>
    </w:p>
    <w:p w:rsidR="00127FAA" w:rsidRPr="000E65C1" w:rsidRDefault="002D2329" w:rsidP="0096603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t>250</w:t>
      </w:r>
      <w:r w:rsidR="00966034"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Jarić, I., Roll, U.,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xml:space="preserve">., </w:t>
      </w:r>
      <w:proofErr w:type="spellStart"/>
      <w:r w:rsidR="00127FAA" w:rsidRPr="000E65C1">
        <w:rPr>
          <w:rFonts w:eastAsia="Times New Roman" w:cstheme="minorHAnsi"/>
          <w:smallCaps/>
          <w:lang w:val="en-US" w:eastAsia="ar-SA"/>
        </w:rPr>
        <w:t>Belmaker</w:t>
      </w:r>
      <w:proofErr w:type="spellEnd"/>
      <w:r w:rsidR="00127FAA" w:rsidRPr="000E65C1">
        <w:rPr>
          <w:rFonts w:eastAsia="Times New Roman" w:cstheme="minorHAnsi"/>
          <w:smallCaps/>
          <w:lang w:val="en-US" w:eastAsia="ar-SA"/>
        </w:rPr>
        <w:t xml:space="preserve">, J., Chen, Y., China, V., </w:t>
      </w:r>
      <w:proofErr w:type="spellStart"/>
      <w:r w:rsidR="00127FAA" w:rsidRPr="000E65C1">
        <w:rPr>
          <w:rFonts w:eastAsia="Times New Roman" w:cstheme="minorHAnsi"/>
          <w:smallCaps/>
          <w:lang w:val="en-US" w:eastAsia="ar-SA"/>
        </w:rPr>
        <w:t>Douda</w:t>
      </w:r>
      <w:proofErr w:type="spellEnd"/>
      <w:r w:rsidR="00127FAA" w:rsidRPr="000E65C1">
        <w:rPr>
          <w:rFonts w:eastAsia="Times New Roman" w:cstheme="minorHAnsi"/>
          <w:smallCaps/>
          <w:lang w:val="en-US" w:eastAsia="ar-SA"/>
        </w:rPr>
        <w:t xml:space="preserve">, K., </w:t>
      </w:r>
      <w:proofErr w:type="spellStart"/>
      <w:r w:rsidR="00127FAA" w:rsidRPr="000E65C1">
        <w:rPr>
          <w:rFonts w:eastAsia="Times New Roman" w:cstheme="minorHAnsi"/>
          <w:smallCaps/>
          <w:lang w:val="en-US" w:eastAsia="ar-SA"/>
        </w:rPr>
        <w:t>Essl</w:t>
      </w:r>
      <w:proofErr w:type="spellEnd"/>
      <w:r w:rsidR="00127FAA" w:rsidRPr="000E65C1">
        <w:rPr>
          <w:rFonts w:eastAsia="Times New Roman" w:cstheme="minorHAnsi"/>
          <w:smallCaps/>
          <w:lang w:val="en-US" w:eastAsia="ar-SA"/>
        </w:rPr>
        <w:t xml:space="preserve">, F., Jähnig, S. C., Jeschke, J. M., Kalinkat, G., </w:t>
      </w:r>
      <w:proofErr w:type="spellStart"/>
      <w:r w:rsidR="00127FAA" w:rsidRPr="000E65C1">
        <w:rPr>
          <w:rFonts w:eastAsia="Times New Roman" w:cstheme="minorHAnsi"/>
          <w:smallCaps/>
          <w:lang w:val="en-US" w:eastAsia="ar-SA"/>
        </w:rPr>
        <w:t>Kalous</w:t>
      </w:r>
      <w:proofErr w:type="spellEnd"/>
      <w:r w:rsidR="00127FAA" w:rsidRPr="000E65C1">
        <w:rPr>
          <w:rFonts w:eastAsia="Times New Roman" w:cstheme="minorHAnsi"/>
          <w:smallCaps/>
          <w:lang w:val="en-US" w:eastAsia="ar-SA"/>
        </w:rPr>
        <w:t xml:space="preserve">, L., Ladle, R., Lennox, R. J., Rosa, R., Sbragaglia, V., </w:t>
      </w:r>
      <w:proofErr w:type="spellStart"/>
      <w:r w:rsidR="00127FAA" w:rsidRPr="000E65C1">
        <w:rPr>
          <w:rFonts w:eastAsia="Times New Roman" w:cstheme="minorHAnsi"/>
          <w:smallCaps/>
          <w:lang w:val="en-US" w:eastAsia="ar-SA"/>
        </w:rPr>
        <w:t>Sherren</w:t>
      </w:r>
      <w:proofErr w:type="spellEnd"/>
      <w:r w:rsidR="00127FAA" w:rsidRPr="000E65C1">
        <w:rPr>
          <w:rFonts w:eastAsia="Times New Roman" w:cstheme="minorHAnsi"/>
          <w:smallCaps/>
          <w:lang w:val="en-US" w:eastAsia="ar-SA"/>
        </w:rPr>
        <w:t xml:space="preserve">, K., </w:t>
      </w:r>
      <w:proofErr w:type="spellStart"/>
      <w:r w:rsidR="00127FAA" w:rsidRPr="000E65C1">
        <w:rPr>
          <w:rFonts w:eastAsia="Times New Roman" w:cstheme="minorHAnsi"/>
          <w:smallCaps/>
          <w:lang w:val="en-US" w:eastAsia="ar-SA"/>
        </w:rPr>
        <w:t>Šmejkal</w:t>
      </w:r>
      <w:proofErr w:type="spellEnd"/>
      <w:r w:rsidR="00127FAA" w:rsidRPr="000E65C1">
        <w:rPr>
          <w:rFonts w:eastAsia="Times New Roman" w:cstheme="minorHAnsi"/>
          <w:smallCaps/>
          <w:lang w:val="en-US" w:eastAsia="ar-SA"/>
        </w:rPr>
        <w:t>, M., Soriano-Redondo, A., Souza, A. T., Wolter, C., Correia, R. A.</w:t>
      </w:r>
      <w:r w:rsidR="00966034" w:rsidRPr="000E65C1">
        <w:rPr>
          <w:rFonts w:eastAsia="Times New Roman" w:cstheme="minorHAnsi"/>
          <w:lang w:val="en-US" w:eastAsia="ar-SA"/>
        </w:rPr>
        <w:t xml:space="preserve"> 2020</w:t>
      </w:r>
      <w:r w:rsidR="00127FAA" w:rsidRPr="000E65C1">
        <w:rPr>
          <w:rFonts w:eastAsia="Times New Roman" w:cstheme="minorHAnsi"/>
          <w:lang w:val="en-US" w:eastAsia="ar-SA"/>
        </w:rPr>
        <w:t xml:space="preserve">. Expanding conservation </w:t>
      </w:r>
      <w:proofErr w:type="spellStart"/>
      <w:r w:rsidR="00127FAA" w:rsidRPr="000E65C1">
        <w:rPr>
          <w:rFonts w:eastAsia="Times New Roman" w:cstheme="minorHAnsi"/>
          <w:lang w:val="en-US" w:eastAsia="ar-SA"/>
        </w:rPr>
        <w:t>culturomics</w:t>
      </w:r>
      <w:proofErr w:type="spellEnd"/>
      <w:r w:rsidR="00127FAA" w:rsidRPr="000E65C1">
        <w:rPr>
          <w:rFonts w:eastAsia="Times New Roman" w:cstheme="minorHAnsi"/>
          <w:lang w:val="en-US" w:eastAsia="ar-SA"/>
        </w:rPr>
        <w:t xml:space="preserve"> and </w:t>
      </w:r>
      <w:proofErr w:type="spellStart"/>
      <w:r w:rsidR="00127FAA" w:rsidRPr="000E65C1">
        <w:rPr>
          <w:rFonts w:eastAsia="Times New Roman" w:cstheme="minorHAnsi"/>
          <w:lang w:val="en-US" w:eastAsia="ar-SA"/>
        </w:rPr>
        <w:t>iEcology</w:t>
      </w:r>
      <w:proofErr w:type="spellEnd"/>
      <w:r w:rsidR="00127FAA" w:rsidRPr="000E65C1">
        <w:rPr>
          <w:rFonts w:eastAsia="Times New Roman" w:cstheme="minorHAnsi"/>
          <w:lang w:val="en-US" w:eastAsia="ar-SA"/>
        </w:rPr>
        <w:t xml:space="preserve"> from terrestrial to aquatic re</w:t>
      </w:r>
      <w:r w:rsidR="00966034" w:rsidRPr="000E65C1">
        <w:rPr>
          <w:rFonts w:eastAsia="Times New Roman" w:cstheme="minorHAnsi"/>
          <w:lang w:val="en-US" w:eastAsia="ar-SA"/>
        </w:rPr>
        <w:t xml:space="preserve">alms. </w:t>
      </w:r>
      <w:proofErr w:type="spellStart"/>
      <w:r w:rsidR="00966034" w:rsidRPr="000E65C1">
        <w:rPr>
          <w:rFonts w:eastAsia="Times New Roman" w:cstheme="minorHAnsi"/>
          <w:lang w:eastAsia="ar-SA"/>
        </w:rPr>
        <w:t>PLoS</w:t>
      </w:r>
      <w:proofErr w:type="spellEnd"/>
      <w:r w:rsidR="00966034" w:rsidRPr="000E65C1">
        <w:rPr>
          <w:rFonts w:eastAsia="Times New Roman" w:cstheme="minorHAnsi"/>
          <w:lang w:eastAsia="ar-SA"/>
        </w:rPr>
        <w:t xml:space="preserve"> </w:t>
      </w:r>
      <w:proofErr w:type="spellStart"/>
      <w:r w:rsidR="00966034" w:rsidRPr="000E65C1">
        <w:rPr>
          <w:rFonts w:eastAsia="Times New Roman" w:cstheme="minorHAnsi"/>
          <w:lang w:eastAsia="ar-SA"/>
        </w:rPr>
        <w:t>Biology</w:t>
      </w:r>
      <w:proofErr w:type="spellEnd"/>
      <w:r w:rsidR="00966034" w:rsidRPr="000E65C1">
        <w:rPr>
          <w:rFonts w:eastAsia="Times New Roman" w:cstheme="minorHAnsi"/>
          <w:lang w:eastAsia="ar-SA"/>
        </w:rPr>
        <w:t xml:space="preserve"> 18, e3000935.</w:t>
      </w:r>
    </w:p>
    <w:p w:rsidR="00127FAA" w:rsidRPr="000E65C1" w:rsidRDefault="002D2329" w:rsidP="0096603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249</w:t>
      </w:r>
      <w:r w:rsidR="00966034" w:rsidRPr="000E65C1">
        <w:rPr>
          <w:rFonts w:eastAsia="Times New Roman" w:cstheme="minorHAnsi"/>
          <w:lang w:eastAsia="ar-SA"/>
        </w:rPr>
        <w:t xml:space="preserve">. </w:t>
      </w:r>
      <w:r w:rsidR="00127FAA" w:rsidRPr="000E65C1">
        <w:rPr>
          <w:rFonts w:eastAsia="Times New Roman" w:cstheme="minorHAnsi"/>
          <w:smallCaps/>
          <w:lang w:eastAsia="ar-SA"/>
        </w:rPr>
        <w:t xml:space="preserve">Cyrus, E.-M., Klefoth, T., Wolter, C., Nikolaus, R., Matern, S., Schafft, M., </w:t>
      </w:r>
      <w:r w:rsidR="00127FAA" w:rsidRPr="000E65C1">
        <w:rPr>
          <w:rFonts w:eastAsia="Times New Roman" w:cstheme="minorHAnsi"/>
          <w:b/>
          <w:smallCaps/>
          <w:lang w:eastAsia="ar-SA"/>
        </w:rPr>
        <w:t>Arlinghaus, R</w:t>
      </w:r>
      <w:r w:rsidR="00127FAA" w:rsidRPr="000E65C1">
        <w:rPr>
          <w:rFonts w:eastAsia="Times New Roman" w:cstheme="minorHAnsi"/>
          <w:smallCaps/>
          <w:lang w:eastAsia="ar-SA"/>
        </w:rPr>
        <w:t>.</w:t>
      </w:r>
      <w:r w:rsidR="00966034" w:rsidRPr="000E65C1">
        <w:rPr>
          <w:rFonts w:eastAsia="Times New Roman" w:cstheme="minorHAnsi"/>
          <w:lang w:eastAsia="ar-SA"/>
        </w:rPr>
        <w:t xml:space="preserve"> 2020</w:t>
      </w:r>
      <w:r w:rsidR="00127FAA" w:rsidRPr="000E65C1">
        <w:rPr>
          <w:rFonts w:eastAsia="Times New Roman" w:cstheme="minorHAnsi"/>
          <w:lang w:eastAsia="ar-SA"/>
        </w:rPr>
        <w:t>. Baggerseen sind Refugien für die Artenvielfal</w:t>
      </w:r>
      <w:r w:rsidR="00966034" w:rsidRPr="000E65C1">
        <w:rPr>
          <w:rFonts w:eastAsia="Times New Roman" w:cstheme="minorHAnsi"/>
          <w:lang w:eastAsia="ar-SA"/>
        </w:rPr>
        <w:t>t. Wasser und Abfall, 10, 30-37.</w:t>
      </w:r>
    </w:p>
    <w:p w:rsidR="00127FAA" w:rsidRPr="000E65C1" w:rsidRDefault="002D2329" w:rsidP="00F33B81">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eastAsia="ar-SA"/>
        </w:rPr>
        <w:t>248</w:t>
      </w:r>
      <w:r w:rsidR="00F33B81" w:rsidRPr="00DD4650">
        <w:rPr>
          <w:rFonts w:eastAsia="Times New Roman" w:cstheme="minorHAnsi"/>
          <w:lang w:eastAsia="ar-SA"/>
        </w:rPr>
        <w:t xml:space="preserve">. </w:t>
      </w:r>
      <w:r w:rsidR="00127FAA" w:rsidRPr="00DD4650">
        <w:rPr>
          <w:rFonts w:eastAsia="Times New Roman" w:cstheme="minorHAnsi"/>
          <w:b/>
          <w:smallCaps/>
          <w:lang w:eastAsia="ar-SA"/>
        </w:rPr>
        <w:t>Arlinghaus, R</w:t>
      </w:r>
      <w:r w:rsidR="00127FAA" w:rsidRPr="00DD4650">
        <w:rPr>
          <w:rFonts w:eastAsia="Times New Roman" w:cstheme="minorHAnsi"/>
          <w:smallCaps/>
          <w:lang w:eastAsia="ar-SA"/>
        </w:rPr>
        <w:t xml:space="preserve">., Cowx, I. G., Key, B., </w:t>
      </w:r>
      <w:proofErr w:type="spellStart"/>
      <w:r w:rsidR="00127FAA" w:rsidRPr="00DD4650">
        <w:rPr>
          <w:rFonts w:eastAsia="Times New Roman" w:cstheme="minorHAnsi"/>
          <w:smallCaps/>
          <w:lang w:eastAsia="ar-SA"/>
        </w:rPr>
        <w:t>Diggles</w:t>
      </w:r>
      <w:proofErr w:type="spellEnd"/>
      <w:r w:rsidR="00127FAA" w:rsidRPr="00DD4650">
        <w:rPr>
          <w:rFonts w:eastAsia="Times New Roman" w:cstheme="minorHAnsi"/>
          <w:smallCaps/>
          <w:lang w:eastAsia="ar-SA"/>
        </w:rPr>
        <w:t>, B. K., Schwab, A., Cooke, S. J., Skiftesvik, A. B., Browman, H. I</w:t>
      </w:r>
      <w:r w:rsidR="00127FAA" w:rsidRPr="00DD4650">
        <w:rPr>
          <w:rFonts w:eastAsia="Times New Roman" w:cstheme="minorHAnsi"/>
          <w:lang w:eastAsia="ar-SA"/>
        </w:rPr>
        <w:t xml:space="preserve">. (2020). </w:t>
      </w:r>
      <w:r w:rsidR="00127FAA" w:rsidRPr="000E65C1">
        <w:rPr>
          <w:rFonts w:eastAsia="Times New Roman" w:cstheme="minorHAnsi"/>
          <w:lang w:val="en-US" w:eastAsia="ar-SA"/>
        </w:rPr>
        <w:t>Pragmatic animal welfare is independent</w:t>
      </w:r>
      <w:r w:rsidR="00F33B81" w:rsidRPr="000E65C1">
        <w:rPr>
          <w:rFonts w:eastAsia="Times New Roman" w:cstheme="minorHAnsi"/>
          <w:lang w:val="en-US" w:eastAsia="ar-SA"/>
        </w:rPr>
        <w:t xml:space="preserve"> of feelings. Science, 370, 180.</w:t>
      </w:r>
    </w:p>
    <w:p w:rsidR="00127FAA" w:rsidRPr="000E65C1" w:rsidRDefault="002D2329" w:rsidP="00F1278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247</w:t>
      </w:r>
      <w:r w:rsidR="00F1278D"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Monk, C. T., </w:t>
      </w:r>
      <w:proofErr w:type="spellStart"/>
      <w:r w:rsidR="00127FAA" w:rsidRPr="000E65C1">
        <w:rPr>
          <w:rFonts w:eastAsia="Times New Roman" w:cstheme="minorHAnsi"/>
          <w:smallCaps/>
          <w:lang w:val="en-US" w:eastAsia="ar-SA"/>
        </w:rPr>
        <w:t>Chéret</w:t>
      </w:r>
      <w:proofErr w:type="spellEnd"/>
      <w:r w:rsidR="00127FAA" w:rsidRPr="000E65C1">
        <w:rPr>
          <w:rFonts w:eastAsia="Times New Roman" w:cstheme="minorHAnsi"/>
          <w:smallCaps/>
          <w:lang w:val="en-US" w:eastAsia="ar-SA"/>
        </w:rPr>
        <w:t xml:space="preserve">, B., Czapla, P., Hühn, D., Klefoth, T., Eschbach, E., Hagemann, R., </w:t>
      </w:r>
      <w:r w:rsidR="00127FAA" w:rsidRPr="000E65C1">
        <w:rPr>
          <w:rFonts w:eastAsia="Times New Roman" w:cstheme="minorHAnsi"/>
          <w:b/>
          <w:smallCaps/>
          <w:lang w:val="en-US" w:eastAsia="ar-SA"/>
        </w:rPr>
        <w:t>Arlinghaus, R.</w:t>
      </w:r>
      <w:r w:rsidR="00F33B81" w:rsidRPr="000E65C1">
        <w:rPr>
          <w:rFonts w:eastAsia="Times New Roman" w:cstheme="minorHAnsi"/>
          <w:lang w:val="en-US" w:eastAsia="ar-SA"/>
        </w:rPr>
        <w:t xml:space="preserve"> 2020</w:t>
      </w:r>
      <w:r w:rsidR="00127FAA" w:rsidRPr="000E65C1">
        <w:rPr>
          <w:rFonts w:eastAsia="Times New Roman" w:cstheme="minorHAnsi"/>
          <w:lang w:val="en-US" w:eastAsia="ar-SA"/>
        </w:rPr>
        <w:t xml:space="preserve">. </w:t>
      </w:r>
      <w:proofErr w:type="spellStart"/>
      <w:r w:rsidR="00127FAA" w:rsidRPr="000E65C1">
        <w:rPr>
          <w:rFonts w:eastAsia="Times New Roman" w:cstheme="minorHAnsi"/>
          <w:lang w:val="en-US" w:eastAsia="ar-SA"/>
        </w:rPr>
        <w:t>Behavioural</w:t>
      </w:r>
      <w:proofErr w:type="spellEnd"/>
      <w:r w:rsidR="00127FAA" w:rsidRPr="000E65C1">
        <w:rPr>
          <w:rFonts w:eastAsia="Times New Roman" w:cstheme="minorHAnsi"/>
          <w:lang w:val="en-US" w:eastAsia="ar-SA"/>
        </w:rPr>
        <w:t xml:space="preserve"> and fitness effects of translocation to a novel environment: whole-lake experiments in two aquatic top predators. Journal o</w:t>
      </w:r>
      <w:r w:rsidR="00F1278D" w:rsidRPr="000E65C1">
        <w:rPr>
          <w:rFonts w:eastAsia="Times New Roman" w:cstheme="minorHAnsi"/>
          <w:lang w:val="en-US" w:eastAsia="ar-SA"/>
        </w:rPr>
        <w:t>f Animal Ecology, 89, 2325-2344.</w:t>
      </w:r>
    </w:p>
    <w:p w:rsidR="00127FAA" w:rsidRPr="000E65C1" w:rsidRDefault="002D2329" w:rsidP="00F1278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246</w:t>
      </w:r>
      <w:r w:rsidR="00F1278D" w:rsidRPr="000E65C1">
        <w:rPr>
          <w:rFonts w:eastAsia="Times New Roman" w:cstheme="minorHAnsi"/>
          <w:lang w:val="en-US" w:eastAsia="ar-SA"/>
        </w:rPr>
        <w:t xml:space="preserve">.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Cooke, S. J., Derbyshire, S. W. G., Rose, J. D., Browman, H. I., Skiftesvik, A. B.</w:t>
      </w:r>
      <w:r w:rsidR="00F1278D" w:rsidRPr="000E65C1">
        <w:rPr>
          <w:rFonts w:eastAsia="Times New Roman" w:cstheme="minorHAnsi"/>
          <w:lang w:val="en-US" w:eastAsia="ar-SA"/>
        </w:rPr>
        <w:t xml:space="preserve"> </w:t>
      </w:r>
      <w:r w:rsidR="00F33B81" w:rsidRPr="000E65C1">
        <w:rPr>
          <w:rFonts w:eastAsia="Times New Roman" w:cstheme="minorHAnsi"/>
          <w:lang w:val="en-US" w:eastAsia="ar-SA"/>
        </w:rPr>
        <w:t>2020</w:t>
      </w:r>
      <w:r w:rsidR="00127FAA" w:rsidRPr="000E65C1">
        <w:rPr>
          <w:rFonts w:eastAsia="Times New Roman" w:cstheme="minorHAnsi"/>
          <w:lang w:val="en-US" w:eastAsia="ar-SA"/>
        </w:rPr>
        <w:t xml:space="preserve">. </w:t>
      </w:r>
      <w:r w:rsidR="00F1278D" w:rsidRPr="000E65C1">
        <w:rPr>
          <w:rFonts w:eastAsia="Times New Roman" w:cstheme="minorHAnsi"/>
          <w:lang w:val="en-US" w:eastAsia="ar-SA"/>
        </w:rPr>
        <w:t xml:space="preserve">Debating Fish Pain. </w:t>
      </w:r>
      <w:r w:rsidR="00127FAA" w:rsidRPr="000E65C1">
        <w:rPr>
          <w:rFonts w:eastAsia="Times New Roman" w:cstheme="minorHAnsi"/>
          <w:lang w:val="en-US" w:eastAsia="ar-SA"/>
        </w:rPr>
        <w:t>Issues in Science and T</w:t>
      </w:r>
      <w:r w:rsidR="00F1278D" w:rsidRPr="000E65C1">
        <w:rPr>
          <w:rFonts w:eastAsia="Times New Roman" w:cstheme="minorHAnsi"/>
          <w:lang w:val="en-US" w:eastAsia="ar-SA"/>
        </w:rPr>
        <w:t>echnology 37, no. 1 (Fall 2020).</w:t>
      </w:r>
    </w:p>
    <w:p w:rsidR="00127FAA" w:rsidRPr="000E65C1" w:rsidRDefault="002D2329" w:rsidP="00F1278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eastAsia="ar-SA"/>
        </w:rPr>
        <w:t>245</w:t>
      </w:r>
      <w:r w:rsidR="00F1278D" w:rsidRPr="00DD4650">
        <w:rPr>
          <w:rFonts w:eastAsia="Times New Roman" w:cstheme="minorHAnsi"/>
          <w:lang w:eastAsia="ar-SA"/>
        </w:rPr>
        <w:t xml:space="preserve">. </w:t>
      </w:r>
      <w:r w:rsidR="00127FAA" w:rsidRPr="00DD4650">
        <w:rPr>
          <w:rFonts w:eastAsia="Times New Roman" w:cstheme="minorHAnsi"/>
          <w:smallCaps/>
          <w:lang w:eastAsia="ar-SA"/>
        </w:rPr>
        <w:t xml:space="preserve">Höhne, L., Palmer, M., Monk, C. T., Matern, S., Nikolaus, R., Trudeau, A., </w:t>
      </w:r>
      <w:r w:rsidR="00127FAA" w:rsidRPr="00DD4650">
        <w:rPr>
          <w:rFonts w:eastAsia="Times New Roman" w:cstheme="minorHAnsi"/>
          <w:b/>
          <w:smallCaps/>
          <w:lang w:eastAsia="ar-SA"/>
        </w:rPr>
        <w:t>Arlinghaus, R.</w:t>
      </w:r>
      <w:r w:rsidR="00F1278D" w:rsidRPr="00DD4650">
        <w:rPr>
          <w:rFonts w:eastAsia="Times New Roman" w:cstheme="minorHAnsi"/>
          <w:lang w:eastAsia="ar-SA"/>
        </w:rPr>
        <w:t xml:space="preserve"> 2020</w:t>
      </w:r>
      <w:r w:rsidR="00127FAA" w:rsidRPr="00DD4650">
        <w:rPr>
          <w:rFonts w:eastAsia="Times New Roman" w:cstheme="minorHAnsi"/>
          <w:lang w:eastAsia="ar-SA"/>
        </w:rPr>
        <w:t xml:space="preserve">. </w:t>
      </w:r>
      <w:r w:rsidR="00127FAA" w:rsidRPr="000E65C1">
        <w:rPr>
          <w:rFonts w:eastAsia="Times New Roman" w:cstheme="minorHAnsi"/>
          <w:lang w:val="en-US" w:eastAsia="ar-SA"/>
        </w:rPr>
        <w:t>Environmental determinants of perch (</w:t>
      </w:r>
      <w:proofErr w:type="spellStart"/>
      <w:r w:rsidR="00127FAA" w:rsidRPr="000E65C1">
        <w:rPr>
          <w:rFonts w:eastAsia="Times New Roman" w:cstheme="minorHAnsi"/>
          <w:i/>
          <w:lang w:val="en-US" w:eastAsia="ar-SA"/>
        </w:rPr>
        <w:t>Perca</w:t>
      </w:r>
      <w:proofErr w:type="spellEnd"/>
      <w:r w:rsidR="00127FAA" w:rsidRPr="000E65C1">
        <w:rPr>
          <w:rFonts w:eastAsia="Times New Roman" w:cstheme="minorHAnsi"/>
          <w:i/>
          <w:lang w:val="en-US" w:eastAsia="ar-SA"/>
        </w:rPr>
        <w:t xml:space="preserve"> </w:t>
      </w:r>
      <w:proofErr w:type="spellStart"/>
      <w:r w:rsidR="00127FAA" w:rsidRPr="000E65C1">
        <w:rPr>
          <w:rFonts w:eastAsia="Times New Roman" w:cstheme="minorHAnsi"/>
          <w:i/>
          <w:lang w:val="en-US" w:eastAsia="ar-SA"/>
        </w:rPr>
        <w:t>fluviatilis</w:t>
      </w:r>
      <w:proofErr w:type="spellEnd"/>
      <w:r w:rsidR="00127FAA" w:rsidRPr="000E65C1">
        <w:rPr>
          <w:rFonts w:eastAsia="Times New Roman" w:cstheme="minorHAnsi"/>
          <w:lang w:val="en-US" w:eastAsia="ar-SA"/>
        </w:rPr>
        <w:t xml:space="preserve">) growth in gravel pit lakes and the relative performance of simple versus complex ecological predictors. Ecology </w:t>
      </w:r>
      <w:r w:rsidR="00F1278D" w:rsidRPr="000E65C1">
        <w:rPr>
          <w:rFonts w:eastAsia="Times New Roman" w:cstheme="minorHAnsi"/>
          <w:lang w:val="en-US" w:eastAsia="ar-SA"/>
        </w:rPr>
        <w:t>of Freshwater Fish, 29, 557-573.</w:t>
      </w:r>
      <w:r w:rsidR="00F40D43" w:rsidRPr="000E65C1">
        <w:rPr>
          <w:rFonts w:eastAsia="Times New Roman" w:cstheme="minorHAnsi"/>
          <w:i/>
          <w:lang w:val="en-US" w:eastAsia="ar-SA"/>
        </w:rPr>
        <w:t xml:space="preserve"> *</w:t>
      </w:r>
    </w:p>
    <w:p w:rsidR="00127FAA" w:rsidRPr="000E65C1" w:rsidRDefault="002D2329" w:rsidP="00F1278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244</w:t>
      </w:r>
      <w:r w:rsidR="00F1278D"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Bower, S. D., </w:t>
      </w:r>
      <w:proofErr w:type="spellStart"/>
      <w:r w:rsidR="00127FAA" w:rsidRPr="000E65C1">
        <w:rPr>
          <w:rFonts w:eastAsia="Times New Roman" w:cstheme="minorHAnsi"/>
          <w:smallCaps/>
          <w:lang w:val="en-US" w:eastAsia="ar-SA"/>
        </w:rPr>
        <w:t>Aas</w:t>
      </w:r>
      <w:proofErr w:type="spellEnd"/>
      <w:r w:rsidR="00127FAA" w:rsidRPr="000E65C1">
        <w:rPr>
          <w:rFonts w:eastAsia="Times New Roman" w:cstheme="minorHAnsi"/>
          <w:smallCaps/>
          <w:lang w:val="en-US" w:eastAsia="ar-SA"/>
        </w:rPr>
        <w:t xml:space="preserve">, Ø.,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Beard, T. D., Cowx, I. G., Danylchuk, A. J., Freire, K. M. F., Potts, W. M., Sutton, S. G., Cooke, S. J</w:t>
      </w:r>
      <w:r w:rsidR="00F1278D" w:rsidRPr="000E65C1">
        <w:rPr>
          <w:rFonts w:eastAsia="Times New Roman" w:cstheme="minorHAnsi"/>
          <w:lang w:val="en-US" w:eastAsia="ar-SA"/>
        </w:rPr>
        <w:t>. 2020</w:t>
      </w:r>
      <w:r w:rsidR="00127FAA" w:rsidRPr="000E65C1">
        <w:rPr>
          <w:rFonts w:eastAsia="Times New Roman" w:cstheme="minorHAnsi"/>
          <w:lang w:val="en-US" w:eastAsia="ar-SA"/>
        </w:rPr>
        <w:t>. Knowledge gaps and management priorities for recreational fisheries in the developing world. Reviews in the Fisheries Sci</w:t>
      </w:r>
      <w:r w:rsidR="00F1278D" w:rsidRPr="000E65C1">
        <w:rPr>
          <w:rFonts w:eastAsia="Times New Roman" w:cstheme="minorHAnsi"/>
          <w:lang w:val="en-US" w:eastAsia="ar-SA"/>
        </w:rPr>
        <w:t>ence &amp; Aquaculture, 28, 518-535.</w:t>
      </w:r>
    </w:p>
    <w:p w:rsidR="00127FAA" w:rsidRPr="000E65C1" w:rsidRDefault="002D2329" w:rsidP="00F1278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243</w:t>
      </w:r>
      <w:r w:rsidR="00F1278D" w:rsidRPr="000E65C1">
        <w:rPr>
          <w:rFonts w:eastAsia="Times New Roman" w:cstheme="minorHAnsi"/>
          <w:lang w:val="en-US" w:eastAsia="ar-SA"/>
        </w:rPr>
        <w:t xml:space="preserve">. </w:t>
      </w:r>
      <w:proofErr w:type="spellStart"/>
      <w:r w:rsidR="00F1278D" w:rsidRPr="000E65C1">
        <w:rPr>
          <w:rFonts w:eastAsia="Times New Roman" w:cstheme="minorHAnsi"/>
          <w:lang w:val="en-US" w:eastAsia="ar-SA"/>
        </w:rPr>
        <w:t>Louvén</w:t>
      </w:r>
      <w:proofErr w:type="spellEnd"/>
      <w:r w:rsidR="00F1278D" w:rsidRPr="000E65C1">
        <w:rPr>
          <w:rFonts w:eastAsia="Times New Roman" w:cstheme="minorHAnsi"/>
          <w:lang w:val="en-US" w:eastAsia="ar-SA"/>
        </w:rPr>
        <w:t xml:space="preserve"> </w:t>
      </w:r>
      <w:r w:rsidR="00F1278D" w:rsidRPr="000E65C1">
        <w:rPr>
          <w:rFonts w:eastAsia="Times New Roman" w:cstheme="minorHAnsi"/>
          <w:smallCaps/>
          <w:lang w:val="en-US" w:eastAsia="ar-SA"/>
        </w:rPr>
        <w:t>Wallerius, M.</w:t>
      </w:r>
      <w:r w:rsidR="00127FAA" w:rsidRPr="000E65C1">
        <w:rPr>
          <w:rFonts w:eastAsia="Times New Roman" w:cstheme="minorHAnsi"/>
          <w:smallCaps/>
          <w:lang w:val="en-US" w:eastAsia="ar-SA"/>
        </w:rPr>
        <w:t xml:space="preserve">, </w:t>
      </w:r>
      <w:proofErr w:type="spellStart"/>
      <w:r w:rsidR="00127FAA" w:rsidRPr="000E65C1">
        <w:rPr>
          <w:rFonts w:eastAsia="Times New Roman" w:cstheme="minorHAnsi"/>
          <w:smallCaps/>
          <w:lang w:val="en-US" w:eastAsia="ar-SA"/>
        </w:rPr>
        <w:t>Johnsson</w:t>
      </w:r>
      <w:proofErr w:type="spellEnd"/>
      <w:r w:rsidR="00127FAA" w:rsidRPr="000E65C1">
        <w:rPr>
          <w:rFonts w:eastAsia="Times New Roman" w:cstheme="minorHAnsi"/>
          <w:smallCaps/>
          <w:lang w:val="en-US" w:eastAsia="ar-SA"/>
        </w:rPr>
        <w:t xml:space="preserve">, J. I., Cooke, S. J., </w:t>
      </w:r>
      <w:r w:rsidR="00127FAA" w:rsidRPr="000E65C1">
        <w:rPr>
          <w:rFonts w:eastAsia="Times New Roman" w:cstheme="minorHAnsi"/>
          <w:b/>
          <w:smallCaps/>
          <w:lang w:val="en-US" w:eastAsia="ar-SA"/>
        </w:rPr>
        <w:t>Arlinghaus, R</w:t>
      </w:r>
      <w:r w:rsidR="00127FAA" w:rsidRPr="000E65C1">
        <w:rPr>
          <w:rFonts w:eastAsia="Times New Roman" w:cstheme="minorHAnsi"/>
          <w:b/>
          <w:lang w:val="en-US" w:eastAsia="ar-SA"/>
        </w:rPr>
        <w:t xml:space="preserve">. </w:t>
      </w:r>
      <w:r w:rsidR="00F1278D" w:rsidRPr="000E65C1">
        <w:rPr>
          <w:rFonts w:eastAsia="Times New Roman" w:cstheme="minorHAnsi"/>
          <w:lang w:val="en-US" w:eastAsia="ar-SA"/>
        </w:rPr>
        <w:t>2020</w:t>
      </w:r>
      <w:r w:rsidR="00127FAA" w:rsidRPr="000E65C1">
        <w:rPr>
          <w:rFonts w:eastAsia="Times New Roman" w:cstheme="minorHAnsi"/>
          <w:lang w:val="en-US" w:eastAsia="ar-SA"/>
        </w:rPr>
        <w:t>. Hook avoidance induced by private and social learning in common carp. Transactions of the American Fisheries Society, 149, 498-</w:t>
      </w:r>
      <w:r w:rsidR="00F1278D" w:rsidRPr="000E65C1">
        <w:rPr>
          <w:rFonts w:eastAsia="Times New Roman" w:cstheme="minorHAnsi"/>
          <w:lang w:val="en-US" w:eastAsia="ar-SA"/>
        </w:rPr>
        <w:t>511.</w:t>
      </w:r>
      <w:r w:rsidR="00F40D43" w:rsidRPr="000E65C1">
        <w:rPr>
          <w:rFonts w:eastAsia="Times New Roman" w:cstheme="minorHAnsi"/>
          <w:i/>
          <w:lang w:val="en-US" w:eastAsia="ar-SA"/>
        </w:rPr>
        <w:t xml:space="preserve"> ¥</w:t>
      </w:r>
    </w:p>
    <w:p w:rsidR="00127FAA" w:rsidRPr="000E65C1" w:rsidRDefault="002D2329" w:rsidP="00F1278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lastRenderedPageBreak/>
        <w:t>242</w:t>
      </w:r>
      <w:r w:rsidR="00F1278D"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Fujitani, M. L., Riepe, C., Pagel, T., </w:t>
      </w:r>
      <w:proofErr w:type="spellStart"/>
      <w:r w:rsidR="00127FAA" w:rsidRPr="000E65C1">
        <w:rPr>
          <w:rFonts w:eastAsia="Times New Roman" w:cstheme="minorHAnsi"/>
          <w:smallCaps/>
          <w:lang w:val="en-US" w:eastAsia="ar-SA"/>
        </w:rPr>
        <w:t>Buoro</w:t>
      </w:r>
      <w:proofErr w:type="spellEnd"/>
      <w:r w:rsidR="00127FAA" w:rsidRPr="000E65C1">
        <w:rPr>
          <w:rFonts w:eastAsia="Times New Roman" w:cstheme="minorHAnsi"/>
          <w:smallCaps/>
          <w:lang w:val="en-US" w:eastAsia="ar-SA"/>
        </w:rPr>
        <w:t xml:space="preserve">, M., Santoul, F., </w:t>
      </w:r>
      <w:proofErr w:type="spellStart"/>
      <w:r w:rsidR="00127FAA" w:rsidRPr="000E65C1">
        <w:rPr>
          <w:rFonts w:eastAsia="Times New Roman" w:cstheme="minorHAnsi"/>
          <w:smallCaps/>
          <w:lang w:val="en-US" w:eastAsia="ar-SA"/>
        </w:rPr>
        <w:t>Lassus</w:t>
      </w:r>
      <w:proofErr w:type="spellEnd"/>
      <w:r w:rsidR="00127FAA" w:rsidRPr="000E65C1">
        <w:rPr>
          <w:rFonts w:eastAsia="Times New Roman" w:cstheme="minorHAnsi"/>
          <w:smallCaps/>
          <w:lang w:val="en-US" w:eastAsia="ar-SA"/>
        </w:rPr>
        <w:t xml:space="preserve">, R., Cucherousset, J.,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w:t>
      </w:r>
      <w:r w:rsidR="00127FAA" w:rsidRPr="000E65C1">
        <w:rPr>
          <w:rFonts w:eastAsia="Times New Roman" w:cstheme="minorHAnsi"/>
          <w:lang w:val="en-US" w:eastAsia="ar-SA"/>
        </w:rPr>
        <w:t xml:space="preserve"> (2020). Ecological and social constraints are key for voluntary investments into renewable natural resources. Global E</w:t>
      </w:r>
      <w:r w:rsidR="00F1278D" w:rsidRPr="000E65C1">
        <w:rPr>
          <w:rFonts w:eastAsia="Times New Roman" w:cstheme="minorHAnsi"/>
          <w:lang w:val="en-US" w:eastAsia="ar-SA"/>
        </w:rPr>
        <w:t>nvironmental Change, 63, 102125.</w:t>
      </w:r>
    </w:p>
    <w:p w:rsidR="00127FAA" w:rsidRPr="000E65C1" w:rsidRDefault="002D2329" w:rsidP="00127FAA">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241</w:t>
      </w:r>
      <w:r w:rsidR="00F1278D"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Ferter, K., Cooke, S. J., </w:t>
      </w:r>
      <w:proofErr w:type="spellStart"/>
      <w:r w:rsidR="00127FAA" w:rsidRPr="000E65C1">
        <w:rPr>
          <w:rFonts w:eastAsia="Times New Roman" w:cstheme="minorHAnsi"/>
          <w:smallCaps/>
          <w:lang w:val="en-US" w:eastAsia="ar-SA"/>
        </w:rPr>
        <w:t>Humborstad</w:t>
      </w:r>
      <w:proofErr w:type="spellEnd"/>
      <w:r w:rsidR="00127FAA" w:rsidRPr="000E65C1">
        <w:rPr>
          <w:rFonts w:eastAsia="Times New Roman" w:cstheme="minorHAnsi"/>
          <w:smallCaps/>
          <w:lang w:val="en-US" w:eastAsia="ar-SA"/>
        </w:rPr>
        <w:t xml:space="preserve">, O.-B., Nilsson, J.,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xml:space="preserve">. </w:t>
      </w:r>
      <w:r w:rsidR="00F1278D" w:rsidRPr="000E65C1">
        <w:rPr>
          <w:rFonts w:eastAsia="Times New Roman" w:cstheme="minorHAnsi"/>
          <w:lang w:val="en-US" w:eastAsia="ar-SA"/>
        </w:rPr>
        <w:t>2020</w:t>
      </w:r>
      <w:r w:rsidR="00127FAA" w:rsidRPr="000E65C1">
        <w:rPr>
          <w:rFonts w:eastAsia="Times New Roman" w:cstheme="minorHAnsi"/>
          <w:lang w:val="en-US" w:eastAsia="ar-SA"/>
        </w:rPr>
        <w:t>. Fish welfare in recreational fishing. Pages 463-485 In: T. S. Kristiansen et al. (eds.), The Welfare of Fish, Animal Welfare 20, Springer.</w:t>
      </w:r>
    </w:p>
    <w:p w:rsidR="00127FAA" w:rsidRPr="000E65C1" w:rsidRDefault="002D2329" w:rsidP="00F1278D">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t>240</w:t>
      </w:r>
      <w:r w:rsidR="00F1278D"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Alós, J., Lana, A., </w:t>
      </w:r>
      <w:proofErr w:type="spellStart"/>
      <w:r w:rsidR="00127FAA" w:rsidRPr="000E65C1">
        <w:rPr>
          <w:rFonts w:eastAsia="Times New Roman" w:cstheme="minorHAnsi"/>
          <w:smallCaps/>
          <w:lang w:val="en-US" w:eastAsia="ar-SA"/>
        </w:rPr>
        <w:t>Ramis</w:t>
      </w:r>
      <w:proofErr w:type="spellEnd"/>
      <w:r w:rsidR="00127FAA" w:rsidRPr="000E65C1">
        <w:rPr>
          <w:rFonts w:eastAsia="Times New Roman" w:cstheme="minorHAnsi"/>
          <w:smallCaps/>
          <w:lang w:val="en-US" w:eastAsia="ar-SA"/>
        </w:rPr>
        <w:t xml:space="preserve">, J.,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w:t>
      </w:r>
      <w:r w:rsidR="00F1278D" w:rsidRPr="000E65C1">
        <w:rPr>
          <w:rFonts w:eastAsia="Times New Roman" w:cstheme="minorHAnsi"/>
          <w:lang w:val="en-US" w:eastAsia="ar-SA"/>
        </w:rPr>
        <w:t xml:space="preserve"> </w:t>
      </w:r>
      <w:r w:rsidR="00127FAA" w:rsidRPr="000E65C1">
        <w:rPr>
          <w:rFonts w:eastAsia="Times New Roman" w:cstheme="minorHAnsi"/>
          <w:lang w:val="en-US" w:eastAsia="ar-SA"/>
        </w:rPr>
        <w:t xml:space="preserve">2020. Interactions between angler movement </w:t>
      </w:r>
      <w:proofErr w:type="spellStart"/>
      <w:r w:rsidR="00127FAA" w:rsidRPr="000E65C1">
        <w:rPr>
          <w:rFonts w:eastAsia="Times New Roman" w:cstheme="minorHAnsi"/>
          <w:lang w:val="en-US" w:eastAsia="ar-SA"/>
        </w:rPr>
        <w:t>behaviour</w:t>
      </w:r>
      <w:proofErr w:type="spellEnd"/>
      <w:r w:rsidR="00127FAA" w:rsidRPr="000E65C1">
        <w:rPr>
          <w:rFonts w:eastAsia="Times New Roman" w:cstheme="minorHAnsi"/>
          <w:lang w:val="en-US" w:eastAsia="ar-SA"/>
        </w:rPr>
        <w:t xml:space="preserve"> and an invasive seaweed with ecosystem engineering properties in a marine recreational fishery. </w:t>
      </w:r>
      <w:r w:rsidR="00F1278D" w:rsidRPr="000E65C1">
        <w:rPr>
          <w:rFonts w:eastAsia="Times New Roman" w:cstheme="minorHAnsi"/>
          <w:lang w:eastAsia="ar-SA"/>
        </w:rPr>
        <w:t>Fisheries Research, 230, 105624.</w:t>
      </w:r>
    </w:p>
    <w:p w:rsidR="00127FAA" w:rsidRPr="000E65C1" w:rsidRDefault="002D2329" w:rsidP="00F1278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239</w:t>
      </w:r>
      <w:r w:rsidR="00F1278D" w:rsidRPr="000E65C1">
        <w:rPr>
          <w:rFonts w:eastAsia="Times New Roman" w:cstheme="minorHAnsi"/>
          <w:lang w:eastAsia="ar-SA"/>
        </w:rPr>
        <w:t xml:space="preserve">. </w:t>
      </w:r>
      <w:r w:rsidR="00127FAA" w:rsidRPr="000E65C1">
        <w:rPr>
          <w:rFonts w:eastAsia="Times New Roman" w:cstheme="minorHAnsi"/>
          <w:smallCaps/>
          <w:lang w:eastAsia="ar-SA"/>
        </w:rPr>
        <w:t xml:space="preserve">Gundelund, C., </w:t>
      </w:r>
      <w:r w:rsidR="00127FAA" w:rsidRPr="000E65C1">
        <w:rPr>
          <w:rFonts w:eastAsia="Times New Roman" w:cstheme="minorHAnsi"/>
          <w:b/>
          <w:smallCaps/>
          <w:lang w:eastAsia="ar-SA"/>
        </w:rPr>
        <w:t>Arlinghaus, R</w:t>
      </w:r>
      <w:r w:rsidR="00127FAA" w:rsidRPr="000E65C1">
        <w:rPr>
          <w:rFonts w:eastAsia="Times New Roman" w:cstheme="minorHAnsi"/>
          <w:smallCaps/>
          <w:lang w:eastAsia="ar-SA"/>
        </w:rPr>
        <w:t>., Baktoft, H., Hyder, K., Venturelli, P., Skov, C.</w:t>
      </w:r>
      <w:r w:rsidR="00F1278D" w:rsidRPr="000E65C1">
        <w:rPr>
          <w:rFonts w:eastAsia="Times New Roman" w:cstheme="minorHAnsi"/>
          <w:lang w:eastAsia="ar-SA"/>
        </w:rPr>
        <w:t xml:space="preserve"> 2020</w:t>
      </w:r>
      <w:r w:rsidR="00127FAA" w:rsidRPr="000E65C1">
        <w:rPr>
          <w:rFonts w:eastAsia="Times New Roman" w:cstheme="minorHAnsi"/>
          <w:lang w:eastAsia="ar-SA"/>
        </w:rPr>
        <w:t xml:space="preserve">. </w:t>
      </w:r>
      <w:r w:rsidR="00127FAA" w:rsidRPr="000E65C1">
        <w:rPr>
          <w:rFonts w:eastAsia="Times New Roman" w:cstheme="minorHAnsi"/>
          <w:lang w:val="en-US" w:eastAsia="ar-SA"/>
        </w:rPr>
        <w:t xml:space="preserve">Insights into the users of a citizen science platform for collecting recreational fisheries data. </w:t>
      </w:r>
      <w:r w:rsidR="00F1278D" w:rsidRPr="000E65C1">
        <w:rPr>
          <w:rFonts w:eastAsia="Times New Roman" w:cstheme="minorHAnsi"/>
          <w:lang w:val="en-US" w:eastAsia="ar-SA"/>
        </w:rPr>
        <w:t>Fisheries Research, 229, 105597.</w:t>
      </w:r>
      <w:r w:rsidR="00F40D43" w:rsidRPr="000E65C1">
        <w:rPr>
          <w:rFonts w:eastAsia="Times New Roman" w:cstheme="minorHAnsi"/>
          <w:i/>
          <w:lang w:val="en-US" w:eastAsia="ar-SA"/>
        </w:rPr>
        <w:t xml:space="preserve"> ¥</w:t>
      </w:r>
    </w:p>
    <w:p w:rsidR="00127FAA" w:rsidRPr="000E65C1" w:rsidRDefault="002D2329" w:rsidP="00F1278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238</w:t>
      </w:r>
      <w:r w:rsidR="00F1278D" w:rsidRPr="000E65C1">
        <w:rPr>
          <w:rFonts w:eastAsia="Times New Roman" w:cstheme="minorHAnsi"/>
          <w:lang w:val="en-US" w:eastAsia="ar-SA"/>
        </w:rPr>
        <w:t xml:space="preserve">. </w:t>
      </w:r>
      <w:proofErr w:type="spellStart"/>
      <w:r w:rsidR="00127FAA" w:rsidRPr="000E65C1">
        <w:rPr>
          <w:rFonts w:eastAsia="Times New Roman" w:cstheme="minorHAnsi"/>
          <w:smallCaps/>
          <w:lang w:val="en-US" w:eastAsia="ar-SA"/>
        </w:rPr>
        <w:t>Aminpour</w:t>
      </w:r>
      <w:proofErr w:type="spellEnd"/>
      <w:r w:rsidR="00127FAA" w:rsidRPr="000E65C1">
        <w:rPr>
          <w:rFonts w:eastAsia="Times New Roman" w:cstheme="minorHAnsi"/>
          <w:smallCaps/>
          <w:lang w:val="en-US" w:eastAsia="ar-SA"/>
        </w:rPr>
        <w:t xml:space="preserve">, P., Gray, S. A., </w:t>
      </w:r>
      <w:proofErr w:type="spellStart"/>
      <w:r w:rsidR="00127FAA" w:rsidRPr="000E65C1">
        <w:rPr>
          <w:rFonts w:eastAsia="Times New Roman" w:cstheme="minorHAnsi"/>
          <w:smallCaps/>
          <w:lang w:val="en-US" w:eastAsia="ar-SA"/>
        </w:rPr>
        <w:t>Jetter</w:t>
      </w:r>
      <w:proofErr w:type="spellEnd"/>
      <w:r w:rsidR="00127FAA" w:rsidRPr="000E65C1">
        <w:rPr>
          <w:rFonts w:eastAsia="Times New Roman" w:cstheme="minorHAnsi"/>
          <w:smallCaps/>
          <w:lang w:val="en-US" w:eastAsia="ar-SA"/>
        </w:rPr>
        <w:t xml:space="preserve">, A. J., </w:t>
      </w:r>
      <w:proofErr w:type="spellStart"/>
      <w:r w:rsidR="00127FAA" w:rsidRPr="000E65C1">
        <w:rPr>
          <w:rFonts w:eastAsia="Times New Roman" w:cstheme="minorHAnsi"/>
          <w:smallCaps/>
          <w:lang w:val="en-US" w:eastAsia="ar-SA"/>
        </w:rPr>
        <w:t>Introne</w:t>
      </w:r>
      <w:proofErr w:type="spellEnd"/>
      <w:r w:rsidR="00127FAA" w:rsidRPr="000E65C1">
        <w:rPr>
          <w:rFonts w:eastAsia="Times New Roman" w:cstheme="minorHAnsi"/>
          <w:smallCaps/>
          <w:lang w:val="en-US" w:eastAsia="ar-SA"/>
        </w:rPr>
        <w:t>, J. W., Singer, A., Arlinghaus, R.</w:t>
      </w:r>
      <w:r w:rsidR="00F1278D" w:rsidRPr="000E65C1">
        <w:rPr>
          <w:rFonts w:eastAsia="Times New Roman" w:cstheme="minorHAnsi"/>
          <w:lang w:val="en-US" w:eastAsia="ar-SA"/>
        </w:rPr>
        <w:t xml:space="preserve"> 2020</w:t>
      </w:r>
      <w:r w:rsidR="00127FAA" w:rsidRPr="000E65C1">
        <w:rPr>
          <w:rFonts w:eastAsia="Times New Roman" w:cstheme="minorHAnsi"/>
          <w:lang w:val="en-US" w:eastAsia="ar-SA"/>
        </w:rPr>
        <w:t>. Wisdom of stakeholder crowds in complex social–ecological systems. Na</w:t>
      </w:r>
      <w:r w:rsidR="00F1278D" w:rsidRPr="000E65C1">
        <w:rPr>
          <w:rFonts w:eastAsia="Times New Roman" w:cstheme="minorHAnsi"/>
          <w:lang w:val="en-US" w:eastAsia="ar-SA"/>
        </w:rPr>
        <w:t>ture Sustainability, 3, 191-199.</w:t>
      </w:r>
      <w:r w:rsidR="00F40D43" w:rsidRPr="000E65C1">
        <w:rPr>
          <w:rFonts w:eastAsia="Times New Roman" w:cstheme="minorHAnsi"/>
          <w:i/>
          <w:lang w:val="en-US" w:eastAsia="ar-SA"/>
        </w:rPr>
        <w:t xml:space="preserve"> ¥</w:t>
      </w:r>
    </w:p>
    <w:p w:rsidR="00127FAA" w:rsidRPr="000E65C1" w:rsidRDefault="002D2329" w:rsidP="00F1278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237</w:t>
      </w:r>
      <w:r w:rsidR="00F1278D"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Ahrens, R., Allen, M. S., Walters, C., </w:t>
      </w:r>
      <w:r w:rsidR="00127FAA" w:rsidRPr="000E65C1">
        <w:rPr>
          <w:rFonts w:eastAsia="Times New Roman" w:cstheme="minorHAnsi"/>
          <w:b/>
          <w:smallCaps/>
          <w:lang w:val="en-US" w:eastAsia="ar-SA"/>
        </w:rPr>
        <w:t>Arlinghaus, R.</w:t>
      </w:r>
      <w:r w:rsidR="00F1278D" w:rsidRPr="000E65C1">
        <w:rPr>
          <w:rFonts w:eastAsia="Times New Roman" w:cstheme="minorHAnsi"/>
          <w:lang w:val="en-US" w:eastAsia="ar-SA"/>
        </w:rPr>
        <w:t xml:space="preserve"> 2020</w:t>
      </w:r>
      <w:r w:rsidR="00127FAA" w:rsidRPr="000E65C1">
        <w:rPr>
          <w:rFonts w:eastAsia="Times New Roman" w:cstheme="minorHAnsi"/>
          <w:lang w:val="en-US" w:eastAsia="ar-SA"/>
        </w:rPr>
        <w:t xml:space="preserve">. Saving large fish through harvest slots outperforms the classical minimum-length limit when the aim is to achieve multiple harvest and catch-related fisheries objectives. </w:t>
      </w:r>
      <w:r w:rsidR="00F1278D" w:rsidRPr="000E65C1">
        <w:rPr>
          <w:rFonts w:eastAsia="Times New Roman" w:cstheme="minorHAnsi"/>
          <w:lang w:val="en-US" w:eastAsia="ar-SA"/>
        </w:rPr>
        <w:t>Fish and Fisheries, 21, 483-510.</w:t>
      </w:r>
    </w:p>
    <w:p w:rsidR="00127FAA" w:rsidRPr="000E65C1" w:rsidRDefault="002D2329" w:rsidP="001948F6">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236</w:t>
      </w:r>
      <w:r w:rsidR="001948F6"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Holder, P. E., </w:t>
      </w:r>
      <w:proofErr w:type="spellStart"/>
      <w:r w:rsidR="00127FAA" w:rsidRPr="000E65C1">
        <w:rPr>
          <w:rFonts w:eastAsia="Times New Roman" w:cstheme="minorHAnsi"/>
          <w:smallCaps/>
          <w:lang w:val="en-US" w:eastAsia="ar-SA"/>
        </w:rPr>
        <w:t>Jeanson</w:t>
      </w:r>
      <w:proofErr w:type="spellEnd"/>
      <w:r w:rsidR="00127FAA" w:rsidRPr="000E65C1">
        <w:rPr>
          <w:rFonts w:eastAsia="Times New Roman" w:cstheme="minorHAnsi"/>
          <w:smallCaps/>
          <w:lang w:val="en-US" w:eastAsia="ar-SA"/>
        </w:rPr>
        <w:t xml:space="preserve">, A. L., Lennox, R. J., Brownscombe, J. W.,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xml:space="preserve"> Danylchuk, A. J., Bower, S. D., </w:t>
      </w:r>
      <w:proofErr w:type="spellStart"/>
      <w:r w:rsidR="00127FAA" w:rsidRPr="000E65C1">
        <w:rPr>
          <w:rFonts w:eastAsia="Times New Roman" w:cstheme="minorHAnsi"/>
          <w:smallCaps/>
          <w:lang w:val="en-US" w:eastAsia="ar-SA"/>
        </w:rPr>
        <w:t>Hyer</w:t>
      </w:r>
      <w:proofErr w:type="spellEnd"/>
      <w:r w:rsidR="00127FAA" w:rsidRPr="000E65C1">
        <w:rPr>
          <w:rFonts w:eastAsia="Times New Roman" w:cstheme="minorHAnsi"/>
          <w:smallCaps/>
          <w:lang w:val="en-US" w:eastAsia="ar-SA"/>
        </w:rPr>
        <w:t xml:space="preserve">, K., Hunt, L. M., Fenichel, E. P., Venturelli, P. A., Thorstad, E. B., Allen, M. S., Potts, W. M., Clark-Danylchuk, S., Claussen, J. E., Lyle, J. M., Tsuboi, J.-I., </w:t>
      </w:r>
      <w:proofErr w:type="spellStart"/>
      <w:r w:rsidR="00127FAA" w:rsidRPr="000E65C1">
        <w:rPr>
          <w:rFonts w:eastAsia="Times New Roman" w:cstheme="minorHAnsi"/>
          <w:smallCaps/>
          <w:lang w:val="en-US" w:eastAsia="ar-SA"/>
        </w:rPr>
        <w:t>Brummet</w:t>
      </w:r>
      <w:proofErr w:type="spellEnd"/>
      <w:r w:rsidR="00127FAA" w:rsidRPr="000E65C1">
        <w:rPr>
          <w:rFonts w:eastAsia="Times New Roman" w:cstheme="minorHAnsi"/>
          <w:smallCaps/>
          <w:lang w:val="en-US" w:eastAsia="ar-SA"/>
        </w:rPr>
        <w:t>, R., Freire, K. M. F., Tracey, S. R., Skov, C., Cooke, S. J.</w:t>
      </w:r>
      <w:r w:rsidR="00F1278D" w:rsidRPr="000E65C1">
        <w:rPr>
          <w:rFonts w:eastAsia="Times New Roman" w:cstheme="minorHAnsi"/>
          <w:lang w:val="en-US" w:eastAsia="ar-SA"/>
        </w:rPr>
        <w:t xml:space="preserve"> 2020</w:t>
      </w:r>
      <w:r w:rsidR="00127FAA" w:rsidRPr="000E65C1">
        <w:rPr>
          <w:rFonts w:eastAsia="Times New Roman" w:cstheme="minorHAnsi"/>
          <w:lang w:val="en-US" w:eastAsia="ar-SA"/>
        </w:rPr>
        <w:t>. Preparing for a changing future in recreational fisheries: 100 research questions for global consideration emerging from a horizon scan. Reviews in Fish Bio</w:t>
      </w:r>
      <w:r w:rsidR="001948F6" w:rsidRPr="000E65C1">
        <w:rPr>
          <w:rFonts w:eastAsia="Times New Roman" w:cstheme="minorHAnsi"/>
          <w:lang w:val="en-US" w:eastAsia="ar-SA"/>
        </w:rPr>
        <w:t>logy and Fisheries, 30, 137-151.</w:t>
      </w:r>
    </w:p>
    <w:p w:rsidR="00127FAA" w:rsidRPr="000E65C1" w:rsidRDefault="002D2329" w:rsidP="001948F6">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t>235</w:t>
      </w:r>
      <w:r w:rsidR="001948F6" w:rsidRPr="000E65C1">
        <w:rPr>
          <w:rFonts w:eastAsia="Times New Roman" w:cstheme="minorHAnsi"/>
          <w:lang w:val="en-US" w:eastAsia="ar-SA"/>
        </w:rPr>
        <w:t xml:space="preserve">. </w:t>
      </w:r>
      <w:proofErr w:type="spellStart"/>
      <w:r w:rsidR="00127FAA" w:rsidRPr="000E65C1">
        <w:rPr>
          <w:rFonts w:eastAsia="Times New Roman" w:cstheme="minorHAnsi"/>
          <w:smallCaps/>
          <w:lang w:val="en-US" w:eastAsia="ar-SA"/>
        </w:rPr>
        <w:t>Koeck</w:t>
      </w:r>
      <w:proofErr w:type="spellEnd"/>
      <w:r w:rsidR="00127FAA" w:rsidRPr="000E65C1">
        <w:rPr>
          <w:rFonts w:eastAsia="Times New Roman" w:cstheme="minorHAnsi"/>
          <w:smallCaps/>
          <w:lang w:val="en-US" w:eastAsia="ar-SA"/>
        </w:rPr>
        <w:t xml:space="preserve">, B., Wallerius, M. L., </w:t>
      </w:r>
      <w:r w:rsidR="00127FAA" w:rsidRPr="000E65C1">
        <w:rPr>
          <w:rFonts w:eastAsia="Times New Roman" w:cstheme="minorHAnsi"/>
          <w:b/>
          <w:smallCaps/>
          <w:lang w:val="en-US" w:eastAsia="ar-SA"/>
        </w:rPr>
        <w:t>A</w:t>
      </w:r>
      <w:r w:rsidR="001948F6" w:rsidRPr="000E65C1">
        <w:rPr>
          <w:rFonts w:eastAsia="Times New Roman" w:cstheme="minorHAnsi"/>
          <w:b/>
          <w:smallCaps/>
          <w:lang w:val="en-US" w:eastAsia="ar-SA"/>
        </w:rPr>
        <w:t>rlinghaus, R</w:t>
      </w:r>
      <w:r w:rsidR="001948F6" w:rsidRPr="000E65C1">
        <w:rPr>
          <w:rFonts w:eastAsia="Times New Roman" w:cstheme="minorHAnsi"/>
          <w:smallCaps/>
          <w:lang w:val="en-US" w:eastAsia="ar-SA"/>
        </w:rPr>
        <w:t xml:space="preserve">., </w:t>
      </w:r>
      <w:proofErr w:type="spellStart"/>
      <w:r w:rsidR="001948F6" w:rsidRPr="000E65C1">
        <w:rPr>
          <w:rFonts w:eastAsia="Times New Roman" w:cstheme="minorHAnsi"/>
          <w:smallCaps/>
          <w:lang w:val="en-US" w:eastAsia="ar-SA"/>
        </w:rPr>
        <w:t>Johnsson</w:t>
      </w:r>
      <w:proofErr w:type="spellEnd"/>
      <w:r w:rsidR="001948F6" w:rsidRPr="000E65C1">
        <w:rPr>
          <w:rFonts w:eastAsia="Times New Roman" w:cstheme="minorHAnsi"/>
          <w:smallCaps/>
          <w:lang w:val="en-US" w:eastAsia="ar-SA"/>
        </w:rPr>
        <w:t>, J. I.</w:t>
      </w:r>
      <w:r w:rsidR="001948F6" w:rsidRPr="000E65C1">
        <w:rPr>
          <w:rFonts w:eastAsia="Times New Roman" w:cstheme="minorHAnsi"/>
          <w:lang w:val="en-US" w:eastAsia="ar-SA"/>
        </w:rPr>
        <w:t xml:space="preserve"> 2020</w:t>
      </w:r>
      <w:r w:rsidR="00127FAA" w:rsidRPr="000E65C1">
        <w:rPr>
          <w:rFonts w:eastAsia="Times New Roman" w:cstheme="minorHAnsi"/>
          <w:lang w:val="en-US" w:eastAsia="ar-SA"/>
        </w:rPr>
        <w:t xml:space="preserve">. </w:t>
      </w:r>
      <w:proofErr w:type="spellStart"/>
      <w:r w:rsidR="00127FAA" w:rsidRPr="000E65C1">
        <w:rPr>
          <w:rFonts w:eastAsia="Times New Roman" w:cstheme="minorHAnsi"/>
          <w:lang w:val="en-US" w:eastAsia="ar-SA"/>
        </w:rPr>
        <w:t>Behavioural</w:t>
      </w:r>
      <w:proofErr w:type="spellEnd"/>
      <w:r w:rsidR="00127FAA" w:rsidRPr="000E65C1">
        <w:rPr>
          <w:rFonts w:eastAsia="Times New Roman" w:cstheme="minorHAnsi"/>
          <w:lang w:val="en-US" w:eastAsia="ar-SA"/>
        </w:rPr>
        <w:t xml:space="preserve"> adjustment of fish to temporal variation in fishing pressure affects catchability: an experiment with angled trout. </w:t>
      </w:r>
      <w:r w:rsidR="00127FAA" w:rsidRPr="000E65C1">
        <w:rPr>
          <w:rFonts w:eastAsia="Times New Roman" w:cstheme="minorHAnsi"/>
          <w:lang w:eastAsia="ar-SA"/>
        </w:rPr>
        <w:t xml:space="preserve">Canadian Journal of Fisheries and </w:t>
      </w:r>
      <w:proofErr w:type="spellStart"/>
      <w:r w:rsidR="001948F6" w:rsidRPr="000E65C1">
        <w:rPr>
          <w:rFonts w:eastAsia="Times New Roman" w:cstheme="minorHAnsi"/>
          <w:lang w:eastAsia="ar-SA"/>
        </w:rPr>
        <w:t>Aquatic</w:t>
      </w:r>
      <w:proofErr w:type="spellEnd"/>
      <w:r w:rsidR="001948F6" w:rsidRPr="000E65C1">
        <w:rPr>
          <w:rFonts w:eastAsia="Times New Roman" w:cstheme="minorHAnsi"/>
          <w:lang w:eastAsia="ar-SA"/>
        </w:rPr>
        <w:t xml:space="preserve"> Sciences, 77, 188-193.</w:t>
      </w:r>
    </w:p>
    <w:p w:rsidR="00D20EEB" w:rsidRPr="000E65C1" w:rsidRDefault="002D2329" w:rsidP="009618E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234</w:t>
      </w:r>
      <w:r w:rsidR="001948F6" w:rsidRPr="000E65C1">
        <w:rPr>
          <w:rFonts w:eastAsia="Times New Roman" w:cstheme="minorHAnsi"/>
          <w:lang w:eastAsia="ar-SA"/>
        </w:rPr>
        <w:t xml:space="preserve">. </w:t>
      </w:r>
      <w:r w:rsidR="00127FAA" w:rsidRPr="000E65C1">
        <w:rPr>
          <w:rFonts w:eastAsia="Times New Roman" w:cstheme="minorHAnsi"/>
          <w:b/>
          <w:smallCaps/>
          <w:lang w:eastAsia="ar-SA"/>
        </w:rPr>
        <w:t>Arlinghaus, R.</w:t>
      </w:r>
      <w:r w:rsidR="001948F6" w:rsidRPr="000E65C1">
        <w:rPr>
          <w:rFonts w:eastAsia="Times New Roman" w:cstheme="minorHAnsi"/>
          <w:lang w:eastAsia="ar-SA"/>
        </w:rPr>
        <w:t xml:space="preserve"> 2019</w:t>
      </w:r>
      <w:r w:rsidR="00127FAA" w:rsidRPr="000E65C1">
        <w:rPr>
          <w:rFonts w:eastAsia="Times New Roman" w:cstheme="minorHAnsi"/>
          <w:lang w:eastAsia="ar-SA"/>
        </w:rPr>
        <w:t xml:space="preserve">. Bioökonomische Ansätze für ein nachhaltiges Management von wildlebenden Süßwasserfischen. pp. 59-70 In: Ökologie und Bioökonomie. Neue Konzepte zur umweltverträglichen Nutzung natürlicher Ressourcen. 2019. Rundgespräche Forum Ökologie, Band 48. 140 Seiten. Hrsg.: Bayerische Akademie der Wissenschaften. Verlag Dr. Friedrich Pfeil, München. </w:t>
      </w:r>
    </w:p>
    <w:p w:rsidR="00127FAA" w:rsidRPr="000E65C1" w:rsidRDefault="002D2329" w:rsidP="001948F6">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233</w:t>
      </w:r>
      <w:r w:rsidR="001948F6" w:rsidRPr="000E65C1">
        <w:rPr>
          <w:rFonts w:eastAsia="Times New Roman" w:cstheme="minorHAnsi"/>
          <w:lang w:val="en-US" w:eastAsia="ar-SA"/>
        </w:rPr>
        <w:t xml:space="preserve">. </w:t>
      </w:r>
      <w:r w:rsidR="00127FAA" w:rsidRPr="000E65C1">
        <w:rPr>
          <w:rFonts w:eastAsia="Times New Roman" w:cstheme="minorHAnsi"/>
          <w:smallCaps/>
          <w:lang w:val="en-US" w:eastAsia="ar-SA"/>
        </w:rPr>
        <w:t>Harrison, H. L., Kochalsk</w:t>
      </w:r>
      <w:r w:rsidR="001948F6" w:rsidRPr="000E65C1">
        <w:rPr>
          <w:rFonts w:eastAsia="Times New Roman" w:cstheme="minorHAnsi"/>
          <w:smallCaps/>
          <w:lang w:val="en-US" w:eastAsia="ar-SA"/>
        </w:rPr>
        <w:t xml:space="preserve">i, S., </w:t>
      </w:r>
      <w:r w:rsidR="001948F6" w:rsidRPr="000E65C1">
        <w:rPr>
          <w:rFonts w:eastAsia="Times New Roman" w:cstheme="minorHAnsi"/>
          <w:b/>
          <w:smallCaps/>
          <w:lang w:val="en-US" w:eastAsia="ar-SA"/>
        </w:rPr>
        <w:t>Arlinghaus, R</w:t>
      </w:r>
      <w:r w:rsidR="001948F6" w:rsidRPr="000E65C1">
        <w:rPr>
          <w:rFonts w:eastAsia="Times New Roman" w:cstheme="minorHAnsi"/>
          <w:smallCaps/>
          <w:lang w:val="en-US" w:eastAsia="ar-SA"/>
        </w:rPr>
        <w:t xml:space="preserve">., </w:t>
      </w:r>
      <w:proofErr w:type="spellStart"/>
      <w:r w:rsidR="001948F6" w:rsidRPr="000E65C1">
        <w:rPr>
          <w:rFonts w:eastAsia="Times New Roman" w:cstheme="minorHAnsi"/>
          <w:smallCaps/>
          <w:lang w:val="en-US" w:eastAsia="ar-SA"/>
        </w:rPr>
        <w:t>Aas</w:t>
      </w:r>
      <w:proofErr w:type="spellEnd"/>
      <w:r w:rsidR="001948F6" w:rsidRPr="000E65C1">
        <w:rPr>
          <w:rFonts w:eastAsia="Times New Roman" w:cstheme="minorHAnsi"/>
          <w:smallCaps/>
          <w:lang w:val="en-US" w:eastAsia="ar-SA"/>
        </w:rPr>
        <w:t>, Ø</w:t>
      </w:r>
      <w:r w:rsidR="001948F6" w:rsidRPr="000E65C1">
        <w:rPr>
          <w:rFonts w:eastAsia="Times New Roman" w:cstheme="minorHAnsi"/>
          <w:lang w:val="en-US" w:eastAsia="ar-SA"/>
        </w:rPr>
        <w:t>. 2019</w:t>
      </w:r>
      <w:r w:rsidR="00127FAA" w:rsidRPr="000E65C1">
        <w:rPr>
          <w:rFonts w:eastAsia="Times New Roman" w:cstheme="minorHAnsi"/>
          <w:lang w:val="en-US" w:eastAsia="ar-SA"/>
        </w:rPr>
        <w:t>. ‘Do you care about the river?’ A critical discourse analysis and lessons for management of social conflict over Atlantic salmon (</w:t>
      </w:r>
      <w:r w:rsidR="00127FAA" w:rsidRPr="000E65C1">
        <w:rPr>
          <w:rFonts w:eastAsia="Times New Roman" w:cstheme="minorHAnsi"/>
          <w:i/>
          <w:lang w:val="en-US" w:eastAsia="ar-SA"/>
        </w:rPr>
        <w:t xml:space="preserve">Salmo </w:t>
      </w:r>
      <w:proofErr w:type="spellStart"/>
      <w:r w:rsidR="00127FAA" w:rsidRPr="000E65C1">
        <w:rPr>
          <w:rFonts w:eastAsia="Times New Roman" w:cstheme="minorHAnsi"/>
          <w:i/>
          <w:lang w:val="en-US" w:eastAsia="ar-SA"/>
        </w:rPr>
        <w:t>salar</w:t>
      </w:r>
      <w:proofErr w:type="spellEnd"/>
      <w:r w:rsidR="00127FAA" w:rsidRPr="000E65C1">
        <w:rPr>
          <w:rFonts w:eastAsia="Times New Roman" w:cstheme="minorHAnsi"/>
          <w:lang w:val="en-US" w:eastAsia="ar-SA"/>
        </w:rPr>
        <w:t>) conservation in the case of voluntary stocking in Wales</w:t>
      </w:r>
      <w:r w:rsidR="001948F6" w:rsidRPr="000E65C1">
        <w:rPr>
          <w:rFonts w:eastAsia="Times New Roman" w:cstheme="minorHAnsi"/>
          <w:lang w:val="en-US" w:eastAsia="ar-SA"/>
        </w:rPr>
        <w:t>. People and Nature, 1, 507–523.</w:t>
      </w:r>
      <w:r w:rsidR="00F40D43" w:rsidRPr="000E65C1">
        <w:rPr>
          <w:rFonts w:eastAsia="Times New Roman" w:cstheme="minorHAnsi"/>
          <w:i/>
          <w:lang w:val="en-US" w:eastAsia="ar-SA"/>
        </w:rPr>
        <w:t xml:space="preserve"> ¥</w:t>
      </w:r>
    </w:p>
    <w:p w:rsidR="00127FAA" w:rsidRPr="000E65C1" w:rsidRDefault="002D2329" w:rsidP="00F1278D">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232</w:t>
      </w:r>
      <w:r w:rsidR="00372517" w:rsidRPr="000E65C1">
        <w:rPr>
          <w:rFonts w:eastAsia="Times New Roman" w:cstheme="minorHAnsi"/>
          <w:lang w:val="en-US" w:eastAsia="ar-SA"/>
        </w:rPr>
        <w:t xml:space="preserve">. </w:t>
      </w:r>
      <w:proofErr w:type="spellStart"/>
      <w:r w:rsidR="00372517" w:rsidRPr="000E65C1">
        <w:rPr>
          <w:rFonts w:eastAsia="Times New Roman" w:cstheme="minorHAnsi"/>
          <w:smallCaps/>
          <w:lang w:val="en-US" w:eastAsia="ar-SA"/>
        </w:rPr>
        <w:t>Louvén</w:t>
      </w:r>
      <w:proofErr w:type="spellEnd"/>
      <w:r w:rsidR="00372517" w:rsidRPr="000E65C1">
        <w:rPr>
          <w:rFonts w:eastAsia="Times New Roman" w:cstheme="minorHAnsi"/>
          <w:smallCaps/>
          <w:lang w:val="en-US" w:eastAsia="ar-SA"/>
        </w:rPr>
        <w:t xml:space="preserve"> </w:t>
      </w:r>
      <w:r w:rsidR="00127FAA" w:rsidRPr="000E65C1">
        <w:rPr>
          <w:rFonts w:eastAsia="Times New Roman" w:cstheme="minorHAnsi"/>
          <w:smallCaps/>
          <w:lang w:val="en-US" w:eastAsia="ar-SA"/>
        </w:rPr>
        <w:t>Wal</w:t>
      </w:r>
      <w:r w:rsidR="00372517" w:rsidRPr="000E65C1">
        <w:rPr>
          <w:rFonts w:eastAsia="Times New Roman" w:cstheme="minorHAnsi"/>
          <w:smallCaps/>
          <w:lang w:val="en-US" w:eastAsia="ar-SA"/>
        </w:rPr>
        <w:t>lerius, M.</w:t>
      </w:r>
      <w:r w:rsidR="00127FAA" w:rsidRPr="000E65C1">
        <w:rPr>
          <w:rFonts w:eastAsia="Times New Roman" w:cstheme="minorHAnsi"/>
          <w:smallCaps/>
          <w:lang w:val="en-US" w:eastAsia="ar-SA"/>
        </w:rPr>
        <w:t xml:space="preserve">, </w:t>
      </w:r>
      <w:proofErr w:type="spellStart"/>
      <w:r w:rsidR="00127FAA" w:rsidRPr="000E65C1">
        <w:rPr>
          <w:rFonts w:eastAsia="Times New Roman" w:cstheme="minorHAnsi"/>
          <w:smallCaps/>
          <w:lang w:val="en-US" w:eastAsia="ar-SA"/>
        </w:rPr>
        <w:t>Gräns</w:t>
      </w:r>
      <w:proofErr w:type="spellEnd"/>
      <w:r w:rsidR="00127FAA" w:rsidRPr="000E65C1">
        <w:rPr>
          <w:rFonts w:eastAsia="Times New Roman" w:cstheme="minorHAnsi"/>
          <w:smallCaps/>
          <w:lang w:val="en-US" w:eastAsia="ar-SA"/>
        </w:rPr>
        <w:t xml:space="preserve">, A., </w:t>
      </w:r>
      <w:proofErr w:type="spellStart"/>
      <w:r w:rsidR="00127FAA" w:rsidRPr="000E65C1">
        <w:rPr>
          <w:rFonts w:eastAsia="Times New Roman" w:cstheme="minorHAnsi"/>
          <w:smallCaps/>
          <w:lang w:val="en-US" w:eastAsia="ar-SA"/>
        </w:rPr>
        <w:t>Koeck</w:t>
      </w:r>
      <w:proofErr w:type="spellEnd"/>
      <w:r w:rsidR="00127FAA" w:rsidRPr="000E65C1">
        <w:rPr>
          <w:rFonts w:eastAsia="Times New Roman" w:cstheme="minorHAnsi"/>
          <w:smallCaps/>
          <w:lang w:val="en-US" w:eastAsia="ar-SA"/>
        </w:rPr>
        <w:t xml:space="preserve">, B., Berger, D., </w:t>
      </w:r>
      <w:proofErr w:type="spellStart"/>
      <w:r w:rsidR="00127FAA" w:rsidRPr="000E65C1">
        <w:rPr>
          <w:rFonts w:eastAsia="Times New Roman" w:cstheme="minorHAnsi"/>
          <w:smallCaps/>
          <w:lang w:val="en-US" w:eastAsia="ar-SA"/>
        </w:rPr>
        <w:t>Sandblom</w:t>
      </w:r>
      <w:proofErr w:type="spellEnd"/>
      <w:r w:rsidR="00127FAA" w:rsidRPr="000E65C1">
        <w:rPr>
          <w:rFonts w:eastAsia="Times New Roman" w:cstheme="minorHAnsi"/>
          <w:smallCaps/>
          <w:lang w:val="en-US" w:eastAsia="ar-SA"/>
        </w:rPr>
        <w:t xml:space="preserve">, E., </w:t>
      </w:r>
      <w:proofErr w:type="spellStart"/>
      <w:r w:rsidR="00127FAA" w:rsidRPr="000E65C1">
        <w:rPr>
          <w:rFonts w:eastAsia="Times New Roman" w:cstheme="minorHAnsi"/>
          <w:smallCaps/>
          <w:lang w:val="en-US" w:eastAsia="ar-SA"/>
        </w:rPr>
        <w:t>Ekström</w:t>
      </w:r>
      <w:proofErr w:type="spellEnd"/>
      <w:r w:rsidR="00127FAA" w:rsidRPr="000E65C1">
        <w:rPr>
          <w:rFonts w:eastAsia="Times New Roman" w:cstheme="minorHAnsi"/>
          <w:smallCaps/>
          <w:lang w:val="en-US" w:eastAsia="ar-SA"/>
        </w:rPr>
        <w:t xml:space="preserve">, A.,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xml:space="preserve">., </w:t>
      </w:r>
      <w:proofErr w:type="spellStart"/>
      <w:r w:rsidR="00127FAA" w:rsidRPr="000E65C1">
        <w:rPr>
          <w:rFonts w:eastAsia="Times New Roman" w:cstheme="minorHAnsi"/>
          <w:smallCaps/>
          <w:lang w:val="en-US" w:eastAsia="ar-SA"/>
        </w:rPr>
        <w:t>Johnsson</w:t>
      </w:r>
      <w:proofErr w:type="spellEnd"/>
      <w:r w:rsidR="00127FAA" w:rsidRPr="000E65C1">
        <w:rPr>
          <w:rFonts w:eastAsia="Times New Roman" w:cstheme="minorHAnsi"/>
          <w:smallCaps/>
          <w:lang w:val="en-US" w:eastAsia="ar-SA"/>
        </w:rPr>
        <w:t>, J. I.</w:t>
      </w:r>
      <w:r w:rsidR="00372517" w:rsidRPr="000E65C1">
        <w:rPr>
          <w:rFonts w:eastAsia="Times New Roman" w:cstheme="minorHAnsi"/>
          <w:lang w:val="en-US" w:eastAsia="ar-SA"/>
        </w:rPr>
        <w:t xml:space="preserve"> 2019</w:t>
      </w:r>
      <w:r w:rsidR="00127FAA" w:rsidRPr="000E65C1">
        <w:rPr>
          <w:rFonts w:eastAsia="Times New Roman" w:cstheme="minorHAnsi"/>
          <w:lang w:val="en-US" w:eastAsia="ar-SA"/>
        </w:rPr>
        <w:t xml:space="preserve">. Socially induced stress and </w:t>
      </w:r>
      <w:proofErr w:type="spellStart"/>
      <w:r w:rsidR="00127FAA" w:rsidRPr="000E65C1">
        <w:rPr>
          <w:rFonts w:eastAsia="Times New Roman" w:cstheme="minorHAnsi"/>
          <w:lang w:val="en-US" w:eastAsia="ar-SA"/>
        </w:rPr>
        <w:t>behavioural</w:t>
      </w:r>
      <w:proofErr w:type="spellEnd"/>
      <w:r w:rsidR="00127FAA" w:rsidRPr="000E65C1">
        <w:rPr>
          <w:rFonts w:eastAsia="Times New Roman" w:cstheme="minorHAnsi"/>
          <w:lang w:val="en-US" w:eastAsia="ar-SA"/>
        </w:rPr>
        <w:t xml:space="preserve"> inhibition in response to angling exposure in rainbow trout. Fisheries Management and Ecology, 26, 611-620</w:t>
      </w:r>
      <w:r w:rsidR="00372517" w:rsidRPr="000E65C1">
        <w:rPr>
          <w:rFonts w:eastAsia="Times New Roman" w:cstheme="minorHAnsi"/>
          <w:lang w:val="en-US" w:eastAsia="ar-SA"/>
        </w:rPr>
        <w:t>.</w:t>
      </w:r>
      <w:r w:rsidR="00F40D43" w:rsidRPr="000E65C1">
        <w:rPr>
          <w:rFonts w:eastAsia="Times New Roman" w:cstheme="minorHAnsi"/>
          <w:i/>
          <w:lang w:val="en-US" w:eastAsia="ar-SA"/>
        </w:rPr>
        <w:t xml:space="preserve"> ¥</w:t>
      </w:r>
    </w:p>
    <w:p w:rsidR="00127FAA" w:rsidRPr="000E65C1" w:rsidRDefault="002D2329" w:rsidP="00372517">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t>231</w:t>
      </w:r>
      <w:r w:rsidR="00372517" w:rsidRPr="00DD4650">
        <w:rPr>
          <w:rFonts w:eastAsia="Times New Roman" w:cstheme="minorHAnsi"/>
          <w:lang w:val="en-GB" w:eastAsia="ar-SA"/>
        </w:rPr>
        <w:t xml:space="preserve">. </w:t>
      </w:r>
      <w:r w:rsidR="00127FAA" w:rsidRPr="00DD4650">
        <w:rPr>
          <w:rFonts w:eastAsia="Times New Roman" w:cstheme="minorHAnsi"/>
          <w:smallCaps/>
          <w:lang w:val="en-GB" w:eastAsia="ar-SA"/>
        </w:rPr>
        <w:t xml:space="preserve">Meyerhoff, J., Klefoth, T., </w:t>
      </w:r>
      <w:r w:rsidR="00127FAA" w:rsidRPr="00DD4650">
        <w:rPr>
          <w:rFonts w:eastAsia="Times New Roman" w:cstheme="minorHAnsi"/>
          <w:b/>
          <w:smallCaps/>
          <w:lang w:val="en-GB" w:eastAsia="ar-SA"/>
        </w:rPr>
        <w:t>Arlinghaus, R</w:t>
      </w:r>
      <w:r w:rsidR="00127FAA" w:rsidRPr="00DD4650">
        <w:rPr>
          <w:rFonts w:eastAsia="Times New Roman" w:cstheme="minorHAnsi"/>
          <w:b/>
          <w:lang w:val="en-GB" w:eastAsia="ar-SA"/>
        </w:rPr>
        <w:t>.</w:t>
      </w:r>
      <w:r w:rsidR="00372517" w:rsidRPr="00DD4650">
        <w:rPr>
          <w:rFonts w:eastAsia="Times New Roman" w:cstheme="minorHAnsi"/>
          <w:lang w:val="en-GB" w:eastAsia="ar-SA"/>
        </w:rPr>
        <w:t xml:space="preserve"> 2019</w:t>
      </w:r>
      <w:r w:rsidR="00127FAA" w:rsidRPr="00DD4650">
        <w:rPr>
          <w:rFonts w:eastAsia="Times New Roman" w:cstheme="minorHAnsi"/>
          <w:lang w:val="en-GB" w:eastAsia="ar-SA"/>
        </w:rPr>
        <w:t xml:space="preserve">. </w:t>
      </w:r>
      <w:r w:rsidR="00127FAA" w:rsidRPr="000E65C1">
        <w:rPr>
          <w:rFonts w:eastAsia="Times New Roman" w:cstheme="minorHAnsi"/>
          <w:lang w:val="en-US" w:eastAsia="ar-SA"/>
        </w:rPr>
        <w:t>The value artificial lake ecosystems provide to recreational anglers: Implications for management of biodiversity and outdoor recreation. Journal of Enviro</w:t>
      </w:r>
      <w:r w:rsidR="00372517" w:rsidRPr="000E65C1">
        <w:rPr>
          <w:rFonts w:eastAsia="Times New Roman" w:cstheme="minorHAnsi"/>
          <w:lang w:val="en-US" w:eastAsia="ar-SA"/>
        </w:rPr>
        <w:t>nmental Management, 252, 109580.</w:t>
      </w:r>
    </w:p>
    <w:p w:rsidR="00127FAA" w:rsidRPr="000E65C1" w:rsidRDefault="002D2329" w:rsidP="00372517">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230</w:t>
      </w:r>
      <w:r w:rsidR="00372517"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Tsuboi, J., </w:t>
      </w:r>
      <w:proofErr w:type="spellStart"/>
      <w:r w:rsidR="00127FAA" w:rsidRPr="000E65C1">
        <w:rPr>
          <w:rFonts w:eastAsia="Times New Roman" w:cstheme="minorHAnsi"/>
          <w:smallCaps/>
          <w:lang w:val="en-US" w:eastAsia="ar-SA"/>
        </w:rPr>
        <w:t>Kaji</w:t>
      </w:r>
      <w:proofErr w:type="spellEnd"/>
      <w:r w:rsidR="00127FAA" w:rsidRPr="000E65C1">
        <w:rPr>
          <w:rFonts w:eastAsia="Times New Roman" w:cstheme="minorHAnsi"/>
          <w:smallCaps/>
          <w:lang w:val="en-US" w:eastAsia="ar-SA"/>
        </w:rPr>
        <w:t xml:space="preserve">, K., Baba, S., </w:t>
      </w:r>
      <w:r w:rsidR="00127FAA" w:rsidRPr="000E65C1">
        <w:rPr>
          <w:rFonts w:eastAsia="Times New Roman" w:cstheme="minorHAnsi"/>
          <w:b/>
          <w:smallCaps/>
          <w:lang w:val="en-US" w:eastAsia="ar-SA"/>
        </w:rPr>
        <w:t>Arlinghaus, R.</w:t>
      </w:r>
      <w:r w:rsidR="00372517" w:rsidRPr="000E65C1">
        <w:rPr>
          <w:rFonts w:eastAsia="Times New Roman" w:cstheme="minorHAnsi"/>
          <w:lang w:val="en-US" w:eastAsia="ar-SA"/>
        </w:rPr>
        <w:t xml:space="preserve"> 2019</w:t>
      </w:r>
      <w:r w:rsidR="00127FAA" w:rsidRPr="000E65C1">
        <w:rPr>
          <w:rFonts w:eastAsia="Times New Roman" w:cstheme="minorHAnsi"/>
          <w:lang w:val="en-US" w:eastAsia="ar-SA"/>
        </w:rPr>
        <w:t xml:space="preserve">. Trade-offs in the adaptation towards hatchery and natural conditions drive survival, migration, and angling vulnerability in a territorial fish in the wild. Canadian Journal of Fisheries and </w:t>
      </w:r>
      <w:r w:rsidR="00372517" w:rsidRPr="000E65C1">
        <w:rPr>
          <w:rFonts w:eastAsia="Times New Roman" w:cstheme="minorHAnsi"/>
          <w:lang w:val="en-US" w:eastAsia="ar-SA"/>
        </w:rPr>
        <w:t>Aquatic Sciences, 76, 1757-1767.</w:t>
      </w:r>
    </w:p>
    <w:p w:rsidR="00127FAA" w:rsidRPr="000E65C1" w:rsidRDefault="002D2329" w:rsidP="00372517">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lastRenderedPageBreak/>
        <w:t>229</w:t>
      </w:r>
      <w:r w:rsidR="00372517"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Sbragaglia, V., Gliese, C., Bierbach, D., Honsey, A. E., Uusi-Heikkilä, S., </w:t>
      </w:r>
      <w:r w:rsidR="00127FAA" w:rsidRPr="000E65C1">
        <w:rPr>
          <w:rFonts w:eastAsia="Times New Roman" w:cstheme="minorHAnsi"/>
          <w:b/>
          <w:smallCaps/>
          <w:lang w:val="en-US" w:eastAsia="ar-SA"/>
        </w:rPr>
        <w:t>Arlinghaus, R.</w:t>
      </w:r>
      <w:r w:rsidR="001948F6" w:rsidRPr="000E65C1">
        <w:rPr>
          <w:rFonts w:eastAsia="Times New Roman" w:cstheme="minorHAnsi"/>
          <w:lang w:val="en-US" w:eastAsia="ar-SA"/>
        </w:rPr>
        <w:t xml:space="preserve"> 2019</w:t>
      </w:r>
      <w:r w:rsidR="00127FAA" w:rsidRPr="000E65C1">
        <w:rPr>
          <w:rFonts w:eastAsia="Times New Roman" w:cstheme="minorHAnsi"/>
          <w:lang w:val="en-US" w:eastAsia="ar-SA"/>
        </w:rPr>
        <w:t xml:space="preserve">. Size‐selective harvesting fosters adaptations in mating </w:t>
      </w:r>
      <w:proofErr w:type="spellStart"/>
      <w:r w:rsidR="00127FAA" w:rsidRPr="000E65C1">
        <w:rPr>
          <w:rFonts w:eastAsia="Times New Roman" w:cstheme="minorHAnsi"/>
          <w:lang w:val="en-US" w:eastAsia="ar-SA"/>
        </w:rPr>
        <w:t>behaviour</w:t>
      </w:r>
      <w:proofErr w:type="spellEnd"/>
      <w:r w:rsidR="00127FAA" w:rsidRPr="000E65C1">
        <w:rPr>
          <w:rFonts w:eastAsia="Times New Roman" w:cstheme="minorHAnsi"/>
          <w:lang w:val="en-US" w:eastAsia="ar-SA"/>
        </w:rPr>
        <w:t xml:space="preserve"> and reproductive allocation, affecting sexual selection in fish. Journal o</w:t>
      </w:r>
      <w:r w:rsidR="00372517" w:rsidRPr="000E65C1">
        <w:rPr>
          <w:rFonts w:eastAsia="Times New Roman" w:cstheme="minorHAnsi"/>
          <w:lang w:val="en-US" w:eastAsia="ar-SA"/>
        </w:rPr>
        <w:t>f Animal Ecology, 88, 1343-1354.</w:t>
      </w:r>
    </w:p>
    <w:p w:rsidR="00127FAA" w:rsidRPr="000E65C1" w:rsidRDefault="002D2329" w:rsidP="00372517">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228</w:t>
      </w:r>
      <w:r w:rsidR="00372517"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Hunt, L. M., Camp, E., Van Poorten, B.,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xml:space="preserve">. </w:t>
      </w:r>
      <w:r w:rsidR="001948F6" w:rsidRPr="000E65C1">
        <w:rPr>
          <w:rFonts w:eastAsia="Times New Roman" w:cstheme="minorHAnsi"/>
          <w:lang w:val="en-US" w:eastAsia="ar-SA"/>
        </w:rPr>
        <w:t>2019</w:t>
      </w:r>
      <w:r w:rsidR="00127FAA" w:rsidRPr="000E65C1">
        <w:rPr>
          <w:rFonts w:eastAsia="Times New Roman" w:cstheme="minorHAnsi"/>
          <w:lang w:val="en-US" w:eastAsia="ar-SA"/>
        </w:rPr>
        <w:t>. Catch and non-catch-related determinants of where anglers fish: a review of three decades of site choice research in recreational fisheries. Reviews in Fisheries Science &amp; Aquaculture, 27, 261–286</w:t>
      </w:r>
      <w:r w:rsidR="00372517" w:rsidRPr="000E65C1">
        <w:rPr>
          <w:rFonts w:eastAsia="Times New Roman" w:cstheme="minorHAnsi"/>
          <w:lang w:val="en-US" w:eastAsia="ar-SA"/>
        </w:rPr>
        <w:t>.</w:t>
      </w:r>
    </w:p>
    <w:p w:rsidR="00127FAA" w:rsidRPr="000E65C1" w:rsidRDefault="002D2329" w:rsidP="00372517">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t>227</w:t>
      </w:r>
      <w:r w:rsidR="00372517" w:rsidRPr="00DD4650">
        <w:rPr>
          <w:rFonts w:eastAsia="Times New Roman" w:cstheme="minorHAnsi"/>
          <w:lang w:val="en-GB" w:eastAsia="ar-SA"/>
        </w:rPr>
        <w:t xml:space="preserve">. </w:t>
      </w:r>
      <w:r w:rsidR="00127FAA" w:rsidRPr="00DD4650">
        <w:rPr>
          <w:rFonts w:eastAsia="Times New Roman" w:cstheme="minorHAnsi"/>
          <w:smallCaps/>
          <w:lang w:val="en-GB" w:eastAsia="ar-SA"/>
        </w:rPr>
        <w:t xml:space="preserve">Matern, S., Emmrich, M., Klefoth, T., Wolter, C., Nikolaus, R., Wegener, N., </w:t>
      </w:r>
      <w:r w:rsidR="00127FAA" w:rsidRPr="00DD4650">
        <w:rPr>
          <w:rFonts w:eastAsia="Times New Roman" w:cstheme="minorHAnsi"/>
          <w:b/>
          <w:smallCaps/>
          <w:lang w:val="en-GB" w:eastAsia="ar-SA"/>
        </w:rPr>
        <w:t>Arlinghaus, R</w:t>
      </w:r>
      <w:r w:rsidR="00127FAA" w:rsidRPr="00DD4650">
        <w:rPr>
          <w:rFonts w:eastAsia="Times New Roman" w:cstheme="minorHAnsi"/>
          <w:smallCaps/>
          <w:lang w:val="en-GB" w:eastAsia="ar-SA"/>
        </w:rPr>
        <w:t>.</w:t>
      </w:r>
      <w:r w:rsidR="001948F6" w:rsidRPr="00DD4650">
        <w:rPr>
          <w:rFonts w:eastAsia="Times New Roman" w:cstheme="minorHAnsi"/>
          <w:lang w:val="en-GB" w:eastAsia="ar-SA"/>
        </w:rPr>
        <w:t xml:space="preserve"> 2019</w:t>
      </w:r>
      <w:r w:rsidR="00127FAA" w:rsidRPr="00DD4650">
        <w:rPr>
          <w:rFonts w:eastAsia="Times New Roman" w:cstheme="minorHAnsi"/>
          <w:lang w:val="en-GB" w:eastAsia="ar-SA"/>
        </w:rPr>
        <w:t xml:space="preserve">. </w:t>
      </w:r>
      <w:r w:rsidR="00127FAA" w:rsidRPr="000E65C1">
        <w:rPr>
          <w:rFonts w:eastAsia="Times New Roman" w:cstheme="minorHAnsi"/>
          <w:lang w:val="en-US" w:eastAsia="ar-SA"/>
        </w:rPr>
        <w:t>Effect of recreational-fisheries management on fish biodiversity in gravel pit lakes, with contrasts to unmanaged lakes. Journal of Fish Biology, 94, 865–</w:t>
      </w:r>
      <w:r w:rsidR="00372517" w:rsidRPr="000E65C1">
        <w:rPr>
          <w:rFonts w:eastAsia="Times New Roman" w:cstheme="minorHAnsi"/>
          <w:lang w:val="en-US" w:eastAsia="ar-SA"/>
        </w:rPr>
        <w:t>881.</w:t>
      </w:r>
      <w:r w:rsidR="00F40D43" w:rsidRPr="000E65C1">
        <w:rPr>
          <w:rFonts w:eastAsia="Times New Roman" w:cstheme="minorHAnsi"/>
          <w:i/>
          <w:lang w:val="en-US" w:eastAsia="ar-SA"/>
        </w:rPr>
        <w:t xml:space="preserve"> ¥</w:t>
      </w:r>
    </w:p>
    <w:p w:rsidR="00127FAA" w:rsidRPr="000E65C1" w:rsidRDefault="002D2329" w:rsidP="00372517">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226</w:t>
      </w:r>
      <w:r w:rsidR="00372517"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Cooke, S. J., Twardek, W. M., Reid, A. J., Lennox, R. J., Danylchuk, S. C., Brownscombe, J. W., Bower, S. D.,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Hyder, K., Danylchuk, A. J.</w:t>
      </w:r>
      <w:r w:rsidR="001948F6" w:rsidRPr="000E65C1">
        <w:rPr>
          <w:rFonts w:eastAsia="Times New Roman" w:cstheme="minorHAnsi"/>
          <w:lang w:val="en-US" w:eastAsia="ar-SA"/>
        </w:rPr>
        <w:t xml:space="preserve"> 2019</w:t>
      </w:r>
      <w:r w:rsidR="00127FAA" w:rsidRPr="000E65C1">
        <w:rPr>
          <w:rFonts w:eastAsia="Times New Roman" w:cstheme="minorHAnsi"/>
          <w:lang w:val="en-US" w:eastAsia="ar-SA"/>
        </w:rPr>
        <w:t>. Searching for responsible and sustainable recreational fisheries in the Anthropocene. Journ</w:t>
      </w:r>
      <w:r w:rsidR="00372517" w:rsidRPr="000E65C1">
        <w:rPr>
          <w:rFonts w:eastAsia="Times New Roman" w:cstheme="minorHAnsi"/>
          <w:lang w:val="en-US" w:eastAsia="ar-SA"/>
        </w:rPr>
        <w:t>al of Fish Biology, 94, 845–856.</w:t>
      </w:r>
    </w:p>
    <w:p w:rsidR="00127FAA" w:rsidRPr="000E65C1" w:rsidRDefault="002D2329" w:rsidP="00372517">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225</w:t>
      </w:r>
      <w:r w:rsidR="00372517" w:rsidRPr="000E65C1">
        <w:rPr>
          <w:rFonts w:eastAsia="Times New Roman" w:cstheme="minorHAnsi"/>
          <w:lang w:val="en-US" w:eastAsia="ar-SA"/>
        </w:rPr>
        <w:t xml:space="preserve">. </w:t>
      </w:r>
      <w:r w:rsidR="00127FAA" w:rsidRPr="000E65C1">
        <w:rPr>
          <w:rFonts w:eastAsia="Times New Roman" w:cstheme="minorHAnsi"/>
          <w:smallCaps/>
          <w:lang w:val="en-US" w:eastAsia="ar-SA"/>
        </w:rPr>
        <w:t>Sbragaglia, V., Alós, J., Fromm, K., Monk, C. T., Díaz-Gil, C., Uusi-Heikkilä, S., Honsey, A. E., Wi</w:t>
      </w:r>
      <w:r w:rsidR="00372517" w:rsidRPr="000E65C1">
        <w:rPr>
          <w:rFonts w:eastAsia="Times New Roman" w:cstheme="minorHAnsi"/>
          <w:smallCaps/>
          <w:lang w:val="en-US" w:eastAsia="ar-SA"/>
        </w:rPr>
        <w:t xml:space="preserve">lson, A. D. M., </w:t>
      </w:r>
      <w:r w:rsidR="00372517" w:rsidRPr="000E65C1">
        <w:rPr>
          <w:rFonts w:eastAsia="Times New Roman" w:cstheme="minorHAnsi"/>
          <w:b/>
          <w:smallCaps/>
          <w:lang w:val="en-US" w:eastAsia="ar-SA"/>
        </w:rPr>
        <w:t>Arlinghaus, R</w:t>
      </w:r>
      <w:r w:rsidR="00372517" w:rsidRPr="000E65C1">
        <w:rPr>
          <w:rFonts w:eastAsia="Times New Roman" w:cstheme="minorHAnsi"/>
          <w:lang w:val="en-US" w:eastAsia="ar-SA"/>
        </w:rPr>
        <w:t>. 2019.</w:t>
      </w:r>
      <w:r w:rsidR="00127FAA" w:rsidRPr="000E65C1">
        <w:rPr>
          <w:rFonts w:eastAsia="Times New Roman" w:cstheme="minorHAnsi"/>
          <w:lang w:val="en-US" w:eastAsia="ar-SA"/>
        </w:rPr>
        <w:t xml:space="preserve"> Experimental size-selective harvesting affects behavioral types of a social fish. Transactions of the American Fisheries Societ</w:t>
      </w:r>
      <w:r w:rsidR="00372517" w:rsidRPr="000E65C1">
        <w:rPr>
          <w:rFonts w:eastAsia="Times New Roman" w:cstheme="minorHAnsi"/>
          <w:lang w:val="en-US" w:eastAsia="ar-SA"/>
        </w:rPr>
        <w:t>y, 148, 552-568</w:t>
      </w:r>
    </w:p>
    <w:p w:rsidR="00127FAA" w:rsidRPr="000E65C1" w:rsidRDefault="002D2329" w:rsidP="00372517">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t>224</w:t>
      </w:r>
      <w:r w:rsidR="00372517" w:rsidRPr="00DD4650">
        <w:rPr>
          <w:rFonts w:eastAsia="Times New Roman" w:cstheme="minorHAnsi"/>
          <w:lang w:val="en-GB" w:eastAsia="ar-SA"/>
        </w:rPr>
        <w:t xml:space="preserve">. </w:t>
      </w:r>
      <w:r w:rsidR="00127FAA" w:rsidRPr="00DD4650">
        <w:rPr>
          <w:rFonts w:eastAsia="Times New Roman" w:cstheme="minorHAnsi"/>
          <w:smallCaps/>
          <w:lang w:val="en-GB" w:eastAsia="ar-SA"/>
        </w:rPr>
        <w:t xml:space="preserve">Riepe, C., Meyerhoff, J., Fujitani, M., </w:t>
      </w:r>
      <w:proofErr w:type="spellStart"/>
      <w:r w:rsidR="00127FAA" w:rsidRPr="00DD4650">
        <w:rPr>
          <w:rFonts w:eastAsia="Times New Roman" w:cstheme="minorHAnsi"/>
          <w:smallCaps/>
          <w:lang w:val="en-GB" w:eastAsia="ar-SA"/>
        </w:rPr>
        <w:t>Aas</w:t>
      </w:r>
      <w:proofErr w:type="spellEnd"/>
      <w:r w:rsidR="00127FAA" w:rsidRPr="00DD4650">
        <w:rPr>
          <w:rFonts w:eastAsia="Times New Roman" w:cstheme="minorHAnsi"/>
          <w:smallCaps/>
          <w:lang w:val="en-GB" w:eastAsia="ar-SA"/>
        </w:rPr>
        <w:t xml:space="preserve">, Ø., Radinger, J., Kochalski, S., </w:t>
      </w:r>
      <w:r w:rsidR="00127FAA" w:rsidRPr="00DD4650">
        <w:rPr>
          <w:rFonts w:eastAsia="Times New Roman" w:cstheme="minorHAnsi"/>
          <w:b/>
          <w:smallCaps/>
          <w:lang w:val="en-GB" w:eastAsia="ar-SA"/>
        </w:rPr>
        <w:t>Arlinghaus, R.</w:t>
      </w:r>
      <w:r w:rsidR="00372517" w:rsidRPr="00DD4650">
        <w:rPr>
          <w:rFonts w:eastAsia="Times New Roman" w:cstheme="minorHAnsi"/>
          <w:lang w:val="en-GB" w:eastAsia="ar-SA"/>
        </w:rPr>
        <w:t xml:space="preserve"> </w:t>
      </w:r>
      <w:r w:rsidR="00127FAA" w:rsidRPr="00DD4650">
        <w:rPr>
          <w:rFonts w:eastAsia="Times New Roman" w:cstheme="minorHAnsi"/>
          <w:lang w:val="en-GB" w:eastAsia="ar-SA"/>
        </w:rPr>
        <w:t xml:space="preserve">2019. </w:t>
      </w:r>
      <w:r w:rsidR="00127FAA" w:rsidRPr="000E65C1">
        <w:rPr>
          <w:rFonts w:eastAsia="Times New Roman" w:cstheme="minorHAnsi"/>
          <w:lang w:val="en-US" w:eastAsia="ar-SA"/>
        </w:rPr>
        <w:t>Managing river fish biodiversity generates substantial economic benefits in four European countries. Environmental Management, 63, 759-776</w:t>
      </w:r>
      <w:r w:rsidR="00372517" w:rsidRPr="000E65C1">
        <w:rPr>
          <w:rFonts w:eastAsia="Times New Roman" w:cstheme="minorHAnsi"/>
          <w:lang w:val="en-US" w:eastAsia="ar-SA"/>
        </w:rPr>
        <w:t>.</w:t>
      </w:r>
    </w:p>
    <w:p w:rsidR="00127FAA" w:rsidRPr="000E65C1" w:rsidRDefault="002D2329" w:rsidP="00805C1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223</w:t>
      </w:r>
      <w:r w:rsidR="00805C14"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Alós, J., </w:t>
      </w:r>
      <w:proofErr w:type="spellStart"/>
      <w:r w:rsidR="00127FAA" w:rsidRPr="000E65C1">
        <w:rPr>
          <w:rFonts w:eastAsia="Times New Roman" w:cstheme="minorHAnsi"/>
          <w:smallCaps/>
          <w:lang w:val="en-US" w:eastAsia="ar-SA"/>
        </w:rPr>
        <w:t>Campos-Candela</w:t>
      </w:r>
      <w:proofErr w:type="spellEnd"/>
      <w:r w:rsidR="00127FAA" w:rsidRPr="000E65C1">
        <w:rPr>
          <w:rFonts w:eastAsia="Times New Roman" w:cstheme="minorHAnsi"/>
          <w:smallCaps/>
          <w:lang w:val="en-US" w:eastAsia="ar-SA"/>
        </w:rPr>
        <w:t xml:space="preserve">, A.,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w:t>
      </w:r>
      <w:r w:rsidR="00805C14" w:rsidRPr="000E65C1">
        <w:rPr>
          <w:rFonts w:eastAsia="Times New Roman" w:cstheme="minorHAnsi"/>
          <w:lang w:val="en-US" w:eastAsia="ar-SA"/>
        </w:rPr>
        <w:t xml:space="preserve"> 2019</w:t>
      </w:r>
      <w:r w:rsidR="00127FAA" w:rsidRPr="000E65C1">
        <w:rPr>
          <w:rFonts w:eastAsia="Times New Roman" w:cstheme="minorHAnsi"/>
          <w:lang w:val="en-US" w:eastAsia="ar-SA"/>
        </w:rPr>
        <w:t xml:space="preserve">. A modelling approach to evaluate the impact of fish spatial </w:t>
      </w:r>
      <w:proofErr w:type="spellStart"/>
      <w:r w:rsidR="00127FAA" w:rsidRPr="000E65C1">
        <w:rPr>
          <w:rFonts w:eastAsia="Times New Roman" w:cstheme="minorHAnsi"/>
          <w:lang w:val="en-US" w:eastAsia="ar-SA"/>
        </w:rPr>
        <w:t>behavioural</w:t>
      </w:r>
      <w:proofErr w:type="spellEnd"/>
      <w:r w:rsidR="00127FAA" w:rsidRPr="000E65C1">
        <w:rPr>
          <w:rFonts w:eastAsia="Times New Roman" w:cstheme="minorHAnsi"/>
          <w:lang w:val="en-US" w:eastAsia="ar-SA"/>
        </w:rPr>
        <w:t xml:space="preserve"> types on fisheries stock assessment. ICES Journal of</w:t>
      </w:r>
      <w:r w:rsidR="00805C14" w:rsidRPr="000E65C1">
        <w:rPr>
          <w:rFonts w:eastAsia="Times New Roman" w:cstheme="minorHAnsi"/>
          <w:lang w:val="en-US" w:eastAsia="ar-SA"/>
        </w:rPr>
        <w:t xml:space="preserve"> Marine Science, 76, 489–500.</w:t>
      </w:r>
    </w:p>
    <w:p w:rsidR="00127FAA" w:rsidRPr="000E65C1" w:rsidRDefault="002D2329" w:rsidP="00805C1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222</w:t>
      </w:r>
      <w:r w:rsidR="00805C14"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Matsumura, S., Beardmore, B., Haider, W., </w:t>
      </w:r>
      <w:proofErr w:type="spellStart"/>
      <w:r w:rsidR="00127FAA" w:rsidRPr="000E65C1">
        <w:rPr>
          <w:rFonts w:eastAsia="Times New Roman" w:cstheme="minorHAnsi"/>
          <w:smallCaps/>
          <w:lang w:val="en-US" w:eastAsia="ar-SA"/>
        </w:rPr>
        <w:t>Dieckmann</w:t>
      </w:r>
      <w:proofErr w:type="spellEnd"/>
      <w:r w:rsidR="00127FAA" w:rsidRPr="000E65C1">
        <w:rPr>
          <w:rFonts w:eastAsia="Times New Roman" w:cstheme="minorHAnsi"/>
          <w:smallCaps/>
          <w:lang w:val="en-US" w:eastAsia="ar-SA"/>
        </w:rPr>
        <w:t xml:space="preserve">, U., </w:t>
      </w:r>
      <w:r w:rsidR="00127FAA" w:rsidRPr="000E65C1">
        <w:rPr>
          <w:rFonts w:eastAsia="Times New Roman" w:cstheme="minorHAnsi"/>
          <w:b/>
          <w:smallCaps/>
          <w:lang w:val="en-US" w:eastAsia="ar-SA"/>
        </w:rPr>
        <w:t>Arlinghaus, R</w:t>
      </w:r>
      <w:r w:rsidR="00127FAA" w:rsidRPr="000E65C1">
        <w:rPr>
          <w:rFonts w:eastAsia="Times New Roman" w:cstheme="minorHAnsi"/>
          <w:b/>
          <w:lang w:val="en-US" w:eastAsia="ar-SA"/>
        </w:rPr>
        <w:t>.</w:t>
      </w:r>
      <w:r w:rsidR="00805C14" w:rsidRPr="000E65C1">
        <w:rPr>
          <w:rFonts w:eastAsia="Times New Roman" w:cstheme="minorHAnsi"/>
          <w:lang w:val="en-US" w:eastAsia="ar-SA"/>
        </w:rPr>
        <w:t xml:space="preserve"> 2019</w:t>
      </w:r>
      <w:r w:rsidR="00127FAA" w:rsidRPr="000E65C1">
        <w:rPr>
          <w:rFonts w:eastAsia="Times New Roman" w:cstheme="minorHAnsi"/>
          <w:lang w:val="en-US" w:eastAsia="ar-SA"/>
        </w:rPr>
        <w:t>. Ecological, angler, and spatial heterogeneity drive social and ecological outcomes in an integrated landscape model of freshwater recreational fisheries. Reviews in Fisheries Scienc</w:t>
      </w:r>
      <w:r w:rsidR="00805C14" w:rsidRPr="000E65C1">
        <w:rPr>
          <w:rFonts w:eastAsia="Times New Roman" w:cstheme="minorHAnsi"/>
          <w:lang w:val="en-US" w:eastAsia="ar-SA"/>
        </w:rPr>
        <w:t>e &amp; Aquaculture, 27, 170-197.</w:t>
      </w:r>
    </w:p>
    <w:p w:rsidR="00D20EEB" w:rsidRPr="004028C1" w:rsidRDefault="00CB1694" w:rsidP="00CB1694">
      <w:pPr>
        <w:suppressAutoHyphens/>
        <w:overflowPunct w:val="0"/>
        <w:autoSpaceDE w:val="0"/>
        <w:spacing w:before="159" w:after="0" w:line="240" w:lineRule="auto"/>
        <w:ind w:left="1208" w:hanging="1208"/>
        <w:textAlignment w:val="baseline"/>
        <w:rPr>
          <w:rFonts w:eastAsia="Times New Roman" w:cstheme="minorHAnsi"/>
          <w:lang w:val="en-US" w:eastAsia="ar-SA"/>
        </w:rPr>
      </w:pPr>
      <w:r>
        <w:rPr>
          <w:rFonts w:eastAsia="Times New Roman" w:cstheme="minorHAnsi"/>
          <w:lang w:val="en-US" w:eastAsia="ar-SA"/>
        </w:rPr>
        <w:t>+</w:t>
      </w:r>
      <w:r w:rsidR="002D2329" w:rsidRPr="004028C1">
        <w:rPr>
          <w:rFonts w:eastAsia="Times New Roman" w:cstheme="minorHAnsi"/>
          <w:lang w:val="en-US" w:eastAsia="ar-SA"/>
        </w:rPr>
        <w:t>221</w:t>
      </w:r>
      <w:r w:rsidR="00805C14" w:rsidRPr="004028C1">
        <w:rPr>
          <w:rFonts w:eastAsia="Times New Roman" w:cstheme="minorHAnsi"/>
          <w:lang w:val="en-US" w:eastAsia="ar-SA"/>
        </w:rPr>
        <w:t xml:space="preserve">. </w:t>
      </w:r>
      <w:r w:rsidR="00127FAA" w:rsidRPr="004028C1">
        <w:rPr>
          <w:rFonts w:eastAsia="Times New Roman" w:cstheme="minorHAnsi"/>
          <w:smallCaps/>
          <w:lang w:val="en-US" w:eastAsia="ar-SA"/>
        </w:rPr>
        <w:t xml:space="preserve">Arlinghaus, R., Abbott, J. K., Fenichel, E. P., Carpenter, S. R., Hunt, L. M., Alós, J., Klefoth, T., Cooke, S. J., Hilborn, R., Jensen, O. P., </w:t>
      </w:r>
      <w:proofErr w:type="spellStart"/>
      <w:r w:rsidR="00127FAA" w:rsidRPr="004028C1">
        <w:rPr>
          <w:rFonts w:eastAsia="Times New Roman" w:cstheme="minorHAnsi"/>
          <w:smallCaps/>
          <w:lang w:val="en-US" w:eastAsia="ar-SA"/>
        </w:rPr>
        <w:t>Wilberg</w:t>
      </w:r>
      <w:proofErr w:type="spellEnd"/>
      <w:r w:rsidR="00127FAA" w:rsidRPr="004028C1">
        <w:rPr>
          <w:rFonts w:eastAsia="Times New Roman" w:cstheme="minorHAnsi"/>
          <w:smallCaps/>
          <w:lang w:val="en-US" w:eastAsia="ar-SA"/>
        </w:rPr>
        <w:t xml:space="preserve">, M. J., Post, J. R., </w:t>
      </w:r>
      <w:proofErr w:type="spellStart"/>
      <w:r w:rsidR="00127FAA" w:rsidRPr="004028C1">
        <w:rPr>
          <w:rFonts w:eastAsia="Times New Roman" w:cstheme="minorHAnsi"/>
          <w:smallCaps/>
          <w:lang w:val="en-US" w:eastAsia="ar-SA"/>
        </w:rPr>
        <w:t>M</w:t>
      </w:r>
      <w:r w:rsidR="00805C14" w:rsidRPr="004028C1">
        <w:rPr>
          <w:rFonts w:eastAsia="Times New Roman" w:cstheme="minorHAnsi"/>
          <w:smallCaps/>
          <w:lang w:val="en-US" w:eastAsia="ar-SA"/>
        </w:rPr>
        <w:t>anfredo</w:t>
      </w:r>
      <w:proofErr w:type="spellEnd"/>
      <w:r w:rsidR="00805C14" w:rsidRPr="004028C1">
        <w:rPr>
          <w:rFonts w:eastAsia="Times New Roman" w:cstheme="minorHAnsi"/>
          <w:smallCaps/>
          <w:lang w:val="en-US" w:eastAsia="ar-SA"/>
        </w:rPr>
        <w:t>, M. J.</w:t>
      </w:r>
      <w:r w:rsidR="00805C14" w:rsidRPr="004028C1">
        <w:rPr>
          <w:rFonts w:eastAsia="Times New Roman" w:cstheme="minorHAnsi"/>
          <w:lang w:val="en-US" w:eastAsia="ar-SA"/>
        </w:rPr>
        <w:t xml:space="preserve"> (2019). </w:t>
      </w:r>
      <w:r w:rsidR="00127FAA" w:rsidRPr="004028C1">
        <w:rPr>
          <w:rFonts w:eastAsia="Times New Roman" w:cstheme="minorHAnsi"/>
          <w:lang w:val="en-US" w:eastAsia="ar-SA"/>
        </w:rPr>
        <w:t>Governing the recreational dimension of global fis</w:t>
      </w:r>
      <w:r w:rsidR="00805C14" w:rsidRPr="004028C1">
        <w:rPr>
          <w:rFonts w:eastAsia="Times New Roman" w:cstheme="minorHAnsi"/>
          <w:lang w:val="en-US" w:eastAsia="ar-SA"/>
        </w:rPr>
        <w:t>heries. Proceedings of the National Academy of Sciences of the USA, 116, 5209-5213.</w:t>
      </w:r>
    </w:p>
    <w:p w:rsidR="00127FAA" w:rsidRPr="000E65C1" w:rsidRDefault="002D2329" w:rsidP="00AB09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220</w:t>
      </w:r>
      <w:r w:rsidR="00AB0944" w:rsidRPr="000E65C1">
        <w:rPr>
          <w:rFonts w:eastAsia="Times New Roman" w:cstheme="minorHAnsi"/>
          <w:lang w:eastAsia="ar-SA"/>
        </w:rPr>
        <w:t xml:space="preserve">. </w:t>
      </w:r>
      <w:r w:rsidR="00127FAA" w:rsidRPr="000E65C1">
        <w:rPr>
          <w:rFonts w:eastAsia="Times New Roman" w:cstheme="minorHAnsi"/>
          <w:smallCaps/>
          <w:lang w:eastAsia="ar-SA"/>
        </w:rPr>
        <w:t xml:space="preserve">Mehner, T., Rapp, T., Monk, C. T., Beck, M. E., Trudeau, A., </w:t>
      </w:r>
      <w:proofErr w:type="spellStart"/>
      <w:r w:rsidR="00127FAA" w:rsidRPr="000E65C1">
        <w:rPr>
          <w:rFonts w:eastAsia="Times New Roman" w:cstheme="minorHAnsi"/>
          <w:smallCaps/>
          <w:lang w:eastAsia="ar-SA"/>
        </w:rPr>
        <w:t>Kiljunen</w:t>
      </w:r>
      <w:proofErr w:type="spellEnd"/>
      <w:r w:rsidR="00127FAA" w:rsidRPr="000E65C1">
        <w:rPr>
          <w:rFonts w:eastAsia="Times New Roman" w:cstheme="minorHAnsi"/>
          <w:smallCaps/>
          <w:lang w:eastAsia="ar-SA"/>
        </w:rPr>
        <w:t xml:space="preserve">, M., Hilt, S., </w:t>
      </w:r>
      <w:r w:rsidR="00127FAA" w:rsidRPr="000E65C1">
        <w:rPr>
          <w:rFonts w:eastAsia="Times New Roman" w:cstheme="minorHAnsi"/>
          <w:b/>
          <w:smallCaps/>
          <w:lang w:eastAsia="ar-SA"/>
        </w:rPr>
        <w:t>Arlinghaus, R</w:t>
      </w:r>
      <w:r w:rsidR="00127FAA" w:rsidRPr="000E65C1">
        <w:rPr>
          <w:rFonts w:eastAsia="Times New Roman" w:cstheme="minorHAnsi"/>
          <w:smallCaps/>
          <w:lang w:eastAsia="ar-SA"/>
        </w:rPr>
        <w:t>.</w:t>
      </w:r>
      <w:r w:rsidR="00127FAA" w:rsidRPr="000E65C1">
        <w:rPr>
          <w:rFonts w:eastAsia="Times New Roman" w:cstheme="minorHAnsi"/>
          <w:lang w:eastAsia="ar-SA"/>
        </w:rPr>
        <w:t xml:space="preserve"> </w:t>
      </w:r>
      <w:r w:rsidR="00805C14" w:rsidRPr="000E65C1">
        <w:rPr>
          <w:rFonts w:eastAsia="Times New Roman" w:cstheme="minorHAnsi"/>
          <w:lang w:eastAsia="ar-SA"/>
        </w:rPr>
        <w:t>2019</w:t>
      </w:r>
      <w:r w:rsidR="00127FAA" w:rsidRPr="000E65C1">
        <w:rPr>
          <w:rFonts w:eastAsia="Times New Roman" w:cstheme="minorHAnsi"/>
          <w:lang w:eastAsia="ar-SA"/>
        </w:rPr>
        <w:t xml:space="preserve">. </w:t>
      </w:r>
      <w:r w:rsidR="00127FAA" w:rsidRPr="000E65C1">
        <w:rPr>
          <w:rFonts w:eastAsia="Times New Roman" w:cstheme="minorHAnsi"/>
          <w:lang w:val="en-US" w:eastAsia="ar-SA"/>
        </w:rPr>
        <w:t xml:space="preserve">Feeding aquatic ecosystems: whole-lake experimental addition of angler’s ground bait strongly affects omnivorous fish despite low contribution to lake carbon </w:t>
      </w:r>
      <w:r w:rsidR="00AB0944" w:rsidRPr="000E65C1">
        <w:rPr>
          <w:rFonts w:eastAsia="Times New Roman" w:cstheme="minorHAnsi"/>
          <w:lang w:val="en-US" w:eastAsia="ar-SA"/>
        </w:rPr>
        <w:t>budget. Ecosystems, 22, 346–362.</w:t>
      </w:r>
    </w:p>
    <w:p w:rsidR="00127FAA" w:rsidRPr="000E65C1" w:rsidRDefault="002D2329" w:rsidP="00AB09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219</w:t>
      </w:r>
      <w:r w:rsidR="00AB0944" w:rsidRPr="000E65C1">
        <w:rPr>
          <w:rFonts w:eastAsia="Times New Roman" w:cstheme="minorHAnsi"/>
          <w:lang w:val="en-US" w:eastAsia="ar-SA"/>
        </w:rPr>
        <w:t xml:space="preserve">. </w:t>
      </w:r>
      <w:proofErr w:type="spellStart"/>
      <w:r w:rsidR="00127FAA" w:rsidRPr="000E65C1">
        <w:rPr>
          <w:rFonts w:eastAsia="Times New Roman" w:cstheme="minorHAnsi"/>
          <w:smallCaps/>
          <w:lang w:val="en-US" w:eastAsia="ar-SA"/>
        </w:rPr>
        <w:t>Koeck</w:t>
      </w:r>
      <w:proofErr w:type="spellEnd"/>
      <w:r w:rsidR="00127FAA" w:rsidRPr="000E65C1">
        <w:rPr>
          <w:rFonts w:eastAsia="Times New Roman" w:cstheme="minorHAnsi"/>
          <w:smallCaps/>
          <w:lang w:val="en-US" w:eastAsia="ar-SA"/>
        </w:rPr>
        <w:t xml:space="preserve">, B., </w:t>
      </w:r>
      <w:proofErr w:type="spellStart"/>
      <w:r w:rsidR="00127FAA" w:rsidRPr="000E65C1">
        <w:rPr>
          <w:rFonts w:eastAsia="Times New Roman" w:cstheme="minorHAnsi"/>
          <w:smallCaps/>
          <w:lang w:val="en-US" w:eastAsia="ar-SA"/>
        </w:rPr>
        <w:t>Závorka</w:t>
      </w:r>
      <w:proofErr w:type="spellEnd"/>
      <w:r w:rsidR="00127FAA" w:rsidRPr="000E65C1">
        <w:rPr>
          <w:rFonts w:eastAsia="Times New Roman" w:cstheme="minorHAnsi"/>
          <w:smallCaps/>
          <w:lang w:val="en-US" w:eastAsia="ar-SA"/>
        </w:rPr>
        <w:t xml:space="preserve">, L., </w:t>
      </w:r>
      <w:proofErr w:type="spellStart"/>
      <w:r w:rsidR="00127FAA" w:rsidRPr="000E65C1">
        <w:rPr>
          <w:rFonts w:eastAsia="Times New Roman" w:cstheme="minorHAnsi"/>
          <w:smallCaps/>
          <w:lang w:val="en-US" w:eastAsia="ar-SA"/>
        </w:rPr>
        <w:t>Aldvén</w:t>
      </w:r>
      <w:proofErr w:type="spellEnd"/>
      <w:r w:rsidR="00127FAA" w:rsidRPr="000E65C1">
        <w:rPr>
          <w:rFonts w:eastAsia="Times New Roman" w:cstheme="minorHAnsi"/>
          <w:smallCaps/>
          <w:lang w:val="en-US" w:eastAsia="ar-SA"/>
        </w:rPr>
        <w:t xml:space="preserve">, D., Näslund, J.,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xml:space="preserve"> Thörnqvist, P.-O., Winberg, S., </w:t>
      </w:r>
      <w:proofErr w:type="spellStart"/>
      <w:r w:rsidR="00127FAA" w:rsidRPr="000E65C1">
        <w:rPr>
          <w:rFonts w:eastAsia="Times New Roman" w:cstheme="minorHAnsi"/>
          <w:smallCaps/>
          <w:lang w:val="en-US" w:eastAsia="ar-SA"/>
        </w:rPr>
        <w:t>Björnsson</w:t>
      </w:r>
      <w:proofErr w:type="spellEnd"/>
      <w:r w:rsidR="00127FAA" w:rsidRPr="000E65C1">
        <w:rPr>
          <w:rFonts w:eastAsia="Times New Roman" w:cstheme="minorHAnsi"/>
          <w:smallCaps/>
          <w:lang w:val="en-US" w:eastAsia="ar-SA"/>
        </w:rPr>
        <w:t xml:space="preserve">, B. T., </w:t>
      </w:r>
      <w:proofErr w:type="spellStart"/>
      <w:r w:rsidR="00127FAA" w:rsidRPr="000E65C1">
        <w:rPr>
          <w:rFonts w:eastAsia="Times New Roman" w:cstheme="minorHAnsi"/>
          <w:smallCaps/>
          <w:lang w:val="en-US" w:eastAsia="ar-SA"/>
        </w:rPr>
        <w:t>Johnsson</w:t>
      </w:r>
      <w:proofErr w:type="spellEnd"/>
      <w:r w:rsidR="00127FAA" w:rsidRPr="000E65C1">
        <w:rPr>
          <w:rFonts w:eastAsia="Times New Roman" w:cstheme="minorHAnsi"/>
          <w:smallCaps/>
          <w:lang w:val="en-US" w:eastAsia="ar-SA"/>
        </w:rPr>
        <w:t xml:space="preserve">, J. I. </w:t>
      </w:r>
      <w:r w:rsidR="00AB0944" w:rsidRPr="000E65C1">
        <w:rPr>
          <w:rFonts w:eastAsia="Times New Roman" w:cstheme="minorHAnsi"/>
          <w:lang w:val="en-US" w:eastAsia="ar-SA"/>
        </w:rPr>
        <w:t>2019</w:t>
      </w:r>
      <w:r w:rsidR="00127FAA" w:rsidRPr="000E65C1">
        <w:rPr>
          <w:rFonts w:eastAsia="Times New Roman" w:cstheme="minorHAnsi"/>
          <w:lang w:val="en-US" w:eastAsia="ar-SA"/>
        </w:rPr>
        <w:t>. Angling selects against active and stress-resilient phenotypes in rainbow trout. Canadian Journal of Fisheries an</w:t>
      </w:r>
      <w:r w:rsidR="00AB0944" w:rsidRPr="000E65C1">
        <w:rPr>
          <w:rFonts w:eastAsia="Times New Roman" w:cstheme="minorHAnsi"/>
          <w:lang w:val="en-US" w:eastAsia="ar-SA"/>
        </w:rPr>
        <w:t>d Aquatic Sciences, 76, 320–333</w:t>
      </w:r>
    </w:p>
    <w:p w:rsidR="00127FAA" w:rsidRPr="000E65C1" w:rsidRDefault="002D2329" w:rsidP="00AB09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218</w:t>
      </w:r>
      <w:r w:rsidR="00AB0944"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Browman, H. I., Cooke, S. J., Cowx, I. G., Derbyshire, S. W. G., Kasumyan, A., Key, B., Rose, J. D., Schwab, A., Skiftesvik, A. B., Stevens, E. D., Watson, C. A., </w:t>
      </w:r>
      <w:r w:rsidR="00127FAA" w:rsidRPr="000E65C1">
        <w:rPr>
          <w:rFonts w:eastAsia="Times New Roman" w:cstheme="minorHAnsi"/>
          <w:b/>
          <w:smallCaps/>
          <w:lang w:val="en-US" w:eastAsia="ar-SA"/>
        </w:rPr>
        <w:t>Arlinghaus, R.</w:t>
      </w:r>
      <w:r w:rsidR="00AB0944" w:rsidRPr="000E65C1">
        <w:rPr>
          <w:rFonts w:eastAsia="Times New Roman" w:cstheme="minorHAnsi"/>
          <w:lang w:val="en-US" w:eastAsia="ar-SA"/>
        </w:rPr>
        <w:t xml:space="preserve"> 2019</w:t>
      </w:r>
      <w:r w:rsidR="00127FAA" w:rsidRPr="000E65C1">
        <w:rPr>
          <w:rFonts w:eastAsia="Times New Roman" w:cstheme="minorHAnsi"/>
          <w:lang w:val="en-US" w:eastAsia="ar-SA"/>
        </w:rPr>
        <w:t xml:space="preserve">. Quo </w:t>
      </w:r>
      <w:proofErr w:type="spellStart"/>
      <w:r w:rsidR="00127FAA" w:rsidRPr="000E65C1">
        <w:rPr>
          <w:rFonts w:eastAsia="Times New Roman" w:cstheme="minorHAnsi"/>
          <w:lang w:val="en-US" w:eastAsia="ar-SA"/>
        </w:rPr>
        <w:t>Vadimus</w:t>
      </w:r>
      <w:proofErr w:type="spellEnd"/>
      <w:r w:rsidR="00127FAA" w:rsidRPr="000E65C1">
        <w:rPr>
          <w:rFonts w:eastAsia="Times New Roman" w:cstheme="minorHAnsi"/>
          <w:lang w:val="en-US" w:eastAsia="ar-SA"/>
        </w:rPr>
        <w:t xml:space="preserve"> - Welfare of aquatic animals: where things are, where they are going, and what it means for research, aquaculture, recreational angling, and commercial fishing. ICES Journal </w:t>
      </w:r>
      <w:r w:rsidR="00AB0944" w:rsidRPr="000E65C1">
        <w:rPr>
          <w:rFonts w:eastAsia="Times New Roman" w:cstheme="minorHAnsi"/>
          <w:lang w:val="en-US" w:eastAsia="ar-SA"/>
        </w:rPr>
        <w:t>of Marine Science, 76, 82–92.</w:t>
      </w:r>
    </w:p>
    <w:p w:rsidR="00127FAA" w:rsidRPr="000E65C1" w:rsidRDefault="002D2329" w:rsidP="00AB09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217</w:t>
      </w:r>
      <w:r w:rsidR="00AB0944"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Pullen, C. E.,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xml:space="preserve"> Lennox, R. J., Cooke, S. J.</w:t>
      </w:r>
      <w:r w:rsidR="00AB0944" w:rsidRPr="000E65C1">
        <w:rPr>
          <w:rFonts w:eastAsia="Times New Roman" w:cstheme="minorHAnsi"/>
          <w:lang w:val="en-US" w:eastAsia="ar-SA"/>
        </w:rPr>
        <w:t xml:space="preserve"> 2019</w:t>
      </w:r>
      <w:r w:rsidR="00127FAA" w:rsidRPr="000E65C1">
        <w:rPr>
          <w:rFonts w:eastAsia="Times New Roman" w:cstheme="minorHAnsi"/>
          <w:lang w:val="en-US" w:eastAsia="ar-SA"/>
        </w:rPr>
        <w:t>. Telemetry reveals the movement, fate, and lure-shedding of northern pike (</w:t>
      </w:r>
      <w:proofErr w:type="spellStart"/>
      <w:r w:rsidR="00127FAA" w:rsidRPr="000E65C1">
        <w:rPr>
          <w:rFonts w:eastAsia="Times New Roman" w:cstheme="minorHAnsi"/>
          <w:i/>
          <w:lang w:val="en-US" w:eastAsia="ar-SA"/>
        </w:rPr>
        <w:t>Esox</w:t>
      </w:r>
      <w:proofErr w:type="spellEnd"/>
      <w:r w:rsidR="00127FAA" w:rsidRPr="000E65C1">
        <w:rPr>
          <w:rFonts w:eastAsia="Times New Roman" w:cstheme="minorHAnsi"/>
          <w:i/>
          <w:lang w:val="en-US" w:eastAsia="ar-SA"/>
        </w:rPr>
        <w:t xml:space="preserve"> </w:t>
      </w:r>
      <w:proofErr w:type="spellStart"/>
      <w:r w:rsidR="00127FAA" w:rsidRPr="000E65C1">
        <w:rPr>
          <w:rFonts w:eastAsia="Times New Roman" w:cstheme="minorHAnsi"/>
          <w:i/>
          <w:lang w:val="en-US" w:eastAsia="ar-SA"/>
        </w:rPr>
        <w:t>lucius</w:t>
      </w:r>
      <w:proofErr w:type="spellEnd"/>
      <w:r w:rsidR="00127FAA" w:rsidRPr="000E65C1">
        <w:rPr>
          <w:rFonts w:eastAsia="Times New Roman" w:cstheme="minorHAnsi"/>
          <w:lang w:val="en-US" w:eastAsia="ar-SA"/>
        </w:rPr>
        <w:t>) that break the line and escape recreational fisheries capture. Fisheries Research, 21</w:t>
      </w:r>
      <w:r w:rsidR="00AB0944" w:rsidRPr="000E65C1">
        <w:rPr>
          <w:rFonts w:eastAsia="Times New Roman" w:cstheme="minorHAnsi"/>
          <w:lang w:val="en-US" w:eastAsia="ar-SA"/>
        </w:rPr>
        <w:t>1, 176-182.</w:t>
      </w:r>
      <w:r w:rsidRPr="000E65C1">
        <w:rPr>
          <w:rFonts w:eastAsia="Times New Roman" w:cstheme="minorHAnsi"/>
          <w:i/>
          <w:lang w:val="en-US" w:eastAsia="ar-SA"/>
        </w:rPr>
        <w:t xml:space="preserve"> #</w:t>
      </w:r>
    </w:p>
    <w:p w:rsidR="00127FAA" w:rsidRPr="000E65C1" w:rsidRDefault="002D2329" w:rsidP="00AB09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lastRenderedPageBreak/>
        <w:t>216</w:t>
      </w:r>
      <w:r w:rsidR="00AB0944"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Kochalski, S., Riepe, C., Fujitani, M., </w:t>
      </w:r>
      <w:proofErr w:type="spellStart"/>
      <w:r w:rsidR="00127FAA" w:rsidRPr="000E65C1">
        <w:rPr>
          <w:rFonts w:eastAsia="Times New Roman" w:cstheme="minorHAnsi"/>
          <w:smallCaps/>
          <w:lang w:val="en-US" w:eastAsia="ar-SA"/>
        </w:rPr>
        <w:t>Aas</w:t>
      </w:r>
      <w:proofErr w:type="spellEnd"/>
      <w:r w:rsidR="00127FAA" w:rsidRPr="000E65C1">
        <w:rPr>
          <w:rFonts w:eastAsia="Times New Roman" w:cstheme="minorHAnsi"/>
          <w:smallCaps/>
          <w:lang w:val="en-US" w:eastAsia="ar-SA"/>
        </w:rPr>
        <w:t xml:space="preserve">, Ø,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w:t>
      </w:r>
      <w:r w:rsidR="00AB0944" w:rsidRPr="000E65C1">
        <w:rPr>
          <w:rFonts w:eastAsia="Times New Roman" w:cstheme="minorHAnsi"/>
          <w:lang w:val="en-US" w:eastAsia="ar-SA"/>
        </w:rPr>
        <w:t xml:space="preserve"> 2019</w:t>
      </w:r>
      <w:r w:rsidR="00127FAA" w:rsidRPr="000E65C1">
        <w:rPr>
          <w:rFonts w:eastAsia="Times New Roman" w:cstheme="minorHAnsi"/>
          <w:lang w:val="en-US" w:eastAsia="ar-SA"/>
        </w:rPr>
        <w:t>. Public perception of river fish biodiversity in four European countries. Co</w:t>
      </w:r>
      <w:r w:rsidR="00AB0944" w:rsidRPr="000E65C1">
        <w:rPr>
          <w:rFonts w:eastAsia="Times New Roman" w:cstheme="minorHAnsi"/>
          <w:lang w:val="en-US" w:eastAsia="ar-SA"/>
        </w:rPr>
        <w:t>nservation Biology, 33, 164-175.</w:t>
      </w:r>
    </w:p>
    <w:p w:rsidR="00127FAA" w:rsidRPr="000E65C1" w:rsidRDefault="002D2329" w:rsidP="00AB09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215</w:t>
      </w:r>
      <w:r w:rsidR="00AB0944"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Brownscombe, J. W., Hyder, K., Potts, W., Wilson K. L., Pope, K. L., Danylchuk, A. J., Cooke, S. J., Clarke, A.,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 xml:space="preserve">., Post, J. R. </w:t>
      </w:r>
      <w:r w:rsidR="00AB0944" w:rsidRPr="000E65C1">
        <w:rPr>
          <w:rFonts w:eastAsia="Times New Roman" w:cstheme="minorHAnsi"/>
          <w:lang w:val="en-US" w:eastAsia="ar-SA"/>
        </w:rPr>
        <w:t>2019</w:t>
      </w:r>
      <w:r w:rsidR="00127FAA" w:rsidRPr="000E65C1">
        <w:rPr>
          <w:rFonts w:eastAsia="Times New Roman" w:cstheme="minorHAnsi"/>
          <w:lang w:val="en-US" w:eastAsia="ar-SA"/>
        </w:rPr>
        <w:t>. The future of recreational fisheries: advances in science, monitoring, management, and practice. F</w:t>
      </w:r>
      <w:r w:rsidR="00AB0944" w:rsidRPr="000E65C1">
        <w:rPr>
          <w:rFonts w:eastAsia="Times New Roman" w:cstheme="minorHAnsi"/>
          <w:lang w:val="en-US" w:eastAsia="ar-SA"/>
        </w:rPr>
        <w:t>isheries Research, 211, 247-255.</w:t>
      </w:r>
    </w:p>
    <w:p w:rsidR="00127FAA" w:rsidRPr="000E65C1" w:rsidRDefault="002D2329" w:rsidP="00797A42">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214</w:t>
      </w:r>
      <w:r w:rsidR="00797A42" w:rsidRPr="000E65C1">
        <w:rPr>
          <w:rFonts w:eastAsia="Times New Roman" w:cstheme="minorHAnsi"/>
          <w:lang w:val="en-US" w:eastAsia="ar-SA"/>
        </w:rPr>
        <w:t xml:space="preserve">. </w:t>
      </w:r>
      <w:proofErr w:type="spellStart"/>
      <w:r w:rsidR="00127FAA" w:rsidRPr="000E65C1">
        <w:rPr>
          <w:rFonts w:eastAsia="Times New Roman" w:cstheme="minorHAnsi"/>
          <w:smallCaps/>
          <w:lang w:val="en-US" w:eastAsia="ar-SA"/>
        </w:rPr>
        <w:t>Aas</w:t>
      </w:r>
      <w:proofErr w:type="spellEnd"/>
      <w:r w:rsidR="00127FAA" w:rsidRPr="000E65C1">
        <w:rPr>
          <w:rFonts w:eastAsia="Times New Roman" w:cstheme="minorHAnsi"/>
          <w:smallCaps/>
          <w:lang w:val="en-US" w:eastAsia="ar-SA"/>
        </w:rPr>
        <w:t xml:space="preserve">, Ø., Cucherousset, J., Fleming, I. A., Wolter, C., Höjesjö, J., </w:t>
      </w:r>
      <w:proofErr w:type="spellStart"/>
      <w:r w:rsidR="00127FAA" w:rsidRPr="000E65C1">
        <w:rPr>
          <w:rFonts w:eastAsia="Times New Roman" w:cstheme="minorHAnsi"/>
          <w:smallCaps/>
          <w:lang w:val="en-US" w:eastAsia="ar-SA"/>
        </w:rPr>
        <w:t>Buoro</w:t>
      </w:r>
      <w:proofErr w:type="spellEnd"/>
      <w:r w:rsidR="00127FAA" w:rsidRPr="000E65C1">
        <w:rPr>
          <w:rFonts w:eastAsia="Times New Roman" w:cstheme="minorHAnsi"/>
          <w:smallCaps/>
          <w:lang w:val="en-US" w:eastAsia="ar-SA"/>
        </w:rPr>
        <w:t xml:space="preserve">, M., Santoul, F., </w:t>
      </w:r>
      <w:proofErr w:type="spellStart"/>
      <w:r w:rsidR="00127FAA" w:rsidRPr="000E65C1">
        <w:rPr>
          <w:rFonts w:eastAsia="Times New Roman" w:cstheme="minorHAnsi"/>
          <w:smallCaps/>
          <w:lang w:val="en-US" w:eastAsia="ar-SA"/>
        </w:rPr>
        <w:t>Johnsson</w:t>
      </w:r>
      <w:proofErr w:type="spellEnd"/>
      <w:r w:rsidR="00127FAA" w:rsidRPr="000E65C1">
        <w:rPr>
          <w:rFonts w:eastAsia="Times New Roman" w:cstheme="minorHAnsi"/>
          <w:smallCaps/>
          <w:lang w:val="en-US" w:eastAsia="ar-SA"/>
        </w:rPr>
        <w:t xml:space="preserve">, J. I., Hindar, K., </w:t>
      </w:r>
      <w:r w:rsidR="00127FAA" w:rsidRPr="000E65C1">
        <w:rPr>
          <w:rFonts w:eastAsia="Times New Roman" w:cstheme="minorHAnsi"/>
          <w:b/>
          <w:smallCaps/>
          <w:lang w:val="en-US" w:eastAsia="ar-SA"/>
        </w:rPr>
        <w:t>Arlinghaus, R</w:t>
      </w:r>
      <w:r w:rsidR="00797A42" w:rsidRPr="000E65C1">
        <w:rPr>
          <w:rFonts w:eastAsia="Times New Roman" w:cstheme="minorHAnsi"/>
          <w:lang w:val="en-US" w:eastAsia="ar-SA"/>
        </w:rPr>
        <w:t>. 2018</w:t>
      </w:r>
      <w:r w:rsidR="00127FAA" w:rsidRPr="000E65C1">
        <w:rPr>
          <w:rFonts w:eastAsia="Times New Roman" w:cstheme="minorHAnsi"/>
          <w:lang w:val="en-US" w:eastAsia="ar-SA"/>
        </w:rPr>
        <w:t>. Salmonid stocking in five North Atlantic jurisdictions: identifying drivers and barriers to policy change. Aquatic Conservation: Marine and Freshwater Ecosyste</w:t>
      </w:r>
      <w:r w:rsidR="00797A42" w:rsidRPr="000E65C1">
        <w:rPr>
          <w:rFonts w:eastAsia="Times New Roman" w:cstheme="minorHAnsi"/>
          <w:lang w:val="en-US" w:eastAsia="ar-SA"/>
        </w:rPr>
        <w:t>ms, 28, 1451-1464.</w:t>
      </w:r>
    </w:p>
    <w:p w:rsidR="00127FAA" w:rsidRPr="000E65C1" w:rsidRDefault="002D2329" w:rsidP="00797A42">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213</w:t>
      </w:r>
      <w:r w:rsidR="00797A42"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Johnston, F. D., Allen, M. S., Beardmore, B., Riepe, C., Pagel, T., Hühn, D., </w:t>
      </w:r>
      <w:r w:rsidR="00127FAA" w:rsidRPr="000E65C1">
        <w:rPr>
          <w:rFonts w:eastAsia="Times New Roman" w:cstheme="minorHAnsi"/>
          <w:b/>
          <w:smallCaps/>
          <w:lang w:val="en-US" w:eastAsia="ar-SA"/>
        </w:rPr>
        <w:t>Arlinghaus, R</w:t>
      </w:r>
      <w:r w:rsidR="00127FAA" w:rsidRPr="000E65C1">
        <w:rPr>
          <w:rFonts w:eastAsia="Times New Roman" w:cstheme="minorHAnsi"/>
          <w:smallCaps/>
          <w:lang w:val="en-US" w:eastAsia="ar-SA"/>
        </w:rPr>
        <w:t>.</w:t>
      </w:r>
      <w:r w:rsidR="00797A42" w:rsidRPr="000E65C1">
        <w:rPr>
          <w:rFonts w:eastAsia="Times New Roman" w:cstheme="minorHAnsi"/>
          <w:lang w:val="en-US" w:eastAsia="ar-SA"/>
        </w:rPr>
        <w:t xml:space="preserve"> 2018</w:t>
      </w:r>
      <w:r w:rsidR="00127FAA" w:rsidRPr="000E65C1">
        <w:rPr>
          <w:rFonts w:eastAsia="Times New Roman" w:cstheme="minorHAnsi"/>
          <w:lang w:val="en-US" w:eastAsia="ar-SA"/>
        </w:rPr>
        <w:t>. How ecological processes shape the outcomes of stock enhancement and harvest regulations in recreational fisheries. Ecological</w:t>
      </w:r>
      <w:r w:rsidR="00797A42" w:rsidRPr="000E65C1">
        <w:rPr>
          <w:rFonts w:eastAsia="Times New Roman" w:cstheme="minorHAnsi"/>
          <w:lang w:val="en-US" w:eastAsia="ar-SA"/>
        </w:rPr>
        <w:t xml:space="preserve"> Applications, 28, 2033-2054</w:t>
      </w:r>
    </w:p>
    <w:p w:rsidR="00127FAA" w:rsidRPr="000E65C1" w:rsidRDefault="002D2329" w:rsidP="002A3293">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212</w:t>
      </w:r>
      <w:r w:rsidR="002A3293"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Uusi-Heikkilä, S., Bierbach, D., Alós, J., </w:t>
      </w:r>
      <w:proofErr w:type="spellStart"/>
      <w:r w:rsidR="00127FAA" w:rsidRPr="000E65C1">
        <w:rPr>
          <w:rFonts w:eastAsia="Times New Roman" w:cstheme="minorHAnsi"/>
          <w:smallCaps/>
          <w:lang w:val="en-US" w:eastAsia="ar-SA"/>
        </w:rPr>
        <w:t>Tscheligi</w:t>
      </w:r>
      <w:proofErr w:type="spellEnd"/>
      <w:r w:rsidR="00127FAA" w:rsidRPr="000E65C1">
        <w:rPr>
          <w:rFonts w:eastAsia="Times New Roman" w:cstheme="minorHAnsi"/>
          <w:smallCaps/>
          <w:lang w:val="en-US" w:eastAsia="ar-SA"/>
        </w:rPr>
        <w:t xml:space="preserve">, P., Wolter, C., </w:t>
      </w:r>
      <w:r w:rsidR="00127FAA" w:rsidRPr="000E65C1">
        <w:rPr>
          <w:rFonts w:eastAsia="Times New Roman" w:cstheme="minorHAnsi"/>
          <w:b/>
          <w:smallCaps/>
          <w:lang w:val="en-US" w:eastAsia="ar-SA"/>
        </w:rPr>
        <w:t>Arlinghaus, R</w:t>
      </w:r>
      <w:r w:rsidR="00127FAA" w:rsidRPr="000E65C1">
        <w:rPr>
          <w:rFonts w:eastAsia="Times New Roman" w:cstheme="minorHAnsi"/>
          <w:b/>
          <w:lang w:val="en-US" w:eastAsia="ar-SA"/>
        </w:rPr>
        <w:t>.</w:t>
      </w:r>
      <w:r w:rsidR="00797A42" w:rsidRPr="000E65C1">
        <w:rPr>
          <w:rFonts w:eastAsia="Times New Roman" w:cstheme="minorHAnsi"/>
          <w:lang w:val="en-US" w:eastAsia="ar-SA"/>
        </w:rPr>
        <w:t xml:space="preserve"> 2018</w:t>
      </w:r>
      <w:r w:rsidR="00127FAA" w:rsidRPr="000E65C1">
        <w:rPr>
          <w:rFonts w:eastAsia="Times New Roman" w:cstheme="minorHAnsi"/>
          <w:lang w:val="en-US" w:eastAsia="ar-SA"/>
        </w:rPr>
        <w:t>. Relatively large males lower reproductive success in female zebrafish. Environmental Biolog</w:t>
      </w:r>
      <w:r w:rsidR="002A3293" w:rsidRPr="000E65C1">
        <w:rPr>
          <w:rFonts w:eastAsia="Times New Roman" w:cstheme="minorHAnsi"/>
          <w:lang w:val="en-US" w:eastAsia="ar-SA"/>
        </w:rPr>
        <w:t>y of Fishes, 101(11), 1625-1638.</w:t>
      </w:r>
    </w:p>
    <w:p w:rsidR="00127FAA" w:rsidRPr="000E65C1" w:rsidRDefault="002D2329" w:rsidP="000D64DE">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211</w:t>
      </w:r>
      <w:r w:rsidR="000D64DE" w:rsidRPr="000E65C1">
        <w:rPr>
          <w:rFonts w:eastAsia="Times New Roman" w:cstheme="minorHAnsi"/>
          <w:lang w:val="en-US" w:eastAsia="ar-SA"/>
        </w:rPr>
        <w:t xml:space="preserve">. </w:t>
      </w:r>
      <w:r w:rsidR="000D64DE" w:rsidRPr="000E65C1">
        <w:rPr>
          <w:rFonts w:eastAsia="Times New Roman" w:cstheme="minorHAnsi"/>
          <w:smallCaps/>
          <w:lang w:val="en-US" w:eastAsia="ar-SA"/>
        </w:rPr>
        <w:t xml:space="preserve">Pita, P., Villasante, S., </w:t>
      </w:r>
      <w:r w:rsidR="000D64DE" w:rsidRPr="000E65C1">
        <w:rPr>
          <w:rFonts w:eastAsia="Times New Roman" w:cstheme="minorHAnsi"/>
          <w:b/>
          <w:smallCaps/>
          <w:lang w:val="en-US" w:eastAsia="ar-SA"/>
        </w:rPr>
        <w:t>Arlinghaus, R</w:t>
      </w:r>
      <w:r w:rsidR="000D64DE" w:rsidRPr="000E65C1">
        <w:rPr>
          <w:rFonts w:eastAsia="Times New Roman" w:cstheme="minorHAnsi"/>
          <w:smallCaps/>
          <w:lang w:val="en-US" w:eastAsia="ar-SA"/>
        </w:rPr>
        <w:t xml:space="preserve">., Gomes, P., Strehlow, H. V., Veiga, P., </w:t>
      </w:r>
      <w:proofErr w:type="spellStart"/>
      <w:r w:rsidR="000D64DE" w:rsidRPr="000E65C1">
        <w:rPr>
          <w:rFonts w:eastAsia="Times New Roman" w:cstheme="minorHAnsi"/>
          <w:smallCaps/>
          <w:lang w:val="en-US" w:eastAsia="ar-SA"/>
        </w:rPr>
        <w:t>Vingada</w:t>
      </w:r>
      <w:proofErr w:type="spellEnd"/>
      <w:r w:rsidR="000D64DE" w:rsidRPr="000E65C1">
        <w:rPr>
          <w:rFonts w:eastAsia="Times New Roman" w:cstheme="minorHAnsi"/>
          <w:smallCaps/>
          <w:lang w:val="en-US" w:eastAsia="ar-SA"/>
        </w:rPr>
        <w:t>, J., Hyder, K.</w:t>
      </w:r>
      <w:r w:rsidR="00797A42" w:rsidRPr="000E65C1">
        <w:rPr>
          <w:rFonts w:eastAsia="Times New Roman" w:cstheme="minorHAnsi"/>
          <w:lang w:val="en-US" w:eastAsia="ar-SA"/>
        </w:rPr>
        <w:t xml:space="preserve"> 2018</w:t>
      </w:r>
      <w:r w:rsidR="000D64DE" w:rsidRPr="000E65C1">
        <w:rPr>
          <w:rFonts w:eastAsia="Times New Roman" w:cstheme="minorHAnsi"/>
          <w:lang w:val="en-US" w:eastAsia="ar-SA"/>
        </w:rPr>
        <w:t>. A matter of scales: does the management of marine recreational fisheries follow the ecosystem approach to fisheries in Europe? Marine Policy, 97, 61-71.</w:t>
      </w:r>
    </w:p>
    <w:p w:rsidR="00127FAA" w:rsidRPr="000E65C1" w:rsidRDefault="002D2329" w:rsidP="000D64DE">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210</w:t>
      </w:r>
      <w:r w:rsidR="000D64DE" w:rsidRPr="000E65C1">
        <w:rPr>
          <w:rFonts w:eastAsia="Times New Roman" w:cstheme="minorHAnsi"/>
          <w:lang w:val="en-US" w:eastAsia="ar-SA"/>
        </w:rPr>
        <w:t xml:space="preserve">. </w:t>
      </w:r>
      <w:r w:rsidR="00127FAA" w:rsidRPr="000E65C1">
        <w:rPr>
          <w:rFonts w:eastAsia="Times New Roman" w:cstheme="minorHAnsi"/>
          <w:smallCaps/>
          <w:lang w:val="en-US" w:eastAsia="ar-SA"/>
        </w:rPr>
        <w:t xml:space="preserve">Monk, C. T., </w:t>
      </w:r>
      <w:proofErr w:type="spellStart"/>
      <w:r w:rsidR="00127FAA" w:rsidRPr="000E65C1">
        <w:rPr>
          <w:rFonts w:eastAsia="Times New Roman" w:cstheme="minorHAnsi"/>
          <w:smallCaps/>
          <w:lang w:val="en-US" w:eastAsia="ar-SA"/>
        </w:rPr>
        <w:t>Barbier</w:t>
      </w:r>
      <w:proofErr w:type="spellEnd"/>
      <w:r w:rsidR="00127FAA" w:rsidRPr="000E65C1">
        <w:rPr>
          <w:rFonts w:eastAsia="Times New Roman" w:cstheme="minorHAnsi"/>
          <w:smallCaps/>
          <w:lang w:val="en-US" w:eastAsia="ar-SA"/>
        </w:rPr>
        <w:t xml:space="preserve">, M., Romanczuk, P. Watson, J. R., Alós, J., Nakayama, S., Rubenstein, D. I., Levin, S. A., </w:t>
      </w:r>
      <w:r w:rsidR="00127FAA" w:rsidRPr="000E65C1">
        <w:rPr>
          <w:rFonts w:eastAsia="Times New Roman" w:cstheme="minorHAnsi"/>
          <w:b/>
          <w:smallCaps/>
          <w:lang w:val="en-US" w:eastAsia="ar-SA"/>
        </w:rPr>
        <w:t>Arlinghaus, R</w:t>
      </w:r>
      <w:r w:rsidR="000D64DE" w:rsidRPr="000E65C1">
        <w:rPr>
          <w:rFonts w:eastAsia="Times New Roman" w:cstheme="minorHAnsi"/>
          <w:lang w:val="en-US" w:eastAsia="ar-SA"/>
        </w:rPr>
        <w:t>. 2018</w:t>
      </w:r>
      <w:r w:rsidR="00127FAA" w:rsidRPr="000E65C1">
        <w:rPr>
          <w:rFonts w:eastAsia="Times New Roman" w:cstheme="minorHAnsi"/>
          <w:lang w:val="en-US" w:eastAsia="ar-SA"/>
        </w:rPr>
        <w:t xml:space="preserve">. How ecology shapes exploitation: a framework to predict the </w:t>
      </w:r>
      <w:proofErr w:type="spellStart"/>
      <w:r w:rsidR="00127FAA" w:rsidRPr="000E65C1">
        <w:rPr>
          <w:rFonts w:eastAsia="Times New Roman" w:cstheme="minorHAnsi"/>
          <w:lang w:val="en-US" w:eastAsia="ar-SA"/>
        </w:rPr>
        <w:t>behavioural</w:t>
      </w:r>
      <w:proofErr w:type="spellEnd"/>
      <w:r w:rsidR="00127FAA" w:rsidRPr="000E65C1">
        <w:rPr>
          <w:rFonts w:eastAsia="Times New Roman" w:cstheme="minorHAnsi"/>
          <w:lang w:val="en-US" w:eastAsia="ar-SA"/>
        </w:rPr>
        <w:t xml:space="preserve"> response of human and animal foragers along exploration–exploitation trade-off</w:t>
      </w:r>
      <w:r w:rsidR="000D64DE" w:rsidRPr="000E65C1">
        <w:rPr>
          <w:rFonts w:eastAsia="Times New Roman" w:cstheme="minorHAnsi"/>
          <w:lang w:val="en-US" w:eastAsia="ar-SA"/>
        </w:rPr>
        <w:t>s. Ecology Letters, 21, 779-793.</w:t>
      </w:r>
      <w:r w:rsidR="000D64DE" w:rsidRPr="000E65C1">
        <w:rPr>
          <w:rFonts w:eastAsia="Times New Roman" w:cstheme="minorHAnsi"/>
          <w:i/>
          <w:lang w:val="en-US" w:eastAsia="ar-SA"/>
        </w:rPr>
        <w:t xml:space="preserve"> ¥</w:t>
      </w:r>
    </w:p>
    <w:p w:rsidR="00817492" w:rsidRPr="000E65C1" w:rsidRDefault="002D2329" w:rsidP="000D64DE">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209</w:t>
      </w:r>
      <w:r w:rsidR="00817492" w:rsidRPr="000E65C1">
        <w:rPr>
          <w:rFonts w:eastAsia="Times New Roman" w:cstheme="minorHAnsi"/>
          <w:lang w:val="en-US" w:eastAsia="ar-SA"/>
        </w:rPr>
        <w:t xml:space="preserve">. </w:t>
      </w:r>
      <w:r w:rsidR="00817492" w:rsidRPr="000E65C1">
        <w:rPr>
          <w:rFonts w:eastAsia="Times New Roman" w:cstheme="minorHAnsi"/>
          <w:smallCaps/>
          <w:lang w:val="en-US" w:eastAsia="ar-SA"/>
        </w:rPr>
        <w:t xml:space="preserve">Sbragaglia, V., </w:t>
      </w:r>
      <w:proofErr w:type="spellStart"/>
      <w:r w:rsidR="00817492" w:rsidRPr="000E65C1">
        <w:rPr>
          <w:rFonts w:eastAsia="Times New Roman" w:cstheme="minorHAnsi"/>
          <w:smallCaps/>
          <w:lang w:val="en-US" w:eastAsia="ar-SA"/>
        </w:rPr>
        <w:t>Morroni</w:t>
      </w:r>
      <w:proofErr w:type="spellEnd"/>
      <w:r w:rsidR="00817492" w:rsidRPr="000E65C1">
        <w:rPr>
          <w:rFonts w:eastAsia="Times New Roman" w:cstheme="minorHAnsi"/>
          <w:smallCaps/>
          <w:lang w:val="en-US" w:eastAsia="ar-SA"/>
        </w:rPr>
        <w:t xml:space="preserve">, L., </w:t>
      </w:r>
      <w:proofErr w:type="spellStart"/>
      <w:r w:rsidR="00817492" w:rsidRPr="000E65C1">
        <w:rPr>
          <w:rFonts w:eastAsia="Times New Roman" w:cstheme="minorHAnsi"/>
          <w:smallCaps/>
          <w:lang w:val="en-US" w:eastAsia="ar-SA"/>
        </w:rPr>
        <w:t>Bramanti</w:t>
      </w:r>
      <w:proofErr w:type="spellEnd"/>
      <w:r w:rsidR="00817492" w:rsidRPr="000E65C1">
        <w:rPr>
          <w:rFonts w:eastAsia="Times New Roman" w:cstheme="minorHAnsi"/>
          <w:smallCaps/>
          <w:lang w:val="en-US" w:eastAsia="ar-SA"/>
        </w:rPr>
        <w:t xml:space="preserve">, L., </w:t>
      </w:r>
      <w:proofErr w:type="spellStart"/>
      <w:r w:rsidR="00817492" w:rsidRPr="000E65C1">
        <w:rPr>
          <w:rFonts w:eastAsia="Times New Roman" w:cstheme="minorHAnsi"/>
          <w:smallCaps/>
          <w:lang w:val="en-US" w:eastAsia="ar-SA"/>
        </w:rPr>
        <w:t>Weitzmann</w:t>
      </w:r>
      <w:proofErr w:type="spellEnd"/>
      <w:r w:rsidR="00817492" w:rsidRPr="000E65C1">
        <w:rPr>
          <w:rFonts w:eastAsia="Times New Roman" w:cstheme="minorHAnsi"/>
          <w:smallCaps/>
          <w:lang w:val="en-US" w:eastAsia="ar-SA"/>
        </w:rPr>
        <w:t xml:space="preserve">, B., </w:t>
      </w:r>
      <w:r w:rsidR="00817492" w:rsidRPr="000E65C1">
        <w:rPr>
          <w:rFonts w:eastAsia="Times New Roman" w:cstheme="minorHAnsi"/>
          <w:b/>
          <w:smallCaps/>
          <w:lang w:val="en-US" w:eastAsia="ar-SA"/>
        </w:rPr>
        <w:t>Arlinghaus, R</w:t>
      </w:r>
      <w:r w:rsidR="00817492" w:rsidRPr="000E65C1">
        <w:rPr>
          <w:rFonts w:eastAsia="Times New Roman" w:cstheme="minorHAnsi"/>
          <w:smallCaps/>
          <w:lang w:val="en-US" w:eastAsia="ar-SA"/>
        </w:rPr>
        <w:t>., Azzurro, E.</w:t>
      </w:r>
      <w:r w:rsidR="00817492" w:rsidRPr="000E65C1">
        <w:rPr>
          <w:rFonts w:eastAsia="Times New Roman" w:cstheme="minorHAnsi"/>
          <w:lang w:val="en-US" w:eastAsia="ar-SA"/>
        </w:rPr>
        <w:t xml:space="preserve"> 2018. Spearfishing modulates flight initiation distance of fishes: the effects of protection, individual size, and bearing of speargun. ICES Journal of Marine Science, </w:t>
      </w:r>
      <w:r w:rsidR="000D64DE" w:rsidRPr="000E65C1">
        <w:rPr>
          <w:rFonts w:eastAsia="Times New Roman" w:cstheme="minorHAnsi"/>
          <w:lang w:val="en-US" w:eastAsia="ar-SA"/>
        </w:rPr>
        <w:t>75, 1779-1789.</w:t>
      </w:r>
    </w:p>
    <w:p w:rsidR="005C51EB" w:rsidRPr="000E65C1" w:rsidRDefault="002D2329" w:rsidP="005C51EB">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208</w:t>
      </w:r>
      <w:r w:rsidR="007D663A" w:rsidRPr="000E65C1">
        <w:rPr>
          <w:rFonts w:eastAsia="Times New Roman" w:cstheme="minorHAnsi"/>
          <w:lang w:val="en-US" w:eastAsia="ar-SA"/>
        </w:rPr>
        <w:t xml:space="preserve">. </w:t>
      </w:r>
      <w:r w:rsidR="007D663A" w:rsidRPr="000E65C1">
        <w:rPr>
          <w:rFonts w:eastAsia="Times New Roman" w:cstheme="minorHAnsi"/>
          <w:smallCaps/>
          <w:lang w:val="en-US" w:eastAsia="ar-SA"/>
        </w:rPr>
        <w:t xml:space="preserve">Mazumdar, S., </w:t>
      </w:r>
      <w:proofErr w:type="spellStart"/>
      <w:r w:rsidR="007D663A" w:rsidRPr="000E65C1">
        <w:rPr>
          <w:rFonts w:eastAsia="Times New Roman" w:cstheme="minorHAnsi"/>
          <w:smallCaps/>
          <w:lang w:val="en-US" w:eastAsia="ar-SA"/>
        </w:rPr>
        <w:t>Ceccaroni</w:t>
      </w:r>
      <w:proofErr w:type="spellEnd"/>
      <w:r w:rsidR="007D663A" w:rsidRPr="000E65C1">
        <w:rPr>
          <w:rFonts w:eastAsia="Times New Roman" w:cstheme="minorHAnsi"/>
          <w:smallCaps/>
          <w:lang w:val="en-US" w:eastAsia="ar-SA"/>
        </w:rPr>
        <w:t xml:space="preserve">, L., Piera, J., Hölker, F., </w:t>
      </w:r>
      <w:proofErr w:type="spellStart"/>
      <w:r w:rsidR="007D663A" w:rsidRPr="000E65C1">
        <w:rPr>
          <w:rFonts w:eastAsia="Times New Roman" w:cstheme="minorHAnsi"/>
          <w:smallCaps/>
          <w:lang w:val="en-US" w:eastAsia="ar-SA"/>
        </w:rPr>
        <w:t>Berre</w:t>
      </w:r>
      <w:proofErr w:type="spellEnd"/>
      <w:r w:rsidR="007D663A" w:rsidRPr="000E65C1">
        <w:rPr>
          <w:rFonts w:eastAsia="Times New Roman" w:cstheme="minorHAnsi"/>
          <w:smallCaps/>
          <w:lang w:val="en-US" w:eastAsia="ar-SA"/>
        </w:rPr>
        <w:t xml:space="preserve">, A.J., </w:t>
      </w:r>
      <w:r w:rsidR="007D663A" w:rsidRPr="000E65C1">
        <w:rPr>
          <w:rFonts w:eastAsia="Times New Roman" w:cstheme="minorHAnsi"/>
          <w:b/>
          <w:smallCaps/>
          <w:lang w:val="en-US" w:eastAsia="ar-SA"/>
        </w:rPr>
        <w:t>Arlinghaus, R</w:t>
      </w:r>
      <w:r w:rsidR="007D663A" w:rsidRPr="000E65C1">
        <w:rPr>
          <w:rFonts w:eastAsia="Times New Roman" w:cstheme="minorHAnsi"/>
          <w:smallCaps/>
          <w:lang w:val="en-US" w:eastAsia="ar-SA"/>
        </w:rPr>
        <w:t>., Bowser, A</w:t>
      </w:r>
      <w:r w:rsidR="007D663A" w:rsidRPr="000E65C1">
        <w:rPr>
          <w:rFonts w:eastAsia="Times New Roman" w:cstheme="minorHAnsi"/>
          <w:lang w:val="en-US" w:eastAsia="ar-SA"/>
        </w:rPr>
        <w:t xml:space="preserve">. 2018. Diversity of Citizen Science Technologies: Traditional and New Opportunities for Interactive Participation in Scientific Research. </w:t>
      </w:r>
      <w:r w:rsidR="000D64DE" w:rsidRPr="000E65C1">
        <w:rPr>
          <w:rFonts w:eastAsia="Times New Roman" w:cstheme="minorHAnsi"/>
          <w:lang w:val="en-US" w:eastAsia="ar-SA"/>
        </w:rPr>
        <w:t xml:space="preserve">Pages 303-320 </w:t>
      </w:r>
      <w:r w:rsidR="007D663A" w:rsidRPr="000E65C1">
        <w:rPr>
          <w:rFonts w:eastAsia="Times New Roman" w:cstheme="minorHAnsi"/>
          <w:lang w:val="en-US" w:eastAsia="ar-SA"/>
        </w:rPr>
        <w:t>In: Hecker, S., et al. (eds.), Citizen Science – Innovation in Open Science, Society and Policy. London: UCL Press, in press.</w:t>
      </w:r>
    </w:p>
    <w:p w:rsidR="00593744" w:rsidRPr="000E65C1" w:rsidRDefault="002D2329"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207</w:t>
      </w:r>
      <w:r w:rsidR="00593744" w:rsidRPr="000E65C1">
        <w:rPr>
          <w:rFonts w:eastAsia="Times New Roman" w:cstheme="minorHAnsi"/>
          <w:lang w:val="en-US" w:eastAsia="ar-SA"/>
        </w:rPr>
        <w:t xml:space="preserve">. </w:t>
      </w:r>
      <w:r w:rsidR="00593744" w:rsidRPr="000E65C1">
        <w:rPr>
          <w:rFonts w:eastAsia="Times New Roman" w:cstheme="minorHAnsi"/>
          <w:smallCaps/>
          <w:lang w:val="en-US" w:eastAsia="ar-SA"/>
        </w:rPr>
        <w:t xml:space="preserve">Venohr, M., </w:t>
      </w:r>
      <w:proofErr w:type="spellStart"/>
      <w:r w:rsidR="00593744" w:rsidRPr="000E65C1">
        <w:rPr>
          <w:rFonts w:eastAsia="Times New Roman" w:cstheme="minorHAnsi"/>
          <w:smallCaps/>
          <w:lang w:val="en-US" w:eastAsia="ar-SA"/>
        </w:rPr>
        <w:t>Langhans</w:t>
      </w:r>
      <w:proofErr w:type="spellEnd"/>
      <w:r w:rsidR="00593744" w:rsidRPr="000E65C1">
        <w:rPr>
          <w:rFonts w:eastAsia="Times New Roman" w:cstheme="minorHAnsi"/>
          <w:smallCaps/>
          <w:lang w:val="en-US" w:eastAsia="ar-SA"/>
        </w:rPr>
        <w:t xml:space="preserve">, S.D., Peters, O., Hölker F., </w:t>
      </w:r>
      <w:r w:rsidR="00593744" w:rsidRPr="000E65C1">
        <w:rPr>
          <w:rFonts w:eastAsia="Times New Roman" w:cstheme="minorHAnsi"/>
          <w:b/>
          <w:smallCaps/>
          <w:lang w:val="en-US" w:eastAsia="ar-SA"/>
        </w:rPr>
        <w:t>Arlinghaus, R</w:t>
      </w:r>
      <w:r w:rsidR="00593744" w:rsidRPr="000E65C1">
        <w:rPr>
          <w:rFonts w:eastAsia="Times New Roman" w:cstheme="minorHAnsi"/>
          <w:smallCaps/>
          <w:lang w:val="en-US" w:eastAsia="ar-SA"/>
        </w:rPr>
        <w:t>., Mitchell, L., Wolter, C.</w:t>
      </w:r>
      <w:r w:rsidR="00593744" w:rsidRPr="000E65C1">
        <w:rPr>
          <w:rFonts w:eastAsia="Times New Roman" w:cstheme="minorHAnsi"/>
          <w:lang w:val="en-US" w:eastAsia="ar-SA"/>
        </w:rPr>
        <w:t xml:space="preserve"> 2018. The underestimated dynamics and impacts of water-based recreational activities on freshwater ecosystems. Environmental Reviews, </w:t>
      </w:r>
      <w:r w:rsidR="00693DD9" w:rsidRPr="000E65C1">
        <w:rPr>
          <w:rFonts w:eastAsia="Times New Roman" w:cstheme="minorHAnsi"/>
          <w:lang w:val="en-US" w:eastAsia="ar-SA"/>
        </w:rPr>
        <w:t>26, 199–213</w:t>
      </w:r>
      <w:r w:rsidR="00593744" w:rsidRPr="000E65C1">
        <w:rPr>
          <w:rFonts w:eastAsia="Times New Roman" w:cstheme="minorHAnsi"/>
          <w:lang w:val="en-US" w:eastAsia="ar-SA"/>
        </w:rPr>
        <w:t>.</w:t>
      </w:r>
    </w:p>
    <w:p w:rsidR="00593744" w:rsidRPr="000E65C1" w:rsidRDefault="002D2329"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t>206</w:t>
      </w:r>
      <w:r w:rsidR="00593744" w:rsidRPr="00DD4650">
        <w:rPr>
          <w:rFonts w:eastAsia="Times New Roman" w:cstheme="minorHAnsi"/>
          <w:lang w:val="en-GB" w:eastAsia="ar-SA"/>
        </w:rPr>
        <w:t xml:space="preserve">. </w:t>
      </w:r>
      <w:r w:rsidR="00593744" w:rsidRPr="00DD4650">
        <w:rPr>
          <w:rFonts w:eastAsia="Times New Roman" w:cstheme="minorHAnsi"/>
          <w:smallCaps/>
          <w:lang w:val="en-GB" w:eastAsia="ar-SA"/>
        </w:rPr>
        <w:t>Nakayama, S.., Doering-</w:t>
      </w:r>
      <w:proofErr w:type="spellStart"/>
      <w:r w:rsidR="00593744" w:rsidRPr="00DD4650">
        <w:rPr>
          <w:rFonts w:eastAsia="Times New Roman" w:cstheme="minorHAnsi"/>
          <w:smallCaps/>
          <w:lang w:val="en-GB" w:eastAsia="ar-SA"/>
        </w:rPr>
        <w:t>Arjes</w:t>
      </w:r>
      <w:proofErr w:type="spellEnd"/>
      <w:r w:rsidR="00593744" w:rsidRPr="00DD4650">
        <w:rPr>
          <w:rFonts w:eastAsia="Times New Roman" w:cstheme="minorHAnsi"/>
          <w:smallCaps/>
          <w:lang w:val="en-GB" w:eastAsia="ar-SA"/>
        </w:rPr>
        <w:t xml:space="preserve">, P., Linzmaier, S., </w:t>
      </w:r>
      <w:proofErr w:type="spellStart"/>
      <w:r w:rsidR="00593744" w:rsidRPr="00DD4650">
        <w:rPr>
          <w:rFonts w:eastAsia="Times New Roman" w:cstheme="minorHAnsi"/>
          <w:smallCaps/>
          <w:lang w:val="en-GB" w:eastAsia="ar-SA"/>
        </w:rPr>
        <w:t>Briege</w:t>
      </w:r>
      <w:proofErr w:type="spellEnd"/>
      <w:r w:rsidR="00593744" w:rsidRPr="00DD4650">
        <w:rPr>
          <w:rFonts w:eastAsia="Times New Roman" w:cstheme="minorHAnsi"/>
          <w:smallCaps/>
          <w:lang w:val="en-GB" w:eastAsia="ar-SA"/>
        </w:rPr>
        <w:t xml:space="preserve">, J., Klefoth, T., </w:t>
      </w:r>
      <w:proofErr w:type="spellStart"/>
      <w:r w:rsidR="00593744" w:rsidRPr="00DD4650">
        <w:rPr>
          <w:rFonts w:eastAsia="Times New Roman" w:cstheme="minorHAnsi"/>
          <w:smallCaps/>
          <w:lang w:val="en-GB" w:eastAsia="ar-SA"/>
        </w:rPr>
        <w:t>Pieterek</w:t>
      </w:r>
      <w:proofErr w:type="spellEnd"/>
      <w:r w:rsidR="00593744" w:rsidRPr="00DD4650">
        <w:rPr>
          <w:rFonts w:eastAsia="Times New Roman" w:cstheme="minorHAnsi"/>
          <w:smallCaps/>
          <w:lang w:val="en-GB" w:eastAsia="ar-SA"/>
        </w:rPr>
        <w:t xml:space="preserve">, T., </w:t>
      </w:r>
      <w:r w:rsidR="00593744" w:rsidRPr="00DD4650">
        <w:rPr>
          <w:rFonts w:eastAsia="Times New Roman" w:cstheme="minorHAnsi"/>
          <w:b/>
          <w:smallCaps/>
          <w:lang w:val="en-GB" w:eastAsia="ar-SA"/>
        </w:rPr>
        <w:t>Arlinghaus, R</w:t>
      </w:r>
      <w:r w:rsidR="00593744" w:rsidRPr="00DD4650">
        <w:rPr>
          <w:rFonts w:eastAsia="Times New Roman" w:cstheme="minorHAnsi"/>
          <w:smallCaps/>
          <w:lang w:val="en-GB" w:eastAsia="ar-SA"/>
        </w:rPr>
        <w:t xml:space="preserve">. </w:t>
      </w:r>
      <w:r w:rsidR="00593744" w:rsidRPr="00DD4650">
        <w:rPr>
          <w:rFonts w:eastAsia="Times New Roman" w:cstheme="minorHAnsi"/>
          <w:lang w:val="en-GB" w:eastAsia="ar-SA"/>
        </w:rPr>
        <w:t xml:space="preserve">2018. </w:t>
      </w:r>
      <w:r w:rsidR="00593744" w:rsidRPr="000E65C1">
        <w:rPr>
          <w:rFonts w:eastAsia="Times New Roman" w:cstheme="minorHAnsi"/>
          <w:lang w:val="en-US" w:eastAsia="ar-SA"/>
        </w:rPr>
        <w:t>Fine-scale movement ecology of a freshwater top predator, Eurasian perch (</w:t>
      </w:r>
      <w:proofErr w:type="spellStart"/>
      <w:r w:rsidR="00593744" w:rsidRPr="000E65C1">
        <w:rPr>
          <w:rFonts w:eastAsia="Times New Roman" w:cstheme="minorHAnsi"/>
          <w:i/>
          <w:lang w:val="en-US" w:eastAsia="ar-SA"/>
        </w:rPr>
        <w:t>Perca</w:t>
      </w:r>
      <w:proofErr w:type="spellEnd"/>
      <w:r w:rsidR="00593744" w:rsidRPr="000E65C1">
        <w:rPr>
          <w:rFonts w:eastAsia="Times New Roman" w:cstheme="minorHAnsi"/>
          <w:i/>
          <w:lang w:val="en-US" w:eastAsia="ar-SA"/>
        </w:rPr>
        <w:t xml:space="preserve"> </w:t>
      </w:r>
      <w:proofErr w:type="spellStart"/>
      <w:r w:rsidR="00593744" w:rsidRPr="000E65C1">
        <w:rPr>
          <w:rFonts w:eastAsia="Times New Roman" w:cstheme="minorHAnsi"/>
          <w:i/>
          <w:lang w:val="en-US" w:eastAsia="ar-SA"/>
        </w:rPr>
        <w:t>fluviatilis</w:t>
      </w:r>
      <w:proofErr w:type="spellEnd"/>
      <w:r w:rsidR="00593744" w:rsidRPr="000E65C1">
        <w:rPr>
          <w:rFonts w:eastAsia="Times New Roman" w:cstheme="minorHAnsi"/>
          <w:lang w:val="en-US" w:eastAsia="ar-SA"/>
        </w:rPr>
        <w:t xml:space="preserve">), in response to the abiotic environment over the course of a year. Ecology of Freshwater Fish, </w:t>
      </w:r>
      <w:r w:rsidR="006274E5" w:rsidRPr="000E65C1">
        <w:rPr>
          <w:rFonts w:eastAsia="Times New Roman" w:cstheme="minorHAnsi"/>
          <w:lang w:val="en-US" w:eastAsia="ar-SA"/>
        </w:rPr>
        <w:t>27, 798-812</w:t>
      </w:r>
      <w:r w:rsidR="00593744" w:rsidRPr="000E65C1">
        <w:rPr>
          <w:rFonts w:eastAsia="Times New Roman" w:cstheme="minorHAnsi"/>
          <w:lang w:val="en-US" w:eastAsia="ar-SA"/>
        </w:rPr>
        <w:t>.</w:t>
      </w:r>
    </w:p>
    <w:p w:rsidR="005C51EB" w:rsidRPr="000E65C1" w:rsidRDefault="002D2329" w:rsidP="005C51EB">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205</w:t>
      </w:r>
      <w:r w:rsidR="00593744" w:rsidRPr="000E65C1">
        <w:rPr>
          <w:rFonts w:eastAsia="Times New Roman" w:cstheme="minorHAnsi"/>
          <w:lang w:val="en-US" w:eastAsia="ar-SA"/>
        </w:rPr>
        <w:t xml:space="preserve">. </w:t>
      </w:r>
      <w:r w:rsidR="00593744" w:rsidRPr="000E65C1">
        <w:rPr>
          <w:rFonts w:eastAsia="Times New Roman" w:cstheme="minorHAnsi"/>
          <w:smallCaps/>
          <w:lang w:val="en-US" w:eastAsia="ar-SA"/>
        </w:rPr>
        <w:t xml:space="preserve">Lavin, E.A., </w:t>
      </w:r>
      <w:proofErr w:type="spellStart"/>
      <w:r w:rsidR="00593744" w:rsidRPr="000E65C1">
        <w:rPr>
          <w:rFonts w:eastAsia="Times New Roman" w:cstheme="minorHAnsi"/>
          <w:smallCaps/>
          <w:lang w:val="en-US" w:eastAsia="ar-SA"/>
        </w:rPr>
        <w:t>Giabbanelli</w:t>
      </w:r>
      <w:proofErr w:type="spellEnd"/>
      <w:r w:rsidR="00593744" w:rsidRPr="000E65C1">
        <w:rPr>
          <w:rFonts w:eastAsia="Times New Roman" w:cstheme="minorHAnsi"/>
          <w:smallCaps/>
          <w:lang w:val="en-US" w:eastAsia="ar-SA"/>
        </w:rPr>
        <w:t xml:space="preserve">, P.J., Stefanik, A.T., Gray, S.A., </w:t>
      </w:r>
      <w:r w:rsidR="00593744" w:rsidRPr="000E65C1">
        <w:rPr>
          <w:rFonts w:eastAsia="Times New Roman" w:cstheme="minorHAnsi"/>
          <w:b/>
          <w:smallCaps/>
          <w:lang w:val="en-US" w:eastAsia="ar-SA"/>
        </w:rPr>
        <w:t>Arlinghaus, R</w:t>
      </w:r>
      <w:r w:rsidR="00593744" w:rsidRPr="000E65C1">
        <w:rPr>
          <w:rFonts w:eastAsia="Times New Roman" w:cstheme="minorHAnsi"/>
          <w:smallCaps/>
          <w:lang w:val="en-US" w:eastAsia="ar-SA"/>
        </w:rPr>
        <w:t>.</w:t>
      </w:r>
      <w:r w:rsidR="00593744" w:rsidRPr="000E65C1">
        <w:rPr>
          <w:rFonts w:eastAsia="Times New Roman" w:cstheme="minorHAnsi"/>
          <w:lang w:val="en-US" w:eastAsia="ar-SA"/>
        </w:rPr>
        <w:t xml:space="preserve"> 2018. Should we simulate mental models to assess whether they agree? Proceedings of the 2018 Spring Simulation Multi-Conference, Annual Simulation Symposium (</w:t>
      </w:r>
      <w:proofErr w:type="spellStart"/>
      <w:r w:rsidR="00593744" w:rsidRPr="000E65C1">
        <w:rPr>
          <w:rFonts w:eastAsia="Times New Roman" w:cstheme="minorHAnsi"/>
          <w:lang w:val="en-US" w:eastAsia="ar-SA"/>
        </w:rPr>
        <w:t>SpringSim</w:t>
      </w:r>
      <w:proofErr w:type="spellEnd"/>
      <w:r w:rsidR="00593744" w:rsidRPr="000E65C1">
        <w:rPr>
          <w:rFonts w:eastAsia="Times New Roman" w:cstheme="minorHAnsi"/>
          <w:lang w:val="en-US" w:eastAsia="ar-SA"/>
        </w:rPr>
        <w:t xml:space="preserve">-ANSS), </w:t>
      </w:r>
      <w:r w:rsidR="00817492" w:rsidRPr="000E65C1">
        <w:rPr>
          <w:rFonts w:eastAsia="Times New Roman" w:cstheme="minorHAnsi"/>
          <w:lang w:val="en-US" w:eastAsia="ar-SA"/>
        </w:rPr>
        <w:t>Article 6, 1-12</w:t>
      </w:r>
      <w:r w:rsidR="00593744" w:rsidRPr="000E65C1">
        <w:rPr>
          <w:rFonts w:eastAsia="Times New Roman" w:cstheme="minorHAnsi"/>
          <w:lang w:val="en-US" w:eastAsia="ar-SA"/>
        </w:rPr>
        <w:t>.</w:t>
      </w:r>
    </w:p>
    <w:p w:rsidR="00817492" w:rsidRPr="000E65C1" w:rsidRDefault="00941C27"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t>204</w:t>
      </w:r>
      <w:r w:rsidRPr="000E65C1">
        <w:rPr>
          <w:rFonts w:eastAsia="Times New Roman" w:cstheme="minorHAnsi"/>
          <w:smallCaps/>
          <w:lang w:val="en-US" w:eastAsia="ar-SA"/>
        </w:rPr>
        <w:t xml:space="preserve">. </w:t>
      </w:r>
      <w:r w:rsidR="00817492" w:rsidRPr="000E65C1">
        <w:rPr>
          <w:rFonts w:eastAsia="Times New Roman" w:cstheme="minorHAnsi"/>
          <w:smallCaps/>
          <w:lang w:val="en-US" w:eastAsia="ar-SA"/>
        </w:rPr>
        <w:t xml:space="preserve">Bursell, J.J., </w:t>
      </w:r>
      <w:r w:rsidR="00817492" w:rsidRPr="000E65C1">
        <w:rPr>
          <w:rFonts w:eastAsia="Times New Roman" w:cstheme="minorHAnsi"/>
          <w:b/>
          <w:smallCaps/>
          <w:lang w:val="en-US" w:eastAsia="ar-SA"/>
        </w:rPr>
        <w:t>Arlinghaus, R.</w:t>
      </w:r>
      <w:r w:rsidR="00817492" w:rsidRPr="000E65C1">
        <w:rPr>
          <w:rFonts w:eastAsia="Times New Roman" w:cstheme="minorHAnsi"/>
          <w:smallCaps/>
          <w:lang w:val="en-US" w:eastAsia="ar-SA"/>
        </w:rPr>
        <w:t xml:space="preserve"> </w:t>
      </w:r>
      <w:r w:rsidR="00817492" w:rsidRPr="000E65C1">
        <w:rPr>
          <w:rFonts w:eastAsia="Times New Roman" w:cstheme="minorHAnsi"/>
          <w:lang w:val="en-US" w:eastAsia="ar-SA"/>
        </w:rPr>
        <w:t>2018. Citizen science data suggest that a novel rig improves landing rate and reduces injury and handling time in recreational angling with artificial lures in Baltic pike (</w:t>
      </w:r>
      <w:proofErr w:type="spellStart"/>
      <w:r w:rsidR="00817492" w:rsidRPr="000E65C1">
        <w:rPr>
          <w:rFonts w:eastAsia="Times New Roman" w:cstheme="minorHAnsi"/>
          <w:i/>
          <w:lang w:val="en-US" w:eastAsia="ar-SA"/>
        </w:rPr>
        <w:t>Esox</w:t>
      </w:r>
      <w:proofErr w:type="spellEnd"/>
      <w:r w:rsidR="00817492" w:rsidRPr="000E65C1">
        <w:rPr>
          <w:rFonts w:eastAsia="Times New Roman" w:cstheme="minorHAnsi"/>
          <w:i/>
          <w:lang w:val="en-US" w:eastAsia="ar-SA"/>
        </w:rPr>
        <w:t xml:space="preserve"> </w:t>
      </w:r>
      <w:proofErr w:type="spellStart"/>
      <w:r w:rsidR="00817492" w:rsidRPr="000E65C1">
        <w:rPr>
          <w:rFonts w:eastAsia="Times New Roman" w:cstheme="minorHAnsi"/>
          <w:i/>
          <w:lang w:val="en-US" w:eastAsia="ar-SA"/>
        </w:rPr>
        <w:t>lucius</w:t>
      </w:r>
      <w:proofErr w:type="spellEnd"/>
      <w:r w:rsidR="00817492" w:rsidRPr="000E65C1">
        <w:rPr>
          <w:rFonts w:eastAsia="Times New Roman" w:cstheme="minorHAnsi"/>
          <w:lang w:val="en-US" w:eastAsia="ar-SA"/>
        </w:rPr>
        <w:t xml:space="preserve">). </w:t>
      </w:r>
      <w:proofErr w:type="spellStart"/>
      <w:r w:rsidR="00817492" w:rsidRPr="000E65C1">
        <w:rPr>
          <w:rFonts w:eastAsia="Times New Roman" w:cstheme="minorHAnsi"/>
          <w:lang w:eastAsia="ar-SA"/>
        </w:rPr>
        <w:t>PeerJ</w:t>
      </w:r>
      <w:proofErr w:type="spellEnd"/>
      <w:r w:rsidR="00817492" w:rsidRPr="000E65C1">
        <w:rPr>
          <w:rFonts w:eastAsia="Times New Roman" w:cstheme="minorHAnsi"/>
          <w:lang w:eastAsia="ar-SA"/>
        </w:rPr>
        <w:t xml:space="preserve"> 6:e4744.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lastRenderedPageBreak/>
        <w:t xml:space="preserve">203. </w:t>
      </w:r>
      <w:proofErr w:type="spellStart"/>
      <w:r w:rsidRPr="000E65C1">
        <w:rPr>
          <w:rFonts w:eastAsia="Times New Roman" w:cstheme="minorHAnsi"/>
          <w:smallCaps/>
          <w:lang w:eastAsia="ar-SA"/>
        </w:rPr>
        <w:t>Harrisson</w:t>
      </w:r>
      <w:proofErr w:type="spellEnd"/>
      <w:r w:rsidRPr="000E65C1">
        <w:rPr>
          <w:rFonts w:eastAsia="Times New Roman" w:cstheme="minorHAnsi"/>
          <w:smallCaps/>
          <w:lang w:eastAsia="ar-SA"/>
        </w:rPr>
        <w:t xml:space="preserve">, H.L., Kochalski, S., </w:t>
      </w:r>
      <w:r w:rsidRPr="000E65C1">
        <w:rPr>
          <w:rFonts w:eastAsia="Times New Roman" w:cstheme="minorHAnsi"/>
          <w:b/>
          <w:smallCaps/>
          <w:lang w:eastAsia="ar-SA"/>
        </w:rPr>
        <w:t>Arlinghaus, R</w:t>
      </w:r>
      <w:r w:rsidRPr="000E65C1">
        <w:rPr>
          <w:rFonts w:eastAsia="Times New Roman" w:cstheme="minorHAnsi"/>
          <w:smallCaps/>
          <w:lang w:eastAsia="ar-SA"/>
        </w:rPr>
        <w:t>., Aas, Ø.</w:t>
      </w:r>
      <w:r w:rsidRPr="000E65C1">
        <w:rPr>
          <w:rFonts w:eastAsia="Times New Roman" w:cstheme="minorHAnsi"/>
          <w:lang w:eastAsia="ar-SA"/>
        </w:rPr>
        <w:t xml:space="preserve"> 2018. </w:t>
      </w:r>
      <w:r w:rsidRPr="000E65C1">
        <w:rPr>
          <w:rFonts w:eastAsia="Times New Roman" w:cstheme="minorHAnsi"/>
          <w:lang w:val="en-US" w:eastAsia="ar-SA"/>
        </w:rPr>
        <w:t>„Nature’s little helpers“: a benefits approach to voluntary cultivation of hatchery fish to support wild Atlantic salmon (</w:t>
      </w:r>
      <w:r w:rsidRPr="000E65C1">
        <w:rPr>
          <w:rFonts w:eastAsia="Times New Roman" w:cstheme="minorHAnsi"/>
          <w:i/>
          <w:lang w:val="en-US" w:eastAsia="ar-SA"/>
        </w:rPr>
        <w:t xml:space="preserve">Salmo </w:t>
      </w:r>
      <w:proofErr w:type="spellStart"/>
      <w:r w:rsidRPr="000E65C1">
        <w:rPr>
          <w:rFonts w:eastAsia="Times New Roman" w:cstheme="minorHAnsi"/>
          <w:i/>
          <w:lang w:val="en-US" w:eastAsia="ar-SA"/>
        </w:rPr>
        <w:t>salar</w:t>
      </w:r>
      <w:proofErr w:type="spellEnd"/>
      <w:r w:rsidRPr="000E65C1">
        <w:rPr>
          <w:rFonts w:eastAsia="Times New Roman" w:cstheme="minorHAnsi"/>
          <w:lang w:val="en-US" w:eastAsia="ar-SA"/>
        </w:rPr>
        <w:t>) populations in Norway, Wales, and Germany. Fisheries Research, 204:348-360.</w:t>
      </w:r>
      <w:r w:rsidRPr="000E65C1">
        <w:rPr>
          <w:rFonts w:cstheme="minorHAnsi"/>
          <w:lang w:val="en-US"/>
        </w:rPr>
        <w:t xml:space="preserve"> </w:t>
      </w:r>
      <w:r w:rsidRPr="000E65C1">
        <w:rPr>
          <w:rFonts w:eastAsia="Times New Roman" w:cstheme="minorHAnsi"/>
          <w:i/>
          <w:lang w:val="en-US"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202.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Alós, J., Beardmore, B., Díaz, Á. M., Hühn, D., Johnston, F., Klefoth, T., Kuparinen, A., Matsumura, S., Pagel, T., </w:t>
      </w:r>
      <w:proofErr w:type="spellStart"/>
      <w:r w:rsidRPr="000E65C1">
        <w:rPr>
          <w:rFonts w:eastAsia="Times New Roman" w:cstheme="minorHAnsi"/>
          <w:smallCaps/>
          <w:lang w:val="en-US" w:eastAsia="ar-SA"/>
        </w:rPr>
        <w:t>Pieterek</w:t>
      </w:r>
      <w:proofErr w:type="spellEnd"/>
      <w:r w:rsidRPr="000E65C1">
        <w:rPr>
          <w:rFonts w:eastAsia="Times New Roman" w:cstheme="minorHAnsi"/>
          <w:smallCaps/>
          <w:lang w:val="en-US" w:eastAsia="ar-SA"/>
        </w:rPr>
        <w:t xml:space="preserve">, T., Riepe, C. </w:t>
      </w:r>
      <w:r w:rsidRPr="000E65C1">
        <w:rPr>
          <w:rFonts w:eastAsia="Times New Roman" w:cstheme="minorHAnsi"/>
          <w:lang w:val="en-US" w:eastAsia="ar-SA"/>
        </w:rPr>
        <w:t>2018. Recreational piking - sustainably managing pike in recreational fisheries. In: Skov, C. &amp; Nilsson, P. A. (eds.), Biology and Ecology of Pike. CRC Press, Boca Raton, 288-335.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201. </w:t>
      </w:r>
      <w:r w:rsidRPr="000E65C1">
        <w:rPr>
          <w:rFonts w:eastAsia="Times New Roman" w:cstheme="minorHAnsi"/>
          <w:smallCaps/>
          <w:lang w:val="en-US" w:eastAsia="ar-SA"/>
        </w:rPr>
        <w:t xml:space="preserve">Guillerault, N., Hühn, D., Cucherousset, J., </w:t>
      </w:r>
      <w:r w:rsidRPr="000E65C1">
        <w:rPr>
          <w:rFonts w:eastAsia="Times New Roman" w:cstheme="minorHAnsi"/>
          <w:b/>
          <w:smallCaps/>
          <w:lang w:val="en-US" w:eastAsia="ar-SA"/>
        </w:rPr>
        <w:t>Arlinghaus, R</w:t>
      </w:r>
      <w:r w:rsidRPr="000E65C1">
        <w:rPr>
          <w:rFonts w:eastAsia="Times New Roman" w:cstheme="minorHAnsi"/>
          <w:smallCaps/>
          <w:lang w:val="en-US" w:eastAsia="ar-SA"/>
        </w:rPr>
        <w:t>., Skov, C</w:t>
      </w:r>
      <w:r w:rsidRPr="000E65C1">
        <w:rPr>
          <w:rFonts w:eastAsia="Times New Roman" w:cstheme="minorHAnsi"/>
          <w:lang w:val="en-US" w:eastAsia="ar-SA"/>
        </w:rPr>
        <w:t>. 2018. Stocking for pike population enhancement. In: Skov, C. &amp; Nilsson, P. A. (eds.), Biology and Ecology of Pike. CRC Press, Boca Raton, 215-247.</w:t>
      </w:r>
    </w:p>
    <w:p w:rsidR="00593744" w:rsidRPr="000E65C1" w:rsidRDefault="00B34A3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Pr>
          <w:rFonts w:eastAsia="Times New Roman" w:cstheme="minorHAnsi"/>
          <w:lang w:val="en-US" w:eastAsia="ar-SA"/>
        </w:rPr>
        <w:t>+</w:t>
      </w:r>
      <w:r w:rsidR="00593744" w:rsidRPr="000E65C1">
        <w:rPr>
          <w:rFonts w:eastAsia="Times New Roman" w:cstheme="minorHAnsi"/>
          <w:lang w:val="en-US" w:eastAsia="ar-SA"/>
        </w:rPr>
        <w:t xml:space="preserve">200. </w:t>
      </w:r>
      <w:r w:rsidR="00593744" w:rsidRPr="000E65C1">
        <w:rPr>
          <w:rFonts w:eastAsia="Times New Roman" w:cstheme="minorHAnsi"/>
          <w:smallCaps/>
          <w:lang w:val="en-US" w:eastAsia="ar-SA"/>
        </w:rPr>
        <w:t xml:space="preserve">Hyder, K., Weltersbach, M. S., Armstrong, M., Ferter, K., </w:t>
      </w:r>
      <w:proofErr w:type="spellStart"/>
      <w:r w:rsidR="00593744" w:rsidRPr="000E65C1">
        <w:rPr>
          <w:rFonts w:eastAsia="Times New Roman" w:cstheme="minorHAnsi"/>
          <w:smallCaps/>
          <w:lang w:val="en-US" w:eastAsia="ar-SA"/>
        </w:rPr>
        <w:t>Townhill</w:t>
      </w:r>
      <w:proofErr w:type="spellEnd"/>
      <w:r w:rsidR="00593744" w:rsidRPr="000E65C1">
        <w:rPr>
          <w:rFonts w:eastAsia="Times New Roman" w:cstheme="minorHAnsi"/>
          <w:smallCaps/>
          <w:lang w:val="en-US" w:eastAsia="ar-SA"/>
        </w:rPr>
        <w:t xml:space="preserve">, B., Ahvonen, A., </w:t>
      </w:r>
      <w:r w:rsidR="00593744" w:rsidRPr="000E65C1">
        <w:rPr>
          <w:rFonts w:eastAsia="Times New Roman" w:cstheme="minorHAnsi"/>
          <w:b/>
          <w:smallCaps/>
          <w:lang w:val="en-US" w:eastAsia="ar-SA"/>
        </w:rPr>
        <w:t>Arlinghaus, R</w:t>
      </w:r>
      <w:r w:rsidR="00593744" w:rsidRPr="000E65C1">
        <w:rPr>
          <w:rFonts w:eastAsia="Times New Roman" w:cstheme="minorHAnsi"/>
          <w:smallCaps/>
          <w:lang w:val="en-US" w:eastAsia="ar-SA"/>
        </w:rPr>
        <w:t xml:space="preserve">., </w:t>
      </w:r>
      <w:proofErr w:type="spellStart"/>
      <w:r w:rsidR="00593744" w:rsidRPr="000E65C1">
        <w:rPr>
          <w:rFonts w:eastAsia="Times New Roman" w:cstheme="minorHAnsi"/>
          <w:smallCaps/>
          <w:lang w:val="en-US" w:eastAsia="ar-SA"/>
        </w:rPr>
        <w:t>Baikov</w:t>
      </w:r>
      <w:proofErr w:type="spellEnd"/>
      <w:r w:rsidR="00593744" w:rsidRPr="000E65C1">
        <w:rPr>
          <w:rFonts w:eastAsia="Times New Roman" w:cstheme="minorHAnsi"/>
          <w:smallCaps/>
          <w:lang w:val="en-US" w:eastAsia="ar-SA"/>
        </w:rPr>
        <w:t xml:space="preserve">, A., </w:t>
      </w:r>
      <w:proofErr w:type="spellStart"/>
      <w:r w:rsidR="00593744" w:rsidRPr="000E65C1">
        <w:rPr>
          <w:rFonts w:eastAsia="Times New Roman" w:cstheme="minorHAnsi"/>
          <w:smallCaps/>
          <w:lang w:val="en-US" w:eastAsia="ar-SA"/>
        </w:rPr>
        <w:t>Bellanger</w:t>
      </w:r>
      <w:proofErr w:type="spellEnd"/>
      <w:r w:rsidR="00593744" w:rsidRPr="000E65C1">
        <w:rPr>
          <w:rFonts w:eastAsia="Times New Roman" w:cstheme="minorHAnsi"/>
          <w:smallCaps/>
          <w:lang w:val="en-US" w:eastAsia="ar-SA"/>
        </w:rPr>
        <w:t xml:space="preserve">, M., </w:t>
      </w:r>
      <w:proofErr w:type="spellStart"/>
      <w:r w:rsidR="00593744" w:rsidRPr="000E65C1">
        <w:rPr>
          <w:rFonts w:eastAsia="Times New Roman" w:cstheme="minorHAnsi"/>
          <w:smallCaps/>
          <w:lang w:val="en-US" w:eastAsia="ar-SA"/>
        </w:rPr>
        <w:t>Birzaks</w:t>
      </w:r>
      <w:proofErr w:type="spellEnd"/>
      <w:r w:rsidR="00593744" w:rsidRPr="000E65C1">
        <w:rPr>
          <w:rFonts w:eastAsia="Times New Roman" w:cstheme="minorHAnsi"/>
          <w:smallCaps/>
          <w:lang w:val="en-US" w:eastAsia="ar-SA"/>
        </w:rPr>
        <w:t xml:space="preserve">, J., </w:t>
      </w:r>
      <w:proofErr w:type="spellStart"/>
      <w:r w:rsidR="00593744" w:rsidRPr="000E65C1">
        <w:rPr>
          <w:rFonts w:eastAsia="Times New Roman" w:cstheme="minorHAnsi"/>
          <w:smallCaps/>
          <w:lang w:val="en-US" w:eastAsia="ar-SA"/>
        </w:rPr>
        <w:t>Borch</w:t>
      </w:r>
      <w:proofErr w:type="spellEnd"/>
      <w:r w:rsidR="00593744" w:rsidRPr="000E65C1">
        <w:rPr>
          <w:rFonts w:eastAsia="Times New Roman" w:cstheme="minorHAnsi"/>
          <w:smallCaps/>
          <w:lang w:val="en-US" w:eastAsia="ar-SA"/>
        </w:rPr>
        <w:t xml:space="preserve">, T., </w:t>
      </w:r>
      <w:proofErr w:type="spellStart"/>
      <w:r w:rsidR="00593744" w:rsidRPr="000E65C1">
        <w:rPr>
          <w:rFonts w:eastAsia="Times New Roman" w:cstheme="minorHAnsi"/>
          <w:smallCaps/>
          <w:lang w:val="en-US" w:eastAsia="ar-SA"/>
        </w:rPr>
        <w:t>Cambie</w:t>
      </w:r>
      <w:proofErr w:type="spellEnd"/>
      <w:r w:rsidR="00593744" w:rsidRPr="000E65C1">
        <w:rPr>
          <w:rFonts w:eastAsia="Times New Roman" w:cstheme="minorHAnsi"/>
          <w:smallCaps/>
          <w:lang w:val="en-US" w:eastAsia="ar-SA"/>
        </w:rPr>
        <w:t xml:space="preserve">, G., De Graaf, M., Diogo, H. M. C., Dziemian, Ł., Gordoa, A., </w:t>
      </w:r>
      <w:proofErr w:type="spellStart"/>
      <w:r w:rsidR="00593744" w:rsidRPr="000E65C1">
        <w:rPr>
          <w:rFonts w:eastAsia="Times New Roman" w:cstheme="minorHAnsi"/>
          <w:smallCaps/>
          <w:lang w:val="en-US" w:eastAsia="ar-SA"/>
        </w:rPr>
        <w:t>Grzebielec</w:t>
      </w:r>
      <w:proofErr w:type="spellEnd"/>
      <w:r w:rsidR="00593744" w:rsidRPr="000E65C1">
        <w:rPr>
          <w:rFonts w:eastAsia="Times New Roman" w:cstheme="minorHAnsi"/>
          <w:smallCaps/>
          <w:lang w:val="en-US" w:eastAsia="ar-SA"/>
        </w:rPr>
        <w:t xml:space="preserve">, R., Hartill, B., Kagervall, A., </w:t>
      </w:r>
      <w:proofErr w:type="spellStart"/>
      <w:r w:rsidR="00593744" w:rsidRPr="000E65C1">
        <w:rPr>
          <w:rFonts w:eastAsia="Times New Roman" w:cstheme="minorHAnsi"/>
          <w:smallCaps/>
          <w:lang w:val="en-US" w:eastAsia="ar-SA"/>
        </w:rPr>
        <w:t>Kapiris</w:t>
      </w:r>
      <w:proofErr w:type="spellEnd"/>
      <w:r w:rsidR="00593744" w:rsidRPr="000E65C1">
        <w:rPr>
          <w:rFonts w:eastAsia="Times New Roman" w:cstheme="minorHAnsi"/>
          <w:smallCaps/>
          <w:lang w:val="en-US" w:eastAsia="ar-SA"/>
        </w:rPr>
        <w:t xml:space="preserve">, K., Karlsson, M., </w:t>
      </w:r>
      <w:proofErr w:type="spellStart"/>
      <w:r w:rsidR="00593744" w:rsidRPr="000E65C1">
        <w:rPr>
          <w:rFonts w:eastAsia="Times New Roman" w:cstheme="minorHAnsi"/>
          <w:smallCaps/>
          <w:lang w:val="en-US" w:eastAsia="ar-SA"/>
        </w:rPr>
        <w:t>Kleiven</w:t>
      </w:r>
      <w:proofErr w:type="spellEnd"/>
      <w:r w:rsidR="00593744" w:rsidRPr="000E65C1">
        <w:rPr>
          <w:rFonts w:eastAsia="Times New Roman" w:cstheme="minorHAnsi"/>
          <w:smallCaps/>
          <w:lang w:val="en-US" w:eastAsia="ar-SA"/>
        </w:rPr>
        <w:t xml:space="preserve">, A. R., Lejk, A. M., </w:t>
      </w:r>
      <w:proofErr w:type="spellStart"/>
      <w:r w:rsidR="00593744" w:rsidRPr="000E65C1">
        <w:rPr>
          <w:rFonts w:eastAsia="Times New Roman" w:cstheme="minorHAnsi"/>
          <w:smallCaps/>
          <w:lang w:val="en-US" w:eastAsia="ar-SA"/>
        </w:rPr>
        <w:t>Levrel</w:t>
      </w:r>
      <w:proofErr w:type="spellEnd"/>
      <w:r w:rsidR="00593744" w:rsidRPr="000E65C1">
        <w:rPr>
          <w:rFonts w:eastAsia="Times New Roman" w:cstheme="minorHAnsi"/>
          <w:smallCaps/>
          <w:lang w:val="en-US" w:eastAsia="ar-SA"/>
        </w:rPr>
        <w:t xml:space="preserve">, H., Lovell, S., Lyle, J., Moilanen, P., Monkman, G., Morales-Nin, B., Mugerza, E., Martinez, R., O'Reilly, P., Olesen, H. J., Papadopoulos, A., Pita, P., Radford, Z., Radtke, K., Roche, W., Rocklin, D., Ruiz, J., </w:t>
      </w:r>
      <w:proofErr w:type="spellStart"/>
      <w:r w:rsidR="00593744" w:rsidRPr="000E65C1">
        <w:rPr>
          <w:rFonts w:eastAsia="Times New Roman" w:cstheme="minorHAnsi"/>
          <w:smallCaps/>
          <w:lang w:val="en-US" w:eastAsia="ar-SA"/>
        </w:rPr>
        <w:t>Scougal</w:t>
      </w:r>
      <w:proofErr w:type="spellEnd"/>
      <w:r w:rsidR="00593744" w:rsidRPr="000E65C1">
        <w:rPr>
          <w:rFonts w:eastAsia="Times New Roman" w:cstheme="minorHAnsi"/>
          <w:smallCaps/>
          <w:lang w:val="en-US" w:eastAsia="ar-SA"/>
        </w:rPr>
        <w:t xml:space="preserve">, C., Silvestri, R., Skov, C., </w:t>
      </w:r>
      <w:proofErr w:type="spellStart"/>
      <w:r w:rsidR="00593744" w:rsidRPr="000E65C1">
        <w:rPr>
          <w:rFonts w:eastAsia="Times New Roman" w:cstheme="minorHAnsi"/>
          <w:smallCaps/>
          <w:lang w:val="en-US" w:eastAsia="ar-SA"/>
        </w:rPr>
        <w:t>Steinback</w:t>
      </w:r>
      <w:proofErr w:type="spellEnd"/>
      <w:r w:rsidR="00593744" w:rsidRPr="000E65C1">
        <w:rPr>
          <w:rFonts w:eastAsia="Times New Roman" w:cstheme="minorHAnsi"/>
          <w:smallCaps/>
          <w:lang w:val="en-US" w:eastAsia="ar-SA"/>
        </w:rPr>
        <w:t xml:space="preserve">, S., Sundelöf, A., </w:t>
      </w:r>
      <w:proofErr w:type="spellStart"/>
      <w:r w:rsidR="00593744" w:rsidRPr="000E65C1">
        <w:rPr>
          <w:rFonts w:eastAsia="Times New Roman" w:cstheme="minorHAnsi"/>
          <w:smallCaps/>
          <w:lang w:val="en-US" w:eastAsia="ar-SA"/>
        </w:rPr>
        <w:t>Svagzdys</w:t>
      </w:r>
      <w:proofErr w:type="spellEnd"/>
      <w:r w:rsidR="00593744" w:rsidRPr="000E65C1">
        <w:rPr>
          <w:rFonts w:eastAsia="Times New Roman" w:cstheme="minorHAnsi"/>
          <w:smallCaps/>
          <w:lang w:val="en-US" w:eastAsia="ar-SA"/>
        </w:rPr>
        <w:t xml:space="preserve">, A., Turnbull, D., Van Der </w:t>
      </w:r>
      <w:proofErr w:type="spellStart"/>
      <w:r w:rsidR="00593744" w:rsidRPr="000E65C1">
        <w:rPr>
          <w:rFonts w:eastAsia="Times New Roman" w:cstheme="minorHAnsi"/>
          <w:smallCaps/>
          <w:lang w:val="en-US" w:eastAsia="ar-SA"/>
        </w:rPr>
        <w:t>Hammen</w:t>
      </w:r>
      <w:proofErr w:type="spellEnd"/>
      <w:r w:rsidR="00593744" w:rsidRPr="000E65C1">
        <w:rPr>
          <w:rFonts w:eastAsia="Times New Roman" w:cstheme="minorHAnsi"/>
          <w:smallCaps/>
          <w:lang w:val="en-US" w:eastAsia="ar-SA"/>
        </w:rPr>
        <w:t xml:space="preserve">, T., Van Voorhees, D., Van </w:t>
      </w:r>
      <w:proofErr w:type="spellStart"/>
      <w:r w:rsidR="00593744" w:rsidRPr="000E65C1">
        <w:rPr>
          <w:rFonts w:eastAsia="Times New Roman" w:cstheme="minorHAnsi"/>
          <w:smallCaps/>
          <w:lang w:val="en-US" w:eastAsia="ar-SA"/>
        </w:rPr>
        <w:t>Winsen</w:t>
      </w:r>
      <w:proofErr w:type="spellEnd"/>
      <w:r w:rsidR="00593744" w:rsidRPr="000E65C1">
        <w:rPr>
          <w:rFonts w:eastAsia="Times New Roman" w:cstheme="minorHAnsi"/>
          <w:smallCaps/>
          <w:lang w:val="en-US" w:eastAsia="ar-SA"/>
        </w:rPr>
        <w:t xml:space="preserve">, F., Verleye, T., Veiga, P., Vølstad, J.-H., Zarauz, L., </w:t>
      </w:r>
      <w:proofErr w:type="spellStart"/>
      <w:r w:rsidR="00593744" w:rsidRPr="000E65C1">
        <w:rPr>
          <w:rFonts w:eastAsia="Times New Roman" w:cstheme="minorHAnsi"/>
          <w:smallCaps/>
          <w:lang w:val="en-US" w:eastAsia="ar-SA"/>
        </w:rPr>
        <w:t>Zolubas</w:t>
      </w:r>
      <w:proofErr w:type="spellEnd"/>
      <w:r w:rsidR="00593744" w:rsidRPr="000E65C1">
        <w:rPr>
          <w:rFonts w:eastAsia="Times New Roman" w:cstheme="minorHAnsi"/>
          <w:smallCaps/>
          <w:lang w:val="en-US" w:eastAsia="ar-SA"/>
        </w:rPr>
        <w:t>, T., Strehlow, H. V.</w:t>
      </w:r>
      <w:r w:rsidR="00593744" w:rsidRPr="000E65C1">
        <w:rPr>
          <w:rFonts w:eastAsia="Times New Roman" w:cstheme="minorHAnsi"/>
          <w:lang w:val="en-US" w:eastAsia="ar-SA"/>
        </w:rPr>
        <w:t xml:space="preserve"> 2018. Recreational sea fishing in Europe in a global context - participation rates, fishing effort, expenditure, and implications for monitoring and assessment. Fish and Fisheries, 19:225-243.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199. </w:t>
      </w:r>
      <w:r w:rsidRPr="000E65C1">
        <w:rPr>
          <w:rFonts w:eastAsia="Times New Roman" w:cstheme="minorHAnsi"/>
          <w:smallCaps/>
          <w:lang w:val="en-US" w:eastAsia="ar-SA"/>
        </w:rPr>
        <w:t xml:space="preserve">Cooke, S. J., Twardek, W. M., Lennox, R. J., </w:t>
      </w:r>
      <w:proofErr w:type="spellStart"/>
      <w:r w:rsidRPr="000E65C1">
        <w:rPr>
          <w:rFonts w:eastAsia="Times New Roman" w:cstheme="minorHAnsi"/>
          <w:smallCaps/>
          <w:lang w:val="en-US" w:eastAsia="ar-SA"/>
        </w:rPr>
        <w:t>Zoldero</w:t>
      </w:r>
      <w:proofErr w:type="spellEnd"/>
      <w:r w:rsidRPr="000E65C1">
        <w:rPr>
          <w:rFonts w:eastAsia="Times New Roman" w:cstheme="minorHAnsi"/>
          <w:smallCaps/>
          <w:lang w:val="en-US" w:eastAsia="ar-SA"/>
        </w:rPr>
        <w:t xml:space="preserve">, A. J., Bower, S. D., </w:t>
      </w:r>
      <w:proofErr w:type="spellStart"/>
      <w:r w:rsidRPr="000E65C1">
        <w:rPr>
          <w:rFonts w:eastAsia="Times New Roman" w:cstheme="minorHAnsi"/>
          <w:smallCaps/>
          <w:lang w:val="en-US" w:eastAsia="ar-SA"/>
        </w:rPr>
        <w:t>Gutowsky</w:t>
      </w:r>
      <w:proofErr w:type="spellEnd"/>
      <w:r w:rsidRPr="000E65C1">
        <w:rPr>
          <w:rFonts w:eastAsia="Times New Roman" w:cstheme="minorHAnsi"/>
          <w:smallCaps/>
          <w:lang w:val="en-US" w:eastAsia="ar-SA"/>
        </w:rPr>
        <w:t xml:space="preserve">, L. F. G., Danylchuk, A. J., </w:t>
      </w:r>
      <w:r w:rsidRPr="000E65C1">
        <w:rPr>
          <w:rFonts w:eastAsia="Times New Roman" w:cstheme="minorHAnsi"/>
          <w:b/>
          <w:smallCaps/>
          <w:lang w:val="en-US" w:eastAsia="ar-SA"/>
        </w:rPr>
        <w:t>Arlinghaus, R</w:t>
      </w:r>
      <w:r w:rsidRPr="000E65C1">
        <w:rPr>
          <w:rFonts w:eastAsia="Times New Roman" w:cstheme="minorHAnsi"/>
          <w:smallCaps/>
          <w:lang w:val="en-US" w:eastAsia="ar-SA"/>
        </w:rPr>
        <w:t>., Beard, D.</w:t>
      </w:r>
      <w:r w:rsidRPr="000E65C1">
        <w:rPr>
          <w:rFonts w:eastAsia="Times New Roman" w:cstheme="minorHAnsi"/>
          <w:lang w:val="en-US" w:eastAsia="ar-SA"/>
        </w:rPr>
        <w:t xml:space="preserve"> 2018. The nexus of fun and nutrition: recreational fishing is also about food. Fish and Fisheries, 19:201-224.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198. </w:t>
      </w:r>
      <w:r w:rsidRPr="000E65C1">
        <w:rPr>
          <w:rFonts w:eastAsia="Times New Roman" w:cstheme="minorHAnsi"/>
          <w:smallCaps/>
          <w:lang w:val="en-US" w:eastAsia="ar-SA"/>
        </w:rPr>
        <w:t xml:space="preserve">Monk, C. T., </w:t>
      </w:r>
      <w:r w:rsidRPr="000E65C1">
        <w:rPr>
          <w:rFonts w:eastAsia="Times New Roman" w:cstheme="minorHAnsi"/>
          <w:b/>
          <w:smallCaps/>
          <w:lang w:val="en-US" w:eastAsia="ar-SA"/>
        </w:rPr>
        <w:t>Arlinghaus, R</w:t>
      </w:r>
      <w:r w:rsidRPr="000E65C1">
        <w:rPr>
          <w:rFonts w:eastAsia="Times New Roman" w:cstheme="minorHAnsi"/>
          <w:lang w:val="en-US" w:eastAsia="ar-SA"/>
        </w:rPr>
        <w:t xml:space="preserve">. 2018. Eurasian perch, </w:t>
      </w:r>
      <w:proofErr w:type="spellStart"/>
      <w:r w:rsidRPr="000E65C1">
        <w:rPr>
          <w:rFonts w:eastAsia="Times New Roman" w:cstheme="minorHAnsi"/>
          <w:i/>
          <w:lang w:val="en-US" w:eastAsia="ar-SA"/>
        </w:rPr>
        <w:t>Perca</w:t>
      </w:r>
      <w:proofErr w:type="spellEnd"/>
      <w:r w:rsidRPr="000E65C1">
        <w:rPr>
          <w:rFonts w:eastAsia="Times New Roman" w:cstheme="minorHAnsi"/>
          <w:i/>
          <w:lang w:val="en-US" w:eastAsia="ar-SA"/>
        </w:rPr>
        <w:t xml:space="preserve"> </w:t>
      </w:r>
      <w:proofErr w:type="spellStart"/>
      <w:r w:rsidRPr="000E65C1">
        <w:rPr>
          <w:rFonts w:eastAsia="Times New Roman" w:cstheme="minorHAnsi"/>
          <w:i/>
          <w:lang w:val="en-US" w:eastAsia="ar-SA"/>
        </w:rPr>
        <w:t>fluviatilis</w:t>
      </w:r>
      <w:proofErr w:type="spellEnd"/>
      <w:r w:rsidRPr="000E65C1">
        <w:rPr>
          <w:rFonts w:eastAsia="Times New Roman" w:cstheme="minorHAnsi"/>
          <w:lang w:val="en-US" w:eastAsia="ar-SA"/>
        </w:rPr>
        <w:t xml:space="preserve">, spatial </w:t>
      </w:r>
      <w:proofErr w:type="spellStart"/>
      <w:r w:rsidRPr="000E65C1">
        <w:rPr>
          <w:rFonts w:eastAsia="Times New Roman" w:cstheme="minorHAnsi"/>
          <w:lang w:val="en-US" w:eastAsia="ar-SA"/>
        </w:rPr>
        <w:t>behaviour</w:t>
      </w:r>
      <w:proofErr w:type="spellEnd"/>
      <w:r w:rsidRPr="000E65C1">
        <w:rPr>
          <w:rFonts w:eastAsia="Times New Roman" w:cstheme="minorHAnsi"/>
          <w:lang w:val="en-US" w:eastAsia="ar-SA"/>
        </w:rPr>
        <w:t xml:space="preserve"> determines vulnerability independent of angler skill in a whole-lake reality mining experiment. Canadian Journal of Fisheries and Aquatic Sciences, 75:417-428.</w:t>
      </w:r>
      <w:r w:rsidRPr="000E65C1">
        <w:rPr>
          <w:rFonts w:eastAsia="Times New Roman" w:cstheme="minorHAnsi"/>
          <w:i/>
          <w:lang w:val="en-US"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197. </w:t>
      </w:r>
      <w:r w:rsidRPr="000E65C1">
        <w:rPr>
          <w:rFonts w:eastAsia="Times New Roman" w:cstheme="minorHAnsi"/>
          <w:smallCaps/>
          <w:lang w:val="en-US" w:eastAsia="ar-SA"/>
        </w:rPr>
        <w:t xml:space="preserve">Cucherousset, J., </w:t>
      </w:r>
      <w:proofErr w:type="spellStart"/>
      <w:r w:rsidRPr="000E65C1">
        <w:rPr>
          <w:rFonts w:eastAsia="Times New Roman" w:cstheme="minorHAnsi"/>
          <w:smallCaps/>
          <w:lang w:val="en-US" w:eastAsia="ar-SA"/>
        </w:rPr>
        <w:t>Horky</w:t>
      </w:r>
      <w:proofErr w:type="spellEnd"/>
      <w:r w:rsidRPr="000E65C1">
        <w:rPr>
          <w:rFonts w:eastAsia="Times New Roman" w:cstheme="minorHAnsi"/>
          <w:smallCaps/>
          <w:lang w:val="en-US" w:eastAsia="ar-SA"/>
        </w:rPr>
        <w:t xml:space="preserve">, P., </w:t>
      </w:r>
      <w:proofErr w:type="spellStart"/>
      <w:r w:rsidRPr="000E65C1">
        <w:rPr>
          <w:rFonts w:eastAsia="Times New Roman" w:cstheme="minorHAnsi"/>
          <w:smallCaps/>
          <w:lang w:val="en-US" w:eastAsia="ar-SA"/>
        </w:rPr>
        <w:t>Slavik</w:t>
      </w:r>
      <w:proofErr w:type="spellEnd"/>
      <w:r w:rsidRPr="000E65C1">
        <w:rPr>
          <w:rFonts w:eastAsia="Times New Roman" w:cstheme="minorHAnsi"/>
          <w:smallCaps/>
          <w:lang w:val="en-US" w:eastAsia="ar-SA"/>
        </w:rPr>
        <w:t xml:space="preserve">, O., Ovidio, M.,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w:t>
      </w:r>
      <w:proofErr w:type="spellStart"/>
      <w:r w:rsidRPr="000E65C1">
        <w:rPr>
          <w:rFonts w:eastAsia="Times New Roman" w:cstheme="minorHAnsi"/>
          <w:smallCaps/>
          <w:lang w:val="en-US" w:eastAsia="ar-SA"/>
        </w:rPr>
        <w:t>Boulêtreau</w:t>
      </w:r>
      <w:proofErr w:type="spellEnd"/>
      <w:r w:rsidRPr="000E65C1">
        <w:rPr>
          <w:rFonts w:eastAsia="Times New Roman" w:cstheme="minorHAnsi"/>
          <w:smallCaps/>
          <w:lang w:val="en-US" w:eastAsia="ar-SA"/>
        </w:rPr>
        <w:t xml:space="preserve">, S., Britton, R., García- </w:t>
      </w:r>
      <w:proofErr w:type="spellStart"/>
      <w:r w:rsidRPr="000E65C1">
        <w:rPr>
          <w:rFonts w:eastAsia="Times New Roman" w:cstheme="minorHAnsi"/>
          <w:smallCaps/>
          <w:lang w:val="en-US" w:eastAsia="ar-SA"/>
        </w:rPr>
        <w:t>Berthou</w:t>
      </w:r>
      <w:proofErr w:type="spellEnd"/>
      <w:r w:rsidRPr="000E65C1">
        <w:rPr>
          <w:rFonts w:eastAsia="Times New Roman" w:cstheme="minorHAnsi"/>
          <w:smallCaps/>
          <w:lang w:val="en-US" w:eastAsia="ar-SA"/>
        </w:rPr>
        <w:t>, E., Santoul, F.</w:t>
      </w:r>
      <w:r w:rsidRPr="000E65C1">
        <w:rPr>
          <w:rFonts w:eastAsia="Times New Roman" w:cstheme="minorHAnsi"/>
          <w:lang w:val="en-US" w:eastAsia="ar-SA"/>
        </w:rPr>
        <w:t xml:space="preserve"> 2018. Ecology, </w:t>
      </w:r>
      <w:proofErr w:type="spellStart"/>
      <w:r w:rsidRPr="000E65C1">
        <w:rPr>
          <w:rFonts w:eastAsia="Times New Roman" w:cstheme="minorHAnsi"/>
          <w:lang w:val="en-US" w:eastAsia="ar-SA"/>
        </w:rPr>
        <w:t>behaviour</w:t>
      </w:r>
      <w:proofErr w:type="spellEnd"/>
      <w:r w:rsidRPr="000E65C1">
        <w:rPr>
          <w:rFonts w:eastAsia="Times New Roman" w:cstheme="minorHAnsi"/>
          <w:lang w:val="en-US" w:eastAsia="ar-SA"/>
        </w:rPr>
        <w:t xml:space="preserve"> and management of the European catfish. Reviews in Fish Biology and Fisheries, 28:177-190.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196. </w:t>
      </w:r>
      <w:r w:rsidRPr="000E65C1">
        <w:rPr>
          <w:rFonts w:eastAsia="Times New Roman" w:cstheme="minorHAnsi"/>
          <w:smallCaps/>
          <w:lang w:val="en-US" w:eastAsia="ar-SA"/>
        </w:rPr>
        <w:t>Anders</w:t>
      </w:r>
      <w:r w:rsidR="009618E4">
        <w:rPr>
          <w:rFonts w:eastAsia="Times New Roman" w:cstheme="minorHAnsi"/>
          <w:smallCaps/>
          <w:lang w:val="en-US" w:eastAsia="ar-SA"/>
        </w:rPr>
        <w:t>e</w:t>
      </w:r>
      <w:r w:rsidRPr="000E65C1">
        <w:rPr>
          <w:rFonts w:eastAsia="Times New Roman" w:cstheme="minorHAnsi"/>
          <w:smallCaps/>
          <w:lang w:val="en-US" w:eastAsia="ar-SA"/>
        </w:rPr>
        <w:t xml:space="preserve">n, K. H., Marty, L., </w:t>
      </w:r>
      <w:r w:rsidRPr="000E65C1">
        <w:rPr>
          <w:rFonts w:eastAsia="Times New Roman" w:cstheme="minorHAnsi"/>
          <w:b/>
          <w:smallCaps/>
          <w:lang w:val="en-US" w:eastAsia="ar-SA"/>
        </w:rPr>
        <w:t>Arlinghaus, R</w:t>
      </w:r>
      <w:r w:rsidRPr="000E65C1">
        <w:rPr>
          <w:rFonts w:eastAsia="Times New Roman" w:cstheme="minorHAnsi"/>
          <w:lang w:val="en-US" w:eastAsia="ar-SA"/>
        </w:rPr>
        <w:t>. 2018. Evolution of boldness and life history in response to selective harvesting. Canadian Journal of Fisheries and Aquatic Sciences, 75:271-281.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195. </w:t>
      </w:r>
      <w:r w:rsidRPr="000E65C1">
        <w:rPr>
          <w:rFonts w:eastAsia="Times New Roman" w:cstheme="minorHAnsi"/>
          <w:smallCaps/>
          <w:lang w:val="en-US" w:eastAsia="ar-SA"/>
        </w:rPr>
        <w:t xml:space="preserve">Linzmaier, S. M., </w:t>
      </w:r>
      <w:proofErr w:type="spellStart"/>
      <w:r w:rsidRPr="000E65C1">
        <w:rPr>
          <w:rFonts w:eastAsia="Times New Roman" w:cstheme="minorHAnsi"/>
          <w:smallCaps/>
          <w:lang w:val="en-US" w:eastAsia="ar-SA"/>
        </w:rPr>
        <w:t>Twardochleb</w:t>
      </w:r>
      <w:proofErr w:type="spellEnd"/>
      <w:r w:rsidRPr="000E65C1">
        <w:rPr>
          <w:rFonts w:eastAsia="Times New Roman" w:cstheme="minorHAnsi"/>
          <w:smallCaps/>
          <w:lang w:val="en-US" w:eastAsia="ar-SA"/>
        </w:rPr>
        <w:t xml:space="preserve">, L. A., Olden, J. D., Mehner, T., </w:t>
      </w:r>
      <w:r w:rsidRPr="000E65C1">
        <w:rPr>
          <w:rFonts w:eastAsia="Times New Roman" w:cstheme="minorHAnsi"/>
          <w:b/>
          <w:smallCaps/>
          <w:lang w:val="en-US" w:eastAsia="ar-SA"/>
        </w:rPr>
        <w:t>Arlinghaus, R.</w:t>
      </w:r>
      <w:r w:rsidRPr="000E65C1">
        <w:rPr>
          <w:rFonts w:eastAsia="Times New Roman" w:cstheme="minorHAnsi"/>
          <w:lang w:val="en-US" w:eastAsia="ar-SA"/>
        </w:rPr>
        <w:t xml:space="preserve"> 2018. Size-dependent foraging niches of European perch </w:t>
      </w:r>
      <w:proofErr w:type="spellStart"/>
      <w:r w:rsidRPr="000E65C1">
        <w:rPr>
          <w:rFonts w:eastAsia="Times New Roman" w:cstheme="minorHAnsi"/>
          <w:i/>
          <w:lang w:val="en-US" w:eastAsia="ar-SA"/>
        </w:rPr>
        <w:t>Perca</w:t>
      </w:r>
      <w:proofErr w:type="spellEnd"/>
      <w:r w:rsidRPr="000E65C1">
        <w:rPr>
          <w:rFonts w:eastAsia="Times New Roman" w:cstheme="minorHAnsi"/>
          <w:i/>
          <w:lang w:val="en-US" w:eastAsia="ar-SA"/>
        </w:rPr>
        <w:t xml:space="preserve"> </w:t>
      </w:r>
      <w:proofErr w:type="spellStart"/>
      <w:r w:rsidRPr="000E65C1">
        <w:rPr>
          <w:rFonts w:eastAsia="Times New Roman" w:cstheme="minorHAnsi"/>
          <w:i/>
          <w:lang w:val="en-US" w:eastAsia="ar-SA"/>
        </w:rPr>
        <w:t>fluviatilis</w:t>
      </w:r>
      <w:proofErr w:type="spellEnd"/>
      <w:r w:rsidRPr="000E65C1">
        <w:rPr>
          <w:rFonts w:eastAsia="Times New Roman" w:cstheme="minorHAnsi"/>
          <w:lang w:val="en-US" w:eastAsia="ar-SA"/>
        </w:rPr>
        <w:t xml:space="preserve"> (Linnaeus, 1758) and North American yellow perch </w:t>
      </w:r>
      <w:proofErr w:type="spellStart"/>
      <w:r w:rsidRPr="000E65C1">
        <w:rPr>
          <w:rFonts w:eastAsia="Times New Roman" w:cstheme="minorHAnsi"/>
          <w:i/>
          <w:lang w:val="en-US" w:eastAsia="ar-SA"/>
        </w:rPr>
        <w:t>Perca</w:t>
      </w:r>
      <w:proofErr w:type="spellEnd"/>
      <w:r w:rsidRPr="000E65C1">
        <w:rPr>
          <w:rFonts w:eastAsia="Times New Roman" w:cstheme="minorHAnsi"/>
          <w:i/>
          <w:lang w:val="en-US" w:eastAsia="ar-SA"/>
        </w:rPr>
        <w:t xml:space="preserve"> </w:t>
      </w:r>
      <w:proofErr w:type="spellStart"/>
      <w:r w:rsidRPr="000E65C1">
        <w:rPr>
          <w:rFonts w:eastAsia="Times New Roman" w:cstheme="minorHAnsi"/>
          <w:i/>
          <w:lang w:val="en-US" w:eastAsia="ar-SA"/>
        </w:rPr>
        <w:t>flavescens</w:t>
      </w:r>
      <w:proofErr w:type="spellEnd"/>
      <w:r w:rsidRPr="000E65C1">
        <w:rPr>
          <w:rFonts w:eastAsia="Times New Roman" w:cstheme="minorHAnsi"/>
          <w:lang w:val="en-US" w:eastAsia="ar-SA"/>
        </w:rPr>
        <w:t xml:space="preserve"> (</w:t>
      </w:r>
      <w:proofErr w:type="spellStart"/>
      <w:r w:rsidRPr="000E65C1">
        <w:rPr>
          <w:rFonts w:eastAsia="Times New Roman" w:cstheme="minorHAnsi"/>
          <w:lang w:val="en-US" w:eastAsia="ar-SA"/>
        </w:rPr>
        <w:t>Mitchill</w:t>
      </w:r>
      <w:proofErr w:type="spellEnd"/>
      <w:r w:rsidRPr="000E65C1">
        <w:rPr>
          <w:rFonts w:eastAsia="Times New Roman" w:cstheme="minorHAnsi"/>
          <w:lang w:val="en-US" w:eastAsia="ar-SA"/>
        </w:rPr>
        <w:t>, 1814). Environmental Biology of Fishes, 101:23–37.</w:t>
      </w:r>
      <w:r w:rsidRPr="000E65C1">
        <w:rPr>
          <w:rFonts w:cstheme="minorHAnsi"/>
          <w:lang w:val="en-US"/>
        </w:rPr>
        <w:t xml:space="preserve"> </w:t>
      </w:r>
      <w:r w:rsidRPr="000E65C1">
        <w:rPr>
          <w:rFonts w:eastAsia="Times New Roman" w:cstheme="minorHAnsi"/>
          <w:lang w:val="en-US"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194. </w:t>
      </w:r>
      <w:proofErr w:type="spellStart"/>
      <w:r w:rsidRPr="000E65C1">
        <w:rPr>
          <w:rFonts w:eastAsia="Times New Roman" w:cstheme="minorHAnsi"/>
          <w:smallCaps/>
          <w:lang w:val="en-US" w:eastAsia="ar-SA"/>
        </w:rPr>
        <w:t>Manfredo</w:t>
      </w:r>
      <w:proofErr w:type="spellEnd"/>
      <w:r w:rsidRPr="000E65C1">
        <w:rPr>
          <w:rFonts w:eastAsia="Times New Roman" w:cstheme="minorHAnsi"/>
          <w:smallCaps/>
          <w:lang w:val="en-US" w:eastAsia="ar-SA"/>
        </w:rPr>
        <w:t xml:space="preserve">, M. J., </w:t>
      </w:r>
      <w:proofErr w:type="spellStart"/>
      <w:r w:rsidRPr="000E65C1">
        <w:rPr>
          <w:rFonts w:eastAsia="Times New Roman" w:cstheme="minorHAnsi"/>
          <w:smallCaps/>
          <w:lang w:val="en-US" w:eastAsia="ar-SA"/>
        </w:rPr>
        <w:t>Bruskotter</w:t>
      </w:r>
      <w:proofErr w:type="spellEnd"/>
      <w:r w:rsidRPr="000E65C1">
        <w:rPr>
          <w:rFonts w:eastAsia="Times New Roman" w:cstheme="minorHAnsi"/>
          <w:smallCaps/>
          <w:lang w:val="en-US" w:eastAsia="ar-SA"/>
        </w:rPr>
        <w:t xml:space="preserve">, J. T., Teel, T. L., Fulton, D. C., Oishi, S., </w:t>
      </w:r>
      <w:proofErr w:type="spellStart"/>
      <w:r w:rsidRPr="000E65C1">
        <w:rPr>
          <w:rFonts w:eastAsia="Times New Roman" w:cstheme="minorHAnsi"/>
          <w:smallCaps/>
          <w:lang w:val="en-US" w:eastAsia="ar-SA"/>
        </w:rPr>
        <w:t>Uskul</w:t>
      </w:r>
      <w:proofErr w:type="spellEnd"/>
      <w:r w:rsidRPr="000E65C1">
        <w:rPr>
          <w:rFonts w:eastAsia="Times New Roman" w:cstheme="minorHAnsi"/>
          <w:smallCaps/>
          <w:lang w:val="en-US" w:eastAsia="ar-SA"/>
        </w:rPr>
        <w:t xml:space="preserve">, A. K., Redford, K. H., Schwartz, S. H.,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w:t>
      </w:r>
      <w:proofErr w:type="spellStart"/>
      <w:r w:rsidRPr="000E65C1">
        <w:rPr>
          <w:rFonts w:eastAsia="Times New Roman" w:cstheme="minorHAnsi"/>
          <w:smallCaps/>
          <w:lang w:val="en-US" w:eastAsia="ar-SA"/>
        </w:rPr>
        <w:t>Kitayama</w:t>
      </w:r>
      <w:proofErr w:type="spellEnd"/>
      <w:r w:rsidRPr="000E65C1">
        <w:rPr>
          <w:rFonts w:eastAsia="Times New Roman" w:cstheme="minorHAnsi"/>
          <w:smallCaps/>
          <w:lang w:val="en-US" w:eastAsia="ar-SA"/>
        </w:rPr>
        <w:t xml:space="preserve">, S., Sullivan, L. </w:t>
      </w:r>
      <w:r w:rsidRPr="000E65C1">
        <w:rPr>
          <w:rFonts w:eastAsia="Times New Roman" w:cstheme="minorHAnsi"/>
          <w:lang w:val="en-US" w:eastAsia="ar-SA"/>
        </w:rPr>
        <w:t>2017. Revisiting the challenge of intentional value shift: reply to Ives and Fischer. Conservation Biology, 31:1486-1487.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193. </w:t>
      </w:r>
      <w:r w:rsidRPr="000E65C1">
        <w:rPr>
          <w:rFonts w:eastAsia="Times New Roman" w:cstheme="minorHAnsi"/>
          <w:smallCaps/>
          <w:lang w:val="en-US" w:eastAsia="ar-SA"/>
        </w:rPr>
        <w:t xml:space="preserve">Klefoth, T., Skov, C., Kuparinen, A., </w:t>
      </w:r>
      <w:r w:rsidRPr="000E65C1">
        <w:rPr>
          <w:rFonts w:eastAsia="Times New Roman" w:cstheme="minorHAnsi"/>
          <w:b/>
          <w:smallCaps/>
          <w:lang w:val="en-US" w:eastAsia="ar-SA"/>
        </w:rPr>
        <w:t>Arlinghaus, R.</w:t>
      </w:r>
      <w:r w:rsidRPr="000E65C1">
        <w:rPr>
          <w:rFonts w:eastAsia="Times New Roman" w:cstheme="minorHAnsi"/>
          <w:lang w:val="en-US" w:eastAsia="ar-SA"/>
        </w:rPr>
        <w:t xml:space="preserve"> 2017. Toward a mechanistic understanding of vulnerability to hook-and- line fishing: boldness as the basic target of angling-induced selection. Evolutionary Applications, 10:994–1006.</w:t>
      </w:r>
      <w:r w:rsidRPr="000E65C1">
        <w:rPr>
          <w:rFonts w:eastAsia="Times New Roman" w:cstheme="minorHAnsi"/>
          <w:i/>
          <w:lang w:val="en-US"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t xml:space="preserve">192. </w:t>
      </w:r>
      <w:r w:rsidRPr="00DD4650">
        <w:rPr>
          <w:rFonts w:eastAsia="Times New Roman" w:cstheme="minorHAnsi"/>
          <w:smallCaps/>
          <w:lang w:val="en-GB" w:eastAsia="ar-SA"/>
        </w:rPr>
        <w:t xml:space="preserve">Uusi-Heikkilä, S., </w:t>
      </w:r>
      <w:proofErr w:type="spellStart"/>
      <w:r w:rsidRPr="00DD4650">
        <w:rPr>
          <w:rFonts w:eastAsia="Times New Roman" w:cstheme="minorHAnsi"/>
          <w:smallCaps/>
          <w:lang w:val="en-GB" w:eastAsia="ar-SA"/>
        </w:rPr>
        <w:t>Sävilammi</w:t>
      </w:r>
      <w:proofErr w:type="spellEnd"/>
      <w:r w:rsidRPr="00DD4650">
        <w:rPr>
          <w:rFonts w:eastAsia="Times New Roman" w:cstheme="minorHAnsi"/>
          <w:smallCaps/>
          <w:lang w:val="en-GB" w:eastAsia="ar-SA"/>
        </w:rPr>
        <w:t xml:space="preserve">, T., </w:t>
      </w:r>
      <w:proofErr w:type="spellStart"/>
      <w:r w:rsidRPr="00DD4650">
        <w:rPr>
          <w:rFonts w:eastAsia="Times New Roman" w:cstheme="minorHAnsi"/>
          <w:smallCaps/>
          <w:lang w:val="en-GB" w:eastAsia="ar-SA"/>
        </w:rPr>
        <w:t>Leder</w:t>
      </w:r>
      <w:proofErr w:type="spellEnd"/>
      <w:r w:rsidRPr="00DD4650">
        <w:rPr>
          <w:rFonts w:eastAsia="Times New Roman" w:cstheme="minorHAnsi"/>
          <w:smallCaps/>
          <w:lang w:val="en-GB" w:eastAsia="ar-SA"/>
        </w:rPr>
        <w:t xml:space="preserve">, E., </w:t>
      </w:r>
      <w:r w:rsidRPr="00DD4650">
        <w:rPr>
          <w:rFonts w:eastAsia="Times New Roman" w:cstheme="minorHAnsi"/>
          <w:b/>
          <w:smallCaps/>
          <w:lang w:val="en-GB" w:eastAsia="ar-SA"/>
        </w:rPr>
        <w:t>Arlinghaus, R</w:t>
      </w:r>
      <w:r w:rsidRPr="00DD4650">
        <w:rPr>
          <w:rFonts w:eastAsia="Times New Roman" w:cstheme="minorHAnsi"/>
          <w:smallCaps/>
          <w:lang w:val="en-GB" w:eastAsia="ar-SA"/>
        </w:rPr>
        <w:t>., Primmer, C. R.</w:t>
      </w:r>
      <w:r w:rsidRPr="00DD4650">
        <w:rPr>
          <w:rFonts w:eastAsia="Times New Roman" w:cstheme="minorHAnsi"/>
          <w:lang w:val="en-GB" w:eastAsia="ar-SA"/>
        </w:rPr>
        <w:t xml:space="preserve"> 2017. </w:t>
      </w:r>
      <w:r w:rsidRPr="000E65C1">
        <w:rPr>
          <w:rFonts w:eastAsia="Times New Roman" w:cstheme="minorHAnsi"/>
          <w:lang w:val="en-US" w:eastAsia="ar-SA"/>
        </w:rPr>
        <w:t>Rapid, broad-scale gene expression evolution in experimentally harvested fish populations. Molecular Ecology, 26:3954–3967.</w:t>
      </w:r>
      <w:r w:rsidRPr="000E65C1">
        <w:rPr>
          <w:rFonts w:eastAsia="Times New Roman" w:cstheme="minorHAnsi"/>
          <w:i/>
          <w:lang w:val="en-US"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lastRenderedPageBreak/>
        <w:t xml:space="preserve">191. </w:t>
      </w:r>
      <w:r w:rsidRPr="000E65C1">
        <w:rPr>
          <w:rFonts w:eastAsia="Times New Roman" w:cstheme="minorHAnsi"/>
          <w:smallCaps/>
          <w:lang w:val="en-US" w:eastAsia="ar-SA"/>
        </w:rPr>
        <w:t xml:space="preserve">Lennox, R. J., Alós, J.,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w:t>
      </w:r>
      <w:proofErr w:type="spellStart"/>
      <w:r w:rsidRPr="000E65C1">
        <w:rPr>
          <w:rFonts w:eastAsia="Times New Roman" w:cstheme="minorHAnsi"/>
          <w:smallCaps/>
          <w:lang w:val="en-US" w:eastAsia="ar-SA"/>
        </w:rPr>
        <w:t>Horodysky</w:t>
      </w:r>
      <w:proofErr w:type="spellEnd"/>
      <w:r w:rsidRPr="000E65C1">
        <w:rPr>
          <w:rFonts w:eastAsia="Times New Roman" w:cstheme="minorHAnsi"/>
          <w:smallCaps/>
          <w:lang w:val="en-US" w:eastAsia="ar-SA"/>
        </w:rPr>
        <w:t>, A., Klefoth, T., Monk, T. C., Cooke, S. J.</w:t>
      </w:r>
      <w:r w:rsidRPr="000E65C1">
        <w:rPr>
          <w:rFonts w:eastAsia="Times New Roman" w:cstheme="minorHAnsi"/>
          <w:lang w:val="en-US" w:eastAsia="ar-SA"/>
        </w:rPr>
        <w:t xml:space="preserve"> 2017. What makes fish vulnerable to capture by hooks? A conceptual framework and a review of key determinants. Fish and Fisheries, 18:986–1010.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190. </w:t>
      </w:r>
      <w:proofErr w:type="spellStart"/>
      <w:r w:rsidRPr="000E65C1">
        <w:rPr>
          <w:rFonts w:eastAsia="Times New Roman" w:cstheme="minorHAnsi"/>
          <w:smallCaps/>
          <w:lang w:val="en-US" w:eastAsia="ar-SA"/>
        </w:rPr>
        <w:t>Diggles</w:t>
      </w:r>
      <w:proofErr w:type="spellEnd"/>
      <w:r w:rsidRPr="000E65C1">
        <w:rPr>
          <w:rFonts w:eastAsia="Times New Roman" w:cstheme="minorHAnsi"/>
          <w:smallCaps/>
          <w:lang w:val="en-US" w:eastAsia="ar-SA"/>
        </w:rPr>
        <w:t xml:space="preserve">, B. K.,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Browman, H. I., Cooke, S. J., Cowx, I. G., Kasumyan, A. O., Key, B., Rose, J. D., </w:t>
      </w:r>
      <w:proofErr w:type="spellStart"/>
      <w:r w:rsidRPr="000E65C1">
        <w:rPr>
          <w:rFonts w:eastAsia="Times New Roman" w:cstheme="minorHAnsi"/>
          <w:smallCaps/>
          <w:lang w:val="en-US" w:eastAsia="ar-SA"/>
        </w:rPr>
        <w:t>Sawynok</w:t>
      </w:r>
      <w:proofErr w:type="spellEnd"/>
      <w:r w:rsidRPr="000E65C1">
        <w:rPr>
          <w:rFonts w:eastAsia="Times New Roman" w:cstheme="minorHAnsi"/>
          <w:smallCaps/>
          <w:lang w:val="en-US" w:eastAsia="ar-SA"/>
        </w:rPr>
        <w:t xml:space="preserve">, W., Schwab, A., Skiftesvik, A. B., Stevens, E. D., Watson, C. A., Wynne, C. D. L. </w:t>
      </w:r>
      <w:r w:rsidRPr="000E65C1">
        <w:rPr>
          <w:rFonts w:eastAsia="Times New Roman" w:cstheme="minorHAnsi"/>
          <w:lang w:val="en-US" w:eastAsia="ar-SA"/>
        </w:rPr>
        <w:t>2017. Responses of larval zebrafish to low pH immersion assay. Comment on Lopez-Luna et al. Journal of Experimental Biology, 220:3191-3192.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t xml:space="preserve">189. </w:t>
      </w:r>
      <w:r w:rsidRPr="00DD4650">
        <w:rPr>
          <w:rFonts w:eastAsia="Times New Roman" w:cstheme="minorHAnsi"/>
          <w:smallCaps/>
          <w:lang w:val="en-GB" w:eastAsia="ar-SA"/>
        </w:rPr>
        <w:t xml:space="preserve">Baer, J., </w:t>
      </w:r>
      <w:proofErr w:type="spellStart"/>
      <w:r w:rsidRPr="00DD4650">
        <w:rPr>
          <w:rFonts w:eastAsia="Times New Roman" w:cstheme="minorHAnsi"/>
          <w:smallCaps/>
          <w:lang w:val="en-GB" w:eastAsia="ar-SA"/>
        </w:rPr>
        <w:t>Eckmann</w:t>
      </w:r>
      <w:proofErr w:type="spellEnd"/>
      <w:r w:rsidRPr="00DD4650">
        <w:rPr>
          <w:rFonts w:eastAsia="Times New Roman" w:cstheme="minorHAnsi"/>
          <w:smallCaps/>
          <w:lang w:val="en-GB" w:eastAsia="ar-SA"/>
        </w:rPr>
        <w:t xml:space="preserve">, R., </w:t>
      </w:r>
      <w:proofErr w:type="spellStart"/>
      <w:r w:rsidRPr="00DD4650">
        <w:rPr>
          <w:rFonts w:eastAsia="Times New Roman" w:cstheme="minorHAnsi"/>
          <w:smallCaps/>
          <w:lang w:val="en-GB" w:eastAsia="ar-SA"/>
        </w:rPr>
        <w:t>Rösch</w:t>
      </w:r>
      <w:proofErr w:type="spellEnd"/>
      <w:r w:rsidRPr="00DD4650">
        <w:rPr>
          <w:rFonts w:eastAsia="Times New Roman" w:cstheme="minorHAnsi"/>
          <w:smallCaps/>
          <w:lang w:val="en-GB" w:eastAsia="ar-SA"/>
        </w:rPr>
        <w:t xml:space="preserve">, R., </w:t>
      </w:r>
      <w:r w:rsidRPr="00DD4650">
        <w:rPr>
          <w:rFonts w:eastAsia="Times New Roman" w:cstheme="minorHAnsi"/>
          <w:b/>
          <w:smallCaps/>
          <w:lang w:val="en-GB" w:eastAsia="ar-SA"/>
        </w:rPr>
        <w:t>Arlinghaus, R</w:t>
      </w:r>
      <w:r w:rsidRPr="00DD4650">
        <w:rPr>
          <w:rFonts w:eastAsia="Times New Roman" w:cstheme="minorHAnsi"/>
          <w:smallCaps/>
          <w:lang w:val="en-GB" w:eastAsia="ar-SA"/>
        </w:rPr>
        <w:t xml:space="preserve">., Brinker, A. </w:t>
      </w:r>
      <w:r w:rsidRPr="00DD4650">
        <w:rPr>
          <w:rFonts w:eastAsia="Times New Roman" w:cstheme="minorHAnsi"/>
          <w:lang w:val="en-GB" w:eastAsia="ar-SA"/>
        </w:rPr>
        <w:t xml:space="preserve">2017. </w:t>
      </w:r>
      <w:r w:rsidRPr="000E65C1">
        <w:rPr>
          <w:rFonts w:eastAsia="Times New Roman" w:cstheme="minorHAnsi"/>
          <w:lang w:val="en-US" w:eastAsia="ar-SA"/>
        </w:rPr>
        <w:t xml:space="preserve">Managing Upper Lake Constance fishery in a multi-sector policy landscape: beneficiary and victim of a century of anthropogenic trophic change. In: Song, A., Bower, S., Onyango, P., Cooke, S., </w:t>
      </w:r>
      <w:proofErr w:type="spellStart"/>
      <w:r w:rsidRPr="000E65C1">
        <w:rPr>
          <w:rFonts w:eastAsia="Times New Roman" w:cstheme="minorHAnsi"/>
          <w:lang w:val="en-US" w:eastAsia="ar-SA"/>
        </w:rPr>
        <w:t>Chuenpagdee</w:t>
      </w:r>
      <w:proofErr w:type="spellEnd"/>
      <w:r w:rsidRPr="000E65C1">
        <w:rPr>
          <w:rFonts w:eastAsia="Times New Roman" w:cstheme="minorHAnsi"/>
          <w:lang w:val="en-US" w:eastAsia="ar-SA"/>
        </w:rPr>
        <w:t>, R. (eds), Inter-Sectoral Governance of Inland Fisheries. TBTI Publication Series, E-01/2017. Too Big to Ignore-World-Fish. St. John’s, Canada, 32-47.</w:t>
      </w:r>
    </w:p>
    <w:p w:rsidR="00593744" w:rsidRPr="000E65C1" w:rsidRDefault="00B34A3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Pr>
          <w:rFonts w:eastAsia="Times New Roman" w:cstheme="minorHAnsi"/>
          <w:lang w:val="en-US" w:eastAsia="ar-SA"/>
        </w:rPr>
        <w:t>+</w:t>
      </w:r>
      <w:r w:rsidR="00593744" w:rsidRPr="000E65C1">
        <w:rPr>
          <w:rFonts w:eastAsia="Times New Roman" w:cstheme="minorHAnsi"/>
          <w:lang w:val="en-US" w:eastAsia="ar-SA"/>
        </w:rPr>
        <w:t xml:space="preserve">188. </w:t>
      </w:r>
      <w:proofErr w:type="spellStart"/>
      <w:r w:rsidR="00593744" w:rsidRPr="000E65C1">
        <w:rPr>
          <w:rFonts w:eastAsia="Times New Roman" w:cstheme="minorHAnsi"/>
          <w:smallCaps/>
          <w:lang w:val="en-US" w:eastAsia="ar-SA"/>
        </w:rPr>
        <w:t>Manfredo</w:t>
      </w:r>
      <w:proofErr w:type="spellEnd"/>
      <w:r w:rsidR="00593744" w:rsidRPr="000E65C1">
        <w:rPr>
          <w:rFonts w:eastAsia="Times New Roman" w:cstheme="minorHAnsi"/>
          <w:smallCaps/>
          <w:lang w:val="en-US" w:eastAsia="ar-SA"/>
        </w:rPr>
        <w:t xml:space="preserve">, M. J., </w:t>
      </w:r>
      <w:proofErr w:type="spellStart"/>
      <w:r w:rsidR="00593744" w:rsidRPr="000E65C1">
        <w:rPr>
          <w:rFonts w:eastAsia="Times New Roman" w:cstheme="minorHAnsi"/>
          <w:smallCaps/>
          <w:lang w:val="en-US" w:eastAsia="ar-SA"/>
        </w:rPr>
        <w:t>Bruskotter</w:t>
      </w:r>
      <w:proofErr w:type="spellEnd"/>
      <w:r w:rsidR="00593744" w:rsidRPr="000E65C1">
        <w:rPr>
          <w:rFonts w:eastAsia="Times New Roman" w:cstheme="minorHAnsi"/>
          <w:smallCaps/>
          <w:lang w:val="en-US" w:eastAsia="ar-SA"/>
        </w:rPr>
        <w:t xml:space="preserve">, J. T., Teel, T. L., Fulton, D., Schwartz, S. H., </w:t>
      </w:r>
      <w:r w:rsidR="00593744" w:rsidRPr="000E65C1">
        <w:rPr>
          <w:rFonts w:eastAsia="Times New Roman" w:cstheme="minorHAnsi"/>
          <w:b/>
          <w:smallCaps/>
          <w:lang w:val="en-US" w:eastAsia="ar-SA"/>
        </w:rPr>
        <w:t>Arlinghaus, R</w:t>
      </w:r>
      <w:r w:rsidR="00593744" w:rsidRPr="000E65C1">
        <w:rPr>
          <w:rFonts w:eastAsia="Times New Roman" w:cstheme="minorHAnsi"/>
          <w:smallCaps/>
          <w:lang w:val="en-US" w:eastAsia="ar-SA"/>
        </w:rPr>
        <w:t xml:space="preserve">., Oishi, S., </w:t>
      </w:r>
      <w:proofErr w:type="spellStart"/>
      <w:r w:rsidR="00593744" w:rsidRPr="000E65C1">
        <w:rPr>
          <w:rFonts w:eastAsia="Times New Roman" w:cstheme="minorHAnsi"/>
          <w:smallCaps/>
          <w:lang w:val="en-US" w:eastAsia="ar-SA"/>
        </w:rPr>
        <w:t>Uskul</w:t>
      </w:r>
      <w:proofErr w:type="spellEnd"/>
      <w:r w:rsidR="00593744" w:rsidRPr="000E65C1">
        <w:rPr>
          <w:rFonts w:eastAsia="Times New Roman" w:cstheme="minorHAnsi"/>
          <w:smallCaps/>
          <w:lang w:val="en-US" w:eastAsia="ar-SA"/>
        </w:rPr>
        <w:t xml:space="preserve">, A. K., Redford, K., </w:t>
      </w:r>
      <w:proofErr w:type="spellStart"/>
      <w:r w:rsidR="00593744" w:rsidRPr="000E65C1">
        <w:rPr>
          <w:rFonts w:eastAsia="Times New Roman" w:cstheme="minorHAnsi"/>
          <w:smallCaps/>
          <w:lang w:val="en-US" w:eastAsia="ar-SA"/>
        </w:rPr>
        <w:t>Kitayama</w:t>
      </w:r>
      <w:proofErr w:type="spellEnd"/>
      <w:r w:rsidR="00593744" w:rsidRPr="000E65C1">
        <w:rPr>
          <w:rFonts w:eastAsia="Times New Roman" w:cstheme="minorHAnsi"/>
          <w:smallCaps/>
          <w:lang w:val="en-US" w:eastAsia="ar-SA"/>
        </w:rPr>
        <w:t>, S., Sullivan, L</w:t>
      </w:r>
      <w:r w:rsidR="00593744" w:rsidRPr="000E65C1">
        <w:rPr>
          <w:rFonts w:eastAsia="Times New Roman" w:cstheme="minorHAnsi"/>
          <w:lang w:val="en-US" w:eastAsia="ar-SA"/>
        </w:rPr>
        <w:t>. 2017. Why social values cannot be changed for the sake of conservation. Conservation Biology, 31:772–780.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187. </w:t>
      </w:r>
      <w:r w:rsidRPr="000E65C1">
        <w:rPr>
          <w:rFonts w:eastAsia="Times New Roman" w:cstheme="minorHAnsi"/>
          <w:smallCaps/>
          <w:lang w:val="en-US" w:eastAsia="ar-SA"/>
        </w:rPr>
        <w:t xml:space="preserve">Skov, C., Jansen, T.,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w:t>
      </w:r>
      <w:r w:rsidRPr="000E65C1">
        <w:rPr>
          <w:rFonts w:eastAsia="Times New Roman" w:cstheme="minorHAnsi"/>
          <w:lang w:val="en-US" w:eastAsia="ar-SA"/>
        </w:rPr>
        <w:t>2017. 62 years of population dynamics of European perch (</w:t>
      </w:r>
      <w:proofErr w:type="spellStart"/>
      <w:r w:rsidRPr="000E65C1">
        <w:rPr>
          <w:rFonts w:eastAsia="Times New Roman" w:cstheme="minorHAnsi"/>
          <w:i/>
          <w:lang w:val="en-US" w:eastAsia="ar-SA"/>
        </w:rPr>
        <w:t>Perca</w:t>
      </w:r>
      <w:proofErr w:type="spellEnd"/>
      <w:r w:rsidRPr="000E65C1">
        <w:rPr>
          <w:rFonts w:eastAsia="Times New Roman" w:cstheme="minorHAnsi"/>
          <w:i/>
          <w:lang w:val="en-US" w:eastAsia="ar-SA"/>
        </w:rPr>
        <w:t xml:space="preserve"> </w:t>
      </w:r>
      <w:proofErr w:type="spellStart"/>
      <w:r w:rsidRPr="000E65C1">
        <w:rPr>
          <w:rFonts w:eastAsia="Times New Roman" w:cstheme="minorHAnsi"/>
          <w:i/>
          <w:lang w:val="en-US" w:eastAsia="ar-SA"/>
        </w:rPr>
        <w:t>fluviatilis</w:t>
      </w:r>
      <w:proofErr w:type="spellEnd"/>
      <w:r w:rsidRPr="000E65C1">
        <w:rPr>
          <w:rFonts w:eastAsia="Times New Roman" w:cstheme="minorHAnsi"/>
          <w:lang w:val="en-US" w:eastAsia="ar-SA"/>
        </w:rPr>
        <w:t>) in a mesotrophic lake tracked using angler diaries: the role of commercial fishing, predation and temperature. Fisheries Research, 195:71–79</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186. </w:t>
      </w:r>
      <w:r w:rsidRPr="000E65C1">
        <w:rPr>
          <w:rFonts w:eastAsia="Times New Roman" w:cstheme="minorHAnsi"/>
          <w:smallCaps/>
          <w:lang w:val="en-US" w:eastAsia="ar-SA"/>
        </w:rPr>
        <w:t xml:space="preserve">Elmer, L. K., Kelly, L. A., </w:t>
      </w:r>
      <w:proofErr w:type="spellStart"/>
      <w:r w:rsidRPr="000E65C1">
        <w:rPr>
          <w:rFonts w:eastAsia="Times New Roman" w:cstheme="minorHAnsi"/>
          <w:smallCaps/>
          <w:lang w:val="en-US" w:eastAsia="ar-SA"/>
        </w:rPr>
        <w:t>Rivest</w:t>
      </w:r>
      <w:proofErr w:type="spellEnd"/>
      <w:r w:rsidRPr="000E65C1">
        <w:rPr>
          <w:rFonts w:eastAsia="Times New Roman" w:cstheme="minorHAnsi"/>
          <w:smallCaps/>
          <w:lang w:val="en-US" w:eastAsia="ar-SA"/>
        </w:rPr>
        <w:t xml:space="preserve">, S., </w:t>
      </w:r>
      <w:proofErr w:type="spellStart"/>
      <w:r w:rsidRPr="000E65C1">
        <w:rPr>
          <w:rFonts w:eastAsia="Times New Roman" w:cstheme="minorHAnsi"/>
          <w:smallCaps/>
          <w:lang w:val="en-US" w:eastAsia="ar-SA"/>
        </w:rPr>
        <w:t>Steell</w:t>
      </w:r>
      <w:proofErr w:type="spellEnd"/>
      <w:r w:rsidRPr="000E65C1">
        <w:rPr>
          <w:rFonts w:eastAsia="Times New Roman" w:cstheme="minorHAnsi"/>
          <w:smallCaps/>
          <w:lang w:val="en-US" w:eastAsia="ar-SA"/>
        </w:rPr>
        <w:t xml:space="preserve">, S. C., Twardek, W. M., Danylchuk, A. J., </w:t>
      </w:r>
      <w:r w:rsidRPr="000E65C1">
        <w:rPr>
          <w:rFonts w:eastAsia="Times New Roman" w:cstheme="minorHAnsi"/>
          <w:b/>
          <w:smallCaps/>
          <w:lang w:val="en-US" w:eastAsia="ar-SA"/>
        </w:rPr>
        <w:t>Arlinghaus, R.</w:t>
      </w:r>
      <w:r w:rsidRPr="000E65C1">
        <w:rPr>
          <w:rFonts w:eastAsia="Times New Roman" w:cstheme="minorHAnsi"/>
          <w:smallCaps/>
          <w:lang w:val="en-US" w:eastAsia="ar-SA"/>
        </w:rPr>
        <w:t>, Bennett, J. R., Cooke, S. J.</w:t>
      </w:r>
      <w:r w:rsidRPr="000E65C1">
        <w:rPr>
          <w:rFonts w:eastAsia="Times New Roman" w:cstheme="minorHAnsi"/>
          <w:lang w:val="en-US" w:eastAsia="ar-SA"/>
        </w:rPr>
        <w:t xml:space="preserve"> 2017. Angling into the future: ten commandments for recreational fisheries science, management, and stewardship in a good Anthropocene. Environmental Management, 60:165–175.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185. </w:t>
      </w:r>
      <w:r w:rsidRPr="000E65C1">
        <w:rPr>
          <w:rFonts w:eastAsia="Times New Roman" w:cstheme="minorHAnsi"/>
          <w:smallCaps/>
          <w:lang w:val="en-US" w:eastAsia="ar-SA"/>
        </w:rPr>
        <w:t xml:space="preserve">Riepe, C., Fujitani, M., Cucherousset, J., Pagel, T., </w:t>
      </w:r>
      <w:proofErr w:type="spellStart"/>
      <w:r w:rsidRPr="000E65C1">
        <w:rPr>
          <w:rFonts w:eastAsia="Times New Roman" w:cstheme="minorHAnsi"/>
          <w:smallCaps/>
          <w:lang w:val="en-US" w:eastAsia="ar-SA"/>
        </w:rPr>
        <w:t>Buoro</w:t>
      </w:r>
      <w:proofErr w:type="spellEnd"/>
      <w:r w:rsidRPr="000E65C1">
        <w:rPr>
          <w:rFonts w:eastAsia="Times New Roman" w:cstheme="minorHAnsi"/>
          <w:smallCaps/>
          <w:lang w:val="en-US" w:eastAsia="ar-SA"/>
        </w:rPr>
        <w:t xml:space="preserve">, M., Santoul, F., </w:t>
      </w:r>
      <w:proofErr w:type="spellStart"/>
      <w:r w:rsidRPr="000E65C1">
        <w:rPr>
          <w:rFonts w:eastAsia="Times New Roman" w:cstheme="minorHAnsi"/>
          <w:smallCaps/>
          <w:lang w:val="en-US" w:eastAsia="ar-SA"/>
        </w:rPr>
        <w:t>Lassus</w:t>
      </w:r>
      <w:proofErr w:type="spellEnd"/>
      <w:r w:rsidRPr="000E65C1">
        <w:rPr>
          <w:rFonts w:eastAsia="Times New Roman" w:cstheme="minorHAnsi"/>
          <w:smallCaps/>
          <w:lang w:val="en-US" w:eastAsia="ar-SA"/>
        </w:rPr>
        <w:t xml:space="preserve">, R., </w:t>
      </w:r>
      <w:r w:rsidRPr="000E65C1">
        <w:rPr>
          <w:rFonts w:eastAsia="Times New Roman" w:cstheme="minorHAnsi"/>
          <w:b/>
          <w:smallCaps/>
          <w:lang w:val="en-US" w:eastAsia="ar-SA"/>
        </w:rPr>
        <w:t>Arlinghaus, R</w:t>
      </w:r>
      <w:r w:rsidRPr="000E65C1">
        <w:rPr>
          <w:rFonts w:eastAsia="Times New Roman" w:cstheme="minorHAnsi"/>
          <w:smallCaps/>
          <w:lang w:val="en-US" w:eastAsia="ar-SA"/>
        </w:rPr>
        <w:t>.</w:t>
      </w:r>
      <w:r w:rsidRPr="000E65C1">
        <w:rPr>
          <w:rFonts w:eastAsia="Times New Roman" w:cstheme="minorHAnsi"/>
          <w:lang w:val="en-US" w:eastAsia="ar-SA"/>
        </w:rPr>
        <w:t xml:space="preserve"> 2017. What determines the behavioral intention of local-level fisheries managers to alter fish stocking practices in freshwater recreational fisheries of two European countries? Fisheries Research, 194:173–187.</w:t>
      </w:r>
    </w:p>
    <w:p w:rsidR="00593744" w:rsidRPr="004028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4028C1">
        <w:rPr>
          <w:rFonts w:eastAsia="Times New Roman" w:cstheme="minorHAnsi"/>
          <w:lang w:val="en-US" w:eastAsia="ar-SA"/>
        </w:rPr>
        <w:t xml:space="preserve">184. </w:t>
      </w:r>
      <w:r w:rsidRPr="004028C1">
        <w:rPr>
          <w:rFonts w:eastAsia="Times New Roman" w:cstheme="minorHAnsi"/>
          <w:smallCaps/>
          <w:lang w:val="en-US" w:eastAsia="ar-SA"/>
        </w:rPr>
        <w:t>Fujitani, M., McFall, A., Randler, C., Arlinghaus, R.</w:t>
      </w:r>
      <w:r w:rsidRPr="004028C1">
        <w:rPr>
          <w:rFonts w:eastAsia="Times New Roman" w:cstheme="minorHAnsi"/>
          <w:lang w:val="en-US" w:eastAsia="ar-SA"/>
        </w:rPr>
        <w:t xml:space="preserve"> 2017. Participatory adaptive management leads to environmental learning outcomes extending beyond the sphere of science. Science Advances, </w:t>
      </w:r>
      <w:proofErr w:type="gramStart"/>
      <w:r w:rsidRPr="004028C1">
        <w:rPr>
          <w:rFonts w:eastAsia="Times New Roman" w:cstheme="minorHAnsi"/>
          <w:lang w:val="en-US" w:eastAsia="ar-SA"/>
        </w:rPr>
        <w:t>3:e</w:t>
      </w:r>
      <w:proofErr w:type="gramEnd"/>
      <w:r w:rsidRPr="004028C1">
        <w:rPr>
          <w:rFonts w:eastAsia="Times New Roman" w:cstheme="minorHAnsi"/>
          <w:lang w:val="en-US" w:eastAsia="ar-SA"/>
        </w:rPr>
        <w:t>1602516.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t xml:space="preserve">183. </w:t>
      </w:r>
      <w:r w:rsidRPr="00DD4650">
        <w:rPr>
          <w:rFonts w:eastAsia="Times New Roman" w:cstheme="minorHAnsi"/>
          <w:smallCaps/>
          <w:lang w:val="en-GB" w:eastAsia="ar-SA"/>
        </w:rPr>
        <w:t xml:space="preserve">Monk, C. T., </w:t>
      </w:r>
      <w:r w:rsidRPr="00DD4650">
        <w:rPr>
          <w:rFonts w:eastAsia="Times New Roman" w:cstheme="minorHAnsi"/>
          <w:b/>
          <w:smallCaps/>
          <w:lang w:val="en-GB" w:eastAsia="ar-SA"/>
        </w:rPr>
        <w:t>Arlinghaus, R.</w:t>
      </w:r>
      <w:r w:rsidRPr="00DD4650">
        <w:rPr>
          <w:rFonts w:eastAsia="Times New Roman" w:cstheme="minorHAnsi"/>
          <w:lang w:val="en-GB" w:eastAsia="ar-SA"/>
        </w:rPr>
        <w:t xml:space="preserve"> 2017. </w:t>
      </w:r>
      <w:r w:rsidRPr="000E65C1">
        <w:rPr>
          <w:rFonts w:eastAsia="Times New Roman" w:cstheme="minorHAnsi"/>
          <w:lang w:val="en-US" w:eastAsia="ar-SA"/>
        </w:rPr>
        <w:t xml:space="preserve">Encountering a bait is necessary but insufficient to explain individual variability in vulnerability to angling in two freshwater </w:t>
      </w:r>
      <w:proofErr w:type="spellStart"/>
      <w:r w:rsidRPr="000E65C1">
        <w:rPr>
          <w:rFonts w:eastAsia="Times New Roman" w:cstheme="minorHAnsi"/>
          <w:lang w:val="en-US" w:eastAsia="ar-SA"/>
        </w:rPr>
        <w:t>benthivorous</w:t>
      </w:r>
      <w:proofErr w:type="spellEnd"/>
      <w:r w:rsidRPr="000E65C1">
        <w:rPr>
          <w:rFonts w:eastAsia="Times New Roman" w:cstheme="minorHAnsi"/>
          <w:lang w:val="en-US" w:eastAsia="ar-SA"/>
        </w:rPr>
        <w:t xml:space="preserve"> fish in the wild. </w:t>
      </w:r>
      <w:proofErr w:type="spellStart"/>
      <w:r w:rsidRPr="000E65C1">
        <w:rPr>
          <w:rFonts w:eastAsia="Times New Roman" w:cstheme="minorHAnsi"/>
          <w:lang w:val="en-US" w:eastAsia="ar-SA"/>
        </w:rPr>
        <w:t>PLoS</w:t>
      </w:r>
      <w:proofErr w:type="spellEnd"/>
      <w:r w:rsidRPr="000E65C1">
        <w:rPr>
          <w:rFonts w:eastAsia="Times New Roman" w:cstheme="minorHAnsi"/>
          <w:lang w:val="en-US" w:eastAsia="ar-SA"/>
        </w:rPr>
        <w:t xml:space="preserve"> ONE, 12:e0173989.</w:t>
      </w:r>
      <w:r w:rsidRPr="000E65C1">
        <w:rPr>
          <w:rFonts w:eastAsia="Times New Roman" w:cstheme="minorHAnsi"/>
          <w:i/>
          <w:lang w:val="en-US"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182. </w:t>
      </w:r>
      <w:r w:rsidRPr="000E65C1">
        <w:rPr>
          <w:rFonts w:eastAsia="Times New Roman" w:cstheme="minorHAnsi"/>
          <w:b/>
          <w:smallCaps/>
          <w:lang w:val="en-US" w:eastAsia="ar-SA"/>
        </w:rPr>
        <w:t>Arlinghaus, R</w:t>
      </w:r>
      <w:r w:rsidRPr="000E65C1">
        <w:rPr>
          <w:rFonts w:eastAsia="Times New Roman" w:cstheme="minorHAnsi"/>
          <w:smallCaps/>
          <w:lang w:val="en-US" w:eastAsia="ar-SA"/>
        </w:rPr>
        <w:t>., Laskowski, K.L., Alós, J., Klefoth, T., Monk, C.T., Nakayama, S., Schröder, A.</w:t>
      </w:r>
      <w:r w:rsidRPr="000E65C1">
        <w:rPr>
          <w:rFonts w:eastAsia="Times New Roman" w:cstheme="minorHAnsi"/>
          <w:lang w:val="en-US" w:eastAsia="ar-SA"/>
        </w:rPr>
        <w:t xml:space="preserve"> 2017. Passive gear-induced timidity syndrome in wild fish populations and its potential ecological and managerial implications. Fish and Fisheries, 18:360-373.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181. </w:t>
      </w:r>
      <w:r w:rsidRPr="000E65C1">
        <w:rPr>
          <w:rFonts w:eastAsia="Times New Roman" w:cstheme="minorHAnsi"/>
          <w:smallCaps/>
          <w:lang w:val="en-US" w:eastAsia="ar-SA"/>
        </w:rPr>
        <w:t xml:space="preserve">Nakayama, S., Rapp, T., </w:t>
      </w:r>
      <w:r w:rsidRPr="000E65C1">
        <w:rPr>
          <w:rFonts w:eastAsia="Times New Roman" w:cstheme="minorHAnsi"/>
          <w:b/>
          <w:smallCaps/>
          <w:lang w:val="en-US" w:eastAsia="ar-SA"/>
        </w:rPr>
        <w:t>Arlinghaus, R.</w:t>
      </w:r>
      <w:r w:rsidRPr="000E65C1">
        <w:rPr>
          <w:rFonts w:eastAsia="Times New Roman" w:cstheme="minorHAnsi"/>
          <w:lang w:val="en-US" w:eastAsia="ar-SA"/>
        </w:rPr>
        <w:t xml:space="preserve"> 2017. Fast–slow life history is correlated with individual differences in movements and prey selection in an aquatic predator in the wild. Journal of Animal Ecology, 86:192–201.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180. </w:t>
      </w:r>
      <w:r w:rsidRPr="000E65C1">
        <w:rPr>
          <w:rFonts w:eastAsia="Times New Roman" w:cstheme="minorHAnsi"/>
          <w:smallCaps/>
          <w:lang w:val="en-US" w:eastAsia="ar-SA"/>
        </w:rPr>
        <w:t xml:space="preserve">Key, B.,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Browman, H. I., Cooke, S. J., Cowx, I. G., </w:t>
      </w:r>
      <w:proofErr w:type="spellStart"/>
      <w:r w:rsidRPr="000E65C1">
        <w:rPr>
          <w:rFonts w:eastAsia="Times New Roman" w:cstheme="minorHAnsi"/>
          <w:smallCaps/>
          <w:lang w:val="en-US" w:eastAsia="ar-SA"/>
        </w:rPr>
        <w:t>Diggles</w:t>
      </w:r>
      <w:proofErr w:type="spellEnd"/>
      <w:r w:rsidRPr="000E65C1">
        <w:rPr>
          <w:rFonts w:eastAsia="Times New Roman" w:cstheme="minorHAnsi"/>
          <w:smallCaps/>
          <w:lang w:val="en-US" w:eastAsia="ar-SA"/>
        </w:rPr>
        <w:t xml:space="preserve">, B. K., Rose, J. D., </w:t>
      </w:r>
      <w:proofErr w:type="spellStart"/>
      <w:r w:rsidRPr="000E65C1">
        <w:rPr>
          <w:rFonts w:eastAsia="Times New Roman" w:cstheme="minorHAnsi"/>
          <w:smallCaps/>
          <w:lang w:val="en-US" w:eastAsia="ar-SA"/>
        </w:rPr>
        <w:t>Sawynok</w:t>
      </w:r>
      <w:proofErr w:type="spellEnd"/>
      <w:r w:rsidRPr="000E65C1">
        <w:rPr>
          <w:rFonts w:eastAsia="Times New Roman" w:cstheme="minorHAnsi"/>
          <w:smallCaps/>
          <w:lang w:val="en-US" w:eastAsia="ar-SA"/>
        </w:rPr>
        <w:t xml:space="preserve">, W., Schwab, A., Skiftesvik, A. B., Stevens, E. D., Watson, C. A. </w:t>
      </w:r>
      <w:r w:rsidRPr="000E65C1">
        <w:rPr>
          <w:rFonts w:eastAsia="Times New Roman" w:cstheme="minorHAnsi"/>
          <w:lang w:val="en-US" w:eastAsia="ar-SA"/>
        </w:rPr>
        <w:t>2017. Problems with equating thermal preference with ‘emotional fever’ and sentience: comment on ‘Fish can show emotional fever: stress-induced hyperthermia in zebrafish’ by Rey et al. (2015). Proceedings of the Royal Society B, 284:20160681.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179. </w:t>
      </w:r>
      <w:r w:rsidRPr="000E65C1">
        <w:rPr>
          <w:rFonts w:eastAsia="Times New Roman" w:cstheme="minorHAnsi"/>
          <w:smallCaps/>
          <w:lang w:val="en-US" w:eastAsia="ar-SA"/>
        </w:rPr>
        <w:t xml:space="preserve">Pullen, C. E., </w:t>
      </w:r>
      <w:proofErr w:type="spellStart"/>
      <w:r w:rsidRPr="000E65C1">
        <w:rPr>
          <w:rFonts w:eastAsia="Times New Roman" w:cstheme="minorHAnsi"/>
          <w:smallCaps/>
          <w:lang w:val="en-US" w:eastAsia="ar-SA"/>
        </w:rPr>
        <w:t>Hyes</w:t>
      </w:r>
      <w:proofErr w:type="spellEnd"/>
      <w:r w:rsidRPr="000E65C1">
        <w:rPr>
          <w:rFonts w:eastAsia="Times New Roman" w:cstheme="minorHAnsi"/>
          <w:smallCaps/>
          <w:lang w:val="en-US" w:eastAsia="ar-SA"/>
        </w:rPr>
        <w:t xml:space="preserve">, K., </w:t>
      </w:r>
      <w:proofErr w:type="spellStart"/>
      <w:r w:rsidRPr="000E65C1">
        <w:rPr>
          <w:rFonts w:eastAsia="Times New Roman" w:cstheme="minorHAnsi"/>
          <w:smallCaps/>
          <w:lang w:val="en-US" w:eastAsia="ar-SA"/>
        </w:rPr>
        <w:t>O’Connora</w:t>
      </w:r>
      <w:proofErr w:type="spellEnd"/>
      <w:r w:rsidRPr="000E65C1">
        <w:rPr>
          <w:rFonts w:eastAsia="Times New Roman" w:cstheme="minorHAnsi"/>
          <w:smallCaps/>
          <w:lang w:val="en-US" w:eastAsia="ar-SA"/>
        </w:rPr>
        <w:t xml:space="preserve">, C. M.,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Suski, C. D., Midwood, J. D., Cooke, S. J.</w:t>
      </w:r>
      <w:r w:rsidRPr="000E65C1">
        <w:rPr>
          <w:rFonts w:eastAsia="Times New Roman" w:cstheme="minorHAnsi"/>
          <w:lang w:val="en-US" w:eastAsia="ar-SA"/>
        </w:rPr>
        <w:t xml:space="preserve"> 2017. Consequences of oral lure retention on the physiology and </w:t>
      </w:r>
      <w:proofErr w:type="spellStart"/>
      <w:r w:rsidRPr="000E65C1">
        <w:rPr>
          <w:rFonts w:eastAsia="Times New Roman" w:cstheme="minorHAnsi"/>
          <w:lang w:val="en-US" w:eastAsia="ar-SA"/>
        </w:rPr>
        <w:t>behaviour</w:t>
      </w:r>
      <w:proofErr w:type="spellEnd"/>
      <w:r w:rsidRPr="000E65C1">
        <w:rPr>
          <w:rFonts w:eastAsia="Times New Roman" w:cstheme="minorHAnsi"/>
          <w:lang w:val="en-US" w:eastAsia="ar-SA"/>
        </w:rPr>
        <w:t xml:space="preserve"> of adult northern pike (</w:t>
      </w:r>
      <w:proofErr w:type="spellStart"/>
      <w:r w:rsidRPr="000E65C1">
        <w:rPr>
          <w:rFonts w:eastAsia="Times New Roman" w:cstheme="minorHAnsi"/>
          <w:i/>
          <w:lang w:val="en-US" w:eastAsia="ar-SA"/>
        </w:rPr>
        <w:t>Esox</w:t>
      </w:r>
      <w:proofErr w:type="spellEnd"/>
      <w:r w:rsidRPr="000E65C1">
        <w:rPr>
          <w:rFonts w:eastAsia="Times New Roman" w:cstheme="minorHAnsi"/>
          <w:i/>
          <w:lang w:val="en-US" w:eastAsia="ar-SA"/>
        </w:rPr>
        <w:t xml:space="preserve"> </w:t>
      </w:r>
      <w:proofErr w:type="spellStart"/>
      <w:r w:rsidRPr="000E65C1">
        <w:rPr>
          <w:rFonts w:eastAsia="Times New Roman" w:cstheme="minorHAnsi"/>
          <w:i/>
          <w:lang w:val="en-US" w:eastAsia="ar-SA"/>
        </w:rPr>
        <w:t>lucius</w:t>
      </w:r>
      <w:proofErr w:type="spellEnd"/>
      <w:r w:rsidRPr="000E65C1">
        <w:rPr>
          <w:rFonts w:eastAsia="Times New Roman" w:cstheme="minorHAnsi"/>
          <w:lang w:val="en-US" w:eastAsia="ar-SA"/>
        </w:rPr>
        <w:t xml:space="preserve"> L.). Fisheries Research, 186: 601–611.</w:t>
      </w:r>
      <w:r w:rsidRPr="000E65C1">
        <w:rPr>
          <w:rFonts w:eastAsia="Times New Roman" w:cstheme="minorHAnsi"/>
          <w:i/>
          <w:lang w:val="en-US" w:eastAsia="ar-SA"/>
        </w:rPr>
        <w:t xml:space="preserve"> #</w:t>
      </w:r>
    </w:p>
    <w:p w:rsidR="00593744" w:rsidRPr="000E65C1" w:rsidRDefault="00CB169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Pr>
          <w:rFonts w:eastAsia="Times New Roman" w:cstheme="minorHAnsi"/>
          <w:lang w:val="en-US" w:eastAsia="ar-SA"/>
        </w:rPr>
        <w:lastRenderedPageBreak/>
        <w:t>+</w:t>
      </w:r>
      <w:r w:rsidR="00593744" w:rsidRPr="000E65C1">
        <w:rPr>
          <w:rFonts w:eastAsia="Times New Roman" w:cstheme="minorHAnsi"/>
          <w:lang w:val="en-US" w:eastAsia="ar-SA"/>
        </w:rPr>
        <w:t xml:space="preserve">178. </w:t>
      </w:r>
      <w:r w:rsidR="00593744" w:rsidRPr="000E65C1">
        <w:rPr>
          <w:rFonts w:eastAsia="Times New Roman" w:cstheme="minorHAnsi"/>
          <w:b/>
          <w:smallCaps/>
          <w:lang w:val="en-US" w:eastAsia="ar-SA"/>
        </w:rPr>
        <w:t>Arlinghaus, R</w:t>
      </w:r>
      <w:r w:rsidR="00593744" w:rsidRPr="000E65C1">
        <w:rPr>
          <w:rFonts w:eastAsia="Times New Roman" w:cstheme="minorHAnsi"/>
          <w:smallCaps/>
          <w:lang w:val="en-US" w:eastAsia="ar-SA"/>
        </w:rPr>
        <w:t xml:space="preserve">., Alós, J., Beardmore, B., </w:t>
      </w:r>
      <w:proofErr w:type="spellStart"/>
      <w:r w:rsidR="00593744" w:rsidRPr="000E65C1">
        <w:rPr>
          <w:rFonts w:eastAsia="Times New Roman" w:cstheme="minorHAnsi"/>
          <w:smallCaps/>
          <w:lang w:val="en-US" w:eastAsia="ar-SA"/>
        </w:rPr>
        <w:t>Daedlow</w:t>
      </w:r>
      <w:proofErr w:type="spellEnd"/>
      <w:r w:rsidR="00593744" w:rsidRPr="000E65C1">
        <w:rPr>
          <w:rFonts w:eastAsia="Times New Roman" w:cstheme="minorHAnsi"/>
          <w:smallCaps/>
          <w:lang w:val="en-US" w:eastAsia="ar-SA"/>
        </w:rPr>
        <w:t>, K., Dorow, M., Fujitani, M., Hühn, D., Haider, W., Hunt, L. M., Johnson, B. M., Johnston, F. D., Klefoth, T., Matsumura, S., Monk, C. T., Pagel, T., Post, J. R., Rapp, T., Riepe, C., Ward, H., Wolter, C.</w:t>
      </w:r>
      <w:r w:rsidR="00593744" w:rsidRPr="000E65C1">
        <w:rPr>
          <w:rFonts w:eastAsia="Times New Roman" w:cstheme="minorHAnsi"/>
          <w:lang w:val="en-US" w:eastAsia="ar-SA"/>
        </w:rPr>
        <w:t xml:space="preserve"> 2017. Understanding and managing freshwater recreational fisheries as complex adaptive social-ecological systems. Reviews in Fisheries Science &amp; Aquaculture, 25:1-41.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177.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Alós, J., </w:t>
      </w:r>
      <w:proofErr w:type="spellStart"/>
      <w:r w:rsidRPr="000E65C1">
        <w:rPr>
          <w:rFonts w:eastAsia="Times New Roman" w:cstheme="minorHAnsi"/>
          <w:smallCaps/>
          <w:lang w:val="en-US" w:eastAsia="ar-SA"/>
        </w:rPr>
        <w:t>Pieterek</w:t>
      </w:r>
      <w:proofErr w:type="spellEnd"/>
      <w:r w:rsidRPr="000E65C1">
        <w:rPr>
          <w:rFonts w:eastAsia="Times New Roman" w:cstheme="minorHAnsi"/>
          <w:smallCaps/>
          <w:lang w:val="en-US" w:eastAsia="ar-SA"/>
        </w:rPr>
        <w:t>, T., Klefoth, T.</w:t>
      </w:r>
      <w:r w:rsidRPr="000E65C1">
        <w:rPr>
          <w:rFonts w:eastAsia="Times New Roman" w:cstheme="minorHAnsi"/>
          <w:lang w:val="en-US" w:eastAsia="ar-SA"/>
        </w:rPr>
        <w:t xml:space="preserve"> 2017. Determinants of angling catch of northern pike (</w:t>
      </w:r>
      <w:proofErr w:type="spellStart"/>
      <w:r w:rsidRPr="000E65C1">
        <w:rPr>
          <w:rFonts w:eastAsia="Times New Roman" w:cstheme="minorHAnsi"/>
          <w:i/>
          <w:lang w:val="en-US" w:eastAsia="ar-SA"/>
        </w:rPr>
        <w:t>Esox</w:t>
      </w:r>
      <w:proofErr w:type="spellEnd"/>
      <w:r w:rsidRPr="000E65C1">
        <w:rPr>
          <w:rFonts w:eastAsia="Times New Roman" w:cstheme="minorHAnsi"/>
          <w:i/>
          <w:lang w:val="en-US" w:eastAsia="ar-SA"/>
        </w:rPr>
        <w:t xml:space="preserve"> </w:t>
      </w:r>
      <w:proofErr w:type="spellStart"/>
      <w:r w:rsidRPr="000E65C1">
        <w:rPr>
          <w:rFonts w:eastAsia="Times New Roman" w:cstheme="minorHAnsi"/>
          <w:i/>
          <w:lang w:val="en-US" w:eastAsia="ar-SA"/>
        </w:rPr>
        <w:t>lucius</w:t>
      </w:r>
      <w:proofErr w:type="spellEnd"/>
      <w:r w:rsidRPr="000E65C1">
        <w:rPr>
          <w:rFonts w:eastAsia="Times New Roman" w:cstheme="minorHAnsi"/>
          <w:lang w:val="en-US" w:eastAsia="ar-SA"/>
        </w:rPr>
        <w:t>) as revealed by a controlled whole-lake catch-and-release angling experiment—the role of abiotic and biotic factors, spatial encounters and lure type. Fisheries Research, 186:648-657.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t xml:space="preserve">176. </w:t>
      </w:r>
      <w:r w:rsidRPr="00DD4650">
        <w:rPr>
          <w:rFonts w:eastAsia="Times New Roman" w:cstheme="minorHAnsi"/>
          <w:smallCaps/>
          <w:lang w:val="en-GB" w:eastAsia="ar-SA"/>
        </w:rPr>
        <w:t xml:space="preserve">Alós, J., Palmer, M., </w:t>
      </w:r>
      <w:proofErr w:type="spellStart"/>
      <w:r w:rsidRPr="00DD4650">
        <w:rPr>
          <w:rFonts w:eastAsia="Times New Roman" w:cstheme="minorHAnsi"/>
          <w:smallCaps/>
          <w:lang w:val="en-GB" w:eastAsia="ar-SA"/>
        </w:rPr>
        <w:t>Rosselló</w:t>
      </w:r>
      <w:proofErr w:type="spellEnd"/>
      <w:r w:rsidRPr="00DD4650">
        <w:rPr>
          <w:rFonts w:eastAsia="Times New Roman" w:cstheme="minorHAnsi"/>
          <w:smallCaps/>
          <w:lang w:val="en-GB" w:eastAsia="ar-SA"/>
        </w:rPr>
        <w:t xml:space="preserve">, R., </w:t>
      </w:r>
      <w:r w:rsidRPr="00DD4650">
        <w:rPr>
          <w:rFonts w:eastAsia="Times New Roman" w:cstheme="minorHAnsi"/>
          <w:b/>
          <w:smallCaps/>
          <w:lang w:val="en-GB" w:eastAsia="ar-SA"/>
        </w:rPr>
        <w:t>Arlinghaus, R.</w:t>
      </w:r>
      <w:r w:rsidRPr="00DD4650">
        <w:rPr>
          <w:rFonts w:eastAsia="Times New Roman" w:cstheme="minorHAnsi"/>
          <w:lang w:val="en-GB" w:eastAsia="ar-SA"/>
        </w:rPr>
        <w:t xml:space="preserve"> 2016. </w:t>
      </w:r>
      <w:r w:rsidRPr="000E65C1">
        <w:rPr>
          <w:rFonts w:eastAsia="Times New Roman" w:cstheme="minorHAnsi"/>
          <w:lang w:val="en-US" w:eastAsia="ar-SA"/>
        </w:rPr>
        <w:t>Fast and behavior-selective exploitation of a marine fish targeted by anglers. Scientific Reports, 6:38093.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175. </w:t>
      </w:r>
      <w:r w:rsidRPr="000E65C1">
        <w:rPr>
          <w:rFonts w:eastAsia="Times New Roman" w:cstheme="minorHAnsi"/>
          <w:smallCaps/>
          <w:lang w:val="en-US" w:eastAsia="ar-SA"/>
        </w:rPr>
        <w:t xml:space="preserve">Nakayama, S., Laskowski, K., Klefoth, T., </w:t>
      </w:r>
      <w:r w:rsidRPr="000E65C1">
        <w:rPr>
          <w:rFonts w:eastAsia="Times New Roman" w:cstheme="minorHAnsi"/>
          <w:b/>
          <w:smallCaps/>
          <w:lang w:val="en-US" w:eastAsia="ar-SA"/>
        </w:rPr>
        <w:t>Arlinghaus, R</w:t>
      </w:r>
      <w:r w:rsidRPr="000E65C1">
        <w:rPr>
          <w:rFonts w:eastAsia="Times New Roman" w:cstheme="minorHAnsi"/>
          <w:smallCaps/>
          <w:lang w:val="en-US" w:eastAsia="ar-SA"/>
        </w:rPr>
        <w:t>.</w:t>
      </w:r>
      <w:r w:rsidRPr="000E65C1">
        <w:rPr>
          <w:rFonts w:eastAsia="Times New Roman" w:cstheme="minorHAnsi"/>
          <w:lang w:val="en-US" w:eastAsia="ar-SA"/>
        </w:rPr>
        <w:t xml:space="preserve"> 2016. Between- and within-individual variation in activity increases with water temperature in wild perch. Behavioral Ecology, 27:1676–1683.</w:t>
      </w:r>
    </w:p>
    <w:p w:rsidR="00593744" w:rsidRPr="000E65C1" w:rsidRDefault="00CB169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Pr>
          <w:rFonts w:eastAsia="Times New Roman" w:cstheme="minorHAnsi"/>
          <w:lang w:val="en-US" w:eastAsia="ar-SA"/>
        </w:rPr>
        <w:t>+</w:t>
      </w:r>
      <w:r w:rsidR="00593744" w:rsidRPr="000E65C1">
        <w:rPr>
          <w:rFonts w:eastAsia="Times New Roman" w:cstheme="minorHAnsi"/>
          <w:lang w:val="en-US" w:eastAsia="ar-SA"/>
        </w:rPr>
        <w:t xml:space="preserve">174. </w:t>
      </w:r>
      <w:r w:rsidR="00593744" w:rsidRPr="000E65C1">
        <w:rPr>
          <w:rFonts w:eastAsia="Times New Roman" w:cstheme="minorHAnsi"/>
          <w:smallCaps/>
          <w:lang w:val="en-US" w:eastAsia="ar-SA"/>
        </w:rPr>
        <w:t xml:space="preserve">Cooke, S., Allison, E., Beard, D., </w:t>
      </w:r>
      <w:r w:rsidR="00593744" w:rsidRPr="000E65C1">
        <w:rPr>
          <w:rFonts w:eastAsia="Times New Roman" w:cstheme="minorHAnsi"/>
          <w:b/>
          <w:smallCaps/>
          <w:lang w:val="en-US" w:eastAsia="ar-SA"/>
        </w:rPr>
        <w:t>Arlinghaus, R</w:t>
      </w:r>
      <w:r w:rsidR="00593744" w:rsidRPr="000E65C1">
        <w:rPr>
          <w:rFonts w:eastAsia="Times New Roman" w:cstheme="minorHAnsi"/>
          <w:smallCaps/>
          <w:lang w:val="en-US" w:eastAsia="ar-SA"/>
        </w:rPr>
        <w:t xml:space="preserve">., Arthington, A., Bartley, D., Cowx, I., </w:t>
      </w:r>
      <w:proofErr w:type="spellStart"/>
      <w:r w:rsidR="00593744" w:rsidRPr="000E65C1">
        <w:rPr>
          <w:rFonts w:eastAsia="Times New Roman" w:cstheme="minorHAnsi"/>
          <w:smallCaps/>
          <w:lang w:val="en-US" w:eastAsia="ar-SA"/>
        </w:rPr>
        <w:t>Fuentevilla</w:t>
      </w:r>
      <w:proofErr w:type="spellEnd"/>
      <w:r w:rsidR="00593744" w:rsidRPr="000E65C1">
        <w:rPr>
          <w:rFonts w:eastAsia="Times New Roman" w:cstheme="minorHAnsi"/>
          <w:smallCaps/>
          <w:lang w:val="en-US" w:eastAsia="ar-SA"/>
        </w:rPr>
        <w:t xml:space="preserve">, C., </w:t>
      </w:r>
      <w:proofErr w:type="spellStart"/>
      <w:r w:rsidR="00593744" w:rsidRPr="000E65C1">
        <w:rPr>
          <w:rFonts w:eastAsia="Times New Roman" w:cstheme="minorHAnsi"/>
          <w:smallCaps/>
          <w:lang w:val="en-US" w:eastAsia="ar-SA"/>
        </w:rPr>
        <w:t>Loenard</w:t>
      </w:r>
      <w:proofErr w:type="spellEnd"/>
      <w:r w:rsidR="00593744" w:rsidRPr="000E65C1">
        <w:rPr>
          <w:rFonts w:eastAsia="Times New Roman" w:cstheme="minorHAnsi"/>
          <w:smallCaps/>
          <w:lang w:val="en-US" w:eastAsia="ar-SA"/>
        </w:rPr>
        <w:t xml:space="preserve">, N., Lorenzen, K., Lynch, A., Nguyen, V., </w:t>
      </w:r>
      <w:proofErr w:type="spellStart"/>
      <w:r w:rsidR="00593744" w:rsidRPr="000E65C1">
        <w:rPr>
          <w:rFonts w:eastAsia="Times New Roman" w:cstheme="minorHAnsi"/>
          <w:smallCaps/>
          <w:lang w:val="en-US" w:eastAsia="ar-SA"/>
        </w:rPr>
        <w:t>Youn</w:t>
      </w:r>
      <w:proofErr w:type="spellEnd"/>
      <w:r w:rsidR="00593744" w:rsidRPr="000E65C1">
        <w:rPr>
          <w:rFonts w:eastAsia="Times New Roman" w:cstheme="minorHAnsi"/>
          <w:smallCaps/>
          <w:lang w:val="en-US" w:eastAsia="ar-SA"/>
        </w:rPr>
        <w:t xml:space="preserve">, S., Taylor, W., </w:t>
      </w:r>
      <w:proofErr w:type="spellStart"/>
      <w:r w:rsidR="00593744" w:rsidRPr="000E65C1">
        <w:rPr>
          <w:rFonts w:eastAsia="Times New Roman" w:cstheme="minorHAnsi"/>
          <w:smallCaps/>
          <w:lang w:val="en-US" w:eastAsia="ar-SA"/>
        </w:rPr>
        <w:t>Welcomme</w:t>
      </w:r>
      <w:proofErr w:type="spellEnd"/>
      <w:r w:rsidR="00593744" w:rsidRPr="000E65C1">
        <w:rPr>
          <w:rFonts w:eastAsia="Times New Roman" w:cstheme="minorHAnsi"/>
          <w:smallCaps/>
          <w:lang w:val="en-US" w:eastAsia="ar-SA"/>
        </w:rPr>
        <w:t>, R.</w:t>
      </w:r>
      <w:r w:rsidR="00593744" w:rsidRPr="000E65C1">
        <w:rPr>
          <w:rFonts w:eastAsia="Times New Roman" w:cstheme="minorHAnsi"/>
          <w:lang w:val="en-US" w:eastAsia="ar-SA"/>
        </w:rPr>
        <w:t xml:space="preserve"> 2016. On the sustainability of inland fisheries: Finding a future for the forgotten. </w:t>
      </w:r>
      <w:proofErr w:type="spellStart"/>
      <w:r w:rsidR="00593744" w:rsidRPr="000E65C1">
        <w:rPr>
          <w:rFonts w:eastAsia="Times New Roman" w:cstheme="minorHAnsi"/>
          <w:lang w:eastAsia="ar-SA"/>
        </w:rPr>
        <w:t>Ambio</w:t>
      </w:r>
      <w:proofErr w:type="spellEnd"/>
      <w:r w:rsidR="00593744" w:rsidRPr="000E65C1">
        <w:rPr>
          <w:rFonts w:eastAsia="Times New Roman" w:cstheme="minorHAnsi"/>
          <w:lang w:eastAsia="ar-SA"/>
        </w:rPr>
        <w:t>, 45:753–764.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173. </w:t>
      </w:r>
      <w:proofErr w:type="spellStart"/>
      <w:r w:rsidRPr="000E65C1">
        <w:rPr>
          <w:rFonts w:eastAsia="Times New Roman" w:cstheme="minorHAnsi"/>
          <w:smallCaps/>
          <w:lang w:eastAsia="ar-SA"/>
        </w:rPr>
        <w:t>Polverino</w:t>
      </w:r>
      <w:proofErr w:type="spellEnd"/>
      <w:r w:rsidRPr="000E65C1">
        <w:rPr>
          <w:rFonts w:eastAsia="Times New Roman" w:cstheme="minorHAnsi"/>
          <w:smallCaps/>
          <w:lang w:eastAsia="ar-SA"/>
        </w:rPr>
        <w:t xml:space="preserve">, G., Bierbach, D., Killen, S., Uusi-Heikkilä, S., </w:t>
      </w:r>
      <w:r w:rsidRPr="000E65C1">
        <w:rPr>
          <w:rFonts w:eastAsia="Times New Roman" w:cstheme="minorHAnsi"/>
          <w:b/>
          <w:smallCaps/>
          <w:lang w:eastAsia="ar-SA"/>
        </w:rPr>
        <w:t>Arlinghaus, R</w:t>
      </w:r>
      <w:r w:rsidRPr="000E65C1">
        <w:rPr>
          <w:rFonts w:eastAsia="Times New Roman" w:cstheme="minorHAnsi"/>
          <w:smallCaps/>
          <w:lang w:eastAsia="ar-SA"/>
        </w:rPr>
        <w:t>.</w:t>
      </w:r>
      <w:r w:rsidRPr="000E65C1">
        <w:rPr>
          <w:rFonts w:eastAsia="Times New Roman" w:cstheme="minorHAnsi"/>
          <w:lang w:eastAsia="ar-SA"/>
        </w:rPr>
        <w:t xml:space="preserve"> 2016. </w:t>
      </w:r>
      <w:r w:rsidRPr="000E65C1">
        <w:rPr>
          <w:rFonts w:eastAsia="Times New Roman" w:cstheme="minorHAnsi"/>
          <w:lang w:val="en-US" w:eastAsia="ar-SA"/>
        </w:rPr>
        <w:t xml:space="preserve">Body length rather than routine metabolic rate and body condition correlates with activity and risk-taking in juvenile zebrafish </w:t>
      </w:r>
      <w:r w:rsidRPr="000E65C1">
        <w:rPr>
          <w:rFonts w:eastAsia="Times New Roman" w:cstheme="minorHAnsi"/>
          <w:i/>
          <w:lang w:val="en-US" w:eastAsia="ar-SA"/>
        </w:rPr>
        <w:t>Danio rerio</w:t>
      </w:r>
      <w:r w:rsidRPr="000E65C1">
        <w:rPr>
          <w:rFonts w:eastAsia="Times New Roman" w:cstheme="minorHAnsi"/>
          <w:lang w:val="en-US" w:eastAsia="ar-SA"/>
        </w:rPr>
        <w:t xml:space="preserve">. Journal of Fish Biology, 89:2251–2267. </w:t>
      </w:r>
      <w:r w:rsidRPr="000E65C1">
        <w:rPr>
          <w:rFonts w:eastAsia="Times New Roman" w:cstheme="minorHAnsi"/>
          <w:i/>
          <w:lang w:val="en-US"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t xml:space="preserve">172. </w:t>
      </w:r>
      <w:r w:rsidRPr="000E65C1">
        <w:rPr>
          <w:rFonts w:eastAsia="Times New Roman" w:cstheme="minorHAnsi"/>
          <w:smallCaps/>
          <w:lang w:val="en-US" w:eastAsia="ar-SA"/>
        </w:rPr>
        <w:t xml:space="preserve">Schröder, A., Kalinkat, G., </w:t>
      </w:r>
      <w:r w:rsidRPr="000E65C1">
        <w:rPr>
          <w:rFonts w:eastAsia="Times New Roman" w:cstheme="minorHAnsi"/>
          <w:b/>
          <w:smallCaps/>
          <w:lang w:val="en-US" w:eastAsia="ar-SA"/>
        </w:rPr>
        <w:t>Arlinghaus, R</w:t>
      </w:r>
      <w:r w:rsidRPr="000E65C1">
        <w:rPr>
          <w:rFonts w:eastAsia="Times New Roman" w:cstheme="minorHAnsi"/>
          <w:smallCaps/>
          <w:lang w:val="en-US" w:eastAsia="ar-SA"/>
        </w:rPr>
        <w:t>.</w:t>
      </w:r>
      <w:r w:rsidRPr="000E65C1">
        <w:rPr>
          <w:rFonts w:eastAsia="Times New Roman" w:cstheme="minorHAnsi"/>
          <w:lang w:val="en-US" w:eastAsia="ar-SA"/>
        </w:rPr>
        <w:t xml:space="preserve"> 2016. Individual variation in functional response parameters is explained by body size but not by </w:t>
      </w:r>
      <w:proofErr w:type="spellStart"/>
      <w:r w:rsidRPr="000E65C1">
        <w:rPr>
          <w:rFonts w:eastAsia="Times New Roman" w:cstheme="minorHAnsi"/>
          <w:lang w:val="en-US" w:eastAsia="ar-SA"/>
        </w:rPr>
        <w:t>behavioural</w:t>
      </w:r>
      <w:proofErr w:type="spellEnd"/>
      <w:r w:rsidRPr="000E65C1">
        <w:rPr>
          <w:rFonts w:eastAsia="Times New Roman" w:cstheme="minorHAnsi"/>
          <w:lang w:val="en-US" w:eastAsia="ar-SA"/>
        </w:rPr>
        <w:t xml:space="preserve"> types in a </w:t>
      </w:r>
      <w:proofErr w:type="spellStart"/>
      <w:r w:rsidRPr="000E65C1">
        <w:rPr>
          <w:rFonts w:eastAsia="Times New Roman" w:cstheme="minorHAnsi"/>
          <w:lang w:val="en-US" w:eastAsia="ar-SA"/>
        </w:rPr>
        <w:t>poeciliid</w:t>
      </w:r>
      <w:proofErr w:type="spellEnd"/>
      <w:r w:rsidRPr="000E65C1">
        <w:rPr>
          <w:rFonts w:eastAsia="Times New Roman" w:cstheme="minorHAnsi"/>
          <w:lang w:val="en-US" w:eastAsia="ar-SA"/>
        </w:rPr>
        <w:t xml:space="preserve"> fish. </w:t>
      </w:r>
      <w:proofErr w:type="spellStart"/>
      <w:r w:rsidRPr="000E65C1">
        <w:rPr>
          <w:rFonts w:eastAsia="Times New Roman" w:cstheme="minorHAnsi"/>
          <w:lang w:eastAsia="ar-SA"/>
        </w:rPr>
        <w:t>Oecologia</w:t>
      </w:r>
      <w:proofErr w:type="spellEnd"/>
      <w:r w:rsidRPr="000E65C1">
        <w:rPr>
          <w:rFonts w:eastAsia="Times New Roman" w:cstheme="minorHAnsi"/>
          <w:lang w:eastAsia="ar-SA"/>
        </w:rPr>
        <w:t>, 182:1129-1140.</w:t>
      </w:r>
    </w:p>
    <w:p w:rsidR="00D20EEB" w:rsidRPr="000E65C1" w:rsidRDefault="00593744" w:rsidP="009618E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171. </w:t>
      </w:r>
      <w:r w:rsidRPr="000E65C1">
        <w:rPr>
          <w:rFonts w:eastAsia="Times New Roman" w:cstheme="minorHAnsi"/>
          <w:smallCaps/>
          <w:lang w:eastAsia="ar-SA"/>
        </w:rPr>
        <w:t xml:space="preserve">Uusi-Heikkilä, S., Lindström, K., </w:t>
      </w:r>
      <w:proofErr w:type="spellStart"/>
      <w:r w:rsidRPr="000E65C1">
        <w:rPr>
          <w:rFonts w:eastAsia="Times New Roman" w:cstheme="minorHAnsi"/>
          <w:smallCaps/>
          <w:lang w:eastAsia="ar-SA"/>
        </w:rPr>
        <w:t>Parre</w:t>
      </w:r>
      <w:proofErr w:type="spellEnd"/>
      <w:r w:rsidRPr="000E65C1">
        <w:rPr>
          <w:rFonts w:eastAsia="Times New Roman" w:cstheme="minorHAnsi"/>
          <w:smallCaps/>
          <w:lang w:eastAsia="ar-SA"/>
        </w:rPr>
        <w:t xml:space="preserve">, N., </w:t>
      </w:r>
      <w:r w:rsidRPr="000E65C1">
        <w:rPr>
          <w:rFonts w:eastAsia="Times New Roman" w:cstheme="minorHAnsi"/>
          <w:b/>
          <w:smallCaps/>
          <w:lang w:eastAsia="ar-SA"/>
        </w:rPr>
        <w:t>Arlinghaus, R</w:t>
      </w:r>
      <w:r w:rsidRPr="000E65C1">
        <w:rPr>
          <w:rFonts w:eastAsia="Times New Roman" w:cstheme="minorHAnsi"/>
          <w:smallCaps/>
          <w:lang w:eastAsia="ar-SA"/>
        </w:rPr>
        <w:t>., Alós, J., Kuparinen, A.</w:t>
      </w:r>
      <w:r w:rsidRPr="000E65C1">
        <w:rPr>
          <w:rFonts w:eastAsia="Times New Roman" w:cstheme="minorHAnsi"/>
          <w:lang w:eastAsia="ar-SA"/>
        </w:rPr>
        <w:t xml:space="preserve"> 2016. </w:t>
      </w:r>
      <w:r w:rsidRPr="000E65C1">
        <w:rPr>
          <w:rFonts w:eastAsia="Times New Roman" w:cstheme="minorHAnsi"/>
          <w:lang w:val="en-US" w:eastAsia="ar-SA"/>
        </w:rPr>
        <w:t>Altered trait variability in response to size-selective mortality. Biological Letters, 12:20160584.</w:t>
      </w:r>
      <w:bookmarkStart w:id="2" w:name="_GoBack"/>
      <w:bookmarkEnd w:id="2"/>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170.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Cooke, S.J., Sutton, S.G., Danylchuk, A.J., Potts, W., Freire, </w:t>
      </w:r>
      <w:proofErr w:type="spellStart"/>
      <w:r w:rsidRPr="000E65C1">
        <w:rPr>
          <w:rFonts w:eastAsia="Times New Roman" w:cstheme="minorHAnsi"/>
          <w:smallCaps/>
          <w:lang w:val="en-US" w:eastAsia="ar-SA"/>
        </w:rPr>
        <w:t>K.d.M.F</w:t>
      </w:r>
      <w:proofErr w:type="spellEnd"/>
      <w:r w:rsidRPr="000E65C1">
        <w:rPr>
          <w:rFonts w:eastAsia="Times New Roman" w:cstheme="minorHAnsi"/>
          <w:smallCaps/>
          <w:lang w:val="en-US" w:eastAsia="ar-SA"/>
        </w:rPr>
        <w:t>., Alós, J., Silva, E.T. da, Cowx, I.G.</w:t>
      </w:r>
      <w:r w:rsidRPr="000E65C1">
        <w:rPr>
          <w:rFonts w:eastAsia="Times New Roman" w:cstheme="minorHAnsi"/>
          <w:lang w:val="en-US" w:eastAsia="ar-SA"/>
        </w:rPr>
        <w:t xml:space="preserve"> 2016. Recommendations for the future of recreational fisheries to prepare the social-ecological system to cope with change. Fisheries Management and Ecology, 2016, 23:177–186.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169. </w:t>
      </w:r>
      <w:r w:rsidRPr="000E65C1">
        <w:rPr>
          <w:rFonts w:eastAsia="Times New Roman" w:cstheme="minorHAnsi"/>
          <w:smallCaps/>
          <w:lang w:val="en-US" w:eastAsia="ar-SA"/>
        </w:rPr>
        <w:t xml:space="preserve">Key, B., </w:t>
      </w:r>
      <w:r w:rsidRPr="000E65C1">
        <w:rPr>
          <w:rFonts w:eastAsia="Times New Roman" w:cstheme="minorHAnsi"/>
          <w:b/>
          <w:smallCaps/>
          <w:lang w:val="en-US" w:eastAsia="ar-SA"/>
        </w:rPr>
        <w:t>Arlinghaus, R</w:t>
      </w:r>
      <w:r w:rsidRPr="000E65C1">
        <w:rPr>
          <w:rFonts w:eastAsia="Times New Roman" w:cstheme="minorHAnsi"/>
          <w:smallCaps/>
          <w:lang w:val="en-US" w:eastAsia="ar-SA"/>
        </w:rPr>
        <w:t>., Browman, H. I.</w:t>
      </w:r>
      <w:r w:rsidRPr="000E65C1">
        <w:rPr>
          <w:rFonts w:eastAsia="Times New Roman" w:cstheme="minorHAnsi"/>
          <w:lang w:val="en-US" w:eastAsia="ar-SA"/>
        </w:rPr>
        <w:t xml:space="preserve"> 2016. Insects cannot tell us anything about subjective experience or the origin of consciousness. Proceedings of the National </w:t>
      </w:r>
      <w:proofErr w:type="spellStart"/>
      <w:r w:rsidRPr="000E65C1">
        <w:rPr>
          <w:rFonts w:eastAsia="Times New Roman" w:cstheme="minorHAnsi"/>
          <w:lang w:val="en-US" w:eastAsia="ar-SA"/>
        </w:rPr>
        <w:t>Academcy</w:t>
      </w:r>
      <w:proofErr w:type="spellEnd"/>
      <w:r w:rsidRPr="000E65C1">
        <w:rPr>
          <w:rFonts w:eastAsia="Times New Roman" w:cstheme="minorHAnsi"/>
          <w:lang w:val="en-US" w:eastAsia="ar-SA"/>
        </w:rPr>
        <w:t xml:space="preserve"> of Sciences of the USA, 113:201606835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168. </w:t>
      </w:r>
      <w:r w:rsidRPr="000E65C1">
        <w:rPr>
          <w:rFonts w:eastAsia="Times New Roman" w:cstheme="minorHAnsi"/>
          <w:b/>
          <w:smallCaps/>
          <w:lang w:eastAsia="ar-SA"/>
        </w:rPr>
        <w:t>Arlinghaus, R</w:t>
      </w:r>
      <w:r w:rsidRPr="000E65C1">
        <w:rPr>
          <w:rFonts w:eastAsia="Times New Roman" w:cstheme="minorHAnsi"/>
          <w:smallCaps/>
          <w:lang w:eastAsia="ar-SA"/>
        </w:rPr>
        <w:t>., Alós, J., Klefoth, T., Laskowski, K.. .Monk, C., Nakayama, S., Schröder, A</w:t>
      </w:r>
      <w:r w:rsidRPr="000E65C1">
        <w:rPr>
          <w:rFonts w:eastAsia="Times New Roman" w:cstheme="minorHAnsi"/>
          <w:lang w:eastAsia="ar-SA"/>
        </w:rPr>
        <w:t xml:space="preserve">. 2016. </w:t>
      </w:r>
      <w:r w:rsidRPr="000E65C1">
        <w:rPr>
          <w:rFonts w:eastAsia="Times New Roman" w:cstheme="minorHAnsi"/>
          <w:lang w:val="en-US" w:eastAsia="ar-SA"/>
        </w:rPr>
        <w:t xml:space="preserve">Consumptive tourism causes timidity, rather than boldness, syndromes: A response to </w:t>
      </w:r>
      <w:proofErr w:type="spellStart"/>
      <w:r w:rsidRPr="000E65C1">
        <w:rPr>
          <w:rFonts w:eastAsia="Times New Roman" w:cstheme="minorHAnsi"/>
          <w:lang w:val="en-US" w:eastAsia="ar-SA"/>
        </w:rPr>
        <w:t>Geffroy</w:t>
      </w:r>
      <w:proofErr w:type="spellEnd"/>
      <w:r w:rsidRPr="000E65C1">
        <w:rPr>
          <w:rFonts w:eastAsia="Times New Roman" w:cstheme="minorHAnsi"/>
          <w:lang w:val="en-US" w:eastAsia="ar-SA"/>
        </w:rPr>
        <w:t xml:space="preserve"> et al. Trends in Ecology &amp; Evolution, 31:92-94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167.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Lorenzen, K., Johnson, B.M., Cooke, S.J., Cowx, I.G.</w:t>
      </w:r>
      <w:r w:rsidRPr="000E65C1">
        <w:rPr>
          <w:rFonts w:eastAsia="Times New Roman" w:cstheme="minorHAnsi"/>
          <w:lang w:val="en-US" w:eastAsia="ar-SA"/>
        </w:rPr>
        <w:t xml:space="preserve"> 2016. Management of freshwater fisheries: addressing habitat, people and fishes. In: Craig, J. (ed.), Freshwater Fisheries Ecology. Blackwell Science, 557-579.</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166. </w:t>
      </w:r>
      <w:r w:rsidRPr="000E65C1">
        <w:rPr>
          <w:rFonts w:eastAsia="Times New Roman" w:cstheme="minorHAnsi"/>
          <w:smallCaps/>
          <w:lang w:val="en-US" w:eastAsia="ar-SA"/>
        </w:rPr>
        <w:t xml:space="preserve">Cooke, S.J., </w:t>
      </w:r>
      <w:r w:rsidRPr="000E65C1">
        <w:rPr>
          <w:rFonts w:eastAsia="Times New Roman" w:cstheme="minorHAnsi"/>
          <w:b/>
          <w:smallCaps/>
          <w:lang w:val="en-US" w:eastAsia="ar-SA"/>
        </w:rPr>
        <w:t>Arlinghaus, R</w:t>
      </w:r>
      <w:r w:rsidRPr="000E65C1">
        <w:rPr>
          <w:rFonts w:eastAsia="Times New Roman" w:cstheme="minorHAnsi"/>
          <w:smallCaps/>
          <w:lang w:val="en-US" w:eastAsia="ar-SA"/>
        </w:rPr>
        <w:t>., Johnson, B.M., Cowx, I.G.</w:t>
      </w:r>
      <w:r w:rsidRPr="000E65C1">
        <w:rPr>
          <w:rFonts w:eastAsia="Times New Roman" w:cstheme="minorHAnsi"/>
          <w:lang w:val="en-US" w:eastAsia="ar-SA"/>
        </w:rPr>
        <w:t xml:space="preserve"> 2016. Recreational fisheries in inland waters. In: Craig, J. (ed.), Freshwater Fisheries Ecology. Blackwell Science, 449-465.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165. </w:t>
      </w:r>
      <w:r w:rsidRPr="000E65C1">
        <w:rPr>
          <w:rFonts w:eastAsia="Times New Roman" w:cstheme="minorHAnsi"/>
          <w:smallCaps/>
          <w:lang w:val="en-US" w:eastAsia="ar-SA"/>
        </w:rPr>
        <w:t xml:space="preserve">Cooke, S.J., Nguyen, V.M., </w:t>
      </w:r>
      <w:proofErr w:type="spellStart"/>
      <w:r w:rsidRPr="000E65C1">
        <w:rPr>
          <w:rFonts w:eastAsia="Times New Roman" w:cstheme="minorHAnsi"/>
          <w:smallCaps/>
          <w:lang w:val="en-US" w:eastAsia="ar-SA"/>
        </w:rPr>
        <w:t>Dettmers</w:t>
      </w:r>
      <w:proofErr w:type="spellEnd"/>
      <w:r w:rsidRPr="000E65C1">
        <w:rPr>
          <w:rFonts w:eastAsia="Times New Roman" w:cstheme="minorHAnsi"/>
          <w:smallCaps/>
          <w:lang w:val="en-US" w:eastAsia="ar-SA"/>
        </w:rPr>
        <w:t xml:space="preserve">, J.M.,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Quist, M.C., Tweddle, D., Weyl, O.L.F., Raghavan, R., </w:t>
      </w:r>
      <w:proofErr w:type="spellStart"/>
      <w:r w:rsidRPr="000E65C1">
        <w:rPr>
          <w:rFonts w:eastAsia="Times New Roman" w:cstheme="minorHAnsi"/>
          <w:smallCaps/>
          <w:lang w:val="en-US" w:eastAsia="ar-SA"/>
        </w:rPr>
        <w:t>Portocarrero</w:t>
      </w:r>
      <w:proofErr w:type="spellEnd"/>
      <w:r w:rsidRPr="000E65C1">
        <w:rPr>
          <w:rFonts w:eastAsia="Times New Roman" w:cstheme="minorHAnsi"/>
          <w:smallCaps/>
          <w:lang w:val="en-US" w:eastAsia="ar-SA"/>
        </w:rPr>
        <w:t xml:space="preserve">-Aya, M., </w:t>
      </w:r>
      <w:proofErr w:type="spellStart"/>
      <w:r w:rsidRPr="000E65C1">
        <w:rPr>
          <w:rFonts w:eastAsia="Times New Roman" w:cstheme="minorHAnsi"/>
          <w:smallCaps/>
          <w:lang w:val="en-US" w:eastAsia="ar-SA"/>
        </w:rPr>
        <w:t>Agudelo</w:t>
      </w:r>
      <w:proofErr w:type="spellEnd"/>
      <w:r w:rsidRPr="000E65C1">
        <w:rPr>
          <w:rFonts w:eastAsia="Times New Roman" w:cstheme="minorHAnsi"/>
          <w:smallCaps/>
          <w:lang w:val="en-US" w:eastAsia="ar-SA"/>
        </w:rPr>
        <w:t xml:space="preserve"> Cordoba, E., Cowx, I.G.</w:t>
      </w:r>
      <w:r w:rsidRPr="000E65C1">
        <w:rPr>
          <w:rFonts w:eastAsia="Times New Roman" w:cstheme="minorHAnsi"/>
          <w:lang w:val="en-US" w:eastAsia="ar-SA"/>
        </w:rPr>
        <w:t xml:space="preserve"> 2016. Sustainable inland fisheries – Perspectives from the recreational, commercial and subsistence </w:t>
      </w:r>
      <w:r w:rsidRPr="000E65C1">
        <w:rPr>
          <w:rFonts w:eastAsia="Times New Roman" w:cstheme="minorHAnsi"/>
          <w:lang w:val="en-US" w:eastAsia="ar-SA"/>
        </w:rPr>
        <w:lastRenderedPageBreak/>
        <w:t xml:space="preserve">sectors from around the globe. In: Conservation of Freshwater Fishes (eds. </w:t>
      </w:r>
      <w:proofErr w:type="spellStart"/>
      <w:r w:rsidRPr="000E65C1">
        <w:rPr>
          <w:rFonts w:eastAsia="Times New Roman" w:cstheme="minorHAnsi"/>
          <w:lang w:val="en-US" w:eastAsia="ar-SA"/>
        </w:rPr>
        <w:t>Closs</w:t>
      </w:r>
      <w:proofErr w:type="spellEnd"/>
      <w:r w:rsidRPr="000E65C1">
        <w:rPr>
          <w:rFonts w:eastAsia="Times New Roman" w:cstheme="minorHAnsi"/>
          <w:lang w:val="en-US" w:eastAsia="ar-SA"/>
        </w:rPr>
        <w:t xml:space="preserve">, G.P., </w:t>
      </w:r>
      <w:proofErr w:type="spellStart"/>
      <w:r w:rsidRPr="000E65C1">
        <w:rPr>
          <w:rFonts w:eastAsia="Times New Roman" w:cstheme="minorHAnsi"/>
          <w:lang w:val="en-US" w:eastAsia="ar-SA"/>
        </w:rPr>
        <w:t>Krkosek</w:t>
      </w:r>
      <w:proofErr w:type="spellEnd"/>
      <w:r w:rsidRPr="000E65C1">
        <w:rPr>
          <w:rFonts w:eastAsia="Times New Roman" w:cstheme="minorHAnsi"/>
          <w:lang w:val="en-US" w:eastAsia="ar-SA"/>
        </w:rPr>
        <w:t>, M., Olden, J.D.). Cambridge University Press, Cambridge, UK, 467-505.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164. </w:t>
      </w:r>
      <w:r w:rsidRPr="000E65C1">
        <w:rPr>
          <w:rFonts w:eastAsia="Times New Roman" w:cstheme="minorHAnsi"/>
          <w:smallCaps/>
          <w:lang w:val="en-US" w:eastAsia="ar-SA"/>
        </w:rPr>
        <w:t xml:space="preserve">Stevens, E.D.,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Browman, H.I., Cooke, S.J., Cowx, I.G, </w:t>
      </w:r>
      <w:proofErr w:type="spellStart"/>
      <w:r w:rsidRPr="000E65C1">
        <w:rPr>
          <w:rFonts w:eastAsia="Times New Roman" w:cstheme="minorHAnsi"/>
          <w:smallCaps/>
          <w:lang w:val="en-US" w:eastAsia="ar-SA"/>
        </w:rPr>
        <w:t>Diggles</w:t>
      </w:r>
      <w:proofErr w:type="spellEnd"/>
      <w:r w:rsidRPr="000E65C1">
        <w:rPr>
          <w:rFonts w:eastAsia="Times New Roman" w:cstheme="minorHAnsi"/>
          <w:smallCaps/>
          <w:lang w:val="en-US" w:eastAsia="ar-SA"/>
        </w:rPr>
        <w:t xml:space="preserve">, B.K., Key, B., Rose, J.D., </w:t>
      </w:r>
      <w:proofErr w:type="spellStart"/>
      <w:r w:rsidRPr="000E65C1">
        <w:rPr>
          <w:rFonts w:eastAsia="Times New Roman" w:cstheme="minorHAnsi"/>
          <w:smallCaps/>
          <w:lang w:val="en-US" w:eastAsia="ar-SA"/>
        </w:rPr>
        <w:t>Sawynok,W</w:t>
      </w:r>
      <w:proofErr w:type="spellEnd"/>
      <w:r w:rsidRPr="000E65C1">
        <w:rPr>
          <w:rFonts w:eastAsia="Times New Roman" w:cstheme="minorHAnsi"/>
          <w:smallCaps/>
          <w:lang w:val="en-US" w:eastAsia="ar-SA"/>
        </w:rPr>
        <w:t xml:space="preserve">., Schwab, A., </w:t>
      </w:r>
      <w:proofErr w:type="spellStart"/>
      <w:r w:rsidRPr="000E65C1">
        <w:rPr>
          <w:rFonts w:eastAsia="Times New Roman" w:cstheme="minorHAnsi"/>
          <w:smallCaps/>
          <w:lang w:val="en-US" w:eastAsia="ar-SA"/>
        </w:rPr>
        <w:t>Skiftesvik,A.B</w:t>
      </w:r>
      <w:proofErr w:type="spellEnd"/>
      <w:r w:rsidRPr="000E65C1">
        <w:rPr>
          <w:rFonts w:eastAsia="Times New Roman" w:cstheme="minorHAnsi"/>
          <w:smallCaps/>
          <w:lang w:val="en-US" w:eastAsia="ar-SA"/>
        </w:rPr>
        <w:t>., Watson, C.A., Wynne, C.D.L.</w:t>
      </w:r>
      <w:r w:rsidRPr="000E65C1">
        <w:rPr>
          <w:rFonts w:eastAsia="Times New Roman" w:cstheme="minorHAnsi"/>
          <w:lang w:val="en-US" w:eastAsia="ar-SA"/>
        </w:rPr>
        <w:t xml:space="preserve"> 2016. Stress is not pain. Comment on Elwood and Adams (2015) ‘Electric shock causes physiological stress responses in shore crabs, consistent with prediction of pain’. Biological Letters, 12:20151006.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163. </w:t>
      </w:r>
      <w:r w:rsidRPr="000E65C1">
        <w:rPr>
          <w:rFonts w:eastAsia="Times New Roman" w:cstheme="minorHAnsi"/>
          <w:smallCaps/>
          <w:lang w:val="en-US" w:eastAsia="ar-SA"/>
        </w:rPr>
        <w:t xml:space="preserve">Alós, J., M. Palmer, S. </w:t>
      </w:r>
      <w:proofErr w:type="spellStart"/>
      <w:r w:rsidRPr="000E65C1">
        <w:rPr>
          <w:rFonts w:eastAsia="Times New Roman" w:cstheme="minorHAnsi"/>
          <w:smallCaps/>
          <w:lang w:val="en-US" w:eastAsia="ar-SA"/>
        </w:rPr>
        <w:t>Balle</w:t>
      </w:r>
      <w:proofErr w:type="spellEnd"/>
      <w:r w:rsidRPr="000E65C1">
        <w:rPr>
          <w:rFonts w:eastAsia="Times New Roman" w:cstheme="minorHAnsi"/>
          <w:smallCaps/>
          <w:lang w:val="en-US" w:eastAsia="ar-SA"/>
        </w:rPr>
        <w:t xml:space="preserve">, </w:t>
      </w:r>
      <w:r w:rsidRPr="000E65C1">
        <w:rPr>
          <w:rFonts w:eastAsia="Times New Roman" w:cstheme="minorHAnsi"/>
          <w:b/>
          <w:smallCaps/>
          <w:lang w:val="en-US" w:eastAsia="ar-SA"/>
        </w:rPr>
        <w:t>R. Arlinghaus</w:t>
      </w:r>
      <w:r w:rsidRPr="000E65C1">
        <w:rPr>
          <w:rFonts w:eastAsia="Times New Roman" w:cstheme="minorHAnsi"/>
          <w:lang w:val="en-US" w:eastAsia="ar-SA"/>
        </w:rPr>
        <w:t xml:space="preserve">. 2016. Bayesian state-space modelling of conventional acoustic tracking provides accurate descriptors of home range </w:t>
      </w:r>
      <w:proofErr w:type="spellStart"/>
      <w:r w:rsidRPr="000E65C1">
        <w:rPr>
          <w:rFonts w:eastAsia="Times New Roman" w:cstheme="minorHAnsi"/>
          <w:lang w:val="en-US" w:eastAsia="ar-SA"/>
        </w:rPr>
        <w:t>behaviour</w:t>
      </w:r>
      <w:proofErr w:type="spellEnd"/>
      <w:r w:rsidRPr="000E65C1">
        <w:rPr>
          <w:rFonts w:eastAsia="Times New Roman" w:cstheme="minorHAnsi"/>
          <w:lang w:val="en-US" w:eastAsia="ar-SA"/>
        </w:rPr>
        <w:t xml:space="preserve"> in a sedentary coastal fish species. </w:t>
      </w:r>
      <w:proofErr w:type="spellStart"/>
      <w:r w:rsidRPr="000E65C1">
        <w:rPr>
          <w:rFonts w:eastAsia="Times New Roman" w:cstheme="minorHAnsi"/>
          <w:lang w:val="en-US" w:eastAsia="ar-SA"/>
        </w:rPr>
        <w:t>Plos</w:t>
      </w:r>
      <w:proofErr w:type="spellEnd"/>
      <w:r w:rsidRPr="000E65C1">
        <w:rPr>
          <w:rFonts w:eastAsia="Times New Roman" w:cstheme="minorHAnsi"/>
          <w:lang w:val="en-US" w:eastAsia="ar-SA"/>
        </w:rPr>
        <w:t xml:space="preserve"> One, 11(4):e0154089.</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t xml:space="preserve">162. </w:t>
      </w:r>
      <w:r w:rsidRPr="000E65C1">
        <w:rPr>
          <w:rFonts w:eastAsia="Times New Roman" w:cstheme="minorHAnsi"/>
          <w:smallCaps/>
          <w:lang w:val="en-US" w:eastAsia="ar-SA"/>
        </w:rPr>
        <w:t xml:space="preserve">Ward, H., L.M. Hunt, M. Allen, E. Camp, N. Cole, B. Matthias, J. Post, K. Wilson, </w:t>
      </w:r>
      <w:r w:rsidRPr="000E65C1">
        <w:rPr>
          <w:rFonts w:eastAsia="Times New Roman" w:cstheme="minorHAnsi"/>
          <w:b/>
          <w:smallCaps/>
          <w:lang w:val="en-US" w:eastAsia="ar-SA"/>
        </w:rPr>
        <w:t>R. Arlinghaus.</w:t>
      </w:r>
      <w:r w:rsidR="00A25B7A" w:rsidRPr="000E65C1">
        <w:rPr>
          <w:rFonts w:eastAsia="Times New Roman" w:cstheme="minorHAnsi"/>
          <w:lang w:val="en-US" w:eastAsia="ar-SA"/>
        </w:rPr>
        <w:t xml:space="preserve"> 2016.</w:t>
      </w:r>
      <w:r w:rsidRPr="000E65C1">
        <w:rPr>
          <w:rFonts w:eastAsia="Times New Roman" w:cstheme="minorHAnsi"/>
          <w:lang w:val="en-US" w:eastAsia="ar-SA"/>
        </w:rPr>
        <w:t xml:space="preserve"> Understanding and managing social-ecological feedbacks in spatially-structured recreational fisheries: the overlooked behavioral dimension. </w:t>
      </w:r>
      <w:r w:rsidRPr="000E65C1">
        <w:rPr>
          <w:rFonts w:eastAsia="Times New Roman" w:cstheme="minorHAnsi"/>
          <w:lang w:eastAsia="ar-SA"/>
        </w:rPr>
        <w:t>Fisheries, 41:524-535.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161. </w:t>
      </w:r>
      <w:r w:rsidRPr="000E65C1">
        <w:rPr>
          <w:rFonts w:eastAsia="Times New Roman" w:cstheme="minorHAnsi"/>
          <w:smallCaps/>
          <w:lang w:eastAsia="ar-SA"/>
        </w:rPr>
        <w:t xml:space="preserve">Laskowski, K., C.T. Monk, G. </w:t>
      </w:r>
      <w:proofErr w:type="spellStart"/>
      <w:r w:rsidRPr="000E65C1">
        <w:rPr>
          <w:rFonts w:eastAsia="Times New Roman" w:cstheme="minorHAnsi"/>
          <w:smallCaps/>
          <w:lang w:eastAsia="ar-SA"/>
        </w:rPr>
        <w:t>Polverino</w:t>
      </w:r>
      <w:proofErr w:type="spellEnd"/>
      <w:r w:rsidRPr="000E65C1">
        <w:rPr>
          <w:rFonts w:eastAsia="Times New Roman" w:cstheme="minorHAnsi"/>
          <w:smallCaps/>
          <w:lang w:eastAsia="ar-SA"/>
        </w:rPr>
        <w:t xml:space="preserve">, J. Alós, S. Nakayama, G. Staaks, T. Mehner, </w:t>
      </w:r>
      <w:r w:rsidRPr="000E65C1">
        <w:rPr>
          <w:rFonts w:eastAsia="Times New Roman" w:cstheme="minorHAnsi"/>
          <w:b/>
          <w:smallCaps/>
          <w:lang w:eastAsia="ar-SA"/>
        </w:rPr>
        <w:t>R. Arlinghaus</w:t>
      </w:r>
      <w:r w:rsidRPr="000E65C1">
        <w:rPr>
          <w:rFonts w:eastAsia="Times New Roman" w:cstheme="minorHAnsi"/>
          <w:lang w:eastAsia="ar-SA"/>
        </w:rPr>
        <w:t xml:space="preserve">. </w:t>
      </w:r>
      <w:r w:rsidRPr="000E65C1">
        <w:rPr>
          <w:rFonts w:eastAsia="Times New Roman" w:cstheme="minorHAnsi"/>
          <w:lang w:val="en-US" w:eastAsia="ar-SA"/>
        </w:rPr>
        <w:t xml:space="preserve">2016. </w:t>
      </w:r>
      <w:proofErr w:type="spellStart"/>
      <w:r w:rsidRPr="000E65C1">
        <w:rPr>
          <w:rFonts w:eastAsia="Times New Roman" w:cstheme="minorHAnsi"/>
          <w:lang w:val="en-US" w:eastAsia="ar-SA"/>
        </w:rPr>
        <w:t>Behaviour</w:t>
      </w:r>
      <w:proofErr w:type="spellEnd"/>
      <w:r w:rsidRPr="000E65C1">
        <w:rPr>
          <w:rFonts w:eastAsia="Times New Roman" w:cstheme="minorHAnsi"/>
          <w:lang w:val="en-US" w:eastAsia="ar-SA"/>
        </w:rPr>
        <w:t xml:space="preserve"> in a standardized assay, but not metabolic or growth rate, predicts </w:t>
      </w:r>
      <w:proofErr w:type="spellStart"/>
      <w:r w:rsidRPr="000E65C1">
        <w:rPr>
          <w:rFonts w:eastAsia="Times New Roman" w:cstheme="minorHAnsi"/>
          <w:lang w:val="en-US" w:eastAsia="ar-SA"/>
        </w:rPr>
        <w:t>behavioural</w:t>
      </w:r>
      <w:proofErr w:type="spellEnd"/>
      <w:r w:rsidRPr="000E65C1">
        <w:rPr>
          <w:rFonts w:eastAsia="Times New Roman" w:cstheme="minorHAnsi"/>
          <w:lang w:val="en-US" w:eastAsia="ar-SA"/>
        </w:rPr>
        <w:t xml:space="preserve"> variation in an adult aquatic top predator in the wild. Journal of Fish Biology, 88:1544–1563.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160. </w:t>
      </w:r>
      <w:r w:rsidRPr="000E65C1">
        <w:rPr>
          <w:rFonts w:eastAsia="Times New Roman" w:cstheme="minorHAnsi"/>
          <w:smallCaps/>
          <w:lang w:val="en-US" w:eastAsia="ar-SA"/>
        </w:rPr>
        <w:t xml:space="preserve">Tsuboi, J., K. Morita, T. Klefoth, S. </w:t>
      </w:r>
      <w:proofErr w:type="spellStart"/>
      <w:r w:rsidRPr="000E65C1">
        <w:rPr>
          <w:rFonts w:eastAsia="Times New Roman" w:cstheme="minorHAnsi"/>
          <w:smallCaps/>
          <w:lang w:val="en-US" w:eastAsia="ar-SA"/>
        </w:rPr>
        <w:t>Endou</w:t>
      </w:r>
      <w:proofErr w:type="spellEnd"/>
      <w:r w:rsidRPr="000E65C1">
        <w:rPr>
          <w:rFonts w:eastAsia="Times New Roman" w:cstheme="minorHAnsi"/>
          <w:smallCaps/>
          <w:lang w:val="en-US" w:eastAsia="ar-SA"/>
        </w:rPr>
        <w:t xml:space="preserve">, </w:t>
      </w:r>
      <w:r w:rsidRPr="000E65C1">
        <w:rPr>
          <w:rFonts w:eastAsia="Times New Roman" w:cstheme="minorHAnsi"/>
          <w:b/>
          <w:smallCaps/>
          <w:lang w:val="en-US" w:eastAsia="ar-SA"/>
        </w:rPr>
        <w:t>R. Arlinghaus</w:t>
      </w:r>
      <w:r w:rsidRPr="000E65C1">
        <w:rPr>
          <w:rFonts w:eastAsia="Times New Roman" w:cstheme="minorHAnsi"/>
          <w:smallCaps/>
          <w:lang w:val="en-US" w:eastAsia="ar-SA"/>
        </w:rPr>
        <w:t>.</w:t>
      </w:r>
      <w:r w:rsidRPr="000E65C1">
        <w:rPr>
          <w:rFonts w:eastAsia="Times New Roman" w:cstheme="minorHAnsi"/>
          <w:lang w:val="en-US" w:eastAsia="ar-SA"/>
        </w:rPr>
        <w:t xml:space="preserve"> 2016. </w:t>
      </w:r>
      <w:proofErr w:type="spellStart"/>
      <w:r w:rsidRPr="000E65C1">
        <w:rPr>
          <w:rFonts w:eastAsia="Times New Roman" w:cstheme="minorHAnsi"/>
          <w:lang w:val="en-US" w:eastAsia="ar-SA"/>
        </w:rPr>
        <w:t>Behaviour</w:t>
      </w:r>
      <w:proofErr w:type="spellEnd"/>
      <w:r w:rsidRPr="000E65C1">
        <w:rPr>
          <w:rFonts w:eastAsia="Times New Roman" w:cstheme="minorHAnsi"/>
          <w:lang w:val="en-US" w:eastAsia="ar-SA"/>
        </w:rPr>
        <w:t>-mediated alteration of positively size-dependent vulnerability to angling in response to historical fishing pressure in a freshwater salmonid. Canadian Journal of Fisheries and Aquatic Sciences, 73:461–468.</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smallCaps/>
          <w:lang w:val="en-US" w:eastAsia="ar-SA"/>
        </w:rPr>
        <w:t xml:space="preserve">159. Fujitani, M.L., A. McFall, C. Randler, </w:t>
      </w:r>
      <w:r w:rsidRPr="000E65C1">
        <w:rPr>
          <w:rFonts w:eastAsia="Times New Roman" w:cstheme="minorHAnsi"/>
          <w:b/>
          <w:smallCaps/>
          <w:lang w:val="en-US" w:eastAsia="ar-SA"/>
        </w:rPr>
        <w:t>R. Arlinghaus.</w:t>
      </w:r>
      <w:r w:rsidRPr="000E65C1">
        <w:rPr>
          <w:rFonts w:eastAsia="Times New Roman" w:cstheme="minorHAnsi"/>
          <w:smallCaps/>
          <w:lang w:val="en-US" w:eastAsia="ar-SA"/>
        </w:rPr>
        <w:t xml:space="preserve"> </w:t>
      </w:r>
      <w:r w:rsidRPr="000E65C1">
        <w:rPr>
          <w:rFonts w:eastAsia="Times New Roman" w:cstheme="minorHAnsi"/>
          <w:lang w:val="en-US" w:eastAsia="ar-SA"/>
        </w:rPr>
        <w:t>2016. Efficacy of lecture-based environmental education for biodiversity conservation: a robust controlled field experiment with recreational anglers engaged in self-organized fish stocking. Journal of Applied Ecology, 53:25–33.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158. </w:t>
      </w:r>
      <w:proofErr w:type="spellStart"/>
      <w:r w:rsidRPr="000E65C1">
        <w:rPr>
          <w:rFonts w:eastAsia="Times New Roman" w:cstheme="minorHAnsi"/>
          <w:smallCaps/>
          <w:lang w:val="en-US" w:eastAsia="ar-SA"/>
        </w:rPr>
        <w:t>Pröbstl</w:t>
      </w:r>
      <w:proofErr w:type="spellEnd"/>
      <w:r w:rsidRPr="000E65C1">
        <w:rPr>
          <w:rFonts w:eastAsia="Times New Roman" w:cstheme="minorHAnsi"/>
          <w:smallCaps/>
          <w:lang w:val="en-US" w:eastAsia="ar-SA"/>
        </w:rPr>
        <w:t xml:space="preserve">-Haider, U., Hunt, L., </w:t>
      </w:r>
      <w:proofErr w:type="spellStart"/>
      <w:r w:rsidRPr="000E65C1">
        <w:rPr>
          <w:rFonts w:eastAsia="Times New Roman" w:cstheme="minorHAnsi"/>
          <w:smallCaps/>
          <w:lang w:val="en-US" w:eastAsia="ar-SA"/>
        </w:rPr>
        <w:t>Haegeli</w:t>
      </w:r>
      <w:proofErr w:type="spellEnd"/>
      <w:r w:rsidRPr="000E65C1">
        <w:rPr>
          <w:rFonts w:eastAsia="Times New Roman" w:cstheme="minorHAnsi"/>
          <w:smallCaps/>
          <w:lang w:val="en-US" w:eastAsia="ar-SA"/>
        </w:rPr>
        <w:t xml:space="preserve">, P., Beardmore, </w:t>
      </w:r>
      <w:r w:rsidRPr="000E65C1">
        <w:rPr>
          <w:rFonts w:eastAsia="Times New Roman" w:cstheme="minorHAnsi"/>
          <w:b/>
          <w:smallCaps/>
          <w:lang w:val="en-US" w:eastAsia="ar-SA"/>
        </w:rPr>
        <w:t>Arlinghaus, R</w:t>
      </w:r>
      <w:r w:rsidRPr="000E65C1">
        <w:rPr>
          <w:rFonts w:eastAsia="Times New Roman" w:cstheme="minorHAnsi"/>
          <w:smallCaps/>
          <w:lang w:val="en-US" w:eastAsia="ar-SA"/>
        </w:rPr>
        <w:t>.</w:t>
      </w:r>
      <w:r w:rsidRPr="000E65C1">
        <w:rPr>
          <w:rFonts w:eastAsia="Times New Roman" w:cstheme="minorHAnsi"/>
          <w:lang w:val="en-US" w:eastAsia="ar-SA"/>
        </w:rPr>
        <w:t xml:space="preserve"> 2015. Obituary Dr. Wolfgang Haider. Journal of Outdoor Recreation and Tourism 12, iv.</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157. </w:t>
      </w:r>
      <w:r w:rsidRPr="000E65C1">
        <w:rPr>
          <w:rFonts w:eastAsia="Times New Roman" w:cstheme="minorHAnsi"/>
          <w:smallCaps/>
          <w:lang w:val="en-US" w:eastAsia="ar-SA"/>
        </w:rPr>
        <w:t xml:space="preserve">Gray, S., </w:t>
      </w:r>
      <w:proofErr w:type="spellStart"/>
      <w:r w:rsidRPr="000E65C1">
        <w:rPr>
          <w:rFonts w:eastAsia="Times New Roman" w:cstheme="minorHAnsi"/>
          <w:smallCaps/>
          <w:lang w:val="en-US" w:eastAsia="ar-SA"/>
        </w:rPr>
        <w:t>Hilsberg</w:t>
      </w:r>
      <w:proofErr w:type="spellEnd"/>
      <w:r w:rsidRPr="000E65C1">
        <w:rPr>
          <w:rFonts w:eastAsia="Times New Roman" w:cstheme="minorHAnsi"/>
          <w:smallCaps/>
          <w:lang w:val="en-US" w:eastAsia="ar-SA"/>
        </w:rPr>
        <w:t xml:space="preserve">, J., McFall, A., </w:t>
      </w:r>
      <w:r w:rsidRPr="000E65C1">
        <w:rPr>
          <w:rFonts w:eastAsia="Times New Roman" w:cstheme="minorHAnsi"/>
          <w:b/>
          <w:smallCaps/>
          <w:lang w:val="en-US" w:eastAsia="ar-SA"/>
        </w:rPr>
        <w:t>Arlinghaus, R</w:t>
      </w:r>
      <w:r w:rsidRPr="000E65C1">
        <w:rPr>
          <w:rFonts w:eastAsia="Times New Roman" w:cstheme="minorHAnsi"/>
          <w:smallCaps/>
          <w:lang w:val="en-US" w:eastAsia="ar-SA"/>
        </w:rPr>
        <w:t>.</w:t>
      </w:r>
      <w:r w:rsidRPr="000E65C1">
        <w:rPr>
          <w:rFonts w:eastAsia="Times New Roman" w:cstheme="minorHAnsi"/>
          <w:lang w:val="en-US" w:eastAsia="ar-SA"/>
        </w:rPr>
        <w:t xml:space="preserve"> 2015. The structure and function of angler mental models about fish population ecology: the influence of specialization and target species. Journal of Outdoor Recreation and Tourism, 12:1-13.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smallCaps/>
          <w:lang w:val="en-US" w:eastAsia="ar-SA"/>
        </w:rPr>
        <w:t xml:space="preserve">156. </w:t>
      </w:r>
      <w:proofErr w:type="spellStart"/>
      <w:r w:rsidRPr="000E65C1">
        <w:rPr>
          <w:rFonts w:eastAsia="Times New Roman" w:cstheme="minorHAnsi"/>
          <w:smallCaps/>
          <w:lang w:val="en-US" w:eastAsia="ar-SA"/>
        </w:rPr>
        <w:t>Ruppert</w:t>
      </w:r>
      <w:proofErr w:type="spellEnd"/>
      <w:r w:rsidRPr="000E65C1">
        <w:rPr>
          <w:rFonts w:eastAsia="Times New Roman" w:cstheme="minorHAnsi"/>
          <w:smallCaps/>
          <w:lang w:val="en-US" w:eastAsia="ar-SA"/>
        </w:rPr>
        <w:t xml:space="preserve">-Winkel, C.,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w:t>
      </w:r>
      <w:proofErr w:type="spellStart"/>
      <w:r w:rsidRPr="000E65C1">
        <w:rPr>
          <w:rFonts w:eastAsia="Times New Roman" w:cstheme="minorHAnsi"/>
          <w:smallCaps/>
          <w:lang w:val="en-US" w:eastAsia="ar-SA"/>
        </w:rPr>
        <w:t>Deppisch</w:t>
      </w:r>
      <w:proofErr w:type="spellEnd"/>
      <w:r w:rsidRPr="000E65C1">
        <w:rPr>
          <w:rFonts w:eastAsia="Times New Roman" w:cstheme="minorHAnsi"/>
          <w:smallCaps/>
          <w:lang w:val="en-US" w:eastAsia="ar-SA"/>
        </w:rPr>
        <w:t xml:space="preserve">, S., Eisenack, K., </w:t>
      </w:r>
      <w:proofErr w:type="spellStart"/>
      <w:r w:rsidRPr="000E65C1">
        <w:rPr>
          <w:rFonts w:eastAsia="Times New Roman" w:cstheme="minorHAnsi"/>
          <w:smallCaps/>
          <w:lang w:val="en-US" w:eastAsia="ar-SA"/>
        </w:rPr>
        <w:t>Gottschlich</w:t>
      </w:r>
      <w:proofErr w:type="spellEnd"/>
      <w:r w:rsidRPr="000E65C1">
        <w:rPr>
          <w:rFonts w:eastAsia="Times New Roman" w:cstheme="minorHAnsi"/>
          <w:smallCaps/>
          <w:lang w:val="en-US" w:eastAsia="ar-SA"/>
        </w:rPr>
        <w:t xml:space="preserve">, D., </w:t>
      </w:r>
      <w:proofErr w:type="spellStart"/>
      <w:r w:rsidRPr="000E65C1">
        <w:rPr>
          <w:rFonts w:eastAsia="Times New Roman" w:cstheme="minorHAnsi"/>
          <w:smallCaps/>
          <w:lang w:val="en-US" w:eastAsia="ar-SA"/>
        </w:rPr>
        <w:t>Hirschl</w:t>
      </w:r>
      <w:proofErr w:type="spellEnd"/>
      <w:r w:rsidRPr="000E65C1">
        <w:rPr>
          <w:rFonts w:eastAsia="Times New Roman" w:cstheme="minorHAnsi"/>
          <w:smallCaps/>
          <w:lang w:val="en-US" w:eastAsia="ar-SA"/>
        </w:rPr>
        <w:t xml:space="preserve">, B., </w:t>
      </w:r>
      <w:proofErr w:type="spellStart"/>
      <w:r w:rsidRPr="000E65C1">
        <w:rPr>
          <w:rFonts w:eastAsia="Times New Roman" w:cstheme="minorHAnsi"/>
          <w:smallCaps/>
          <w:lang w:val="en-US" w:eastAsia="ar-SA"/>
        </w:rPr>
        <w:t>Matzdorf</w:t>
      </w:r>
      <w:proofErr w:type="spellEnd"/>
      <w:r w:rsidRPr="000E65C1">
        <w:rPr>
          <w:rFonts w:eastAsia="Times New Roman" w:cstheme="minorHAnsi"/>
          <w:smallCaps/>
          <w:lang w:val="en-US" w:eastAsia="ar-SA"/>
        </w:rPr>
        <w:t xml:space="preserve">, B., </w:t>
      </w:r>
      <w:proofErr w:type="spellStart"/>
      <w:r w:rsidRPr="000E65C1">
        <w:rPr>
          <w:rFonts w:eastAsia="Times New Roman" w:cstheme="minorHAnsi"/>
          <w:smallCaps/>
          <w:lang w:val="en-US" w:eastAsia="ar-SA"/>
        </w:rPr>
        <w:t>Mölders</w:t>
      </w:r>
      <w:proofErr w:type="spellEnd"/>
      <w:r w:rsidRPr="000E65C1">
        <w:rPr>
          <w:rFonts w:eastAsia="Times New Roman" w:cstheme="minorHAnsi"/>
          <w:smallCaps/>
          <w:lang w:val="en-US" w:eastAsia="ar-SA"/>
        </w:rPr>
        <w:t xml:space="preserve">, T., Padmanabhan, M., </w:t>
      </w:r>
      <w:proofErr w:type="spellStart"/>
      <w:r w:rsidRPr="000E65C1">
        <w:rPr>
          <w:rFonts w:eastAsia="Times New Roman" w:cstheme="minorHAnsi"/>
          <w:smallCaps/>
          <w:lang w:val="en-US" w:eastAsia="ar-SA"/>
        </w:rPr>
        <w:t>Selbmann</w:t>
      </w:r>
      <w:proofErr w:type="spellEnd"/>
      <w:r w:rsidRPr="000E65C1">
        <w:rPr>
          <w:rFonts w:eastAsia="Times New Roman" w:cstheme="minorHAnsi"/>
          <w:smallCaps/>
          <w:lang w:val="en-US" w:eastAsia="ar-SA"/>
        </w:rPr>
        <w:t xml:space="preserve">, K., Ziegler, R., Plieninger, T. 2015. </w:t>
      </w:r>
      <w:r w:rsidRPr="000E65C1">
        <w:rPr>
          <w:rFonts w:eastAsia="Times New Roman" w:cstheme="minorHAnsi"/>
          <w:lang w:val="en-US" w:eastAsia="ar-SA"/>
        </w:rPr>
        <w:t>Characteristics, emerging needs, and challenges of transdisciplinary sustainability science: experiences from the German Social-Ecological Research Program. Ecology and Society 20:art13.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smallCaps/>
          <w:lang w:val="en-US" w:eastAsia="ar-SA"/>
        </w:rPr>
        <w:t xml:space="preserve">155. Landsman, S.J., Martins, E.G., </w:t>
      </w:r>
      <w:proofErr w:type="spellStart"/>
      <w:r w:rsidRPr="000E65C1">
        <w:rPr>
          <w:rFonts w:eastAsia="Times New Roman" w:cstheme="minorHAnsi"/>
          <w:smallCaps/>
          <w:lang w:val="en-US" w:eastAsia="ar-SA"/>
        </w:rPr>
        <w:t>Gutowsky</w:t>
      </w:r>
      <w:proofErr w:type="spellEnd"/>
      <w:r w:rsidRPr="000E65C1">
        <w:rPr>
          <w:rFonts w:eastAsia="Times New Roman" w:cstheme="minorHAnsi"/>
          <w:smallCaps/>
          <w:lang w:val="en-US" w:eastAsia="ar-SA"/>
        </w:rPr>
        <w:t xml:space="preserve">, L.F.G., Suski, C.D.,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Cooke, S.J. 2015. </w:t>
      </w:r>
      <w:r w:rsidRPr="000E65C1">
        <w:rPr>
          <w:rFonts w:eastAsia="Times New Roman" w:cstheme="minorHAnsi"/>
          <w:lang w:val="en-US" w:eastAsia="ar-SA"/>
        </w:rPr>
        <w:t>Locomotor activity patterns of muskellunge (</w:t>
      </w:r>
      <w:proofErr w:type="spellStart"/>
      <w:r w:rsidRPr="000E65C1">
        <w:rPr>
          <w:rFonts w:eastAsia="Times New Roman" w:cstheme="minorHAnsi"/>
          <w:i/>
          <w:iCs/>
          <w:lang w:val="en-US" w:eastAsia="ar-SA"/>
        </w:rPr>
        <w:t>Esox</w:t>
      </w:r>
      <w:proofErr w:type="spellEnd"/>
      <w:r w:rsidRPr="000E65C1">
        <w:rPr>
          <w:rFonts w:eastAsia="Times New Roman" w:cstheme="minorHAnsi"/>
          <w:i/>
          <w:iCs/>
          <w:lang w:val="en-US" w:eastAsia="ar-SA"/>
        </w:rPr>
        <w:t xml:space="preserve"> </w:t>
      </w:r>
      <w:proofErr w:type="spellStart"/>
      <w:r w:rsidRPr="000E65C1">
        <w:rPr>
          <w:rFonts w:eastAsia="Times New Roman" w:cstheme="minorHAnsi"/>
          <w:i/>
          <w:iCs/>
          <w:lang w:val="en-US" w:eastAsia="ar-SA"/>
        </w:rPr>
        <w:t>masquinongy</w:t>
      </w:r>
      <w:proofErr w:type="spellEnd"/>
      <w:r w:rsidRPr="000E65C1">
        <w:rPr>
          <w:rFonts w:eastAsia="Times New Roman" w:cstheme="minorHAnsi"/>
          <w:lang w:val="en-US" w:eastAsia="ar-SA"/>
        </w:rPr>
        <w:t>) assessed using tri-axial acceleration sensing acoustic transmitters. Environmental Biology of Fishes, 98:2109-2121.</w:t>
      </w:r>
      <w:r w:rsidRPr="000E65C1">
        <w:rPr>
          <w:rFonts w:eastAsia="Times New Roman" w:cstheme="minorHAnsi"/>
          <w:i/>
          <w:lang w:val="en-US"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smallCaps/>
          <w:lang w:val="en-US" w:eastAsia="ar-SA"/>
        </w:rPr>
        <w:t xml:space="preserve">154. Beardmore, B.,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Hunt, L.M. 2015. </w:t>
      </w:r>
      <w:r w:rsidRPr="000E65C1">
        <w:rPr>
          <w:rFonts w:eastAsia="Times New Roman" w:cstheme="minorHAnsi"/>
          <w:lang w:val="en-US" w:eastAsia="ar-SA"/>
        </w:rPr>
        <w:t>Dr. Wolfgang Haider (1953 –2015). Human Dimensions of Wildlife, 20:563-565.</w:t>
      </w:r>
    </w:p>
    <w:p w:rsidR="00593744" w:rsidRPr="000E65C1" w:rsidRDefault="00593744" w:rsidP="00593744">
      <w:pPr>
        <w:suppressAutoHyphens/>
        <w:overflowPunct w:val="0"/>
        <w:autoSpaceDE w:val="0"/>
        <w:spacing w:before="159" w:after="0"/>
        <w:ind w:left="1208" w:hanging="1208"/>
        <w:textAlignment w:val="baseline"/>
        <w:rPr>
          <w:rFonts w:cstheme="minorHAnsi"/>
          <w:lang w:eastAsia="ar-SA"/>
        </w:rPr>
      </w:pPr>
      <w:r w:rsidRPr="000E65C1">
        <w:rPr>
          <w:rFonts w:eastAsia="Times New Roman" w:cstheme="minorHAnsi"/>
          <w:smallCaps/>
          <w:lang w:val="en-US" w:eastAsia="ar-SA"/>
        </w:rPr>
        <w:t xml:space="preserve">153. </w:t>
      </w:r>
      <w:r w:rsidRPr="000E65C1">
        <w:rPr>
          <w:rFonts w:cstheme="minorHAnsi"/>
          <w:smallCaps/>
          <w:lang w:val="en-US" w:eastAsia="ar-SA"/>
        </w:rPr>
        <w:t xml:space="preserve">Alós, J., </w:t>
      </w:r>
      <w:proofErr w:type="spellStart"/>
      <w:r w:rsidRPr="000E65C1">
        <w:rPr>
          <w:rFonts w:cstheme="minorHAnsi"/>
          <w:smallCaps/>
          <w:lang w:val="en-US" w:eastAsia="ar-SA"/>
        </w:rPr>
        <w:t>Puiggrós</w:t>
      </w:r>
      <w:proofErr w:type="spellEnd"/>
      <w:r w:rsidRPr="000E65C1">
        <w:rPr>
          <w:rFonts w:cstheme="minorHAnsi"/>
          <w:smallCaps/>
          <w:lang w:val="en-US" w:eastAsia="ar-SA"/>
        </w:rPr>
        <w:t>, A., Díaz-Gil, C., Palmer, M., </w:t>
      </w:r>
      <w:proofErr w:type="spellStart"/>
      <w:r w:rsidRPr="000E65C1">
        <w:rPr>
          <w:rFonts w:cstheme="minorHAnsi"/>
          <w:smallCaps/>
          <w:lang w:val="en-US" w:eastAsia="ar-SA"/>
        </w:rPr>
        <w:t>Rosselló</w:t>
      </w:r>
      <w:proofErr w:type="spellEnd"/>
      <w:r w:rsidRPr="000E65C1">
        <w:rPr>
          <w:rFonts w:cstheme="minorHAnsi"/>
          <w:smallCaps/>
          <w:lang w:val="en-US" w:eastAsia="ar-SA"/>
        </w:rPr>
        <w:t xml:space="preserve">, R., </w:t>
      </w:r>
      <w:r w:rsidRPr="000E65C1">
        <w:rPr>
          <w:rFonts w:cstheme="minorHAnsi"/>
          <w:b/>
          <w:smallCaps/>
          <w:lang w:val="en-US" w:eastAsia="ar-SA"/>
        </w:rPr>
        <w:t>Arlinghaus, R.</w:t>
      </w:r>
      <w:r w:rsidRPr="000E65C1">
        <w:rPr>
          <w:rFonts w:cstheme="minorHAnsi"/>
          <w:smallCaps/>
          <w:lang w:val="en-US" w:eastAsia="ar-SA"/>
        </w:rPr>
        <w:t xml:space="preserve"> 2015. </w:t>
      </w:r>
      <w:r w:rsidRPr="000E65C1">
        <w:rPr>
          <w:rFonts w:cstheme="minorHAnsi"/>
          <w:lang w:val="en-US" w:eastAsia="ar-SA"/>
        </w:rPr>
        <w:t>Empirical evidence for species-specific export of fish naïveté from a no-take marine protected area in a coastal recreational hook and line fishery.</w:t>
      </w:r>
      <w:r w:rsidRPr="000E65C1">
        <w:rPr>
          <w:rFonts w:cstheme="minorHAnsi"/>
          <w:smallCaps/>
          <w:lang w:val="en-US" w:eastAsia="ar-SA"/>
        </w:rPr>
        <w:t xml:space="preserve"> </w:t>
      </w:r>
      <w:proofErr w:type="spellStart"/>
      <w:r w:rsidRPr="000E65C1">
        <w:rPr>
          <w:rFonts w:cstheme="minorHAnsi"/>
          <w:lang w:eastAsia="ar-SA"/>
        </w:rPr>
        <w:t>PLoS</w:t>
      </w:r>
      <w:proofErr w:type="spellEnd"/>
      <w:r w:rsidRPr="000E65C1">
        <w:rPr>
          <w:rFonts w:cstheme="minorHAnsi"/>
          <w:lang w:eastAsia="ar-SA"/>
        </w:rPr>
        <w:t xml:space="preserve"> ONE, 10(8):e0135348. </w:t>
      </w:r>
    </w:p>
    <w:p w:rsidR="00593744" w:rsidRPr="000E65C1" w:rsidRDefault="00CB1694" w:rsidP="00593744">
      <w:pPr>
        <w:suppressAutoHyphens/>
        <w:overflowPunct w:val="0"/>
        <w:autoSpaceDE w:val="0"/>
        <w:spacing w:before="159" w:after="0" w:line="240" w:lineRule="auto"/>
        <w:ind w:left="1208" w:hanging="1208"/>
        <w:textAlignment w:val="baseline"/>
        <w:rPr>
          <w:rFonts w:eastAsia="Times New Roman" w:cstheme="minorHAnsi"/>
          <w:i/>
          <w:lang w:val="en-US" w:eastAsia="ar-SA"/>
        </w:rPr>
      </w:pPr>
      <w:r>
        <w:rPr>
          <w:rFonts w:eastAsia="Times New Roman" w:cstheme="minorHAnsi"/>
          <w:smallCaps/>
          <w:lang w:eastAsia="ar-SA"/>
        </w:rPr>
        <w:lastRenderedPageBreak/>
        <w:t>+</w:t>
      </w:r>
      <w:r w:rsidR="00593744" w:rsidRPr="000E65C1">
        <w:rPr>
          <w:rFonts w:eastAsia="Times New Roman" w:cstheme="minorHAnsi"/>
          <w:smallCaps/>
          <w:lang w:eastAsia="ar-SA"/>
        </w:rPr>
        <w:t xml:space="preserve">152. </w:t>
      </w:r>
      <w:r w:rsidR="00593744" w:rsidRPr="000E65C1">
        <w:rPr>
          <w:rFonts w:cstheme="minorHAnsi"/>
          <w:smallCaps/>
        </w:rPr>
        <w:t xml:space="preserve">Uusi-Heikkilä, S., A. R. </w:t>
      </w:r>
      <w:proofErr w:type="spellStart"/>
      <w:r w:rsidR="00593744" w:rsidRPr="000E65C1">
        <w:rPr>
          <w:rFonts w:cstheme="minorHAnsi"/>
          <w:smallCaps/>
        </w:rPr>
        <w:t>Whiteley</w:t>
      </w:r>
      <w:proofErr w:type="spellEnd"/>
      <w:r w:rsidR="00593744" w:rsidRPr="000E65C1">
        <w:rPr>
          <w:rFonts w:cstheme="minorHAnsi"/>
          <w:smallCaps/>
        </w:rPr>
        <w:t xml:space="preserve">, A. Kuparinen, S. Matsumura, P. A. Venturelli, C. Wolter, J. Slate, C. R. </w:t>
      </w:r>
      <w:proofErr w:type="spellStart"/>
      <w:r w:rsidR="00593744" w:rsidRPr="000E65C1">
        <w:rPr>
          <w:rFonts w:cstheme="minorHAnsi"/>
          <w:smallCaps/>
        </w:rPr>
        <w:t>Primmer</w:t>
      </w:r>
      <w:proofErr w:type="spellEnd"/>
      <w:r w:rsidR="00593744" w:rsidRPr="000E65C1">
        <w:rPr>
          <w:rFonts w:cstheme="minorHAnsi"/>
          <w:smallCaps/>
        </w:rPr>
        <w:t>, T. Meinelt,</w:t>
      </w:r>
      <w:r w:rsidR="00593744" w:rsidRPr="000E65C1">
        <w:rPr>
          <w:rFonts w:cstheme="minorHAnsi"/>
          <w:smallCaps/>
          <w:vertAlign w:val="superscript"/>
        </w:rPr>
        <w:t xml:space="preserve"> </w:t>
      </w:r>
      <w:r w:rsidR="00593744" w:rsidRPr="000E65C1">
        <w:rPr>
          <w:rFonts w:cstheme="minorHAnsi"/>
          <w:smallCaps/>
        </w:rPr>
        <w:t xml:space="preserve">S. S. </w:t>
      </w:r>
      <w:proofErr w:type="gramStart"/>
      <w:r w:rsidR="00593744" w:rsidRPr="000E65C1">
        <w:rPr>
          <w:rFonts w:cstheme="minorHAnsi"/>
          <w:smallCaps/>
        </w:rPr>
        <w:t>Killen ,</w:t>
      </w:r>
      <w:proofErr w:type="gramEnd"/>
      <w:r w:rsidR="00593744" w:rsidRPr="000E65C1">
        <w:rPr>
          <w:rFonts w:cstheme="minorHAnsi"/>
          <w:smallCaps/>
        </w:rPr>
        <w:t xml:space="preserve"> D. Bierbach, G. </w:t>
      </w:r>
      <w:proofErr w:type="spellStart"/>
      <w:r w:rsidR="00593744" w:rsidRPr="000E65C1">
        <w:rPr>
          <w:rFonts w:cstheme="minorHAnsi"/>
          <w:smallCaps/>
        </w:rPr>
        <w:t>Polverino</w:t>
      </w:r>
      <w:proofErr w:type="spellEnd"/>
      <w:r w:rsidR="00593744" w:rsidRPr="000E65C1">
        <w:rPr>
          <w:rFonts w:cstheme="minorHAnsi"/>
          <w:smallCaps/>
        </w:rPr>
        <w:t xml:space="preserve">, A. Ludwig, R. Arlinghaus. </w:t>
      </w:r>
      <w:r w:rsidR="00593744" w:rsidRPr="000E65C1">
        <w:rPr>
          <w:rFonts w:eastAsia="Times New Roman" w:cstheme="minorHAnsi"/>
          <w:smallCaps/>
          <w:lang w:eastAsia="ar-SA"/>
        </w:rPr>
        <w:t xml:space="preserve"> </w:t>
      </w:r>
      <w:r w:rsidR="00593744" w:rsidRPr="000E65C1">
        <w:rPr>
          <w:rFonts w:eastAsia="Times New Roman" w:cstheme="minorHAnsi"/>
          <w:smallCaps/>
          <w:lang w:val="en-US" w:eastAsia="ar-SA"/>
        </w:rPr>
        <w:t xml:space="preserve">2015. </w:t>
      </w:r>
      <w:r w:rsidR="00593744" w:rsidRPr="000E65C1">
        <w:rPr>
          <w:rFonts w:eastAsia="Times New Roman" w:cstheme="minorHAnsi"/>
          <w:lang w:val="en-US" w:eastAsia="ar-SA"/>
        </w:rPr>
        <w:t>The evolutionary legacy of size-selective harvest extends from genes to populations. Evolutionary Applications, 8:597-620.</w:t>
      </w:r>
      <w:r w:rsidR="00593744" w:rsidRPr="000E65C1">
        <w:rPr>
          <w:rFonts w:eastAsia="Times New Roman" w:cstheme="minorHAnsi"/>
          <w:i/>
          <w:lang w:val="en-US"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smallCaps/>
          <w:lang w:val="en-US" w:eastAsia="ar-SA"/>
        </w:rPr>
        <w:t xml:space="preserve">151. </w:t>
      </w:r>
      <w:r w:rsidRPr="000E65C1">
        <w:rPr>
          <w:rFonts w:cstheme="minorHAnsi"/>
          <w:smallCaps/>
          <w:lang w:val="en-US"/>
        </w:rPr>
        <w:t xml:space="preserve">Baktoft, H., P. </w:t>
      </w:r>
      <w:proofErr w:type="spellStart"/>
      <w:r w:rsidRPr="000E65C1">
        <w:rPr>
          <w:rFonts w:cstheme="minorHAnsi"/>
          <w:smallCaps/>
          <w:lang w:val="en-US"/>
        </w:rPr>
        <w:t>Zajicek</w:t>
      </w:r>
      <w:proofErr w:type="spellEnd"/>
      <w:r w:rsidRPr="000E65C1">
        <w:rPr>
          <w:rFonts w:cstheme="minorHAnsi"/>
          <w:smallCaps/>
          <w:lang w:val="en-US"/>
        </w:rPr>
        <w:t>, T. Klefoth, J.C. Svendsen, L. Jacobsen, M.W. Pedersen, D. March,</w:t>
      </w:r>
      <w:r w:rsidRPr="000E65C1">
        <w:rPr>
          <w:rFonts w:eastAsia="Times New Roman" w:cstheme="minorHAnsi"/>
          <w:smallCaps/>
          <w:lang w:val="en-US" w:eastAsia="ar-SA"/>
        </w:rPr>
        <w:t xml:space="preserve"> </w:t>
      </w:r>
      <w:r w:rsidRPr="000E65C1">
        <w:rPr>
          <w:rFonts w:cstheme="minorHAnsi"/>
          <w:smallCaps/>
          <w:lang w:val="en-US"/>
        </w:rPr>
        <w:t xml:space="preserve">C. Skov, S. Nakayama, </w:t>
      </w:r>
      <w:r w:rsidRPr="000E65C1">
        <w:rPr>
          <w:rFonts w:eastAsia="Times New Roman" w:cstheme="minorHAnsi"/>
          <w:smallCaps/>
          <w:lang w:val="en-US" w:eastAsia="ar-SA"/>
        </w:rPr>
        <w:t xml:space="preserve"> </w:t>
      </w:r>
      <w:r w:rsidRPr="000E65C1">
        <w:rPr>
          <w:rFonts w:eastAsia="Times New Roman" w:cstheme="minorHAnsi"/>
          <w:b/>
          <w:smallCaps/>
          <w:lang w:val="en-US" w:eastAsia="ar-SA"/>
        </w:rPr>
        <w:t>R. Arlinghaus, R</w:t>
      </w:r>
      <w:r w:rsidRPr="000E65C1">
        <w:rPr>
          <w:rFonts w:eastAsia="Times New Roman" w:cstheme="minorHAnsi"/>
          <w:smallCaps/>
          <w:lang w:val="en-US" w:eastAsia="ar-SA"/>
        </w:rPr>
        <w:t xml:space="preserve">. 2015. </w:t>
      </w:r>
      <w:r w:rsidRPr="000E65C1">
        <w:rPr>
          <w:rFonts w:cstheme="minorHAnsi"/>
          <w:lang w:val="en-US"/>
        </w:rPr>
        <w:t xml:space="preserve">Performance assessment of two whole-lake acoustic positional telemetry systems - is reality mining of free-ranging aquatic animals technologically possible? </w:t>
      </w:r>
      <w:proofErr w:type="spellStart"/>
      <w:r w:rsidRPr="000E65C1">
        <w:rPr>
          <w:rFonts w:cstheme="minorHAnsi"/>
        </w:rPr>
        <w:t>Plos</w:t>
      </w:r>
      <w:proofErr w:type="spellEnd"/>
      <w:r w:rsidRPr="000E65C1">
        <w:rPr>
          <w:rFonts w:cstheme="minorHAnsi"/>
        </w:rPr>
        <w:t xml:space="preserve"> </w:t>
      </w:r>
      <w:proofErr w:type="spellStart"/>
      <w:r w:rsidRPr="000E65C1">
        <w:rPr>
          <w:rFonts w:cstheme="minorHAnsi"/>
        </w:rPr>
        <w:t>One</w:t>
      </w:r>
      <w:proofErr w:type="spellEnd"/>
      <w:r w:rsidRPr="000E65C1">
        <w:rPr>
          <w:rFonts w:cstheme="minorHAnsi"/>
        </w:rPr>
        <w:t xml:space="preserve"> 10(5): e0126534</w:t>
      </w:r>
      <w:r w:rsidRPr="000E65C1">
        <w:rPr>
          <w:rFonts w:eastAsia="Times New Roman" w:cstheme="minorHAnsi"/>
          <w:lang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smallCaps/>
          <w:lang w:eastAsia="ar-SA"/>
        </w:rPr>
        <w:t xml:space="preserve">150. Pagel, T., D. Bekkevold, S. Pohlmeier, C. Wolter, </w:t>
      </w:r>
      <w:r w:rsidRPr="000E65C1">
        <w:rPr>
          <w:rFonts w:eastAsia="Times New Roman" w:cstheme="minorHAnsi"/>
          <w:b/>
          <w:smallCaps/>
          <w:lang w:eastAsia="ar-SA"/>
        </w:rPr>
        <w:t>R. Arlinghaus</w:t>
      </w:r>
      <w:r w:rsidRPr="000E65C1">
        <w:rPr>
          <w:rFonts w:eastAsia="Times New Roman" w:cstheme="minorHAnsi"/>
          <w:smallCaps/>
          <w:lang w:eastAsia="ar-SA"/>
        </w:rPr>
        <w:t xml:space="preserve"> 2015. </w:t>
      </w:r>
      <w:r w:rsidRPr="000E65C1">
        <w:rPr>
          <w:rFonts w:eastAsia="Times New Roman" w:cstheme="minorHAnsi"/>
          <w:lang w:val="en-US" w:eastAsia="ar-SA"/>
        </w:rPr>
        <w:t xml:space="preserve">Thermal and maternal environment shape the value of early hatching in a natural population of a strongly cannibalistic freshwater fish. </w:t>
      </w:r>
      <w:proofErr w:type="spellStart"/>
      <w:r w:rsidRPr="000E65C1">
        <w:rPr>
          <w:rFonts w:eastAsia="Times New Roman" w:cstheme="minorHAnsi"/>
          <w:lang w:val="en-US" w:eastAsia="ar-SA"/>
        </w:rPr>
        <w:t>Oecologia</w:t>
      </w:r>
      <w:proofErr w:type="spellEnd"/>
      <w:r w:rsidRPr="000E65C1">
        <w:rPr>
          <w:rFonts w:eastAsia="Times New Roman" w:cstheme="minorHAnsi"/>
          <w:lang w:val="en-US" w:eastAsia="ar-SA"/>
        </w:rPr>
        <w:t>, 178:951-965.</w:t>
      </w:r>
      <w:r w:rsidRPr="000E65C1">
        <w:rPr>
          <w:rFonts w:eastAsia="Times New Roman" w:cstheme="minorHAnsi"/>
          <w:i/>
          <w:lang w:val="en-US" w:eastAsia="ar-SA"/>
        </w:rPr>
        <w:t xml:space="preserve"> ¥</w:t>
      </w:r>
      <w:r w:rsidRPr="000E65C1">
        <w:rPr>
          <w:rFonts w:eastAsia="Times New Roman" w:cstheme="minorHAnsi"/>
          <w:lang w:val="en-US" w:eastAsia="ar-SA"/>
        </w:rPr>
        <w:t xml:space="preserve"> (Student Highlights Paper)</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US" w:eastAsia="ar-SA"/>
        </w:rPr>
        <w:t xml:space="preserve">149. </w:t>
      </w:r>
      <w:r w:rsidRPr="000E65C1">
        <w:rPr>
          <w:rFonts w:eastAsia="Times New Roman" w:cstheme="minorHAnsi"/>
          <w:smallCaps/>
          <w:lang w:val="en-US" w:eastAsia="ar-SA"/>
        </w:rPr>
        <w:t xml:space="preserve">Philipp, D.P., J.E. Claussen, J.B. </w:t>
      </w:r>
      <w:proofErr w:type="spellStart"/>
      <w:r w:rsidRPr="000E65C1">
        <w:rPr>
          <w:rFonts w:eastAsia="Times New Roman" w:cstheme="minorHAnsi"/>
          <w:smallCaps/>
          <w:lang w:val="en-US" w:eastAsia="ar-SA"/>
        </w:rPr>
        <w:t>Koppelman</w:t>
      </w:r>
      <w:proofErr w:type="spellEnd"/>
      <w:r w:rsidRPr="000E65C1">
        <w:rPr>
          <w:rFonts w:eastAsia="Times New Roman" w:cstheme="minorHAnsi"/>
          <w:smallCaps/>
          <w:lang w:val="en-US" w:eastAsia="ar-SA"/>
        </w:rPr>
        <w:t xml:space="preserve">, J.A. Stein, S.J. Cooke, C.D. Suski, D.H. Wahl, D.A.H. </w:t>
      </w:r>
      <w:r w:rsidRPr="000E65C1">
        <w:rPr>
          <w:rFonts w:eastAsia="Times New Roman" w:cstheme="minorHAnsi"/>
          <w:smallCaps/>
          <w:lang w:val="en-GB" w:eastAsia="ar-SA"/>
        </w:rPr>
        <w:t xml:space="preserve">Sutter, </w:t>
      </w:r>
      <w:r w:rsidRPr="000E65C1">
        <w:rPr>
          <w:rFonts w:eastAsia="Times New Roman" w:cstheme="minorHAnsi"/>
          <w:b/>
          <w:smallCaps/>
          <w:lang w:val="en-GB" w:eastAsia="ar-SA"/>
        </w:rPr>
        <w:t>R. Arlinghaus</w:t>
      </w:r>
      <w:r w:rsidRPr="000E65C1">
        <w:rPr>
          <w:rFonts w:eastAsia="Times New Roman" w:cstheme="minorHAnsi"/>
          <w:lang w:val="en-GB" w:eastAsia="ar-SA"/>
        </w:rPr>
        <w:t xml:space="preserve">. 2015. Fisheries-induced evolution in largemouth bass – linking vulnerability to angling, parental care, and fitness. In: M.S. Allen (ed.), Black Bass Symposium, American Fisheries Society, Bethesda, </w:t>
      </w:r>
      <w:r w:rsidRPr="000E65C1">
        <w:rPr>
          <w:rFonts w:eastAsia="Times New Roman" w:cstheme="minorHAnsi"/>
          <w:lang w:val="en-US" w:eastAsia="ar-SA"/>
        </w:rPr>
        <w:t>82:223-234</w:t>
      </w:r>
      <w:r w:rsidRPr="000E65C1">
        <w:rPr>
          <w:rFonts w:eastAsia="Times New Roman" w:cstheme="minorHAnsi"/>
          <w:lang w:val="en-GB" w:eastAsia="ar-SA"/>
        </w:rPr>
        <w:t>.</w:t>
      </w:r>
    </w:p>
    <w:p w:rsidR="00593744" w:rsidRPr="000E65C1" w:rsidRDefault="00CB1694" w:rsidP="00593744">
      <w:pPr>
        <w:suppressAutoHyphens/>
        <w:overflowPunct w:val="0"/>
        <w:autoSpaceDE w:val="0"/>
        <w:spacing w:before="159" w:after="0" w:line="240" w:lineRule="auto"/>
        <w:ind w:left="1208" w:hanging="1208"/>
        <w:textAlignment w:val="baseline"/>
        <w:rPr>
          <w:rFonts w:eastAsia="Times New Roman" w:cstheme="minorHAnsi"/>
          <w:lang w:val="sv-SE" w:eastAsia="ar-SA"/>
        </w:rPr>
      </w:pPr>
      <w:r>
        <w:rPr>
          <w:rFonts w:eastAsia="Times New Roman" w:cstheme="minorHAnsi"/>
          <w:smallCaps/>
          <w:lang w:val="sv-SE" w:eastAsia="ar-SA"/>
        </w:rPr>
        <w:t>+</w:t>
      </w:r>
      <w:r w:rsidR="00593744" w:rsidRPr="000E65C1">
        <w:rPr>
          <w:rFonts w:eastAsia="Times New Roman" w:cstheme="minorHAnsi"/>
          <w:smallCaps/>
          <w:lang w:val="sv-SE" w:eastAsia="ar-SA"/>
        </w:rPr>
        <w:t xml:space="preserve">148. Beardmore, B., L.M. Hunt, W. Haider, M. Dorow, </w:t>
      </w:r>
      <w:r w:rsidR="00593744" w:rsidRPr="000E65C1">
        <w:rPr>
          <w:rFonts w:eastAsia="Times New Roman" w:cstheme="minorHAnsi"/>
          <w:b/>
          <w:smallCaps/>
          <w:lang w:val="sv-SE" w:eastAsia="ar-SA"/>
        </w:rPr>
        <w:t>R.</w:t>
      </w:r>
      <w:r w:rsidR="00593744" w:rsidRPr="000E65C1">
        <w:rPr>
          <w:rFonts w:eastAsia="Times New Roman" w:cstheme="minorHAnsi"/>
          <w:smallCaps/>
          <w:lang w:val="sv-SE" w:eastAsia="ar-SA"/>
        </w:rPr>
        <w:t xml:space="preserve"> </w:t>
      </w:r>
      <w:r w:rsidR="00593744" w:rsidRPr="000E65C1">
        <w:rPr>
          <w:rFonts w:eastAsia="Times New Roman" w:cstheme="minorHAnsi"/>
          <w:b/>
          <w:smallCaps/>
          <w:lang w:val="sv-SE" w:eastAsia="ar-SA"/>
        </w:rPr>
        <w:t>Arlinghaus</w:t>
      </w:r>
      <w:r w:rsidR="00593744" w:rsidRPr="000E65C1">
        <w:rPr>
          <w:rFonts w:eastAsia="Times New Roman" w:cstheme="minorHAnsi"/>
          <w:lang w:val="sv-SE" w:eastAsia="ar-SA"/>
        </w:rPr>
        <w:t xml:space="preserve"> 2015. Effectively managing angler satisfaction in recreational fisheries requieres understanding the fish species and the anglers. Canadian Journal of Fisheries and Aquatic Sciences, 72:500-513.</w:t>
      </w:r>
      <w:r w:rsidR="00593744" w:rsidRPr="000E65C1">
        <w:rPr>
          <w:rFonts w:eastAsia="Times New Roman" w:cstheme="minorHAnsi"/>
          <w:i/>
          <w:lang w:val="en-US"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US" w:eastAsia="ar-SA"/>
        </w:rPr>
        <w:t xml:space="preserve">147. </w:t>
      </w:r>
      <w:r w:rsidRPr="000E65C1">
        <w:rPr>
          <w:rFonts w:eastAsia="Times New Roman" w:cstheme="minorHAnsi"/>
          <w:smallCaps/>
          <w:lang w:val="en-US" w:eastAsia="ar-SA"/>
        </w:rPr>
        <w:t xml:space="preserve">Alós, P., M. Palmer, </w:t>
      </w:r>
      <w:r w:rsidRPr="000E65C1">
        <w:rPr>
          <w:rFonts w:eastAsia="Times New Roman" w:cstheme="minorHAnsi"/>
          <w:b/>
          <w:smallCaps/>
          <w:lang w:val="en-US" w:eastAsia="ar-SA"/>
        </w:rPr>
        <w:t>R. Arlinghaus</w:t>
      </w:r>
      <w:r w:rsidRPr="000E65C1">
        <w:rPr>
          <w:rFonts w:eastAsia="Times New Roman" w:cstheme="minorHAnsi"/>
          <w:lang w:val="en-US" w:eastAsia="ar-SA"/>
        </w:rPr>
        <w:t xml:space="preserve">. 2015. </w:t>
      </w:r>
      <w:r w:rsidRPr="000E65C1">
        <w:rPr>
          <w:rFonts w:eastAsia="Times New Roman" w:cstheme="minorHAnsi"/>
          <w:lang w:val="en-GB" w:eastAsia="ar-SA"/>
        </w:rPr>
        <w:t>Recreational angling intensity correlates with alteration of vulnerability to fishing in a carnivorous coastal fish species. Canadian Journal of Fisheries and Aquatic Sciences, 72:217-225.</w:t>
      </w:r>
    </w:p>
    <w:p w:rsidR="00593744" w:rsidRPr="000E65C1" w:rsidRDefault="00B34A3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Pr>
          <w:rFonts w:eastAsia="Times New Roman" w:cstheme="minorHAnsi"/>
          <w:lang w:val="sv-SE" w:eastAsia="ar-SA"/>
        </w:rPr>
        <w:t>+</w:t>
      </w:r>
      <w:r w:rsidR="00593744" w:rsidRPr="000E65C1">
        <w:rPr>
          <w:rFonts w:eastAsia="Times New Roman" w:cstheme="minorHAnsi"/>
          <w:lang w:val="sv-SE" w:eastAsia="ar-SA"/>
        </w:rPr>
        <w:t xml:space="preserve">146. </w:t>
      </w:r>
      <w:r w:rsidR="00593744" w:rsidRPr="000E65C1">
        <w:rPr>
          <w:rFonts w:eastAsia="Times New Roman" w:cstheme="minorHAnsi"/>
          <w:b/>
          <w:smallCaps/>
          <w:lang w:val="sv-SE" w:eastAsia="ar-SA"/>
        </w:rPr>
        <w:t>Arlinghaus, R</w:t>
      </w:r>
      <w:r w:rsidR="00593744" w:rsidRPr="000E65C1">
        <w:rPr>
          <w:rFonts w:eastAsia="Times New Roman" w:cstheme="minorHAnsi"/>
          <w:smallCaps/>
          <w:lang w:val="sv-SE" w:eastAsia="ar-SA"/>
        </w:rPr>
        <w:t>., R. Tillner, M. Bork.</w:t>
      </w:r>
      <w:r w:rsidR="00593744" w:rsidRPr="000E65C1">
        <w:rPr>
          <w:rFonts w:eastAsia="Times New Roman" w:cstheme="minorHAnsi"/>
          <w:lang w:val="sv-SE" w:eastAsia="ar-SA"/>
        </w:rPr>
        <w:t xml:space="preserve"> 2015. </w:t>
      </w:r>
      <w:r w:rsidR="00593744" w:rsidRPr="000E65C1">
        <w:rPr>
          <w:rFonts w:eastAsia="Times New Roman" w:cstheme="minorHAnsi"/>
          <w:lang w:val="en-GB" w:eastAsia="ar-SA"/>
        </w:rPr>
        <w:t>Explaining participation rates in recreational fishing across industrialized countries. Fisheries Management and Ecology, 22:45-55.</w:t>
      </w:r>
    </w:p>
    <w:p w:rsidR="00D20EEB" w:rsidRPr="00CB1694" w:rsidRDefault="00CB1694" w:rsidP="00CB1694">
      <w:pPr>
        <w:suppressAutoHyphens/>
        <w:overflowPunct w:val="0"/>
        <w:autoSpaceDE w:val="0"/>
        <w:spacing w:before="159" w:after="0" w:line="240" w:lineRule="auto"/>
        <w:ind w:left="1208" w:hanging="1208"/>
        <w:textAlignment w:val="baseline"/>
        <w:rPr>
          <w:rFonts w:eastAsia="Times New Roman" w:cstheme="minorHAnsi"/>
          <w:lang w:val="en-GB" w:eastAsia="ar-SA"/>
        </w:rPr>
      </w:pPr>
      <w:r>
        <w:rPr>
          <w:rFonts w:eastAsia="Times New Roman" w:cstheme="minorHAnsi"/>
          <w:lang w:val="en-GB" w:eastAsia="ar-SA"/>
        </w:rPr>
        <w:t xml:space="preserve">+ </w:t>
      </w:r>
      <w:r w:rsidR="00593744" w:rsidRPr="000E65C1">
        <w:rPr>
          <w:rFonts w:eastAsia="Times New Roman" w:cstheme="minorHAnsi"/>
          <w:lang w:val="en-GB" w:eastAsia="ar-SA"/>
        </w:rPr>
        <w:t xml:space="preserve">145. </w:t>
      </w:r>
      <w:r w:rsidR="00593744" w:rsidRPr="000E65C1">
        <w:rPr>
          <w:rFonts w:eastAsia="Times New Roman" w:cstheme="minorHAnsi"/>
          <w:smallCaps/>
          <w:lang w:val="en-GB" w:eastAsia="ar-SA"/>
        </w:rPr>
        <w:t xml:space="preserve">Gwinn, D.C., Allen, M.S., Johnston, F.D., Brown, P., Todd, C.R., </w:t>
      </w:r>
      <w:r w:rsidR="00593744" w:rsidRPr="000E65C1">
        <w:rPr>
          <w:rFonts w:eastAsia="Times New Roman" w:cstheme="minorHAnsi"/>
          <w:b/>
          <w:smallCaps/>
          <w:lang w:val="en-GB" w:eastAsia="ar-SA"/>
        </w:rPr>
        <w:t>R. Arlinghaus</w:t>
      </w:r>
      <w:r w:rsidR="00593744" w:rsidRPr="000E65C1">
        <w:rPr>
          <w:rFonts w:eastAsia="Times New Roman" w:cstheme="minorHAnsi"/>
          <w:lang w:val="en-GB" w:eastAsia="ar-SA"/>
        </w:rPr>
        <w:t>. 2015. Rethinking length-based fisheries regulations: the value of protecting old and large fish with harvest slots. Fish and Fisheries, 16:259-281.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sv-SE" w:eastAsia="ar-SA"/>
        </w:rPr>
      </w:pPr>
      <w:r w:rsidRPr="000E65C1">
        <w:rPr>
          <w:rFonts w:eastAsia="Times New Roman" w:cstheme="minorHAnsi"/>
          <w:smallCaps/>
          <w:lang w:val="sv-SE" w:eastAsia="ar-SA"/>
        </w:rPr>
        <w:t xml:space="preserve">144. Johnston, F.D., B. Beardmore, </w:t>
      </w:r>
      <w:r w:rsidRPr="000E65C1">
        <w:rPr>
          <w:rFonts w:eastAsia="Times New Roman" w:cstheme="minorHAnsi"/>
          <w:b/>
          <w:smallCaps/>
          <w:lang w:val="sv-SE" w:eastAsia="ar-SA"/>
        </w:rPr>
        <w:t>R. Arlinghaus</w:t>
      </w:r>
      <w:r w:rsidRPr="000E65C1">
        <w:rPr>
          <w:rFonts w:eastAsia="Times New Roman" w:cstheme="minorHAnsi"/>
          <w:lang w:val="sv-SE" w:eastAsia="ar-SA"/>
        </w:rPr>
        <w:t xml:space="preserve"> 2015. Optimal management of recreational fisheries in the presence of hooking mortality and noncompliance – predictions from a bioeconomic model incorporating a mechanistic model of angler behavior. Canadian Journal of Fisheries and Aquatic Sciences, 72:37-53.</w:t>
      </w:r>
      <w:r w:rsidRPr="000E65C1">
        <w:rPr>
          <w:rFonts w:eastAsia="Times New Roman" w:cstheme="minorHAnsi"/>
          <w:i/>
          <w:lang w:val="en-US"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sv-SE" w:eastAsia="ar-SA"/>
        </w:rPr>
      </w:pPr>
      <w:r w:rsidRPr="000E65C1">
        <w:rPr>
          <w:rFonts w:eastAsia="Times New Roman" w:cstheme="minorHAnsi"/>
          <w:smallCaps/>
          <w:lang w:val="sv-SE" w:eastAsia="ar-SA"/>
        </w:rPr>
        <w:t xml:space="preserve">143. Schwab, M., T. Meinelt, T.M. Phan, S.J. cooke, </w:t>
      </w:r>
      <w:r w:rsidRPr="000E65C1">
        <w:rPr>
          <w:rFonts w:eastAsia="Times New Roman" w:cstheme="minorHAnsi"/>
          <w:b/>
          <w:smallCaps/>
          <w:lang w:val="sv-SE" w:eastAsia="ar-SA"/>
        </w:rPr>
        <w:t>R.</w:t>
      </w:r>
      <w:r w:rsidRPr="000E65C1">
        <w:rPr>
          <w:rFonts w:eastAsia="Times New Roman" w:cstheme="minorHAnsi"/>
          <w:smallCaps/>
          <w:lang w:val="sv-SE" w:eastAsia="ar-SA"/>
        </w:rPr>
        <w:t xml:space="preserve"> </w:t>
      </w:r>
      <w:r w:rsidRPr="000E65C1">
        <w:rPr>
          <w:rFonts w:eastAsia="Times New Roman" w:cstheme="minorHAnsi"/>
          <w:b/>
          <w:smallCaps/>
          <w:lang w:val="sv-SE" w:eastAsia="ar-SA"/>
        </w:rPr>
        <w:t>Arlinghaus</w:t>
      </w:r>
      <w:r w:rsidRPr="000E65C1">
        <w:rPr>
          <w:rFonts w:eastAsia="Times New Roman" w:cstheme="minorHAnsi"/>
          <w:lang w:val="sv-SE" w:eastAsia="ar-SA"/>
        </w:rPr>
        <w:t xml:space="preserve"> 2015. Absence of handling-induced Saprolegnia infection in juvenile rainbow trout with implications for catch-and-release angling. North American Journal of Fisheries Management, 34:1221-1226.</w:t>
      </w:r>
      <w:r w:rsidRPr="000E65C1">
        <w:rPr>
          <w:rFonts w:eastAsia="Times New Roman" w:cstheme="minorHAnsi"/>
          <w:i/>
          <w:lang w:val="en-US"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sv-SE" w:eastAsia="ar-SA"/>
        </w:rPr>
      </w:pPr>
      <w:r w:rsidRPr="000E65C1">
        <w:rPr>
          <w:rFonts w:eastAsia="Times New Roman" w:cstheme="minorHAnsi"/>
          <w:smallCaps/>
          <w:lang w:val="sv-SE" w:eastAsia="ar-SA"/>
        </w:rPr>
        <w:t xml:space="preserve">142. </w:t>
      </w:r>
      <w:r w:rsidRPr="000E65C1">
        <w:rPr>
          <w:rFonts w:eastAsia="Times New Roman" w:cstheme="minorHAnsi"/>
          <w:b/>
          <w:smallCaps/>
          <w:lang w:val="sv-SE" w:eastAsia="ar-SA"/>
        </w:rPr>
        <w:t>Arlinghaus, R</w:t>
      </w:r>
      <w:r w:rsidRPr="000E65C1">
        <w:rPr>
          <w:rFonts w:eastAsia="Times New Roman" w:cstheme="minorHAnsi"/>
          <w:smallCaps/>
          <w:lang w:val="sv-SE" w:eastAsia="ar-SA"/>
        </w:rPr>
        <w:t>., B. Beardmoer, C. Riepe, J. Meyerhoff, T. Pagel.</w:t>
      </w:r>
      <w:r w:rsidRPr="000E65C1">
        <w:rPr>
          <w:rFonts w:eastAsia="Times New Roman" w:cstheme="minorHAnsi"/>
          <w:lang w:val="sv-SE" w:eastAsia="ar-SA"/>
        </w:rPr>
        <w:t xml:space="preserve"> 2014. Species-specific preferences of German recreational anglers for freshwater fishing experiences, with emphasis on the intrinsic utilities of fish stocking and wild fishes. Journal of Fish Biology, 85:1843-1867.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sv-SE" w:eastAsia="ar-SA"/>
        </w:rPr>
        <w:t xml:space="preserve">141. </w:t>
      </w:r>
      <w:r w:rsidRPr="000E65C1">
        <w:rPr>
          <w:rFonts w:eastAsia="Times New Roman" w:cstheme="minorHAnsi"/>
          <w:smallCaps/>
          <w:lang w:val="sv-SE" w:eastAsia="ar-SA"/>
        </w:rPr>
        <w:t xml:space="preserve">Cooke, S.J., </w:t>
      </w:r>
      <w:r w:rsidRPr="000E65C1">
        <w:rPr>
          <w:rFonts w:eastAsia="Times New Roman" w:cstheme="minorHAnsi"/>
          <w:b/>
          <w:smallCaps/>
          <w:lang w:val="sv-SE" w:eastAsia="ar-SA"/>
        </w:rPr>
        <w:t>Arlinghaus, R</w:t>
      </w:r>
      <w:r w:rsidRPr="000E65C1">
        <w:rPr>
          <w:rFonts w:eastAsia="Times New Roman" w:cstheme="minorHAnsi"/>
          <w:smallCaps/>
          <w:lang w:val="sv-SE" w:eastAsia="ar-SA"/>
        </w:rPr>
        <w:t>., Bartley, D.M., Beard, T.D., Cowx, I.G., Essington, T.E., Jensen, O.P., Lynch, A., Taylor, W.W., Watson, R</w:t>
      </w:r>
      <w:r w:rsidRPr="000E65C1">
        <w:rPr>
          <w:rFonts w:eastAsia="Times New Roman" w:cstheme="minorHAnsi"/>
          <w:lang w:val="sv-SE" w:eastAsia="ar-SA"/>
        </w:rPr>
        <w:t xml:space="preserve">. 2014. </w:t>
      </w:r>
      <w:r w:rsidRPr="000E65C1">
        <w:rPr>
          <w:rFonts w:eastAsia="Times New Roman" w:cstheme="minorHAnsi"/>
          <w:lang w:val="en-US" w:eastAsia="ar-SA"/>
        </w:rPr>
        <w:t>Where the waters meet: sharing ideas and experiences between inland and marine realms to promote sustainable fisheries management. Canadian Journal of Fisheries and Aquatic Sciences, 71:1593-1601.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sv-SE" w:eastAsia="ar-SA"/>
        </w:rPr>
      </w:pPr>
      <w:r w:rsidRPr="000E65C1">
        <w:rPr>
          <w:rFonts w:eastAsia="Times New Roman" w:cstheme="minorHAnsi"/>
          <w:lang w:val="sv-SE" w:eastAsia="ar-SA"/>
        </w:rPr>
        <w:t xml:space="preserve">140. </w:t>
      </w:r>
      <w:r w:rsidRPr="000E65C1">
        <w:rPr>
          <w:rFonts w:eastAsia="Times New Roman" w:cstheme="minorHAnsi"/>
          <w:smallCaps/>
          <w:lang w:val="en-US" w:eastAsia="ar-SA"/>
        </w:rPr>
        <w:t xml:space="preserve">Alós, P., M. Palmer, M. Linde-Medina, </w:t>
      </w:r>
      <w:r w:rsidRPr="000E65C1">
        <w:rPr>
          <w:rFonts w:eastAsia="Times New Roman" w:cstheme="minorHAnsi"/>
          <w:b/>
          <w:smallCaps/>
          <w:lang w:val="en-US" w:eastAsia="ar-SA"/>
        </w:rPr>
        <w:t>R. Arlinghaus</w:t>
      </w:r>
      <w:r w:rsidRPr="000E65C1">
        <w:rPr>
          <w:rFonts w:eastAsia="Times New Roman" w:cstheme="minorHAnsi"/>
          <w:lang w:val="en-US" w:eastAsia="ar-SA"/>
        </w:rPr>
        <w:t xml:space="preserve">. </w:t>
      </w:r>
      <w:r w:rsidRPr="000E65C1">
        <w:rPr>
          <w:rFonts w:eastAsia="Times New Roman" w:cstheme="minorHAnsi"/>
          <w:lang w:val="en-GB" w:eastAsia="ar-SA"/>
        </w:rPr>
        <w:t>2014. Consistent size-independent harvest selection on fish body shape in two recreationally exploited marine species. Ecology and Evolution, 4:2154-2164.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i/>
          <w:lang w:val="en-GB" w:eastAsia="ar-SA"/>
        </w:rPr>
      </w:pPr>
      <w:r w:rsidRPr="00D20EEB">
        <w:rPr>
          <w:rFonts w:eastAsia="Times New Roman" w:cstheme="minorHAnsi"/>
          <w:lang w:val="en-GB" w:eastAsia="ar-SA"/>
        </w:rPr>
        <w:lastRenderedPageBreak/>
        <w:t xml:space="preserve">139. </w:t>
      </w:r>
      <w:r w:rsidRPr="00D20EEB">
        <w:rPr>
          <w:rFonts w:eastAsia="Times New Roman" w:cstheme="minorHAnsi"/>
          <w:smallCaps/>
          <w:lang w:val="en-GB" w:eastAsia="ar-SA"/>
        </w:rPr>
        <w:t xml:space="preserve">Hühn, D., K. </w:t>
      </w:r>
      <w:proofErr w:type="spellStart"/>
      <w:r w:rsidRPr="00D20EEB">
        <w:rPr>
          <w:rFonts w:eastAsia="Times New Roman" w:cstheme="minorHAnsi"/>
          <w:smallCaps/>
          <w:lang w:val="en-GB" w:eastAsia="ar-SA"/>
        </w:rPr>
        <w:t>Lübke</w:t>
      </w:r>
      <w:proofErr w:type="spellEnd"/>
      <w:r w:rsidRPr="00D20EEB">
        <w:rPr>
          <w:rFonts w:eastAsia="Times New Roman" w:cstheme="minorHAnsi"/>
          <w:smallCaps/>
          <w:lang w:val="en-GB" w:eastAsia="ar-SA"/>
        </w:rPr>
        <w:t>, C. Skov, R. Arlinghaus</w:t>
      </w:r>
      <w:r w:rsidRPr="00D20EEB">
        <w:rPr>
          <w:rFonts w:eastAsia="Times New Roman" w:cstheme="minorHAnsi"/>
          <w:lang w:val="en-GB" w:eastAsia="ar-SA"/>
        </w:rPr>
        <w:t xml:space="preserve">. </w:t>
      </w:r>
      <w:r w:rsidRPr="000E65C1">
        <w:rPr>
          <w:rFonts w:eastAsia="Times New Roman" w:cstheme="minorHAnsi"/>
          <w:lang w:val="en-GB" w:eastAsia="ar-SA"/>
        </w:rPr>
        <w:t>2014. Natural recruitment, density-dependent juvenile survival and the potential for additive effects of stock enhancement: an experimental evaluation of stocking northern pike (</w:t>
      </w:r>
      <w:proofErr w:type="spellStart"/>
      <w:r w:rsidRPr="000E65C1">
        <w:rPr>
          <w:rFonts w:eastAsia="Times New Roman" w:cstheme="minorHAnsi"/>
          <w:i/>
          <w:lang w:val="en-GB" w:eastAsia="ar-SA"/>
        </w:rPr>
        <w:t>Esox</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lucius</w:t>
      </w:r>
      <w:proofErr w:type="spellEnd"/>
      <w:r w:rsidRPr="000E65C1">
        <w:rPr>
          <w:rFonts w:eastAsia="Times New Roman" w:cstheme="minorHAnsi"/>
          <w:lang w:val="en-GB" w:eastAsia="ar-SA"/>
        </w:rPr>
        <w:t xml:space="preserve"> L.) fry. Canadian Journal of Fisheries and Aquatic Sciences, 71:508-1519.</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138. </w:t>
      </w:r>
      <w:r w:rsidRPr="000E65C1">
        <w:rPr>
          <w:rFonts w:eastAsia="Times New Roman" w:cstheme="minorHAnsi"/>
          <w:smallCaps/>
          <w:lang w:val="en-GB" w:eastAsia="ar-SA"/>
        </w:rPr>
        <w:t xml:space="preserve">Alós, P., M. Palmer, I.A. Catalan, A. Alonso-Fernández, G. </w:t>
      </w:r>
      <w:proofErr w:type="spellStart"/>
      <w:r w:rsidRPr="000E65C1">
        <w:rPr>
          <w:rFonts w:eastAsia="Times New Roman" w:cstheme="minorHAnsi"/>
          <w:smallCaps/>
          <w:lang w:val="en-GB" w:eastAsia="ar-SA"/>
        </w:rPr>
        <w:t>Basterretxea</w:t>
      </w:r>
      <w:proofErr w:type="spellEnd"/>
      <w:r w:rsidRPr="000E65C1">
        <w:rPr>
          <w:rFonts w:eastAsia="Times New Roman" w:cstheme="minorHAnsi"/>
          <w:smallCaps/>
          <w:lang w:val="en-GB" w:eastAsia="ar-SA"/>
        </w:rPr>
        <w:t xml:space="preserve">, A. Jordi, L. </w:t>
      </w:r>
      <w:proofErr w:type="spellStart"/>
      <w:r w:rsidRPr="000E65C1">
        <w:rPr>
          <w:rFonts w:eastAsia="Times New Roman" w:cstheme="minorHAnsi"/>
          <w:smallCaps/>
          <w:lang w:val="en-GB" w:eastAsia="ar-SA"/>
        </w:rPr>
        <w:t>Buttay</w:t>
      </w:r>
      <w:proofErr w:type="spellEnd"/>
      <w:r w:rsidRPr="000E65C1">
        <w:rPr>
          <w:rFonts w:eastAsia="Times New Roman" w:cstheme="minorHAnsi"/>
          <w:smallCaps/>
          <w:lang w:val="en-GB" w:eastAsia="ar-SA"/>
        </w:rPr>
        <w:t xml:space="preserve">, B. Morales-Nin, </w:t>
      </w:r>
      <w:r w:rsidRPr="000E65C1">
        <w:rPr>
          <w:rFonts w:eastAsia="Times New Roman" w:cstheme="minorHAnsi"/>
          <w:b/>
          <w:smallCaps/>
          <w:lang w:val="en-GB" w:eastAsia="ar-SA"/>
        </w:rPr>
        <w:t>R. Arlinghaus</w:t>
      </w:r>
      <w:r w:rsidRPr="000E65C1">
        <w:rPr>
          <w:rFonts w:eastAsia="Times New Roman" w:cstheme="minorHAnsi"/>
          <w:lang w:val="en-GB" w:eastAsia="ar-SA"/>
        </w:rPr>
        <w:t>. 2014. Selective exploitation of spatially structured coastal fish populations by recreational anglers can lead to evolutionary downsizing of adults. Marine Ecology Progress Series, 503:219-233.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137. </w:t>
      </w:r>
      <w:r w:rsidRPr="000E65C1">
        <w:rPr>
          <w:rFonts w:eastAsia="Times New Roman" w:cstheme="minorHAnsi"/>
          <w:b/>
          <w:smallCaps/>
          <w:lang w:val="en-GB" w:eastAsia="ar-SA"/>
        </w:rPr>
        <w:t>Arlinghaus, R.</w:t>
      </w:r>
      <w:r w:rsidRPr="000E65C1">
        <w:rPr>
          <w:rFonts w:eastAsia="Times New Roman" w:cstheme="minorHAnsi"/>
          <w:lang w:val="en-GB" w:eastAsia="ar-SA"/>
        </w:rPr>
        <w:t xml:space="preserve"> 2014. Managing people. In: G.G. Sass, M.S. Allen (eds.), Foundations of Fisheries Science. American Fisheries Society, Bethesda, 281-292.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smallCaps/>
          <w:lang w:val="en-GB" w:eastAsia="ar-SA"/>
        </w:rPr>
      </w:pPr>
      <w:r w:rsidRPr="00DD4650">
        <w:rPr>
          <w:rFonts w:eastAsia="Times New Roman" w:cstheme="minorHAnsi"/>
          <w:lang w:val="en-GB" w:eastAsia="ar-SA"/>
        </w:rPr>
        <w:t xml:space="preserve">136. </w:t>
      </w:r>
      <w:r w:rsidRPr="00DD4650">
        <w:rPr>
          <w:rFonts w:eastAsia="Times New Roman" w:cstheme="minorHAnsi"/>
          <w:smallCaps/>
          <w:lang w:val="en-GB" w:eastAsia="ar-SA"/>
        </w:rPr>
        <w:t xml:space="preserve">Schlüter, M., J. </w:t>
      </w:r>
      <w:proofErr w:type="spellStart"/>
      <w:r w:rsidRPr="00DD4650">
        <w:rPr>
          <w:rFonts w:eastAsia="Times New Roman" w:cstheme="minorHAnsi"/>
          <w:smallCaps/>
          <w:lang w:val="en-GB" w:eastAsia="ar-SA"/>
        </w:rPr>
        <w:t>Hinkel</w:t>
      </w:r>
      <w:proofErr w:type="spellEnd"/>
      <w:r w:rsidRPr="00DD4650">
        <w:rPr>
          <w:rFonts w:eastAsia="Times New Roman" w:cstheme="minorHAnsi"/>
          <w:smallCaps/>
          <w:lang w:val="en-GB" w:eastAsia="ar-SA"/>
        </w:rPr>
        <w:t xml:space="preserve">, P. Bots, </w:t>
      </w:r>
      <w:r w:rsidRPr="00DD4650">
        <w:rPr>
          <w:rFonts w:eastAsia="Times New Roman" w:cstheme="minorHAnsi"/>
          <w:b/>
          <w:smallCaps/>
          <w:lang w:val="en-GB" w:eastAsia="ar-SA"/>
        </w:rPr>
        <w:t>R. Arlinghaus</w:t>
      </w:r>
      <w:r w:rsidRPr="00DD4650">
        <w:rPr>
          <w:rFonts w:eastAsia="Times New Roman" w:cstheme="minorHAnsi"/>
          <w:lang w:val="en-GB" w:eastAsia="ar-SA"/>
        </w:rPr>
        <w:t xml:space="preserve">. </w:t>
      </w:r>
      <w:r w:rsidRPr="000E65C1">
        <w:rPr>
          <w:rFonts w:eastAsia="Times New Roman" w:cstheme="minorHAnsi"/>
          <w:lang w:val="en-GB" w:eastAsia="ar-SA"/>
        </w:rPr>
        <w:t>2014. Application of the SES framework for model-based analysis of the dynamics of social-ecological systems. Ecology and Society, 19:36.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DD4650">
        <w:rPr>
          <w:rFonts w:eastAsia="Times New Roman" w:cstheme="minorHAnsi"/>
          <w:smallCaps/>
          <w:lang w:val="en-GB" w:eastAsia="ar-SA"/>
        </w:rPr>
        <w:t xml:space="preserve">135. </w:t>
      </w:r>
      <w:r w:rsidRPr="00DD4650">
        <w:rPr>
          <w:rFonts w:eastAsia="Times New Roman" w:cstheme="minorHAnsi"/>
          <w:b/>
          <w:smallCaps/>
          <w:lang w:val="en-GB" w:eastAsia="ar-SA"/>
        </w:rPr>
        <w:t>Arlinghaus, R</w:t>
      </w:r>
      <w:r w:rsidRPr="00DD4650">
        <w:rPr>
          <w:rFonts w:eastAsia="Times New Roman" w:cstheme="minorHAnsi"/>
          <w:smallCaps/>
          <w:lang w:val="en-GB" w:eastAsia="ar-SA"/>
        </w:rPr>
        <w:t xml:space="preserve">., L. Hunt, J. Post, M. Allen. </w:t>
      </w:r>
      <w:r w:rsidRPr="000E65C1">
        <w:rPr>
          <w:rFonts w:eastAsia="Times New Roman" w:cstheme="minorHAnsi"/>
          <w:smallCaps/>
          <w:lang w:val="en-GB" w:eastAsia="ar-SA"/>
        </w:rPr>
        <w:t xml:space="preserve">2014. </w:t>
      </w:r>
      <w:r w:rsidRPr="000E65C1">
        <w:rPr>
          <w:rFonts w:eastAsia="Times New Roman" w:cstheme="minorHAnsi"/>
          <w:lang w:val="en-GB" w:eastAsia="ar-SA"/>
        </w:rPr>
        <w:t>Not fish, not meat: some guidance on how to study fisheries from an interdisciplinary perspective. In: Taylor, W.W., A. Lynch, N. Leonard (eds.), Future of fisheries: perspectives for the next generation of fisheries professionals. American Fisheries Society, Bethesda, 223-230.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US" w:eastAsia="ar-SA"/>
        </w:rPr>
        <w:t xml:space="preserve">134. </w:t>
      </w:r>
      <w:r w:rsidRPr="000E65C1">
        <w:rPr>
          <w:rFonts w:eastAsia="Times New Roman" w:cstheme="minorHAnsi"/>
          <w:smallCaps/>
          <w:lang w:val="en-US" w:eastAsia="ar-SA"/>
        </w:rPr>
        <w:t xml:space="preserve">Eschbach, E., A.W. Nolte, K. Kohlmann, P. Kersten, J. Kail, </w:t>
      </w:r>
      <w:r w:rsidRPr="000E65C1">
        <w:rPr>
          <w:rFonts w:eastAsia="Times New Roman" w:cstheme="minorHAnsi"/>
          <w:b/>
          <w:smallCaps/>
          <w:lang w:val="en-US" w:eastAsia="ar-SA"/>
        </w:rPr>
        <w:t>R. Arlinghaus</w:t>
      </w:r>
      <w:r w:rsidRPr="000E65C1">
        <w:rPr>
          <w:rFonts w:eastAsia="Times New Roman" w:cstheme="minorHAnsi"/>
          <w:lang w:val="en-US" w:eastAsia="ar-SA"/>
        </w:rPr>
        <w:t xml:space="preserve">. </w:t>
      </w:r>
      <w:r w:rsidRPr="000E65C1">
        <w:rPr>
          <w:rFonts w:eastAsia="Times New Roman" w:cstheme="minorHAnsi"/>
          <w:lang w:val="en-GB" w:eastAsia="ar-SA"/>
        </w:rPr>
        <w:t>2014. Population differentiation of zander (</w:t>
      </w:r>
      <w:r w:rsidRPr="000E65C1">
        <w:rPr>
          <w:rFonts w:eastAsia="Times New Roman" w:cstheme="minorHAnsi"/>
          <w:i/>
          <w:lang w:val="en-GB" w:eastAsia="ar-SA"/>
        </w:rPr>
        <w:t xml:space="preserve">Sander </w:t>
      </w:r>
      <w:proofErr w:type="spellStart"/>
      <w:r w:rsidRPr="000E65C1">
        <w:rPr>
          <w:rFonts w:eastAsia="Times New Roman" w:cstheme="minorHAnsi"/>
          <w:i/>
          <w:lang w:val="en-GB" w:eastAsia="ar-SA"/>
        </w:rPr>
        <w:t>lucioperca</w:t>
      </w:r>
      <w:proofErr w:type="spellEnd"/>
      <w:r w:rsidRPr="000E65C1">
        <w:rPr>
          <w:rFonts w:eastAsia="Times New Roman" w:cstheme="minorHAnsi"/>
          <w:lang w:val="en-GB" w:eastAsia="ar-SA"/>
        </w:rPr>
        <w:t>) across native and newly colonized ranges suggests increasing admixture following invasions. Evolutionary Applications, 7:555-568.</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GB" w:eastAsia="ar-SA"/>
        </w:rPr>
        <w:t xml:space="preserve">133. </w:t>
      </w:r>
      <w:r w:rsidRPr="000E65C1">
        <w:rPr>
          <w:rFonts w:eastAsia="Times New Roman" w:cstheme="minorHAnsi"/>
          <w:b/>
          <w:smallCaps/>
          <w:lang w:val="en-GB" w:eastAsia="ar-SA"/>
        </w:rPr>
        <w:t>Arlinghaus, R</w:t>
      </w:r>
      <w:r w:rsidRPr="000E65C1">
        <w:rPr>
          <w:rFonts w:eastAsia="Times New Roman" w:cstheme="minorHAnsi"/>
          <w:smallCaps/>
          <w:lang w:val="en-GB" w:eastAsia="ar-SA"/>
        </w:rPr>
        <w:t xml:space="preserve">. 2014. </w:t>
      </w:r>
      <w:r w:rsidRPr="000E65C1">
        <w:rPr>
          <w:rFonts w:eastAsia="Times New Roman" w:cstheme="minorHAnsi"/>
          <w:lang w:val="en-GB" w:eastAsia="ar-SA"/>
        </w:rPr>
        <w:t xml:space="preserve">Are current research evaluation metrics causing a tragedy-of-the-scientific commons and the extinction of university-based fisheries programs? </w:t>
      </w:r>
      <w:r w:rsidRPr="000E65C1">
        <w:rPr>
          <w:rFonts w:eastAsia="Times New Roman" w:cstheme="minorHAnsi"/>
          <w:lang w:eastAsia="ar-SA"/>
        </w:rPr>
        <w:t>Fisheries, 39:212-215.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eastAsia="ar-SA"/>
        </w:rPr>
        <w:t xml:space="preserve">132. </w:t>
      </w:r>
      <w:proofErr w:type="spellStart"/>
      <w:r w:rsidRPr="000E65C1">
        <w:rPr>
          <w:rFonts w:eastAsia="Times New Roman" w:cstheme="minorHAnsi"/>
          <w:smallCaps/>
          <w:lang w:eastAsia="ar-SA"/>
        </w:rPr>
        <w:t>Stålhammar</w:t>
      </w:r>
      <w:proofErr w:type="spellEnd"/>
      <w:r w:rsidRPr="000E65C1">
        <w:rPr>
          <w:rFonts w:eastAsia="Times New Roman" w:cstheme="minorHAnsi"/>
          <w:smallCaps/>
          <w:lang w:eastAsia="ar-SA"/>
        </w:rPr>
        <w:t xml:space="preserve">, M., </w:t>
      </w:r>
      <w:r w:rsidRPr="000E65C1">
        <w:rPr>
          <w:rFonts w:eastAsia="Times New Roman" w:cstheme="minorHAnsi"/>
          <w:lang w:eastAsia="ar-SA"/>
        </w:rPr>
        <w:t xml:space="preserve">T. </w:t>
      </w:r>
      <w:proofErr w:type="spellStart"/>
      <w:r w:rsidRPr="000E65C1">
        <w:rPr>
          <w:rFonts w:eastAsia="Times New Roman" w:cstheme="minorHAnsi"/>
          <w:lang w:eastAsia="ar-SA"/>
        </w:rPr>
        <w:t>Fränstam</w:t>
      </w:r>
      <w:proofErr w:type="spellEnd"/>
      <w:r w:rsidRPr="000E65C1">
        <w:rPr>
          <w:rFonts w:eastAsia="Times New Roman" w:cstheme="minorHAnsi"/>
          <w:lang w:eastAsia="ar-SA"/>
        </w:rPr>
        <w:t xml:space="preserve">, J. Lindström, J. Höjesjö, </w:t>
      </w:r>
      <w:r w:rsidRPr="000E65C1">
        <w:rPr>
          <w:rFonts w:eastAsia="Times New Roman" w:cstheme="minorHAnsi"/>
          <w:b/>
          <w:smallCaps/>
          <w:lang w:eastAsia="ar-SA"/>
        </w:rPr>
        <w:t>R. Arlinghaus</w:t>
      </w:r>
      <w:r w:rsidRPr="000E65C1">
        <w:rPr>
          <w:rFonts w:eastAsia="Times New Roman" w:cstheme="minorHAnsi"/>
          <w:smallCaps/>
          <w:lang w:eastAsia="ar-SA"/>
        </w:rPr>
        <w:t xml:space="preserve">, P. A. Nilsson </w:t>
      </w:r>
      <w:r w:rsidRPr="000E65C1">
        <w:rPr>
          <w:rFonts w:eastAsia="Times New Roman" w:cstheme="minorHAnsi"/>
          <w:lang w:eastAsia="ar-SA"/>
        </w:rPr>
        <w:t xml:space="preserve">2014. </w:t>
      </w:r>
      <w:r w:rsidRPr="000E65C1">
        <w:rPr>
          <w:rFonts w:eastAsia="Times New Roman" w:cstheme="minorHAnsi"/>
          <w:lang w:val="en-GB" w:eastAsia="ar-SA"/>
        </w:rPr>
        <w:t>Effects of lure type, fish size and water temperature on hooking location and bleeding in northern pike (</w:t>
      </w:r>
      <w:proofErr w:type="spellStart"/>
      <w:r w:rsidRPr="000E65C1">
        <w:rPr>
          <w:rFonts w:eastAsia="Times New Roman" w:cstheme="minorHAnsi"/>
          <w:i/>
          <w:lang w:val="en-GB" w:eastAsia="ar-SA"/>
        </w:rPr>
        <w:t>Esox</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lucius</w:t>
      </w:r>
      <w:proofErr w:type="spellEnd"/>
      <w:r w:rsidRPr="000E65C1">
        <w:rPr>
          <w:rFonts w:eastAsia="Times New Roman" w:cstheme="minorHAnsi"/>
          <w:lang w:val="en-GB" w:eastAsia="ar-SA"/>
        </w:rPr>
        <w:t>) angled in the Baltic Sea. Fisheries Research, 157:165-169.</w:t>
      </w:r>
      <w:r w:rsidRPr="000E65C1">
        <w:rPr>
          <w:rFonts w:eastAsia="Times New Roman" w:cstheme="minorHAnsi"/>
          <w:i/>
          <w:lang w:val="en-GB" w:eastAsia="ar-SA"/>
        </w:rPr>
        <w:t xml:space="preserve"> </w:t>
      </w:r>
      <w:bookmarkStart w:id="3" w:name="OLE_LINK9"/>
      <w:bookmarkStart w:id="4" w:name="OLE_LINK10"/>
      <w:r w:rsidRPr="000E65C1">
        <w:rPr>
          <w:rFonts w:eastAsia="Times New Roman" w:cstheme="minorHAnsi"/>
          <w:i/>
          <w:lang w:val="en-GB" w:eastAsia="ar-SA"/>
        </w:rPr>
        <w:t>¥</w:t>
      </w:r>
      <w:bookmarkEnd w:id="3"/>
      <w:bookmarkEnd w:id="4"/>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 xml:space="preserve">131. Riepe, C., </w:t>
      </w:r>
      <w:r w:rsidRPr="000E65C1">
        <w:rPr>
          <w:rFonts w:eastAsia="Times New Roman" w:cstheme="minorHAnsi"/>
          <w:b/>
          <w:smallCaps/>
          <w:lang w:val="en-GB" w:eastAsia="ar-SA"/>
        </w:rPr>
        <w:t>R. Arlinghaus</w:t>
      </w:r>
      <w:r w:rsidRPr="000E65C1">
        <w:rPr>
          <w:rFonts w:eastAsia="Times New Roman" w:cstheme="minorHAnsi"/>
          <w:lang w:val="en-GB" w:eastAsia="ar-SA"/>
        </w:rPr>
        <w:t xml:space="preserve">. 2014. Explaining </w:t>
      </w:r>
      <w:proofErr w:type="spellStart"/>
      <w:r w:rsidRPr="000E65C1">
        <w:rPr>
          <w:rFonts w:eastAsia="Times New Roman" w:cstheme="minorHAnsi"/>
          <w:lang w:val="en-GB" w:eastAsia="ar-SA"/>
        </w:rPr>
        <w:t>antiangling</w:t>
      </w:r>
      <w:proofErr w:type="spellEnd"/>
      <w:r w:rsidRPr="000E65C1">
        <w:rPr>
          <w:rFonts w:eastAsia="Times New Roman" w:cstheme="minorHAnsi"/>
          <w:lang w:val="en-GB" w:eastAsia="ar-SA"/>
        </w:rPr>
        <w:t xml:space="preserve"> sentiments in the general population of Germany: an application of the cognitive hierarchy model. Human Dimensions of Wildlife, 19:371-390.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smallCaps/>
          <w:lang w:val="en-GB" w:eastAsia="ar-SA"/>
        </w:rPr>
      </w:pPr>
      <w:r w:rsidRPr="00D20EEB">
        <w:rPr>
          <w:rFonts w:eastAsia="Times New Roman" w:cstheme="minorHAnsi"/>
          <w:smallCaps/>
          <w:lang w:val="en-GB" w:eastAsia="ar-SA"/>
        </w:rPr>
        <w:t xml:space="preserve">130. Hühn, D., T. Klefoth, T. </w:t>
      </w:r>
      <w:proofErr w:type="spellStart"/>
      <w:r w:rsidRPr="00D20EEB">
        <w:rPr>
          <w:rFonts w:eastAsia="Times New Roman" w:cstheme="minorHAnsi"/>
          <w:smallCaps/>
          <w:lang w:val="en-GB" w:eastAsia="ar-SA"/>
        </w:rPr>
        <w:t>pagel</w:t>
      </w:r>
      <w:proofErr w:type="spellEnd"/>
      <w:r w:rsidRPr="00D20EEB">
        <w:rPr>
          <w:rFonts w:eastAsia="Times New Roman" w:cstheme="minorHAnsi"/>
          <w:smallCaps/>
          <w:lang w:val="en-GB" w:eastAsia="ar-SA"/>
        </w:rPr>
        <w:t xml:space="preserve">, P. </w:t>
      </w:r>
      <w:proofErr w:type="spellStart"/>
      <w:r w:rsidRPr="00D20EEB">
        <w:rPr>
          <w:rFonts w:eastAsia="Times New Roman" w:cstheme="minorHAnsi"/>
          <w:smallCaps/>
          <w:lang w:val="en-GB" w:eastAsia="ar-SA"/>
        </w:rPr>
        <w:t>Zajicek</w:t>
      </w:r>
      <w:proofErr w:type="spellEnd"/>
      <w:r w:rsidRPr="00D20EEB">
        <w:rPr>
          <w:rFonts w:eastAsia="Times New Roman" w:cstheme="minorHAnsi"/>
          <w:smallCaps/>
          <w:lang w:val="en-GB" w:eastAsia="ar-SA"/>
        </w:rPr>
        <w:t xml:space="preserve">, </w:t>
      </w:r>
      <w:r w:rsidRPr="00D20EEB">
        <w:rPr>
          <w:rFonts w:eastAsia="Times New Roman" w:cstheme="minorHAnsi"/>
          <w:b/>
          <w:smallCaps/>
          <w:lang w:val="en-GB" w:eastAsia="ar-SA"/>
        </w:rPr>
        <w:t>R. Arlinghaus</w:t>
      </w:r>
      <w:r w:rsidRPr="00D20EEB">
        <w:rPr>
          <w:rFonts w:eastAsia="Times New Roman" w:cstheme="minorHAnsi"/>
          <w:lang w:val="en-GB" w:eastAsia="ar-SA"/>
        </w:rPr>
        <w:t xml:space="preserve">. </w:t>
      </w:r>
      <w:r w:rsidRPr="000E65C1">
        <w:rPr>
          <w:rFonts w:eastAsia="Times New Roman" w:cstheme="minorHAnsi"/>
          <w:lang w:val="en-GB" w:eastAsia="ar-SA"/>
        </w:rPr>
        <w:t>2014. Impacts of external and surgery-based tagging techniques on small northern pike (</w:t>
      </w:r>
      <w:proofErr w:type="spellStart"/>
      <w:r w:rsidRPr="000E65C1">
        <w:rPr>
          <w:rFonts w:eastAsia="Times New Roman" w:cstheme="minorHAnsi"/>
          <w:i/>
          <w:lang w:val="en-GB" w:eastAsia="ar-SA"/>
        </w:rPr>
        <w:t>Esox</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lucius</w:t>
      </w:r>
      <w:proofErr w:type="spellEnd"/>
      <w:r w:rsidRPr="000E65C1">
        <w:rPr>
          <w:rFonts w:eastAsia="Times New Roman" w:cstheme="minorHAnsi"/>
          <w:lang w:val="en-GB" w:eastAsia="ar-SA"/>
        </w:rPr>
        <w:t xml:space="preserve"> L.) under field conditions. North American Journal of Fisheries Management, 34:322-334.</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i/>
          <w:lang w:val="en-GB" w:eastAsia="ar-SA"/>
        </w:rPr>
      </w:pPr>
      <w:r w:rsidRPr="000E65C1">
        <w:rPr>
          <w:rFonts w:eastAsia="Times New Roman" w:cstheme="minorHAnsi"/>
          <w:smallCaps/>
          <w:lang w:val="en-GB" w:eastAsia="ar-SA"/>
        </w:rPr>
        <w:t xml:space="preserve">129. Rapp, T., J. Hallermann, S.J. Cooke, S.K. Hetz, S. </w:t>
      </w:r>
      <w:proofErr w:type="spellStart"/>
      <w:r w:rsidRPr="000E65C1">
        <w:rPr>
          <w:rFonts w:eastAsia="Times New Roman" w:cstheme="minorHAnsi"/>
          <w:smallCaps/>
          <w:lang w:val="en-GB" w:eastAsia="ar-SA"/>
        </w:rPr>
        <w:t>Wuertz</w:t>
      </w:r>
      <w:proofErr w:type="spellEnd"/>
      <w:r w:rsidRPr="000E65C1">
        <w:rPr>
          <w:rFonts w:eastAsia="Times New Roman" w:cstheme="minorHAnsi"/>
          <w:smallCaps/>
          <w:lang w:val="en-GB" w:eastAsia="ar-SA"/>
        </w:rPr>
        <w:t xml:space="preserve">, </w:t>
      </w:r>
      <w:r w:rsidRPr="000E65C1">
        <w:rPr>
          <w:rFonts w:eastAsia="Times New Roman" w:cstheme="minorHAnsi"/>
          <w:b/>
          <w:smallCaps/>
          <w:lang w:val="en-GB" w:eastAsia="ar-SA"/>
        </w:rPr>
        <w:t>R. Arlinghaus</w:t>
      </w:r>
      <w:r w:rsidRPr="000E65C1">
        <w:rPr>
          <w:rFonts w:eastAsia="Times New Roman" w:cstheme="minorHAnsi"/>
          <w:lang w:val="en-GB" w:eastAsia="ar-SA"/>
        </w:rPr>
        <w:t xml:space="preserve">. 2014. Consequences of air exposure on the physiology and behaviour of caught-and-released common carp in the laboratory and under natural conditions. North American Journal of Fisheries Management, 34:232-246.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US" w:eastAsia="ar-SA"/>
        </w:rPr>
        <w:t xml:space="preserve">128. Emmrich, M., S. </w:t>
      </w:r>
      <w:proofErr w:type="spellStart"/>
      <w:r w:rsidRPr="000E65C1">
        <w:rPr>
          <w:rFonts w:eastAsia="Times New Roman" w:cstheme="minorHAnsi"/>
          <w:smallCaps/>
          <w:lang w:val="en-US" w:eastAsia="ar-SA"/>
        </w:rPr>
        <w:t>Schälicke</w:t>
      </w:r>
      <w:proofErr w:type="spellEnd"/>
      <w:r w:rsidRPr="000E65C1">
        <w:rPr>
          <w:rFonts w:eastAsia="Times New Roman" w:cstheme="minorHAnsi"/>
          <w:smallCaps/>
          <w:lang w:val="en-US" w:eastAsia="ar-SA"/>
        </w:rPr>
        <w:t xml:space="preserve">, D. Hühn, C. Lewin, </w:t>
      </w:r>
      <w:r w:rsidRPr="000E65C1">
        <w:rPr>
          <w:rFonts w:eastAsia="Times New Roman" w:cstheme="minorHAnsi"/>
          <w:b/>
          <w:smallCaps/>
          <w:lang w:val="en-US" w:eastAsia="ar-SA"/>
        </w:rPr>
        <w:t xml:space="preserve">R. Arlinghaus. </w:t>
      </w:r>
      <w:r w:rsidRPr="000E65C1">
        <w:rPr>
          <w:rFonts w:eastAsia="Times New Roman" w:cstheme="minorHAnsi"/>
          <w:smallCaps/>
          <w:lang w:val="en-GB" w:eastAsia="ar-SA"/>
        </w:rPr>
        <w:t>2014</w:t>
      </w:r>
      <w:r w:rsidRPr="000E65C1">
        <w:rPr>
          <w:rFonts w:eastAsia="Times New Roman" w:cstheme="minorHAnsi"/>
          <w:lang w:val="en-GB" w:eastAsia="ar-SA"/>
        </w:rPr>
        <w:t xml:space="preserve">. No differences between littoral fish community structure of small natural and gravel pit lakes in the northern German lowlands. </w:t>
      </w:r>
      <w:proofErr w:type="spellStart"/>
      <w:r w:rsidRPr="000E65C1">
        <w:rPr>
          <w:rFonts w:eastAsia="Times New Roman" w:cstheme="minorHAnsi"/>
          <w:lang w:val="en-GB" w:eastAsia="ar-SA"/>
        </w:rPr>
        <w:t>Limnologica</w:t>
      </w:r>
      <w:proofErr w:type="spellEnd"/>
      <w:r w:rsidRPr="000E65C1">
        <w:rPr>
          <w:rFonts w:eastAsia="Times New Roman" w:cstheme="minorHAnsi"/>
          <w:lang w:val="en-GB" w:eastAsia="ar-SA"/>
        </w:rPr>
        <w:t>, 46:84-93.</w:t>
      </w:r>
    </w:p>
    <w:p w:rsidR="00593744" w:rsidRPr="000E65C1" w:rsidRDefault="00B34A3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Pr>
          <w:rFonts w:eastAsia="Times New Roman" w:cstheme="minorHAnsi"/>
          <w:lang w:val="en-GB" w:eastAsia="ar-SA"/>
        </w:rPr>
        <w:t>+</w:t>
      </w:r>
      <w:r w:rsidR="00593744" w:rsidRPr="000E65C1">
        <w:rPr>
          <w:rFonts w:eastAsia="Times New Roman" w:cstheme="minorHAnsi"/>
          <w:lang w:val="en-GB" w:eastAsia="ar-SA"/>
        </w:rPr>
        <w:t xml:space="preserve">127. </w:t>
      </w:r>
      <w:r w:rsidR="00593744" w:rsidRPr="000E65C1">
        <w:rPr>
          <w:rFonts w:eastAsia="Times New Roman" w:cstheme="minorHAnsi"/>
          <w:smallCaps/>
          <w:lang w:val="en-GB" w:eastAsia="ar-SA"/>
        </w:rPr>
        <w:t xml:space="preserve">Rose, J.D., </w:t>
      </w:r>
      <w:r w:rsidR="00593744" w:rsidRPr="000E65C1">
        <w:rPr>
          <w:rFonts w:eastAsia="Times New Roman" w:cstheme="minorHAnsi"/>
          <w:b/>
          <w:smallCaps/>
          <w:lang w:val="en-GB" w:eastAsia="ar-SA"/>
        </w:rPr>
        <w:t>R. Arlinghaus</w:t>
      </w:r>
      <w:r w:rsidR="00593744" w:rsidRPr="000E65C1">
        <w:rPr>
          <w:rFonts w:eastAsia="Times New Roman" w:cstheme="minorHAnsi"/>
          <w:smallCaps/>
          <w:lang w:val="en-GB" w:eastAsia="ar-SA"/>
        </w:rPr>
        <w:t xml:space="preserve">, </w:t>
      </w:r>
      <w:r w:rsidR="00593744" w:rsidRPr="000E65C1">
        <w:rPr>
          <w:rFonts w:eastAsia="Times New Roman" w:cstheme="minorHAnsi"/>
          <w:bCs/>
          <w:smallCaps/>
          <w:lang w:val="en-GB" w:eastAsia="ar-SA"/>
        </w:rPr>
        <w:t>S.J. Cooke</w:t>
      </w:r>
      <w:r w:rsidR="00593744" w:rsidRPr="000E65C1">
        <w:rPr>
          <w:rFonts w:eastAsia="Times New Roman" w:cstheme="minorHAnsi"/>
          <w:smallCaps/>
          <w:lang w:val="en-GB" w:eastAsia="ar-SA"/>
        </w:rPr>
        <w:t xml:space="preserve">, B.K. </w:t>
      </w:r>
      <w:proofErr w:type="spellStart"/>
      <w:r w:rsidR="00593744" w:rsidRPr="000E65C1">
        <w:rPr>
          <w:rFonts w:eastAsia="Times New Roman" w:cstheme="minorHAnsi"/>
          <w:smallCaps/>
          <w:lang w:val="en-GB" w:eastAsia="ar-SA"/>
        </w:rPr>
        <w:t>Diggles</w:t>
      </w:r>
      <w:proofErr w:type="spellEnd"/>
      <w:r w:rsidR="00593744" w:rsidRPr="000E65C1">
        <w:rPr>
          <w:rFonts w:eastAsia="Times New Roman" w:cstheme="minorHAnsi"/>
          <w:smallCaps/>
          <w:lang w:val="en-GB" w:eastAsia="ar-SA"/>
        </w:rPr>
        <w:t xml:space="preserve">, W. </w:t>
      </w:r>
      <w:proofErr w:type="spellStart"/>
      <w:r w:rsidR="00593744" w:rsidRPr="000E65C1">
        <w:rPr>
          <w:rFonts w:eastAsia="Times New Roman" w:cstheme="minorHAnsi"/>
          <w:smallCaps/>
          <w:lang w:val="en-GB" w:eastAsia="ar-SA"/>
        </w:rPr>
        <w:t>Sawynok</w:t>
      </w:r>
      <w:proofErr w:type="spellEnd"/>
      <w:r w:rsidR="00593744" w:rsidRPr="000E65C1">
        <w:rPr>
          <w:rFonts w:eastAsia="Times New Roman" w:cstheme="minorHAnsi"/>
          <w:smallCaps/>
          <w:lang w:val="en-GB" w:eastAsia="ar-SA"/>
        </w:rPr>
        <w:t>, E.D. Stevens and C.D.L. Wynne</w:t>
      </w:r>
      <w:r w:rsidR="00593744" w:rsidRPr="000E65C1">
        <w:rPr>
          <w:rFonts w:eastAsia="Times New Roman" w:cstheme="minorHAnsi"/>
          <w:lang w:val="en-GB" w:eastAsia="ar-SA"/>
        </w:rPr>
        <w:t xml:space="preserve"> 2014. Do fish really feel pain? Fish and Fisheries, 15:97-133.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iCs/>
          <w:smallCaps/>
          <w:lang w:val="en-GB" w:eastAsia="ar-SA"/>
        </w:rPr>
        <w:t xml:space="preserve">126. </w:t>
      </w:r>
      <w:proofErr w:type="spellStart"/>
      <w:r w:rsidRPr="000E65C1">
        <w:rPr>
          <w:rFonts w:eastAsia="Times New Roman" w:cstheme="minorHAnsi"/>
          <w:iCs/>
          <w:smallCaps/>
          <w:lang w:val="en-GB" w:eastAsia="ar-SA"/>
        </w:rPr>
        <w:t>Laugen</w:t>
      </w:r>
      <w:proofErr w:type="spellEnd"/>
      <w:r w:rsidRPr="000E65C1">
        <w:rPr>
          <w:rFonts w:eastAsia="Times New Roman" w:cstheme="minorHAnsi"/>
          <w:iCs/>
          <w:smallCaps/>
          <w:lang w:val="en-GB" w:eastAsia="ar-SA"/>
        </w:rPr>
        <w:t xml:space="preserve">, A.T.,G. H. Engelhard, R. Whitlock, </w:t>
      </w:r>
      <w:r w:rsidRPr="000E65C1">
        <w:rPr>
          <w:rFonts w:eastAsia="Times New Roman" w:cstheme="minorHAnsi"/>
          <w:b/>
          <w:iCs/>
          <w:smallCaps/>
          <w:lang w:val="en-GB" w:eastAsia="ar-SA"/>
        </w:rPr>
        <w:t>R. Arlinghaus</w:t>
      </w:r>
      <w:bookmarkStart w:id="5" w:name="_Toc259373107"/>
      <w:r w:rsidRPr="000E65C1">
        <w:rPr>
          <w:rFonts w:eastAsia="Times New Roman" w:cstheme="minorHAnsi"/>
          <w:iCs/>
          <w:smallCaps/>
          <w:lang w:val="en-GB" w:eastAsia="ar-SA"/>
        </w:rPr>
        <w:t xml:space="preserve">, D.J. </w:t>
      </w:r>
      <w:proofErr w:type="spellStart"/>
      <w:r w:rsidRPr="000E65C1">
        <w:rPr>
          <w:rFonts w:eastAsia="Times New Roman" w:cstheme="minorHAnsi"/>
          <w:iCs/>
          <w:smallCaps/>
          <w:lang w:val="en-GB" w:eastAsia="ar-SA"/>
        </w:rPr>
        <w:t>Dankel</w:t>
      </w:r>
      <w:proofErr w:type="spellEnd"/>
      <w:r w:rsidRPr="000E65C1">
        <w:rPr>
          <w:rFonts w:eastAsia="Times New Roman" w:cstheme="minorHAnsi"/>
          <w:iCs/>
          <w:smallCaps/>
          <w:lang w:val="en-GB" w:eastAsia="ar-SA"/>
        </w:rPr>
        <w:t xml:space="preserve">, E.S. Dunlop, A.M. </w:t>
      </w:r>
      <w:proofErr w:type="spellStart"/>
      <w:r w:rsidRPr="000E65C1">
        <w:rPr>
          <w:rFonts w:eastAsia="Times New Roman" w:cstheme="minorHAnsi"/>
          <w:iCs/>
          <w:smallCaps/>
          <w:lang w:val="en-GB" w:eastAsia="ar-SA"/>
        </w:rPr>
        <w:t>Eikeset</w:t>
      </w:r>
      <w:proofErr w:type="spellEnd"/>
      <w:r w:rsidRPr="000E65C1">
        <w:rPr>
          <w:rFonts w:eastAsia="Times New Roman" w:cstheme="minorHAnsi"/>
          <w:iCs/>
          <w:smallCaps/>
          <w:lang w:val="en-GB" w:eastAsia="ar-SA"/>
        </w:rPr>
        <w:t xml:space="preserve">, K. Enberg, C. Jorgensen, S. Matsumura, S. </w:t>
      </w:r>
      <w:proofErr w:type="spellStart"/>
      <w:r w:rsidRPr="000E65C1">
        <w:rPr>
          <w:rFonts w:eastAsia="Times New Roman" w:cstheme="minorHAnsi"/>
          <w:iCs/>
          <w:smallCaps/>
          <w:lang w:val="en-GB" w:eastAsia="ar-SA"/>
        </w:rPr>
        <w:t>Nusslé</w:t>
      </w:r>
      <w:proofErr w:type="spellEnd"/>
      <w:r w:rsidRPr="000E65C1">
        <w:rPr>
          <w:rFonts w:eastAsia="Times New Roman" w:cstheme="minorHAnsi"/>
          <w:iCs/>
          <w:smallCaps/>
          <w:lang w:val="en-GB" w:eastAsia="ar-SA"/>
        </w:rPr>
        <w:t xml:space="preserve">, D. </w:t>
      </w:r>
      <w:proofErr w:type="spellStart"/>
      <w:r w:rsidRPr="000E65C1">
        <w:rPr>
          <w:rFonts w:eastAsia="Times New Roman" w:cstheme="minorHAnsi"/>
          <w:iCs/>
          <w:smallCaps/>
          <w:lang w:val="en-GB" w:eastAsia="ar-SA"/>
        </w:rPr>
        <w:t>Urbach</w:t>
      </w:r>
      <w:proofErr w:type="spellEnd"/>
      <w:r w:rsidRPr="000E65C1">
        <w:rPr>
          <w:rFonts w:eastAsia="Times New Roman" w:cstheme="minorHAnsi"/>
          <w:iCs/>
          <w:smallCaps/>
          <w:lang w:val="en-GB" w:eastAsia="ar-SA"/>
        </w:rPr>
        <w:t xml:space="preserve">, L. </w:t>
      </w:r>
      <w:proofErr w:type="spellStart"/>
      <w:r w:rsidRPr="000E65C1">
        <w:rPr>
          <w:rFonts w:eastAsia="Times New Roman" w:cstheme="minorHAnsi"/>
          <w:iCs/>
          <w:smallCaps/>
          <w:lang w:val="en-GB" w:eastAsia="ar-SA"/>
        </w:rPr>
        <w:t>Baulier</w:t>
      </w:r>
      <w:proofErr w:type="spellEnd"/>
      <w:r w:rsidRPr="000E65C1">
        <w:rPr>
          <w:rFonts w:eastAsia="Times New Roman" w:cstheme="minorHAnsi"/>
          <w:iCs/>
          <w:smallCaps/>
          <w:lang w:val="en-GB" w:eastAsia="ar-SA"/>
        </w:rPr>
        <w:t xml:space="preserve">, D.S. </w:t>
      </w:r>
      <w:proofErr w:type="spellStart"/>
      <w:r w:rsidRPr="000E65C1">
        <w:rPr>
          <w:rFonts w:eastAsia="Times New Roman" w:cstheme="minorHAnsi"/>
          <w:iCs/>
          <w:smallCaps/>
          <w:lang w:val="en-GB" w:eastAsia="ar-SA"/>
        </w:rPr>
        <w:t>Boukal</w:t>
      </w:r>
      <w:proofErr w:type="spellEnd"/>
      <w:r w:rsidRPr="000E65C1">
        <w:rPr>
          <w:rFonts w:eastAsia="Times New Roman" w:cstheme="minorHAnsi"/>
          <w:iCs/>
          <w:smallCaps/>
          <w:lang w:val="en-GB" w:eastAsia="ar-SA"/>
        </w:rPr>
        <w:t xml:space="preserve">, B. </w:t>
      </w:r>
      <w:proofErr w:type="spellStart"/>
      <w:r w:rsidRPr="000E65C1">
        <w:rPr>
          <w:rFonts w:eastAsia="Times New Roman" w:cstheme="minorHAnsi"/>
          <w:iCs/>
          <w:smallCaps/>
          <w:lang w:val="en-GB" w:eastAsia="ar-SA"/>
        </w:rPr>
        <w:t>Ernande</w:t>
      </w:r>
      <w:proofErr w:type="spellEnd"/>
      <w:r w:rsidRPr="000E65C1">
        <w:rPr>
          <w:rFonts w:eastAsia="Times New Roman" w:cstheme="minorHAnsi"/>
          <w:iCs/>
          <w:smallCaps/>
          <w:lang w:val="en-GB" w:eastAsia="ar-SA"/>
        </w:rPr>
        <w:t xml:space="preserve">, F.D. Johnston, F. </w:t>
      </w:r>
      <w:proofErr w:type="spellStart"/>
      <w:r w:rsidRPr="000E65C1">
        <w:rPr>
          <w:rFonts w:eastAsia="Times New Roman" w:cstheme="minorHAnsi"/>
          <w:iCs/>
          <w:smallCaps/>
          <w:lang w:val="en-GB" w:eastAsia="ar-SA"/>
        </w:rPr>
        <w:t>Mollet</w:t>
      </w:r>
      <w:proofErr w:type="spellEnd"/>
      <w:r w:rsidRPr="000E65C1">
        <w:rPr>
          <w:rFonts w:eastAsia="Times New Roman" w:cstheme="minorHAnsi"/>
          <w:iCs/>
          <w:smallCaps/>
          <w:lang w:val="en-GB" w:eastAsia="ar-SA"/>
        </w:rPr>
        <w:t xml:space="preserve">, H. Pardoe, N.O. </w:t>
      </w:r>
      <w:proofErr w:type="spellStart"/>
      <w:r w:rsidRPr="000E65C1">
        <w:rPr>
          <w:rFonts w:eastAsia="Times New Roman" w:cstheme="minorHAnsi"/>
          <w:iCs/>
          <w:smallCaps/>
          <w:lang w:val="en-GB" w:eastAsia="ar-SA"/>
        </w:rPr>
        <w:t>Therkildsen</w:t>
      </w:r>
      <w:proofErr w:type="spellEnd"/>
      <w:r w:rsidRPr="000E65C1">
        <w:rPr>
          <w:rFonts w:eastAsia="Times New Roman" w:cstheme="minorHAnsi"/>
          <w:iCs/>
          <w:smallCaps/>
          <w:lang w:val="en-GB" w:eastAsia="ar-SA"/>
        </w:rPr>
        <w:t xml:space="preserve">, S. Uusi-Heikkilä, A. </w:t>
      </w:r>
      <w:proofErr w:type="spellStart"/>
      <w:r w:rsidRPr="000E65C1">
        <w:rPr>
          <w:rFonts w:eastAsia="Times New Roman" w:cstheme="minorHAnsi"/>
          <w:iCs/>
          <w:smallCaps/>
          <w:lang w:val="en-GB" w:eastAsia="ar-SA"/>
        </w:rPr>
        <w:t>Vainikka</w:t>
      </w:r>
      <w:proofErr w:type="spellEnd"/>
      <w:r w:rsidRPr="000E65C1">
        <w:rPr>
          <w:rFonts w:eastAsia="Times New Roman" w:cstheme="minorHAnsi"/>
          <w:iCs/>
          <w:smallCaps/>
          <w:lang w:val="en-GB" w:eastAsia="ar-SA"/>
        </w:rPr>
        <w:t xml:space="preserve">, M. Heino, A.R. </w:t>
      </w:r>
      <w:proofErr w:type="spellStart"/>
      <w:r w:rsidRPr="000E65C1">
        <w:rPr>
          <w:rFonts w:eastAsia="Times New Roman" w:cstheme="minorHAnsi"/>
          <w:iCs/>
          <w:smallCaps/>
          <w:lang w:val="en-GB" w:eastAsia="ar-SA"/>
        </w:rPr>
        <w:t>Rijnsdorp</w:t>
      </w:r>
      <w:proofErr w:type="spellEnd"/>
      <w:r w:rsidRPr="000E65C1">
        <w:rPr>
          <w:rFonts w:eastAsia="Times New Roman" w:cstheme="minorHAnsi"/>
          <w:iCs/>
          <w:smallCaps/>
          <w:lang w:val="en-GB" w:eastAsia="ar-SA"/>
        </w:rPr>
        <w:t xml:space="preserve">, U. </w:t>
      </w:r>
      <w:proofErr w:type="spellStart"/>
      <w:r w:rsidRPr="000E65C1">
        <w:rPr>
          <w:rFonts w:eastAsia="Times New Roman" w:cstheme="minorHAnsi"/>
          <w:iCs/>
          <w:smallCaps/>
          <w:lang w:val="en-GB" w:eastAsia="ar-SA"/>
        </w:rPr>
        <w:t>Dieckmann</w:t>
      </w:r>
      <w:proofErr w:type="spellEnd"/>
      <w:r w:rsidRPr="000E65C1">
        <w:rPr>
          <w:rFonts w:eastAsia="Times New Roman" w:cstheme="minorHAnsi"/>
          <w:lang w:val="en-GB" w:eastAsia="ar-SA"/>
        </w:rPr>
        <w:t xml:space="preserve"> 2014. Evolutionary impact assessment: </w:t>
      </w:r>
      <w:r w:rsidRPr="000E65C1">
        <w:rPr>
          <w:rFonts w:eastAsia="Times New Roman" w:cstheme="minorHAnsi"/>
          <w:lang w:val="en-GB" w:eastAsia="ar-SA"/>
        </w:rPr>
        <w:lastRenderedPageBreak/>
        <w:t>Accounting for evolutionary consequences of fishing in an ecosystem approach to fisheries management</w:t>
      </w:r>
      <w:bookmarkEnd w:id="5"/>
      <w:r w:rsidRPr="000E65C1">
        <w:rPr>
          <w:rFonts w:eastAsia="Times New Roman" w:cstheme="minorHAnsi"/>
          <w:lang w:val="en-GB" w:eastAsia="ar-SA"/>
        </w:rPr>
        <w:t>. Fish and Fisheries, 15:65-96.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125. </w:t>
      </w:r>
      <w:proofErr w:type="spellStart"/>
      <w:r w:rsidRPr="000E65C1">
        <w:rPr>
          <w:rFonts w:eastAsia="Times New Roman" w:cstheme="minorHAnsi"/>
          <w:smallCaps/>
          <w:lang w:val="en-GB" w:eastAsia="ar-SA"/>
        </w:rPr>
        <w:t>Zajicek</w:t>
      </w:r>
      <w:proofErr w:type="spellEnd"/>
      <w:r w:rsidRPr="000E65C1">
        <w:rPr>
          <w:rFonts w:eastAsia="Times New Roman" w:cstheme="minorHAnsi"/>
          <w:smallCaps/>
          <w:lang w:val="en-GB" w:eastAsia="ar-SA"/>
        </w:rPr>
        <w:t xml:space="preserve">, P., T. Klefoth, T. Mehner, </w:t>
      </w:r>
      <w:r w:rsidRPr="000E65C1">
        <w:rPr>
          <w:rFonts w:eastAsia="Times New Roman" w:cstheme="minorHAnsi"/>
          <w:b/>
          <w:smallCaps/>
          <w:lang w:val="en-GB" w:eastAsia="ar-SA"/>
        </w:rPr>
        <w:t>R. Arlinghaus</w:t>
      </w:r>
      <w:r w:rsidRPr="000E65C1">
        <w:rPr>
          <w:rFonts w:eastAsia="Times New Roman" w:cstheme="minorHAnsi"/>
          <w:b/>
          <w:lang w:val="en-GB" w:eastAsia="ar-SA"/>
        </w:rPr>
        <w:t>.</w:t>
      </w:r>
      <w:r w:rsidRPr="000E65C1">
        <w:rPr>
          <w:rFonts w:eastAsia="Times New Roman" w:cstheme="minorHAnsi"/>
          <w:lang w:val="en-GB" w:eastAsia="ar-SA"/>
        </w:rPr>
        <w:t xml:space="preserve"> 2013. Mapping and visualization of habitat structure (depth and submerged macrophytes) in relation to habitat choice of pike (</w:t>
      </w:r>
      <w:proofErr w:type="spellStart"/>
      <w:r w:rsidRPr="000E65C1">
        <w:rPr>
          <w:rFonts w:eastAsia="Times New Roman" w:cstheme="minorHAnsi"/>
          <w:i/>
          <w:lang w:val="en-GB" w:eastAsia="ar-SA"/>
        </w:rPr>
        <w:t>Esox</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lucius</w:t>
      </w:r>
      <w:proofErr w:type="spellEnd"/>
      <w:r w:rsidRPr="000E65C1">
        <w:rPr>
          <w:rFonts w:eastAsia="Times New Roman" w:cstheme="minorHAnsi"/>
          <w:lang w:val="en-GB" w:eastAsia="ar-SA"/>
        </w:rPr>
        <w:t xml:space="preserve">) in a natural lake. </w:t>
      </w:r>
      <w:proofErr w:type="spellStart"/>
      <w:r w:rsidRPr="000E65C1">
        <w:rPr>
          <w:rFonts w:eastAsia="Times New Roman" w:cstheme="minorHAnsi"/>
          <w:lang w:val="en-GB" w:eastAsia="ar-SA"/>
        </w:rPr>
        <w:t>Gis.Science</w:t>
      </w:r>
      <w:proofErr w:type="spellEnd"/>
      <w:r w:rsidRPr="000E65C1">
        <w:rPr>
          <w:rFonts w:eastAsia="Times New Roman" w:cstheme="minorHAnsi"/>
          <w:lang w:val="en-GB" w:eastAsia="ar-SA"/>
        </w:rPr>
        <w:t>, 26:137-147.</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smallCaps/>
          <w:lang w:val="en-GB" w:eastAsia="ar-SA"/>
        </w:rPr>
      </w:pPr>
      <w:r w:rsidRPr="000E65C1">
        <w:rPr>
          <w:rFonts w:eastAsia="Times New Roman" w:cstheme="minorHAnsi"/>
          <w:smallCaps/>
          <w:lang w:val="en-GB" w:eastAsia="ar-SA"/>
        </w:rPr>
        <w:t xml:space="preserve">124. </w:t>
      </w:r>
      <w:proofErr w:type="spellStart"/>
      <w:r w:rsidRPr="000E65C1">
        <w:rPr>
          <w:rFonts w:eastAsia="Times New Roman" w:cstheme="minorHAnsi"/>
          <w:smallCaps/>
          <w:lang w:val="en-GB" w:eastAsia="ar-SA"/>
        </w:rPr>
        <w:t>Daedlow</w:t>
      </w:r>
      <w:proofErr w:type="spellEnd"/>
      <w:r w:rsidRPr="000E65C1">
        <w:rPr>
          <w:rFonts w:eastAsia="Times New Roman" w:cstheme="minorHAnsi"/>
          <w:smallCaps/>
          <w:lang w:val="en-GB" w:eastAsia="ar-SA"/>
        </w:rPr>
        <w:t xml:space="preserve">, K., V. Beckmann, M. Schlüter,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2013. </w:t>
      </w:r>
      <w:r w:rsidRPr="000E65C1">
        <w:rPr>
          <w:rFonts w:eastAsia="Times New Roman" w:cstheme="minorHAnsi"/>
          <w:lang w:val="en-GB" w:eastAsia="ar-SA"/>
        </w:rPr>
        <w:t>Explaining institutional persistence, adaptation, and transformation in East German recreational fisheries governance after the German reunification in 1990. Ecological Economics, 96:36-50.</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 xml:space="preserve">123. Ferter, K., M. S. Weltersbach, H. V. Strehlow, J. H. Vølstad, J. Alós, </w:t>
      </w:r>
      <w:r w:rsidRPr="000E65C1">
        <w:rPr>
          <w:rFonts w:eastAsia="Times New Roman" w:cstheme="minorHAnsi"/>
          <w:b/>
          <w:smallCaps/>
          <w:lang w:val="en-GB" w:eastAsia="ar-SA"/>
        </w:rPr>
        <w:t xml:space="preserve">R. </w:t>
      </w:r>
      <w:proofErr w:type="spellStart"/>
      <w:r w:rsidRPr="000E65C1">
        <w:rPr>
          <w:rFonts w:eastAsia="Times New Roman" w:cstheme="minorHAnsi"/>
          <w:b/>
          <w:smallCaps/>
          <w:lang w:val="en-GB" w:eastAsia="ar-SA"/>
        </w:rPr>
        <w:t>Alinghaus</w:t>
      </w:r>
      <w:proofErr w:type="spellEnd"/>
      <w:r w:rsidRPr="000E65C1">
        <w:rPr>
          <w:rFonts w:eastAsia="Times New Roman" w:cstheme="minorHAnsi"/>
          <w:smallCaps/>
          <w:lang w:val="en-GB" w:eastAsia="ar-SA"/>
        </w:rPr>
        <w:t xml:space="preserve">, M. Armstrong, M. Dorow, M. de Graaf, T. van der </w:t>
      </w:r>
      <w:proofErr w:type="spellStart"/>
      <w:r w:rsidRPr="000E65C1">
        <w:rPr>
          <w:rFonts w:eastAsia="Times New Roman" w:cstheme="minorHAnsi"/>
          <w:smallCaps/>
          <w:lang w:val="en-GB" w:eastAsia="ar-SA"/>
        </w:rPr>
        <w:t>Hammen</w:t>
      </w:r>
      <w:proofErr w:type="spellEnd"/>
      <w:r w:rsidRPr="000E65C1">
        <w:rPr>
          <w:rFonts w:eastAsia="Times New Roman" w:cstheme="minorHAnsi"/>
          <w:smallCaps/>
          <w:lang w:val="en-GB" w:eastAsia="ar-SA"/>
        </w:rPr>
        <w:t xml:space="preserve">, K. Hyder, H. </w:t>
      </w:r>
      <w:proofErr w:type="spellStart"/>
      <w:r w:rsidRPr="000E65C1">
        <w:rPr>
          <w:rFonts w:eastAsia="Times New Roman" w:cstheme="minorHAnsi"/>
          <w:smallCaps/>
          <w:lang w:val="en-GB" w:eastAsia="ar-SA"/>
        </w:rPr>
        <w:t>Levrel</w:t>
      </w:r>
      <w:proofErr w:type="spellEnd"/>
      <w:r w:rsidRPr="000E65C1">
        <w:rPr>
          <w:rFonts w:eastAsia="Times New Roman" w:cstheme="minorHAnsi"/>
          <w:smallCaps/>
          <w:lang w:val="en-GB" w:eastAsia="ar-SA"/>
        </w:rPr>
        <w:t xml:space="preserve">, A. </w:t>
      </w:r>
      <w:proofErr w:type="spellStart"/>
      <w:r w:rsidRPr="000E65C1">
        <w:rPr>
          <w:rFonts w:eastAsia="Times New Roman" w:cstheme="minorHAnsi"/>
          <w:smallCaps/>
          <w:lang w:val="en-GB" w:eastAsia="ar-SA"/>
        </w:rPr>
        <w:t>Paulrud</w:t>
      </w:r>
      <w:proofErr w:type="spellEnd"/>
      <w:r w:rsidRPr="000E65C1">
        <w:rPr>
          <w:rFonts w:eastAsia="Times New Roman" w:cstheme="minorHAnsi"/>
          <w:smallCaps/>
          <w:lang w:val="en-GB" w:eastAsia="ar-SA"/>
        </w:rPr>
        <w:t xml:space="preserve">, K. Radtke, D. Rocklin, C. R. </w:t>
      </w:r>
      <w:proofErr w:type="spellStart"/>
      <w:r w:rsidRPr="000E65C1">
        <w:rPr>
          <w:rFonts w:eastAsia="Times New Roman" w:cstheme="minorHAnsi"/>
          <w:smallCaps/>
          <w:lang w:val="en-GB" w:eastAsia="ar-SA"/>
        </w:rPr>
        <w:t>Sparrevohn</w:t>
      </w:r>
      <w:proofErr w:type="spellEnd"/>
      <w:r w:rsidRPr="000E65C1">
        <w:rPr>
          <w:rFonts w:eastAsia="Times New Roman" w:cstheme="minorHAnsi"/>
          <w:smallCaps/>
          <w:lang w:val="en-GB" w:eastAsia="ar-SA"/>
        </w:rPr>
        <w:t xml:space="preserve">, P. Veiga. 2013. </w:t>
      </w:r>
      <w:r w:rsidRPr="000E65C1">
        <w:rPr>
          <w:rFonts w:eastAsia="Times New Roman" w:cstheme="minorHAnsi"/>
          <w:lang w:val="en-GB" w:eastAsia="ar-SA"/>
        </w:rPr>
        <w:t>Unexpectedly high catch-and-release rates in European marine recreational fisheries: implications for science and management. ICES Journal of Marine Science, 70:1319-1329.</w:t>
      </w:r>
    </w:p>
    <w:p w:rsidR="00593744" w:rsidRPr="000E65C1" w:rsidRDefault="00B34A34" w:rsidP="00593744">
      <w:pPr>
        <w:suppressAutoHyphens/>
        <w:overflowPunct w:val="0"/>
        <w:autoSpaceDE w:val="0"/>
        <w:spacing w:before="159" w:after="0" w:line="240" w:lineRule="auto"/>
        <w:ind w:left="1208" w:hanging="1208"/>
        <w:textAlignment w:val="baseline"/>
        <w:rPr>
          <w:rFonts w:eastAsia="Times New Roman" w:cstheme="minorHAnsi"/>
          <w:smallCaps/>
          <w:lang w:val="en-GB" w:eastAsia="ar-SA"/>
        </w:rPr>
      </w:pPr>
      <w:r w:rsidRPr="00DD4650">
        <w:rPr>
          <w:rFonts w:eastAsia="Times New Roman" w:cstheme="minorHAnsi"/>
          <w:lang w:val="en-GB" w:eastAsia="ar-SA"/>
        </w:rPr>
        <w:t>+</w:t>
      </w:r>
      <w:r w:rsidR="00593744" w:rsidRPr="00DD4650">
        <w:rPr>
          <w:rFonts w:eastAsia="Times New Roman" w:cstheme="minorHAnsi"/>
          <w:lang w:val="en-GB" w:eastAsia="ar-SA"/>
        </w:rPr>
        <w:t xml:space="preserve">122. </w:t>
      </w:r>
      <w:r w:rsidR="00593744" w:rsidRPr="00DD4650">
        <w:rPr>
          <w:rFonts w:eastAsia="Times New Roman" w:cstheme="minorHAnsi"/>
          <w:smallCaps/>
          <w:lang w:val="en-GB" w:eastAsia="ar-SA"/>
        </w:rPr>
        <w:t xml:space="preserve">Krause, J., S. Krause, </w:t>
      </w:r>
      <w:r w:rsidR="00593744" w:rsidRPr="00DD4650">
        <w:rPr>
          <w:rFonts w:eastAsia="Times New Roman" w:cstheme="minorHAnsi"/>
          <w:b/>
          <w:smallCaps/>
          <w:lang w:val="en-GB" w:eastAsia="ar-SA"/>
        </w:rPr>
        <w:t>R</w:t>
      </w:r>
      <w:r w:rsidR="00593744" w:rsidRPr="00DD4650">
        <w:rPr>
          <w:rFonts w:eastAsia="Times New Roman" w:cstheme="minorHAnsi"/>
          <w:smallCaps/>
          <w:lang w:val="en-GB" w:eastAsia="ar-SA"/>
        </w:rPr>
        <w:t xml:space="preserve">. </w:t>
      </w:r>
      <w:r w:rsidR="00593744" w:rsidRPr="00DD4650">
        <w:rPr>
          <w:rFonts w:eastAsia="Times New Roman" w:cstheme="minorHAnsi"/>
          <w:b/>
          <w:smallCaps/>
          <w:lang w:val="en-GB" w:eastAsia="ar-SA"/>
        </w:rPr>
        <w:t xml:space="preserve">Arlinghaus, </w:t>
      </w:r>
      <w:r w:rsidR="00593744" w:rsidRPr="00DD4650">
        <w:rPr>
          <w:rFonts w:eastAsia="Times New Roman" w:cstheme="minorHAnsi"/>
          <w:smallCaps/>
          <w:lang w:val="en-GB" w:eastAsia="ar-SA"/>
        </w:rPr>
        <w:t xml:space="preserve">I. </w:t>
      </w:r>
      <w:proofErr w:type="spellStart"/>
      <w:r w:rsidR="00593744" w:rsidRPr="00DD4650">
        <w:rPr>
          <w:rFonts w:eastAsia="Times New Roman" w:cstheme="minorHAnsi"/>
          <w:smallCaps/>
          <w:lang w:val="en-GB" w:eastAsia="ar-SA"/>
        </w:rPr>
        <w:t>Psorakis</w:t>
      </w:r>
      <w:proofErr w:type="spellEnd"/>
      <w:r w:rsidR="00593744" w:rsidRPr="00DD4650">
        <w:rPr>
          <w:rFonts w:eastAsia="Times New Roman" w:cstheme="minorHAnsi"/>
          <w:smallCaps/>
          <w:lang w:val="en-GB" w:eastAsia="ar-SA"/>
        </w:rPr>
        <w:t xml:space="preserve">, S. Roberts, C. Rutz. </w:t>
      </w:r>
      <w:r w:rsidR="00593744" w:rsidRPr="00DD4650">
        <w:rPr>
          <w:rFonts w:eastAsia="Times New Roman" w:cstheme="minorHAnsi"/>
          <w:lang w:val="en-GB" w:eastAsia="ar-SA"/>
        </w:rPr>
        <w:t xml:space="preserve">2013. </w:t>
      </w:r>
      <w:r w:rsidR="00593744" w:rsidRPr="000E65C1">
        <w:rPr>
          <w:rFonts w:eastAsia="Times New Roman" w:cstheme="minorHAnsi"/>
          <w:lang w:val="en-GB" w:eastAsia="ar-SA"/>
        </w:rPr>
        <w:t>Reality mining of animal social systems. Trends in Ecology and Evolution, 28:441-451.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 xml:space="preserve">121. Klefoth, T., C. Skov, K. Aarestrup,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2013. </w:t>
      </w:r>
      <w:r w:rsidRPr="000E65C1">
        <w:rPr>
          <w:rFonts w:eastAsia="Times New Roman" w:cstheme="minorHAnsi"/>
          <w:lang w:val="en-GB" w:eastAsia="ar-SA"/>
        </w:rPr>
        <w:t>Reliability of non-lethal assessment methods of body composition and energetic status exemplified by applications to eel (</w:t>
      </w:r>
      <w:r w:rsidRPr="000E65C1">
        <w:rPr>
          <w:rFonts w:eastAsia="Times New Roman" w:cstheme="minorHAnsi"/>
          <w:i/>
          <w:lang w:val="en-GB" w:eastAsia="ar-SA"/>
        </w:rPr>
        <w:t xml:space="preserve">Anguilla </w:t>
      </w:r>
      <w:proofErr w:type="spellStart"/>
      <w:r w:rsidRPr="000E65C1">
        <w:rPr>
          <w:rFonts w:eastAsia="Times New Roman" w:cstheme="minorHAnsi"/>
          <w:i/>
          <w:lang w:val="en-GB" w:eastAsia="ar-SA"/>
        </w:rPr>
        <w:t>anguilla</w:t>
      </w:r>
      <w:proofErr w:type="spellEnd"/>
      <w:r w:rsidRPr="000E65C1">
        <w:rPr>
          <w:rFonts w:eastAsia="Times New Roman" w:cstheme="minorHAnsi"/>
          <w:lang w:val="en-GB" w:eastAsia="ar-SA"/>
        </w:rPr>
        <w:t>) and carp (</w:t>
      </w:r>
      <w:r w:rsidRPr="000E65C1">
        <w:rPr>
          <w:rFonts w:eastAsia="Times New Roman" w:cstheme="minorHAnsi"/>
          <w:i/>
          <w:lang w:val="en-GB" w:eastAsia="ar-SA"/>
        </w:rPr>
        <w:t xml:space="preserve">Cyprinus </w:t>
      </w:r>
      <w:proofErr w:type="spellStart"/>
      <w:r w:rsidRPr="000E65C1">
        <w:rPr>
          <w:rFonts w:eastAsia="Times New Roman" w:cstheme="minorHAnsi"/>
          <w:i/>
          <w:lang w:val="en-GB" w:eastAsia="ar-SA"/>
        </w:rPr>
        <w:t>carpio</w:t>
      </w:r>
      <w:proofErr w:type="spellEnd"/>
      <w:r w:rsidRPr="000E65C1">
        <w:rPr>
          <w:rFonts w:eastAsia="Times New Roman" w:cstheme="minorHAnsi"/>
          <w:lang w:val="en-GB" w:eastAsia="ar-SA"/>
        </w:rPr>
        <w:t>). Fisheries Research, 146:18-26.</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iCs/>
          <w:lang w:val="en-GB" w:eastAsia="ar-SA"/>
        </w:rPr>
      </w:pPr>
      <w:r w:rsidRPr="000E65C1">
        <w:rPr>
          <w:rFonts w:eastAsia="Times New Roman" w:cstheme="minorHAnsi"/>
          <w:lang w:val="en-GB" w:eastAsia="ar-SA"/>
        </w:rPr>
        <w:t xml:space="preserve">120. </w:t>
      </w:r>
      <w:r w:rsidRPr="000E65C1">
        <w:rPr>
          <w:rFonts w:eastAsia="Times New Roman" w:cstheme="minorHAnsi"/>
          <w:smallCaps/>
          <w:lang w:val="en-GB" w:eastAsia="ar-SA"/>
        </w:rPr>
        <w:t xml:space="preserve">Heino, M., L. </w:t>
      </w:r>
      <w:proofErr w:type="spellStart"/>
      <w:r w:rsidRPr="000E65C1">
        <w:rPr>
          <w:rFonts w:eastAsia="Times New Roman" w:cstheme="minorHAnsi"/>
          <w:smallCaps/>
          <w:lang w:val="en-GB" w:eastAsia="ar-SA"/>
        </w:rPr>
        <w:t>Baulier</w:t>
      </w:r>
      <w:proofErr w:type="spellEnd"/>
      <w:r w:rsidRPr="000E65C1">
        <w:rPr>
          <w:rFonts w:eastAsia="Times New Roman" w:cstheme="minorHAnsi"/>
          <w:smallCaps/>
          <w:lang w:val="en-GB" w:eastAsia="ar-SA"/>
        </w:rPr>
        <w:t xml:space="preserve">, D.S. </w:t>
      </w:r>
      <w:proofErr w:type="spellStart"/>
      <w:r w:rsidRPr="000E65C1">
        <w:rPr>
          <w:rFonts w:eastAsia="Times New Roman" w:cstheme="minorHAnsi"/>
          <w:smallCaps/>
          <w:lang w:val="en-GB" w:eastAsia="ar-SA"/>
        </w:rPr>
        <w:t>Boukal</w:t>
      </w:r>
      <w:proofErr w:type="spellEnd"/>
      <w:r w:rsidRPr="000E65C1">
        <w:rPr>
          <w:rFonts w:eastAsia="Times New Roman" w:cstheme="minorHAnsi"/>
          <w:smallCaps/>
          <w:lang w:val="en-GB" w:eastAsia="ar-SA"/>
        </w:rPr>
        <w:t xml:space="preserve">, B. </w:t>
      </w:r>
      <w:proofErr w:type="spellStart"/>
      <w:r w:rsidRPr="000E65C1">
        <w:rPr>
          <w:rFonts w:eastAsia="Times New Roman" w:cstheme="minorHAnsi"/>
          <w:smallCaps/>
          <w:lang w:val="en-GB" w:eastAsia="ar-SA"/>
        </w:rPr>
        <w:t>Ernande</w:t>
      </w:r>
      <w:proofErr w:type="spellEnd"/>
      <w:r w:rsidRPr="000E65C1">
        <w:rPr>
          <w:rFonts w:eastAsia="Times New Roman" w:cstheme="minorHAnsi"/>
          <w:smallCaps/>
          <w:lang w:val="en-GB" w:eastAsia="ar-SA"/>
        </w:rPr>
        <w:t xml:space="preserve">, F.D. Johnston, F. </w:t>
      </w:r>
      <w:proofErr w:type="spellStart"/>
      <w:r w:rsidRPr="000E65C1">
        <w:rPr>
          <w:rFonts w:eastAsia="Times New Roman" w:cstheme="minorHAnsi"/>
          <w:smallCaps/>
          <w:lang w:val="en-GB" w:eastAsia="ar-SA"/>
        </w:rPr>
        <w:t>Mollet</w:t>
      </w:r>
      <w:proofErr w:type="spellEnd"/>
      <w:r w:rsidRPr="000E65C1">
        <w:rPr>
          <w:rFonts w:eastAsia="Times New Roman" w:cstheme="minorHAnsi"/>
          <w:smallCaps/>
          <w:lang w:val="en-GB" w:eastAsia="ar-SA"/>
        </w:rPr>
        <w:t xml:space="preserve">, H. Pardoe, N.O. </w:t>
      </w:r>
      <w:proofErr w:type="spellStart"/>
      <w:r w:rsidRPr="000E65C1">
        <w:rPr>
          <w:rFonts w:eastAsia="Times New Roman" w:cstheme="minorHAnsi"/>
          <w:smallCaps/>
          <w:lang w:val="en-GB" w:eastAsia="ar-SA"/>
        </w:rPr>
        <w:t>Therkildsen</w:t>
      </w:r>
      <w:proofErr w:type="spellEnd"/>
      <w:r w:rsidRPr="000E65C1">
        <w:rPr>
          <w:rFonts w:eastAsia="Times New Roman" w:cstheme="minorHAnsi"/>
          <w:smallCaps/>
          <w:lang w:val="en-GB" w:eastAsia="ar-SA"/>
        </w:rPr>
        <w:t xml:space="preserve">, S. Uusi-Heikkilä, A. </w:t>
      </w:r>
      <w:proofErr w:type="spellStart"/>
      <w:r w:rsidRPr="000E65C1">
        <w:rPr>
          <w:rFonts w:eastAsia="Times New Roman" w:cstheme="minorHAnsi"/>
          <w:smallCaps/>
          <w:lang w:val="en-GB" w:eastAsia="ar-SA"/>
        </w:rPr>
        <w:t>Vainikka</w:t>
      </w:r>
      <w:proofErr w:type="spellEnd"/>
      <w:r w:rsidRPr="000E65C1">
        <w:rPr>
          <w:rFonts w:eastAsia="Times New Roman" w:cstheme="minorHAnsi"/>
          <w:smallCaps/>
          <w:lang w:val="en-GB" w:eastAsia="ar-SA"/>
        </w:rPr>
        <w:t xml:space="preserve">,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D.J. </w:t>
      </w:r>
      <w:proofErr w:type="spellStart"/>
      <w:r w:rsidRPr="000E65C1">
        <w:rPr>
          <w:rFonts w:eastAsia="Times New Roman" w:cstheme="minorHAnsi"/>
          <w:smallCaps/>
          <w:lang w:val="en-GB" w:eastAsia="ar-SA"/>
        </w:rPr>
        <w:t>Dankel</w:t>
      </w:r>
      <w:proofErr w:type="spellEnd"/>
      <w:r w:rsidRPr="000E65C1">
        <w:rPr>
          <w:rFonts w:eastAsia="Times New Roman" w:cstheme="minorHAnsi"/>
          <w:smallCaps/>
          <w:lang w:val="en-GB" w:eastAsia="ar-SA"/>
        </w:rPr>
        <w:t xml:space="preserve">, E.S. Dunlop, A.M. </w:t>
      </w:r>
      <w:proofErr w:type="spellStart"/>
      <w:r w:rsidRPr="000E65C1">
        <w:rPr>
          <w:rFonts w:eastAsia="Times New Roman" w:cstheme="minorHAnsi"/>
          <w:smallCaps/>
          <w:lang w:val="en-GB" w:eastAsia="ar-SA"/>
        </w:rPr>
        <w:t>Eikeset</w:t>
      </w:r>
      <w:proofErr w:type="spellEnd"/>
      <w:r w:rsidRPr="000E65C1">
        <w:rPr>
          <w:rFonts w:eastAsia="Times New Roman" w:cstheme="minorHAnsi"/>
          <w:smallCaps/>
          <w:lang w:val="en-GB" w:eastAsia="ar-SA"/>
        </w:rPr>
        <w:t xml:space="preserve">, K. Enberg, G.H. Engelhard, C. </w:t>
      </w:r>
      <w:proofErr w:type="spellStart"/>
      <w:r w:rsidRPr="000E65C1">
        <w:rPr>
          <w:rFonts w:eastAsia="Times New Roman" w:cstheme="minorHAnsi"/>
          <w:smallCaps/>
          <w:lang w:val="en-GB" w:eastAsia="ar-SA"/>
        </w:rPr>
        <w:t>Jörgensen</w:t>
      </w:r>
      <w:proofErr w:type="spellEnd"/>
      <w:r w:rsidRPr="000E65C1">
        <w:rPr>
          <w:rFonts w:eastAsia="Times New Roman" w:cstheme="minorHAnsi"/>
          <w:smallCaps/>
          <w:lang w:val="en-GB" w:eastAsia="ar-SA"/>
        </w:rPr>
        <w:t xml:space="preserve">, A.T. </w:t>
      </w:r>
      <w:proofErr w:type="spellStart"/>
      <w:r w:rsidRPr="000E65C1">
        <w:rPr>
          <w:rFonts w:eastAsia="Times New Roman" w:cstheme="minorHAnsi"/>
          <w:smallCaps/>
          <w:lang w:val="en-GB" w:eastAsia="ar-SA"/>
        </w:rPr>
        <w:t>Laugen</w:t>
      </w:r>
      <w:proofErr w:type="spellEnd"/>
      <w:r w:rsidRPr="000E65C1">
        <w:rPr>
          <w:rFonts w:eastAsia="Times New Roman" w:cstheme="minorHAnsi"/>
          <w:smallCaps/>
          <w:lang w:val="en-GB" w:eastAsia="ar-SA"/>
        </w:rPr>
        <w:t xml:space="preserve">, S. Matsumura, S. </w:t>
      </w:r>
      <w:proofErr w:type="spellStart"/>
      <w:r w:rsidRPr="000E65C1">
        <w:rPr>
          <w:rFonts w:eastAsia="Times New Roman" w:cstheme="minorHAnsi"/>
          <w:smallCaps/>
          <w:lang w:val="en-GB" w:eastAsia="ar-SA"/>
        </w:rPr>
        <w:t>Nusslé</w:t>
      </w:r>
      <w:proofErr w:type="spellEnd"/>
      <w:r w:rsidRPr="000E65C1">
        <w:rPr>
          <w:rFonts w:eastAsia="Times New Roman" w:cstheme="minorHAnsi"/>
          <w:smallCaps/>
          <w:lang w:val="en-GB" w:eastAsia="ar-SA"/>
        </w:rPr>
        <w:t xml:space="preserve">, D. </w:t>
      </w:r>
      <w:proofErr w:type="spellStart"/>
      <w:r w:rsidRPr="000E65C1">
        <w:rPr>
          <w:rFonts w:eastAsia="Times New Roman" w:cstheme="minorHAnsi"/>
          <w:smallCaps/>
          <w:lang w:val="en-GB" w:eastAsia="ar-SA"/>
        </w:rPr>
        <w:t>Urbach</w:t>
      </w:r>
      <w:proofErr w:type="spellEnd"/>
      <w:r w:rsidRPr="000E65C1">
        <w:rPr>
          <w:rFonts w:eastAsia="Times New Roman" w:cstheme="minorHAnsi"/>
          <w:smallCaps/>
          <w:lang w:val="en-GB" w:eastAsia="ar-SA"/>
        </w:rPr>
        <w:t xml:space="preserve">, R. Whitlock, A.D. </w:t>
      </w:r>
      <w:proofErr w:type="spellStart"/>
      <w:r w:rsidRPr="000E65C1">
        <w:rPr>
          <w:rFonts w:eastAsia="Times New Roman" w:cstheme="minorHAnsi"/>
          <w:smallCaps/>
          <w:lang w:val="en-GB" w:eastAsia="ar-SA"/>
        </w:rPr>
        <w:t>Rijnsdorp</w:t>
      </w:r>
      <w:proofErr w:type="spellEnd"/>
      <w:r w:rsidRPr="000E65C1">
        <w:rPr>
          <w:rFonts w:eastAsia="Times New Roman" w:cstheme="minorHAnsi"/>
          <w:smallCaps/>
          <w:lang w:val="en-GB" w:eastAsia="ar-SA"/>
        </w:rPr>
        <w:t xml:space="preserve">, and U. </w:t>
      </w:r>
      <w:proofErr w:type="spellStart"/>
      <w:r w:rsidRPr="000E65C1">
        <w:rPr>
          <w:rFonts w:eastAsia="Times New Roman" w:cstheme="minorHAnsi"/>
          <w:smallCaps/>
          <w:lang w:val="en-GB" w:eastAsia="ar-SA"/>
        </w:rPr>
        <w:t>Dieckmann</w:t>
      </w:r>
      <w:proofErr w:type="spellEnd"/>
      <w:r w:rsidRPr="000E65C1">
        <w:rPr>
          <w:rFonts w:eastAsia="Times New Roman" w:cstheme="minorHAnsi"/>
          <w:lang w:val="en-GB" w:eastAsia="ar-SA"/>
        </w:rPr>
        <w:t xml:space="preserve"> (2013). </w:t>
      </w:r>
      <w:r w:rsidRPr="000E65C1">
        <w:rPr>
          <w:rFonts w:eastAsia="Times New Roman" w:cstheme="minorHAnsi"/>
          <w:bCs/>
          <w:lang w:val="en-GB" w:eastAsia="ar-SA"/>
        </w:rPr>
        <w:t xml:space="preserve">Can fisheries-induced evolution shift reference points for fisheries management? </w:t>
      </w:r>
      <w:r w:rsidRPr="000E65C1">
        <w:rPr>
          <w:rFonts w:eastAsia="Times New Roman" w:cstheme="minorHAnsi"/>
          <w:iCs/>
          <w:lang w:val="en-GB" w:eastAsia="ar-SA"/>
        </w:rPr>
        <w:t>ICES Journal of Marine Science, 70:707-721.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 xml:space="preserve">119. Johnston, F.D.,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U. </w:t>
      </w:r>
      <w:proofErr w:type="spellStart"/>
      <w:r w:rsidRPr="000E65C1">
        <w:rPr>
          <w:rFonts w:eastAsia="Times New Roman" w:cstheme="minorHAnsi"/>
          <w:smallCaps/>
          <w:lang w:val="en-GB" w:eastAsia="ar-SA"/>
        </w:rPr>
        <w:t>Dieckmann</w:t>
      </w:r>
      <w:proofErr w:type="spellEnd"/>
      <w:r w:rsidRPr="000E65C1">
        <w:rPr>
          <w:rFonts w:eastAsia="Times New Roman" w:cstheme="minorHAnsi"/>
          <w:smallCaps/>
          <w:lang w:val="en-GB" w:eastAsia="ar-SA"/>
        </w:rPr>
        <w:t xml:space="preserve">. 2013. </w:t>
      </w:r>
      <w:r w:rsidRPr="000E65C1">
        <w:rPr>
          <w:rFonts w:eastAsia="Times New Roman" w:cstheme="minorHAnsi"/>
          <w:lang w:val="en-GB" w:eastAsia="ar-SA"/>
        </w:rPr>
        <w:t>Life history, angler behaviour, and optimal management of recreational fisheries. Fish and Fisheries, 14:554-579.</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118. </w:t>
      </w:r>
      <w:r w:rsidRPr="000E65C1">
        <w:rPr>
          <w:rFonts w:eastAsia="Times New Roman" w:cstheme="minorHAnsi"/>
          <w:b/>
          <w:smallCaps/>
          <w:lang w:val="en-GB" w:eastAsia="ar-SA"/>
        </w:rPr>
        <w:t>Arlinghaus, R</w:t>
      </w:r>
      <w:r w:rsidRPr="000E65C1">
        <w:rPr>
          <w:rFonts w:eastAsia="Times New Roman" w:cstheme="minorHAnsi"/>
          <w:smallCaps/>
          <w:lang w:val="en-GB" w:eastAsia="ar-SA"/>
        </w:rPr>
        <w:t>., J. Krause</w:t>
      </w:r>
      <w:r w:rsidRPr="000E65C1">
        <w:rPr>
          <w:rFonts w:eastAsia="Times New Roman" w:cstheme="minorHAnsi"/>
          <w:lang w:val="en-GB" w:eastAsia="ar-SA"/>
        </w:rPr>
        <w:t xml:space="preserve"> 2013. Wisdom of the crowd and natural resource management. Trends in Ecology and Evolution, 28:9-11.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117. </w:t>
      </w:r>
      <w:r w:rsidRPr="000E65C1">
        <w:rPr>
          <w:rFonts w:eastAsia="Times New Roman" w:cstheme="minorHAnsi"/>
          <w:smallCaps/>
          <w:lang w:val="en-GB" w:eastAsia="ar-SA"/>
        </w:rPr>
        <w:t xml:space="preserve">Alós, J., </w:t>
      </w:r>
      <w:r w:rsidRPr="000E65C1">
        <w:rPr>
          <w:rFonts w:eastAsia="Times New Roman" w:cstheme="minorHAnsi"/>
          <w:b/>
          <w:smallCaps/>
          <w:lang w:val="en-GB" w:eastAsia="ar-SA"/>
        </w:rPr>
        <w:t>R. Arlinghaus</w:t>
      </w:r>
      <w:r w:rsidRPr="000E65C1">
        <w:rPr>
          <w:rFonts w:eastAsia="Times New Roman" w:cstheme="minorHAnsi"/>
          <w:lang w:val="en-GB" w:eastAsia="ar-SA"/>
        </w:rPr>
        <w:t>. 2013. Impacts of partial marine protected areas on coastal fish communities exploited by recreational angling. Fisheries Research, 137, 88-96.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116. </w:t>
      </w:r>
      <w:r w:rsidRPr="000E65C1">
        <w:rPr>
          <w:rFonts w:eastAsia="Times New Roman" w:cstheme="minorHAnsi"/>
          <w:smallCaps/>
          <w:lang w:val="en-GB" w:eastAsia="ar-SA"/>
        </w:rPr>
        <w:t xml:space="preserve">Beardmore, B., Haider, W., Hunt, L., </w:t>
      </w:r>
      <w:r w:rsidRPr="000E65C1">
        <w:rPr>
          <w:rFonts w:eastAsia="Times New Roman" w:cstheme="minorHAnsi"/>
          <w:b/>
          <w:smallCaps/>
          <w:lang w:val="en-GB" w:eastAsia="ar-SA"/>
        </w:rPr>
        <w:t>R. Arlinghaus</w:t>
      </w:r>
      <w:r w:rsidRPr="000E65C1">
        <w:rPr>
          <w:rFonts w:eastAsia="Times New Roman" w:cstheme="minorHAnsi"/>
          <w:smallCaps/>
          <w:lang w:val="en-GB" w:eastAsia="ar-SA"/>
        </w:rPr>
        <w:t>.</w:t>
      </w:r>
      <w:r w:rsidRPr="000E65C1">
        <w:rPr>
          <w:rFonts w:eastAsia="Times New Roman" w:cstheme="minorHAnsi"/>
          <w:lang w:val="en-GB" w:eastAsia="ar-SA"/>
        </w:rPr>
        <w:t xml:space="preserve"> 2013. Evaluating the ability of specialization indicators to explain fishing preferences. Leisure Sciences, 35:273-292.</w:t>
      </w:r>
      <w:r w:rsidRPr="000E65C1">
        <w:rPr>
          <w:rFonts w:eastAsia="Times New Roman" w:cstheme="minorHAnsi"/>
          <w:b/>
          <w:i/>
          <w:lang w:val="en-GB" w:eastAsia="ar-SA"/>
        </w:rPr>
        <w:t xml:space="preserve">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115.</w:t>
      </w:r>
      <w:r w:rsidRPr="000E65C1">
        <w:rPr>
          <w:rFonts w:eastAsia="Times New Roman" w:cstheme="minorHAnsi"/>
          <w:b/>
          <w:smallCaps/>
          <w:lang w:val="en-GB" w:eastAsia="ar-SA"/>
        </w:rPr>
        <w:t xml:space="preserve"> Arlinghaus, R</w:t>
      </w:r>
      <w:r w:rsidRPr="000E65C1">
        <w:rPr>
          <w:rFonts w:eastAsia="Times New Roman" w:cstheme="minorHAnsi"/>
          <w:smallCaps/>
          <w:lang w:val="en-GB" w:eastAsia="ar-SA"/>
        </w:rPr>
        <w:t>., S.J. Cooke. W. Potts. 2013.</w:t>
      </w:r>
      <w:r w:rsidRPr="000E65C1">
        <w:rPr>
          <w:rFonts w:eastAsia="Times New Roman" w:cstheme="minorHAnsi"/>
          <w:lang w:val="en-GB" w:eastAsia="ar-SA"/>
        </w:rPr>
        <w:t xml:space="preserve"> Towards resilient recreational fisheries on a global scale through improved understanding of fish and fisher behaviour. Fisheries Management and Ecology, 20:91-98.</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114. </w:t>
      </w:r>
      <w:r w:rsidRPr="000E65C1">
        <w:rPr>
          <w:rFonts w:eastAsia="Times New Roman" w:cstheme="minorHAnsi"/>
          <w:smallCaps/>
          <w:lang w:val="en-GB" w:eastAsia="ar-SA"/>
        </w:rPr>
        <w:t xml:space="preserve">Allen, M., M.J. Hanson, R. </w:t>
      </w:r>
      <w:proofErr w:type="spellStart"/>
      <w:r w:rsidRPr="000E65C1">
        <w:rPr>
          <w:rFonts w:eastAsia="Times New Roman" w:cstheme="minorHAnsi"/>
          <w:smallCaps/>
          <w:lang w:val="en-GB" w:eastAsia="ar-SA"/>
        </w:rPr>
        <w:t>Ahrends</w:t>
      </w:r>
      <w:proofErr w:type="spellEnd"/>
      <w:r w:rsidRPr="000E65C1">
        <w:rPr>
          <w:rFonts w:eastAsia="Times New Roman" w:cstheme="minorHAnsi"/>
          <w:smallCaps/>
          <w:lang w:val="en-GB" w:eastAsia="ar-SA"/>
        </w:rPr>
        <w:t xml:space="preserve">, </w:t>
      </w:r>
      <w:r w:rsidRPr="000E65C1">
        <w:rPr>
          <w:rFonts w:eastAsia="Times New Roman" w:cstheme="minorHAnsi"/>
          <w:b/>
          <w:smallCaps/>
          <w:lang w:val="en-GB" w:eastAsia="ar-SA"/>
        </w:rPr>
        <w:t xml:space="preserve">R. Arlinghaus. </w:t>
      </w:r>
      <w:r w:rsidRPr="000E65C1">
        <w:rPr>
          <w:rFonts w:eastAsia="Times New Roman" w:cstheme="minorHAnsi"/>
          <w:lang w:val="en-GB" w:eastAsia="ar-SA"/>
        </w:rPr>
        <w:t>2013. Dynamic angling effort influences the value of minimum-length limits to prevent recruitment overfishing. Fisheries Management and Ecology, 20:247-257.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113. </w:t>
      </w:r>
      <w:r w:rsidRPr="000E65C1">
        <w:rPr>
          <w:rFonts w:eastAsia="Times New Roman" w:cstheme="minorHAnsi"/>
          <w:smallCaps/>
          <w:lang w:val="en-GB" w:eastAsia="ar-SA"/>
        </w:rPr>
        <w:t xml:space="preserve">Cooke, S.J.,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M.R. Donaldson, C.M. O’Connor, G.D. Raby, R. Arlinghaus, A.J. Danylchuk, K.C. Hanson, S.G. Hinch, T.D. Clark, D.A. Patterson, C.D. Suski.</w:t>
      </w:r>
      <w:r w:rsidRPr="000E65C1">
        <w:rPr>
          <w:rFonts w:eastAsia="Times New Roman" w:cstheme="minorHAnsi"/>
          <w:lang w:val="en-GB" w:eastAsia="ar-SA"/>
        </w:rPr>
        <w:t xml:space="preserve"> 2013. The physiological consequences of catch-and-release angling: perspectives on experimental design, interpretation, extrapolation, and relevance to stakeholders. Fisheries Management and Ecology, 20:268-287.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lastRenderedPageBreak/>
        <w:t xml:space="preserve">112. </w:t>
      </w:r>
      <w:r w:rsidRPr="000E65C1">
        <w:rPr>
          <w:rFonts w:eastAsia="Times New Roman" w:cstheme="minorHAnsi"/>
          <w:smallCaps/>
          <w:lang w:val="en-GB" w:eastAsia="ar-SA"/>
        </w:rPr>
        <w:t xml:space="preserve">Klefoth, T., T. </w:t>
      </w:r>
      <w:proofErr w:type="spellStart"/>
      <w:r w:rsidRPr="000E65C1">
        <w:rPr>
          <w:rFonts w:eastAsia="Times New Roman" w:cstheme="minorHAnsi"/>
          <w:smallCaps/>
          <w:lang w:val="en-GB" w:eastAsia="ar-SA"/>
        </w:rPr>
        <w:t>Pieterek</w:t>
      </w:r>
      <w:proofErr w:type="spellEnd"/>
      <w:r w:rsidRPr="000E65C1">
        <w:rPr>
          <w:rFonts w:eastAsia="Times New Roman" w:cstheme="minorHAnsi"/>
          <w:smallCaps/>
          <w:lang w:val="en-GB" w:eastAsia="ar-SA"/>
        </w:rPr>
        <w:t xml:space="preserve">, C. Skov, </w:t>
      </w:r>
      <w:r w:rsidRPr="000E65C1">
        <w:rPr>
          <w:rFonts w:eastAsia="Times New Roman" w:cstheme="minorHAnsi"/>
          <w:b/>
          <w:smallCaps/>
          <w:lang w:val="en-GB" w:eastAsia="ar-SA"/>
        </w:rPr>
        <w:t xml:space="preserve">R. Arlinghaus. </w:t>
      </w:r>
      <w:r w:rsidRPr="000E65C1">
        <w:rPr>
          <w:rFonts w:eastAsia="Times New Roman" w:cstheme="minorHAnsi"/>
          <w:lang w:val="en-GB" w:eastAsia="ar-SA"/>
        </w:rPr>
        <w:t>2013. Impacts of domestication on angling vulnerability of carp (</w:t>
      </w:r>
      <w:r w:rsidRPr="000E65C1">
        <w:rPr>
          <w:rFonts w:eastAsia="Times New Roman" w:cstheme="minorHAnsi"/>
          <w:i/>
          <w:lang w:val="en-GB" w:eastAsia="ar-SA"/>
        </w:rPr>
        <w:t xml:space="preserve">Cyprinus </w:t>
      </w:r>
      <w:proofErr w:type="spellStart"/>
      <w:r w:rsidRPr="000E65C1">
        <w:rPr>
          <w:rFonts w:eastAsia="Times New Roman" w:cstheme="minorHAnsi"/>
          <w:i/>
          <w:lang w:val="en-GB" w:eastAsia="ar-SA"/>
        </w:rPr>
        <w:t>carpio</w:t>
      </w:r>
      <w:proofErr w:type="spellEnd"/>
      <w:r w:rsidRPr="000E65C1">
        <w:rPr>
          <w:rFonts w:eastAsia="Times New Roman" w:cstheme="minorHAnsi"/>
          <w:lang w:val="en-GB" w:eastAsia="ar-SA"/>
        </w:rPr>
        <w:t xml:space="preserve">): the role of learning, foraging </w:t>
      </w:r>
      <w:proofErr w:type="spellStart"/>
      <w:r w:rsidRPr="000E65C1">
        <w:rPr>
          <w:rFonts w:eastAsia="Times New Roman" w:cstheme="minorHAnsi"/>
          <w:lang w:val="en-GB" w:eastAsia="ar-SA"/>
        </w:rPr>
        <w:t>behavior</w:t>
      </w:r>
      <w:proofErr w:type="spellEnd"/>
      <w:r w:rsidRPr="000E65C1">
        <w:rPr>
          <w:rFonts w:eastAsia="Times New Roman" w:cstheme="minorHAnsi"/>
          <w:lang w:val="en-GB" w:eastAsia="ar-SA"/>
        </w:rPr>
        <w:t xml:space="preserve"> and food preferences. Fisheries Management and Ecology, 20:174-186.</w:t>
      </w:r>
      <w:r w:rsidRPr="000E65C1">
        <w:rPr>
          <w:rFonts w:eastAsia="Times New Roman" w:cstheme="minorHAnsi"/>
          <w:b/>
          <w:i/>
          <w:lang w:val="en-GB" w:eastAsia="ar-SA"/>
        </w:rPr>
        <w:t xml:space="preserve">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DD4650">
        <w:rPr>
          <w:rFonts w:eastAsia="Times New Roman" w:cstheme="minorHAnsi"/>
          <w:lang w:val="en-GB" w:eastAsia="ar-SA"/>
        </w:rPr>
        <w:t xml:space="preserve">111. </w:t>
      </w:r>
      <w:r w:rsidRPr="00DD4650">
        <w:rPr>
          <w:rFonts w:eastAsia="Times New Roman" w:cstheme="minorHAnsi"/>
          <w:smallCaps/>
          <w:lang w:val="en-GB" w:eastAsia="ar-SA"/>
        </w:rPr>
        <w:t xml:space="preserve">Jansen, T., </w:t>
      </w:r>
      <w:r w:rsidRPr="00DD4650">
        <w:rPr>
          <w:rFonts w:eastAsia="Times New Roman" w:cstheme="minorHAnsi"/>
          <w:b/>
          <w:smallCaps/>
          <w:lang w:val="en-GB" w:eastAsia="ar-SA"/>
        </w:rPr>
        <w:t>R. Arlinghaus</w:t>
      </w:r>
      <w:r w:rsidRPr="00DD4650">
        <w:rPr>
          <w:rFonts w:eastAsia="Times New Roman" w:cstheme="minorHAnsi"/>
          <w:smallCaps/>
          <w:lang w:val="en-GB" w:eastAsia="ar-SA"/>
        </w:rPr>
        <w:t>,</w:t>
      </w:r>
      <w:r w:rsidRPr="00DD4650">
        <w:rPr>
          <w:rFonts w:eastAsia="Times New Roman" w:cstheme="minorHAnsi"/>
          <w:b/>
          <w:smallCaps/>
          <w:lang w:val="en-GB" w:eastAsia="ar-SA"/>
        </w:rPr>
        <w:t xml:space="preserve"> </w:t>
      </w:r>
      <w:r w:rsidRPr="00DD4650">
        <w:rPr>
          <w:rFonts w:eastAsia="Times New Roman" w:cstheme="minorHAnsi"/>
          <w:smallCaps/>
          <w:lang w:val="en-GB" w:eastAsia="ar-SA"/>
        </w:rPr>
        <w:t xml:space="preserve">T. </w:t>
      </w:r>
      <w:proofErr w:type="spellStart"/>
      <w:r w:rsidRPr="00DD4650">
        <w:rPr>
          <w:rFonts w:eastAsia="Times New Roman" w:cstheme="minorHAnsi"/>
          <w:smallCaps/>
          <w:lang w:val="en-GB" w:eastAsia="ar-SA"/>
        </w:rPr>
        <w:t>Als</w:t>
      </w:r>
      <w:proofErr w:type="spellEnd"/>
      <w:r w:rsidRPr="00DD4650">
        <w:rPr>
          <w:rFonts w:eastAsia="Times New Roman" w:cstheme="minorHAnsi"/>
          <w:smallCaps/>
          <w:lang w:val="en-GB" w:eastAsia="ar-SA"/>
        </w:rPr>
        <w:t xml:space="preserve">, C. Skov; R. </w:t>
      </w:r>
      <w:r w:rsidRPr="00DD4650">
        <w:rPr>
          <w:rFonts w:eastAsia="Times New Roman" w:cstheme="minorHAnsi"/>
          <w:lang w:val="en-GB" w:eastAsia="ar-SA"/>
        </w:rPr>
        <w:t xml:space="preserve">2013. </w:t>
      </w:r>
      <w:r w:rsidRPr="000E65C1">
        <w:rPr>
          <w:rFonts w:eastAsia="Times New Roman" w:cstheme="minorHAnsi"/>
          <w:lang w:val="en-GB" w:eastAsia="ar-SA"/>
        </w:rPr>
        <w:t xml:space="preserve">Voluntary angler logbooks reveal long-term changes in a lentic pike, </w:t>
      </w:r>
      <w:proofErr w:type="spellStart"/>
      <w:r w:rsidRPr="000E65C1">
        <w:rPr>
          <w:rFonts w:eastAsia="Times New Roman" w:cstheme="minorHAnsi"/>
          <w:i/>
          <w:lang w:val="en-GB" w:eastAsia="ar-SA"/>
        </w:rPr>
        <w:t>Esox</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lucius</w:t>
      </w:r>
      <w:proofErr w:type="spellEnd"/>
      <w:r w:rsidRPr="000E65C1">
        <w:rPr>
          <w:rFonts w:eastAsia="Times New Roman" w:cstheme="minorHAnsi"/>
          <w:lang w:val="en-GB" w:eastAsia="ar-SA"/>
        </w:rPr>
        <w:t>, population. Fisheries Management and Ecology, 20:125-136.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110. </w:t>
      </w:r>
      <w:proofErr w:type="spellStart"/>
      <w:r w:rsidRPr="000E65C1">
        <w:rPr>
          <w:rFonts w:eastAsia="Times New Roman" w:cstheme="minorHAnsi"/>
          <w:lang w:val="en-GB" w:eastAsia="ar-SA"/>
        </w:rPr>
        <w:t>Dedual</w:t>
      </w:r>
      <w:proofErr w:type="spellEnd"/>
      <w:r w:rsidRPr="000E65C1">
        <w:rPr>
          <w:rFonts w:eastAsia="Times New Roman" w:cstheme="minorHAnsi"/>
          <w:lang w:val="en-GB" w:eastAsia="ar-SA"/>
        </w:rPr>
        <w:t xml:space="preserve">, M., O. </w:t>
      </w:r>
      <w:proofErr w:type="spellStart"/>
      <w:r w:rsidRPr="000E65C1">
        <w:rPr>
          <w:rFonts w:eastAsia="Times New Roman" w:cstheme="minorHAnsi"/>
          <w:lang w:val="en-GB" w:eastAsia="ar-SA"/>
        </w:rPr>
        <w:t>Sague</w:t>
      </w:r>
      <w:proofErr w:type="spellEnd"/>
      <w:r w:rsidRPr="000E65C1">
        <w:rPr>
          <w:rFonts w:eastAsia="Times New Roman" w:cstheme="minorHAnsi"/>
          <w:lang w:val="en-GB" w:eastAsia="ar-SA"/>
        </w:rPr>
        <w:t xml:space="preserve"> </w:t>
      </w:r>
      <w:proofErr w:type="spellStart"/>
      <w:r w:rsidRPr="000E65C1">
        <w:rPr>
          <w:rFonts w:eastAsia="Times New Roman" w:cstheme="minorHAnsi"/>
          <w:lang w:val="en-GB" w:eastAsia="ar-SA"/>
        </w:rPr>
        <w:t>Pla</w:t>
      </w:r>
      <w:proofErr w:type="spellEnd"/>
      <w:r w:rsidRPr="000E65C1">
        <w:rPr>
          <w:rFonts w:eastAsia="Times New Roman" w:cstheme="minorHAnsi"/>
          <w:lang w:val="en-GB" w:eastAsia="ar-SA"/>
        </w:rPr>
        <w:t xml:space="preserve">, R. </w:t>
      </w:r>
      <w:r w:rsidRPr="000E65C1">
        <w:rPr>
          <w:rFonts w:eastAsia="Times New Roman" w:cstheme="minorHAnsi"/>
          <w:b/>
          <w:lang w:val="en-GB" w:eastAsia="ar-SA"/>
        </w:rPr>
        <w:t xml:space="preserve">Arlinghaus, </w:t>
      </w:r>
      <w:r w:rsidRPr="000E65C1">
        <w:rPr>
          <w:rFonts w:eastAsia="Times New Roman" w:cstheme="minorHAnsi"/>
          <w:lang w:val="en-GB" w:eastAsia="ar-SA"/>
        </w:rPr>
        <w:t xml:space="preserve">A. Clarke, K. Ferter, P. Geertz-Hansen, D. </w:t>
      </w:r>
      <w:proofErr w:type="spellStart"/>
      <w:r w:rsidRPr="000E65C1">
        <w:rPr>
          <w:rFonts w:eastAsia="Times New Roman" w:cstheme="minorHAnsi"/>
          <w:lang w:val="en-GB" w:eastAsia="ar-SA"/>
        </w:rPr>
        <w:t>Gerdeaux</w:t>
      </w:r>
      <w:proofErr w:type="spellEnd"/>
      <w:r w:rsidRPr="000E65C1">
        <w:rPr>
          <w:rFonts w:eastAsia="Times New Roman" w:cstheme="minorHAnsi"/>
          <w:lang w:val="en-GB" w:eastAsia="ar-SA"/>
        </w:rPr>
        <w:t xml:space="preserve">, F. Hames, S. Kennelly, A.R. </w:t>
      </w:r>
      <w:proofErr w:type="spellStart"/>
      <w:r w:rsidRPr="000E65C1">
        <w:rPr>
          <w:rFonts w:eastAsia="Times New Roman" w:cstheme="minorHAnsi"/>
          <w:lang w:val="en-GB" w:eastAsia="ar-SA"/>
        </w:rPr>
        <w:t>Kleiven</w:t>
      </w:r>
      <w:proofErr w:type="spellEnd"/>
      <w:r w:rsidRPr="000E65C1">
        <w:rPr>
          <w:rFonts w:eastAsia="Times New Roman" w:cstheme="minorHAnsi"/>
          <w:lang w:val="en-GB" w:eastAsia="ar-SA"/>
        </w:rPr>
        <w:t>. 2013. Communication between scientists, fishery managers and recreational fishers: lessons learned from a comparative analysis of international case studies. Fisheries Management and Ecology, 20:234-246.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US" w:eastAsia="ar-SA"/>
        </w:rPr>
        <w:t xml:space="preserve">109. </w:t>
      </w:r>
      <w:r w:rsidRPr="000E65C1">
        <w:rPr>
          <w:rFonts w:eastAsia="Times New Roman" w:cstheme="minorHAnsi"/>
          <w:smallCaps/>
          <w:lang w:val="en-US" w:eastAsia="ar-SA"/>
        </w:rPr>
        <w:t xml:space="preserve">Heermann, L., M. Emmrich, M. </w:t>
      </w:r>
      <w:proofErr w:type="spellStart"/>
      <w:r w:rsidRPr="000E65C1">
        <w:rPr>
          <w:rFonts w:eastAsia="Times New Roman" w:cstheme="minorHAnsi"/>
          <w:smallCaps/>
          <w:lang w:val="en-US" w:eastAsia="ar-SA"/>
        </w:rPr>
        <w:t>Hayen</w:t>
      </w:r>
      <w:proofErr w:type="spellEnd"/>
      <w:r w:rsidRPr="000E65C1">
        <w:rPr>
          <w:rFonts w:eastAsia="Times New Roman" w:cstheme="minorHAnsi"/>
          <w:smallCaps/>
          <w:lang w:val="en-US" w:eastAsia="ar-SA"/>
        </w:rPr>
        <w:t xml:space="preserve">, M. Dorow, J. Borcherding, </w:t>
      </w:r>
      <w:r w:rsidRPr="000E65C1">
        <w:rPr>
          <w:rFonts w:eastAsia="Times New Roman" w:cstheme="minorHAnsi"/>
          <w:b/>
          <w:smallCaps/>
          <w:lang w:val="en-US" w:eastAsia="ar-SA"/>
        </w:rPr>
        <w:t>R. Arlinghaus</w:t>
      </w:r>
      <w:r w:rsidRPr="000E65C1">
        <w:rPr>
          <w:rFonts w:eastAsia="Times New Roman" w:cstheme="minorHAnsi"/>
          <w:lang w:val="en-US" w:eastAsia="ar-SA"/>
        </w:rPr>
        <w:t xml:space="preserve">. </w:t>
      </w:r>
      <w:r w:rsidRPr="000E65C1">
        <w:rPr>
          <w:rFonts w:eastAsia="Times New Roman" w:cstheme="minorHAnsi"/>
          <w:lang w:val="en-GB" w:eastAsia="ar-SA"/>
        </w:rPr>
        <w:t xml:space="preserve">2013. </w:t>
      </w:r>
      <w:r w:rsidRPr="000E65C1">
        <w:rPr>
          <w:rFonts w:eastAsia="Times New Roman" w:cstheme="minorHAnsi"/>
          <w:lang w:val="en-GB" w:eastAsia="ja-JP"/>
        </w:rPr>
        <w:t xml:space="preserve">Explaining recreational angling catch rates of Eurasian perch, </w:t>
      </w:r>
      <w:proofErr w:type="spellStart"/>
      <w:r w:rsidRPr="000E65C1">
        <w:rPr>
          <w:rFonts w:eastAsia="Times New Roman" w:cstheme="minorHAnsi"/>
          <w:i/>
          <w:lang w:val="en-GB" w:eastAsia="ja-JP"/>
        </w:rPr>
        <w:t>Perca</w:t>
      </w:r>
      <w:proofErr w:type="spellEnd"/>
      <w:r w:rsidRPr="000E65C1">
        <w:rPr>
          <w:rFonts w:eastAsia="Times New Roman" w:cstheme="minorHAnsi"/>
          <w:i/>
          <w:lang w:val="en-GB" w:eastAsia="ja-JP"/>
        </w:rPr>
        <w:t xml:space="preserve"> </w:t>
      </w:r>
      <w:proofErr w:type="spellStart"/>
      <w:r w:rsidRPr="000E65C1">
        <w:rPr>
          <w:rFonts w:eastAsia="Times New Roman" w:cstheme="minorHAnsi"/>
          <w:i/>
          <w:lang w:val="en-GB" w:eastAsia="ja-JP"/>
        </w:rPr>
        <w:t>fluviatilis</w:t>
      </w:r>
      <w:proofErr w:type="spellEnd"/>
      <w:r w:rsidRPr="000E65C1">
        <w:rPr>
          <w:rFonts w:eastAsia="Times New Roman" w:cstheme="minorHAnsi"/>
          <w:lang w:val="en-GB" w:eastAsia="ja-JP"/>
        </w:rPr>
        <w:t xml:space="preserve"> L. – the role of natural and fishing-related environmental factors</w:t>
      </w:r>
      <w:r w:rsidRPr="000E65C1">
        <w:rPr>
          <w:rFonts w:eastAsia="Times New Roman" w:cstheme="minorHAnsi"/>
          <w:lang w:val="en-GB" w:eastAsia="ar-SA"/>
        </w:rPr>
        <w:t>. Fisheries Management and Ecology, 20:187-200.</w:t>
      </w:r>
    </w:p>
    <w:p w:rsidR="00593744" w:rsidRPr="000E65C1" w:rsidRDefault="00CB169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Pr>
          <w:rFonts w:eastAsia="Times New Roman" w:cstheme="minorHAnsi"/>
          <w:lang w:val="en-GB" w:eastAsia="ar-SA"/>
        </w:rPr>
        <w:t>+</w:t>
      </w:r>
      <w:r w:rsidR="00593744" w:rsidRPr="000E65C1">
        <w:rPr>
          <w:rFonts w:eastAsia="Times New Roman" w:cstheme="minorHAnsi"/>
          <w:lang w:val="en-GB" w:eastAsia="ar-SA"/>
        </w:rPr>
        <w:t xml:space="preserve">108. </w:t>
      </w:r>
      <w:r w:rsidR="00593744" w:rsidRPr="000E65C1">
        <w:rPr>
          <w:rFonts w:eastAsia="Times New Roman" w:cstheme="minorHAnsi"/>
          <w:smallCaps/>
          <w:lang w:val="en-GB" w:eastAsia="ar-SA"/>
        </w:rPr>
        <w:t xml:space="preserve">Hunt, L., S.G. Sutton, </w:t>
      </w:r>
      <w:r w:rsidR="00593744" w:rsidRPr="000E65C1">
        <w:rPr>
          <w:rFonts w:eastAsia="Times New Roman" w:cstheme="minorHAnsi"/>
          <w:b/>
          <w:smallCaps/>
          <w:lang w:val="en-GB" w:eastAsia="ar-SA"/>
        </w:rPr>
        <w:t>R. Arlinghaus</w:t>
      </w:r>
      <w:r w:rsidR="00593744" w:rsidRPr="000E65C1">
        <w:rPr>
          <w:rFonts w:eastAsia="Times New Roman" w:cstheme="minorHAnsi"/>
          <w:lang w:val="en-GB" w:eastAsia="ar-SA"/>
        </w:rPr>
        <w:t>. 2013. Illustrating the critical role of human dimensions research for understanding and managing recreational fisheries within a social-ecological system framework. Fisheries Management and Ecology, 20:111-124.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107. </w:t>
      </w:r>
      <w:r w:rsidRPr="000E65C1">
        <w:rPr>
          <w:rFonts w:eastAsia="Times New Roman" w:cstheme="minorHAnsi"/>
          <w:smallCaps/>
          <w:lang w:val="en-GB" w:eastAsia="ar-SA"/>
        </w:rPr>
        <w:t xml:space="preserve">Fenichel, E., B. Gentner, </w:t>
      </w:r>
      <w:r w:rsidRPr="000E65C1">
        <w:rPr>
          <w:rFonts w:eastAsia="Times New Roman" w:cstheme="minorHAnsi"/>
          <w:b/>
          <w:smallCaps/>
          <w:lang w:val="en-GB" w:eastAsia="ar-SA"/>
        </w:rPr>
        <w:t>R. Arlinghaus</w:t>
      </w:r>
      <w:r w:rsidRPr="000E65C1">
        <w:rPr>
          <w:rFonts w:eastAsia="Times New Roman" w:cstheme="minorHAnsi"/>
          <w:lang w:val="en-GB" w:eastAsia="ar-SA"/>
        </w:rPr>
        <w:t>. 2013. Normative considerations for recreational fishery management: a bioeconomic framework for linking positive science and normative fisheries policy decisions. Fisheries Management and Ecology, 20:223-233.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smallCaps/>
          <w:lang w:val="en-GB" w:eastAsia="ar-SA"/>
        </w:rPr>
      </w:pPr>
      <w:r w:rsidRPr="000E65C1">
        <w:rPr>
          <w:rFonts w:eastAsia="Times New Roman" w:cstheme="minorHAnsi"/>
          <w:lang w:val="en-GB" w:eastAsia="ar-SA"/>
        </w:rPr>
        <w:t xml:space="preserve">106. </w:t>
      </w:r>
      <w:r w:rsidRPr="000E65C1">
        <w:rPr>
          <w:rFonts w:eastAsia="Times New Roman" w:cstheme="minorHAnsi"/>
          <w:smallCaps/>
          <w:lang w:val="en-GB" w:eastAsia="ar-SA"/>
        </w:rPr>
        <w:t xml:space="preserve">Cooke, S.J., C.D. Suski, </w:t>
      </w:r>
      <w:r w:rsidRPr="000E65C1">
        <w:rPr>
          <w:rFonts w:eastAsia="Times New Roman" w:cstheme="minorHAnsi"/>
          <w:b/>
          <w:smallCaps/>
          <w:lang w:val="en-GB" w:eastAsia="ar-SA"/>
        </w:rPr>
        <w:t>R. Arlinghaus</w:t>
      </w:r>
      <w:r w:rsidRPr="000E65C1">
        <w:rPr>
          <w:rFonts w:eastAsia="Times New Roman" w:cstheme="minorHAnsi"/>
          <w:smallCaps/>
          <w:lang w:val="en-GB" w:eastAsia="ar-SA"/>
        </w:rPr>
        <w:t>, A.J. Danylchuk</w:t>
      </w:r>
      <w:r w:rsidRPr="000E65C1">
        <w:rPr>
          <w:rFonts w:eastAsia="Times New Roman" w:cstheme="minorHAnsi"/>
          <w:lang w:val="en-GB" w:eastAsia="ar-SA"/>
        </w:rPr>
        <w:t>. 2013. Voluntary institutions and behaviours as alternatives to formal regulations in recreational fisheries management. Fish and Fisheries, 14:439-457.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US" w:eastAsia="ar-SA"/>
        </w:rPr>
        <w:t xml:space="preserve">105. </w:t>
      </w:r>
      <w:r w:rsidRPr="000E65C1">
        <w:rPr>
          <w:rFonts w:eastAsia="Times New Roman" w:cstheme="minorHAnsi"/>
          <w:smallCaps/>
          <w:lang w:val="en-US" w:eastAsia="ar-SA"/>
        </w:rPr>
        <w:t xml:space="preserve">Alós, J., M. Palmer, </w:t>
      </w:r>
      <w:r w:rsidRPr="000E65C1">
        <w:rPr>
          <w:rFonts w:eastAsia="Times New Roman" w:cstheme="minorHAnsi"/>
          <w:b/>
          <w:smallCaps/>
          <w:lang w:val="en-US" w:eastAsia="ar-SA"/>
        </w:rPr>
        <w:t>R. Arlinghaus.</w:t>
      </w:r>
      <w:r w:rsidRPr="000E65C1">
        <w:rPr>
          <w:rFonts w:eastAsia="Times New Roman" w:cstheme="minorHAnsi"/>
          <w:lang w:val="en-US" w:eastAsia="ar-SA"/>
        </w:rPr>
        <w:t xml:space="preserve"> </w:t>
      </w:r>
      <w:r w:rsidRPr="000E65C1">
        <w:rPr>
          <w:rFonts w:eastAsia="Times New Roman" w:cstheme="minorHAnsi"/>
          <w:lang w:val="en-GB" w:eastAsia="ar-SA"/>
        </w:rPr>
        <w:t xml:space="preserve">2012. </w:t>
      </w:r>
      <w:r w:rsidRPr="000E65C1">
        <w:rPr>
          <w:rFonts w:eastAsia="MS Mincho" w:cstheme="minorHAnsi"/>
          <w:lang w:val="en-GB" w:eastAsia="ja-JP"/>
        </w:rPr>
        <w:t xml:space="preserve">Consistent selection towards low activity phenotypes when catchability depends on encounters among human Predators and Fish. </w:t>
      </w:r>
      <w:proofErr w:type="spellStart"/>
      <w:r w:rsidRPr="000E65C1">
        <w:rPr>
          <w:rFonts w:eastAsia="MS Mincho" w:cstheme="minorHAnsi"/>
          <w:lang w:val="en-GB" w:eastAsia="ja-JP"/>
        </w:rPr>
        <w:t>PLoS</w:t>
      </w:r>
      <w:proofErr w:type="spellEnd"/>
      <w:r w:rsidRPr="000E65C1">
        <w:rPr>
          <w:rFonts w:eastAsia="MS Mincho" w:cstheme="minorHAnsi"/>
          <w:lang w:val="en-GB" w:eastAsia="ja-JP"/>
        </w:rPr>
        <w:t xml:space="preserve"> ONE 7(10): e48030. doi:10.1371/journal.pone.0048030.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i/>
          <w:lang w:val="en-GB" w:eastAsia="ar-SA"/>
        </w:rPr>
      </w:pPr>
      <w:r w:rsidRPr="000E65C1">
        <w:rPr>
          <w:rFonts w:eastAsia="Times New Roman" w:cstheme="minorHAnsi"/>
          <w:lang w:val="en-GB" w:eastAsia="ar-SA"/>
        </w:rPr>
        <w:t xml:space="preserve">104. </w:t>
      </w:r>
      <w:r w:rsidRPr="000E65C1">
        <w:rPr>
          <w:rFonts w:eastAsia="Times New Roman" w:cstheme="minorHAnsi"/>
          <w:smallCaps/>
          <w:lang w:val="en-GB" w:eastAsia="ar-SA"/>
        </w:rPr>
        <w:t xml:space="preserve">Sutter, D.A.H. C.D. Suski, D.P. Philipp, T. Klefoth, D.H. Wahl, P. Kersten, S.J. Cooke, </w:t>
      </w:r>
      <w:r w:rsidRPr="000E65C1">
        <w:rPr>
          <w:rFonts w:eastAsia="Times New Roman" w:cstheme="minorHAnsi"/>
          <w:b/>
          <w:smallCaps/>
          <w:lang w:val="en-GB" w:eastAsia="ar-SA"/>
        </w:rPr>
        <w:t>R. Arlinghaus</w:t>
      </w:r>
      <w:r w:rsidRPr="000E65C1">
        <w:rPr>
          <w:rFonts w:eastAsia="Times New Roman" w:cstheme="minorHAnsi"/>
          <w:b/>
          <w:lang w:val="en-GB" w:eastAsia="ar-SA"/>
        </w:rPr>
        <w:t xml:space="preserve">. </w:t>
      </w:r>
      <w:r w:rsidRPr="000E65C1">
        <w:rPr>
          <w:rFonts w:eastAsia="Times New Roman" w:cstheme="minorHAnsi"/>
          <w:lang w:val="en-GB" w:eastAsia="ar-SA"/>
        </w:rPr>
        <w:t>2012. Recreational fishing selectively captures individuals with the highest fitness potential. Proceedings of the National Academy of Sciences of the U.S.A., 109:20960-20965.</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US" w:eastAsia="ar-SA"/>
        </w:rPr>
        <w:t xml:space="preserve">103. </w:t>
      </w:r>
      <w:r w:rsidRPr="000E65C1">
        <w:rPr>
          <w:rFonts w:eastAsia="Times New Roman" w:cstheme="minorHAnsi"/>
          <w:smallCaps/>
          <w:lang w:val="en-US" w:eastAsia="ar-SA"/>
        </w:rPr>
        <w:t xml:space="preserve">Uusi-Heikkilä, S., L. </w:t>
      </w:r>
      <w:proofErr w:type="spellStart"/>
      <w:r w:rsidRPr="000E65C1">
        <w:rPr>
          <w:rFonts w:eastAsia="Times New Roman" w:cstheme="minorHAnsi"/>
          <w:smallCaps/>
          <w:lang w:val="en-US" w:eastAsia="ar-SA"/>
        </w:rPr>
        <w:t>Böckenhoff</w:t>
      </w:r>
      <w:proofErr w:type="spellEnd"/>
      <w:r w:rsidRPr="000E65C1">
        <w:rPr>
          <w:rFonts w:eastAsia="Times New Roman" w:cstheme="minorHAnsi"/>
          <w:smallCaps/>
          <w:lang w:val="en-US" w:eastAsia="ar-SA"/>
        </w:rPr>
        <w:t xml:space="preserve">, C. Wolter, </w:t>
      </w:r>
      <w:r w:rsidRPr="000E65C1">
        <w:rPr>
          <w:rFonts w:eastAsia="Times New Roman" w:cstheme="minorHAnsi"/>
          <w:b/>
          <w:smallCaps/>
          <w:lang w:val="en-US" w:eastAsia="ar-SA"/>
        </w:rPr>
        <w:t>R. Arlinghaus</w:t>
      </w:r>
      <w:r w:rsidRPr="000E65C1">
        <w:rPr>
          <w:rFonts w:eastAsia="Times New Roman" w:cstheme="minorHAnsi"/>
          <w:lang w:val="en-US" w:eastAsia="ar-SA"/>
        </w:rPr>
        <w:t xml:space="preserve">. </w:t>
      </w:r>
      <w:r w:rsidRPr="000E65C1">
        <w:rPr>
          <w:rFonts w:eastAsia="Times New Roman" w:cstheme="minorHAnsi"/>
          <w:lang w:val="en-GB" w:eastAsia="ar-SA"/>
        </w:rPr>
        <w:t xml:space="preserve">2012. </w:t>
      </w:r>
      <w:r w:rsidRPr="000E65C1">
        <w:rPr>
          <w:rFonts w:eastAsia="MS Mincho" w:cstheme="minorHAnsi"/>
          <w:lang w:val="en-GB" w:eastAsia="ja-JP"/>
        </w:rPr>
        <w:t>Differential allocation by female zebrafish (</w:t>
      </w:r>
      <w:r w:rsidRPr="000E65C1">
        <w:rPr>
          <w:rFonts w:eastAsia="MS Mincho" w:cstheme="minorHAnsi"/>
          <w:i/>
          <w:lang w:val="en-GB" w:eastAsia="ja-JP"/>
        </w:rPr>
        <w:t>Danio rerio</w:t>
      </w:r>
      <w:r w:rsidRPr="000E65C1">
        <w:rPr>
          <w:rFonts w:eastAsia="MS Mincho" w:cstheme="minorHAnsi"/>
          <w:lang w:val="en-GB" w:eastAsia="ja-JP"/>
        </w:rPr>
        <w:t xml:space="preserve">) to different-sized males – an example in a fish species lacking parental care. </w:t>
      </w:r>
      <w:proofErr w:type="spellStart"/>
      <w:r w:rsidRPr="000E65C1">
        <w:rPr>
          <w:rFonts w:eastAsia="MS Mincho" w:cstheme="minorHAnsi"/>
          <w:lang w:val="en-GB" w:eastAsia="ja-JP"/>
        </w:rPr>
        <w:t>PLoS</w:t>
      </w:r>
      <w:proofErr w:type="spellEnd"/>
      <w:r w:rsidRPr="000E65C1">
        <w:rPr>
          <w:rFonts w:eastAsia="MS Mincho" w:cstheme="minorHAnsi"/>
          <w:lang w:val="en-GB" w:eastAsia="ja-JP"/>
        </w:rPr>
        <w:t xml:space="preserve"> ONE 7(10): e48317. doi:10.1371/journal.pone.0048317.</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102. </w:t>
      </w:r>
      <w:r w:rsidRPr="000E65C1">
        <w:rPr>
          <w:rFonts w:eastAsia="Times New Roman" w:cstheme="minorHAnsi"/>
          <w:smallCaps/>
          <w:lang w:val="en-GB" w:eastAsia="ar-SA"/>
        </w:rPr>
        <w:t xml:space="preserve">Binder, T.R., M. A. </w:t>
      </w:r>
      <w:proofErr w:type="spellStart"/>
      <w:r w:rsidRPr="000E65C1">
        <w:rPr>
          <w:rFonts w:eastAsia="Times New Roman" w:cstheme="minorHAnsi"/>
          <w:smallCaps/>
          <w:lang w:val="en-GB" w:eastAsia="ar-SA"/>
        </w:rPr>
        <w:t>Nannini</w:t>
      </w:r>
      <w:proofErr w:type="spellEnd"/>
      <w:r w:rsidRPr="000E65C1">
        <w:rPr>
          <w:rFonts w:eastAsia="Times New Roman" w:cstheme="minorHAnsi"/>
          <w:smallCaps/>
          <w:lang w:val="en-GB" w:eastAsia="ar-SA"/>
        </w:rPr>
        <w:t xml:space="preserve">, D. H. Wahl, </w:t>
      </w:r>
      <w:r w:rsidRPr="000E65C1">
        <w:rPr>
          <w:rFonts w:eastAsia="Times New Roman" w:cstheme="minorHAnsi"/>
          <w:b/>
          <w:smallCaps/>
          <w:lang w:val="en-GB" w:eastAsia="ar-SA"/>
        </w:rPr>
        <w:t>R. Arlinghaus</w:t>
      </w:r>
      <w:r w:rsidRPr="000E65C1">
        <w:rPr>
          <w:rFonts w:eastAsia="Times New Roman" w:cstheme="minorHAnsi"/>
          <w:smallCaps/>
          <w:lang w:val="en-GB" w:eastAsia="ar-SA"/>
        </w:rPr>
        <w:t>, T. Klefoth, D. P. Philipp, S. J. Cooke</w:t>
      </w:r>
      <w:r w:rsidRPr="000E65C1">
        <w:rPr>
          <w:rFonts w:eastAsia="Times New Roman" w:cstheme="minorHAnsi"/>
          <w:lang w:val="en-GB" w:eastAsia="ar-SA"/>
        </w:rPr>
        <w:t>. 2012. Largemouth bass selected for differential vulnerability to angling exhibit similar routine locomotory activity in experimental ponds. Transactions of the American Fisheries Society, 141:1252-1259.</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i/>
          <w:lang w:val="en-GB" w:eastAsia="ar-SA"/>
        </w:rPr>
      </w:pPr>
      <w:r w:rsidRPr="000E65C1">
        <w:rPr>
          <w:rFonts w:eastAsia="Times New Roman" w:cstheme="minorHAnsi"/>
          <w:smallCaps/>
          <w:lang w:val="en-GB" w:eastAsia="ar-SA"/>
        </w:rPr>
        <w:t xml:space="preserve">101. Rapp, T., J. Hallermann, S.J. Cooke, S.K. Hetz, S. </w:t>
      </w:r>
      <w:proofErr w:type="spellStart"/>
      <w:r w:rsidRPr="000E65C1">
        <w:rPr>
          <w:rFonts w:eastAsia="Times New Roman" w:cstheme="minorHAnsi"/>
          <w:smallCaps/>
          <w:lang w:val="en-GB" w:eastAsia="ar-SA"/>
        </w:rPr>
        <w:t>Wuertz</w:t>
      </w:r>
      <w:proofErr w:type="spellEnd"/>
      <w:r w:rsidRPr="000E65C1">
        <w:rPr>
          <w:rFonts w:eastAsia="Times New Roman" w:cstheme="minorHAnsi"/>
          <w:smallCaps/>
          <w:lang w:val="en-GB" w:eastAsia="ar-SA"/>
        </w:rPr>
        <w:t xml:space="preserve">, </w:t>
      </w:r>
      <w:r w:rsidRPr="000E65C1">
        <w:rPr>
          <w:rFonts w:eastAsia="Times New Roman" w:cstheme="minorHAnsi"/>
          <w:b/>
          <w:smallCaps/>
          <w:lang w:val="en-GB" w:eastAsia="ar-SA"/>
        </w:rPr>
        <w:t>R. Arlinghaus</w:t>
      </w:r>
      <w:r w:rsidRPr="000E65C1">
        <w:rPr>
          <w:rFonts w:eastAsia="Times New Roman" w:cstheme="minorHAnsi"/>
          <w:lang w:val="en-GB" w:eastAsia="ar-SA"/>
        </w:rPr>
        <w:t>. 2012. Physiological and behavioural consequences of capture and retention in carp sacks on common carp (</w:t>
      </w:r>
      <w:r w:rsidRPr="000E65C1">
        <w:rPr>
          <w:rFonts w:eastAsia="Times New Roman" w:cstheme="minorHAnsi"/>
          <w:i/>
          <w:lang w:val="en-GB" w:eastAsia="ar-SA"/>
        </w:rPr>
        <w:t xml:space="preserve">Cyprinus </w:t>
      </w:r>
      <w:proofErr w:type="spellStart"/>
      <w:r w:rsidRPr="000E65C1">
        <w:rPr>
          <w:rFonts w:eastAsia="Times New Roman" w:cstheme="minorHAnsi"/>
          <w:i/>
          <w:lang w:val="en-GB" w:eastAsia="ar-SA"/>
        </w:rPr>
        <w:t>carpio</w:t>
      </w:r>
      <w:proofErr w:type="spellEnd"/>
      <w:r w:rsidRPr="000E65C1">
        <w:rPr>
          <w:rFonts w:eastAsia="Times New Roman" w:cstheme="minorHAnsi"/>
          <w:lang w:val="en-GB" w:eastAsia="ar-SA"/>
        </w:rPr>
        <w:t xml:space="preserve"> L.), with implications for catch-and-release recreational fishing. Fisheries Research, 125-126:57-68.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i/>
          <w:lang w:val="en-GB" w:eastAsia="ar-SA"/>
        </w:rPr>
      </w:pPr>
      <w:r w:rsidRPr="00DD4650">
        <w:rPr>
          <w:rFonts w:eastAsia="Times New Roman" w:cstheme="minorHAnsi"/>
          <w:lang w:val="en-GB" w:eastAsia="ar-SA"/>
        </w:rPr>
        <w:t xml:space="preserve">100. </w:t>
      </w:r>
      <w:r w:rsidRPr="00DD4650">
        <w:rPr>
          <w:rFonts w:eastAsia="Times New Roman" w:cstheme="minorHAnsi"/>
          <w:b/>
          <w:smallCaps/>
          <w:lang w:val="en-GB" w:eastAsia="ar-SA"/>
        </w:rPr>
        <w:t>Arlinghaus, R</w:t>
      </w:r>
      <w:r w:rsidRPr="00DD4650">
        <w:rPr>
          <w:rFonts w:eastAsia="Times New Roman" w:cstheme="minorHAnsi"/>
          <w:smallCaps/>
          <w:lang w:val="en-GB" w:eastAsia="ar-SA"/>
        </w:rPr>
        <w:t>., Schwab, A., Riepe, C., Teel, T. 2012.</w:t>
      </w:r>
      <w:r w:rsidRPr="00DD4650">
        <w:rPr>
          <w:rFonts w:eastAsia="Times New Roman" w:cstheme="minorHAnsi"/>
          <w:vertAlign w:val="superscript"/>
          <w:lang w:val="en-GB" w:eastAsia="ar-SA"/>
        </w:rPr>
        <w:t xml:space="preserve">  </w:t>
      </w:r>
      <w:r w:rsidRPr="000E65C1">
        <w:rPr>
          <w:rFonts w:eastAsia="Times New Roman" w:cstheme="minorHAnsi"/>
          <w:bCs/>
          <w:lang w:val="en-GB" w:eastAsia="ar-SA"/>
        </w:rPr>
        <w:t>A primer on anti-angling philosophy and its relevance for recreational fisheries in urbanized societies. Fisheries, 37:153-164.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i/>
          <w:lang w:eastAsia="ar-SA"/>
        </w:rPr>
      </w:pPr>
      <w:r w:rsidRPr="000E65C1">
        <w:rPr>
          <w:rFonts w:eastAsia="Times New Roman" w:cstheme="minorHAnsi"/>
          <w:lang w:val="en-GB" w:eastAsia="ar-SA"/>
        </w:rPr>
        <w:t xml:space="preserve">99. </w:t>
      </w:r>
      <w:r w:rsidRPr="000E65C1">
        <w:rPr>
          <w:rFonts w:eastAsia="Times New Roman" w:cstheme="minorHAnsi"/>
          <w:b/>
          <w:smallCaps/>
          <w:lang w:val="en-GB" w:eastAsia="ar-SA"/>
        </w:rPr>
        <w:t>Arlinghaus, R</w:t>
      </w:r>
      <w:r w:rsidRPr="000E65C1">
        <w:rPr>
          <w:rFonts w:eastAsia="Times New Roman" w:cstheme="minorHAnsi"/>
          <w:smallCaps/>
          <w:lang w:val="en-GB" w:eastAsia="ar-SA"/>
        </w:rPr>
        <w:t>., Beard, T.D. Jr., Cooke, S.J., Cowx, I.G.</w:t>
      </w:r>
      <w:r w:rsidRPr="000E65C1">
        <w:rPr>
          <w:rFonts w:eastAsia="Times New Roman" w:cstheme="minorHAnsi"/>
          <w:lang w:val="en-GB" w:eastAsia="ar-SA"/>
        </w:rPr>
        <w:t xml:space="preserve"> 2012. Benefits and risks of adopting the global code of practice for recreational fisheries. </w:t>
      </w:r>
      <w:r w:rsidRPr="000E65C1">
        <w:rPr>
          <w:rFonts w:eastAsia="Times New Roman" w:cstheme="minorHAnsi"/>
          <w:lang w:eastAsia="ar-SA"/>
        </w:rPr>
        <w:t>Fisheries, 37:165-172.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eastAsia="ar-SA"/>
        </w:rPr>
        <w:lastRenderedPageBreak/>
        <w:t xml:space="preserve">98. </w:t>
      </w:r>
      <w:proofErr w:type="spellStart"/>
      <w:r w:rsidRPr="000E65C1">
        <w:rPr>
          <w:rFonts w:eastAsia="Times New Roman" w:cstheme="minorHAnsi"/>
          <w:smallCaps/>
          <w:lang w:eastAsia="ar-SA"/>
        </w:rPr>
        <w:t>Stålhammar</w:t>
      </w:r>
      <w:proofErr w:type="spellEnd"/>
      <w:r w:rsidRPr="000E65C1">
        <w:rPr>
          <w:rFonts w:eastAsia="Times New Roman" w:cstheme="minorHAnsi"/>
          <w:smallCaps/>
          <w:lang w:eastAsia="ar-SA"/>
        </w:rPr>
        <w:t xml:space="preserve">, M., </w:t>
      </w:r>
      <w:r w:rsidRPr="000E65C1">
        <w:rPr>
          <w:rFonts w:eastAsia="Times New Roman" w:cstheme="minorHAnsi"/>
          <w:lang w:eastAsia="ar-SA"/>
        </w:rPr>
        <w:t xml:space="preserve">R. </w:t>
      </w:r>
      <w:proofErr w:type="spellStart"/>
      <w:r w:rsidRPr="000E65C1">
        <w:rPr>
          <w:rFonts w:eastAsia="Times New Roman" w:cstheme="minorHAnsi"/>
          <w:lang w:eastAsia="ar-SA"/>
        </w:rPr>
        <w:t>Linderfalk</w:t>
      </w:r>
      <w:proofErr w:type="spellEnd"/>
      <w:r w:rsidRPr="000E65C1">
        <w:rPr>
          <w:rFonts w:eastAsia="Times New Roman" w:cstheme="minorHAnsi"/>
          <w:lang w:eastAsia="ar-SA"/>
        </w:rPr>
        <w:t xml:space="preserve">, </w:t>
      </w:r>
      <w:r w:rsidRPr="000E65C1">
        <w:rPr>
          <w:rFonts w:eastAsia="Times New Roman" w:cstheme="minorHAnsi"/>
          <w:smallCaps/>
          <w:lang w:eastAsia="ar-SA"/>
        </w:rPr>
        <w:t xml:space="preserve">C. </w:t>
      </w:r>
      <w:proofErr w:type="spellStart"/>
      <w:r w:rsidRPr="000E65C1">
        <w:rPr>
          <w:rFonts w:eastAsia="Times New Roman" w:cstheme="minorHAnsi"/>
          <w:smallCaps/>
          <w:lang w:eastAsia="ar-SA"/>
        </w:rPr>
        <w:t>Brönmark</w:t>
      </w:r>
      <w:proofErr w:type="spellEnd"/>
      <w:r w:rsidRPr="000E65C1">
        <w:rPr>
          <w:rFonts w:eastAsia="Times New Roman" w:cstheme="minorHAnsi"/>
          <w:lang w:eastAsia="ar-SA"/>
        </w:rPr>
        <w:t xml:space="preserve">., </w:t>
      </w:r>
      <w:r w:rsidRPr="000E65C1">
        <w:rPr>
          <w:rFonts w:eastAsia="Times New Roman" w:cstheme="minorHAnsi"/>
          <w:b/>
          <w:smallCaps/>
          <w:lang w:eastAsia="ar-SA"/>
        </w:rPr>
        <w:t>R. Arlinghaus</w:t>
      </w:r>
      <w:r w:rsidRPr="000E65C1">
        <w:rPr>
          <w:rFonts w:eastAsia="Times New Roman" w:cstheme="minorHAnsi"/>
          <w:smallCaps/>
          <w:lang w:eastAsia="ar-SA"/>
        </w:rPr>
        <w:t xml:space="preserve">, A. Nilsson </w:t>
      </w:r>
      <w:r w:rsidRPr="000E65C1">
        <w:rPr>
          <w:rFonts w:eastAsia="Times New Roman" w:cstheme="minorHAnsi"/>
          <w:lang w:eastAsia="ar-SA"/>
        </w:rPr>
        <w:t xml:space="preserve">2012. </w:t>
      </w:r>
      <w:r w:rsidRPr="000E65C1">
        <w:rPr>
          <w:rFonts w:eastAsia="Times New Roman" w:cstheme="minorHAnsi"/>
          <w:lang w:val="en-GB" w:eastAsia="ar-SA"/>
        </w:rPr>
        <w:t>The impact of catch-and-release on the foraging behaviour of pike (</w:t>
      </w:r>
      <w:proofErr w:type="spellStart"/>
      <w:r w:rsidRPr="000E65C1">
        <w:rPr>
          <w:rFonts w:eastAsia="Times New Roman" w:cstheme="minorHAnsi"/>
          <w:i/>
          <w:lang w:val="en-GB" w:eastAsia="ar-SA"/>
        </w:rPr>
        <w:t>Esox</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lucius</w:t>
      </w:r>
      <w:proofErr w:type="spellEnd"/>
      <w:r w:rsidRPr="000E65C1">
        <w:rPr>
          <w:rFonts w:eastAsia="Times New Roman" w:cstheme="minorHAnsi"/>
          <w:lang w:val="en-GB" w:eastAsia="ar-SA"/>
        </w:rPr>
        <w:t>) when released alone or into groups. Fisheries Research, 125-126:51-56.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 xml:space="preserve">97. Matsumura, S.,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U. </w:t>
      </w:r>
      <w:proofErr w:type="spellStart"/>
      <w:r w:rsidRPr="000E65C1">
        <w:rPr>
          <w:rFonts w:eastAsia="Times New Roman" w:cstheme="minorHAnsi"/>
          <w:smallCaps/>
          <w:lang w:val="en-GB" w:eastAsia="ar-SA"/>
        </w:rPr>
        <w:t>Dieckmann</w:t>
      </w:r>
      <w:proofErr w:type="spellEnd"/>
      <w:r w:rsidRPr="000E65C1">
        <w:rPr>
          <w:rFonts w:eastAsia="Times New Roman" w:cstheme="minorHAnsi"/>
          <w:lang w:val="en-GB" w:eastAsia="ar-SA"/>
        </w:rPr>
        <w:t xml:space="preserve">. 2012. Standardizing selection strengths to study selection in the wild: A critical comparison and suggestions for the future. </w:t>
      </w:r>
      <w:proofErr w:type="spellStart"/>
      <w:r w:rsidRPr="000E65C1">
        <w:rPr>
          <w:rFonts w:eastAsia="Times New Roman" w:cstheme="minorHAnsi"/>
          <w:lang w:val="en-GB" w:eastAsia="ar-SA"/>
        </w:rPr>
        <w:t>BioScience</w:t>
      </w:r>
      <w:proofErr w:type="spellEnd"/>
      <w:r w:rsidRPr="000E65C1">
        <w:rPr>
          <w:rFonts w:eastAsia="Times New Roman" w:cstheme="minorHAnsi"/>
          <w:lang w:val="en-GB" w:eastAsia="ar-SA"/>
        </w:rPr>
        <w:t>, 62:1039-1054.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 xml:space="preserve">96. Klefoth, T., C. Skov, J. Krause, </w:t>
      </w:r>
      <w:r w:rsidRPr="000E65C1">
        <w:rPr>
          <w:rFonts w:eastAsia="Times New Roman" w:cstheme="minorHAnsi"/>
          <w:b/>
          <w:smallCaps/>
          <w:lang w:val="en-GB" w:eastAsia="ar-SA"/>
        </w:rPr>
        <w:t>R. Arlinghaus</w:t>
      </w:r>
      <w:r w:rsidRPr="000E65C1">
        <w:rPr>
          <w:rFonts w:eastAsia="Times New Roman" w:cstheme="minorHAnsi"/>
          <w:lang w:val="en-GB" w:eastAsia="ar-SA"/>
        </w:rPr>
        <w:t xml:space="preserve">. 2012. The role of ecological context and predation risk-stimuli in revealing the true picture about the genetic basis of boldness evolution in fish. </w:t>
      </w:r>
      <w:proofErr w:type="spellStart"/>
      <w:r w:rsidRPr="000E65C1">
        <w:rPr>
          <w:rFonts w:eastAsia="Times New Roman" w:cstheme="minorHAnsi"/>
          <w:lang w:val="en-GB" w:eastAsia="ar-SA"/>
        </w:rPr>
        <w:t>Behavioral</w:t>
      </w:r>
      <w:proofErr w:type="spellEnd"/>
      <w:r w:rsidRPr="000E65C1">
        <w:rPr>
          <w:rFonts w:eastAsia="Times New Roman" w:cstheme="minorHAnsi"/>
          <w:lang w:val="en-GB" w:eastAsia="ar-SA"/>
        </w:rPr>
        <w:t xml:space="preserve"> Ecology and </w:t>
      </w:r>
      <w:proofErr w:type="spellStart"/>
      <w:r w:rsidRPr="000E65C1">
        <w:rPr>
          <w:rFonts w:eastAsia="Times New Roman" w:cstheme="minorHAnsi"/>
          <w:lang w:val="en-GB" w:eastAsia="ar-SA"/>
        </w:rPr>
        <w:t>Sociobiology</w:t>
      </w:r>
      <w:proofErr w:type="spellEnd"/>
      <w:r w:rsidRPr="000E65C1">
        <w:rPr>
          <w:rFonts w:eastAsia="Times New Roman" w:cstheme="minorHAnsi"/>
          <w:lang w:val="en-GB" w:eastAsia="ar-SA"/>
        </w:rPr>
        <w:t>, 66:547-559. ¥</w:t>
      </w:r>
    </w:p>
    <w:p w:rsidR="00593744" w:rsidRPr="000E65C1" w:rsidRDefault="00B34A3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DD4650">
        <w:rPr>
          <w:rFonts w:eastAsia="Times New Roman" w:cstheme="minorHAnsi"/>
          <w:smallCaps/>
          <w:lang w:val="en-GB" w:eastAsia="ar-SA"/>
        </w:rPr>
        <w:t>+</w:t>
      </w:r>
      <w:r w:rsidR="00593744" w:rsidRPr="00DD4650">
        <w:rPr>
          <w:rFonts w:eastAsia="Times New Roman" w:cstheme="minorHAnsi"/>
          <w:smallCaps/>
          <w:lang w:val="en-GB" w:eastAsia="ar-SA"/>
        </w:rPr>
        <w:t xml:space="preserve">95. Schlüter, M., R.R.J. McAllister, </w:t>
      </w:r>
      <w:r w:rsidR="00593744" w:rsidRPr="00DD4650">
        <w:rPr>
          <w:rFonts w:eastAsia="Times New Roman" w:cstheme="minorHAnsi"/>
          <w:b/>
          <w:smallCaps/>
          <w:lang w:val="en-GB" w:eastAsia="ar-SA"/>
        </w:rPr>
        <w:t>R. Arlinghaus</w:t>
      </w:r>
      <w:r w:rsidR="00593744" w:rsidRPr="00DD4650">
        <w:rPr>
          <w:rFonts w:eastAsia="Times New Roman" w:cstheme="minorHAnsi"/>
          <w:smallCaps/>
          <w:lang w:val="en-GB" w:eastAsia="ar-SA"/>
        </w:rPr>
        <w:t xml:space="preserve">, N. </w:t>
      </w:r>
      <w:proofErr w:type="spellStart"/>
      <w:r w:rsidR="00593744" w:rsidRPr="00DD4650">
        <w:rPr>
          <w:rFonts w:eastAsia="Times New Roman" w:cstheme="minorHAnsi"/>
          <w:smallCaps/>
          <w:lang w:val="en-GB" w:eastAsia="ar-SA"/>
        </w:rPr>
        <w:t>Bunnefeld</w:t>
      </w:r>
      <w:proofErr w:type="spellEnd"/>
      <w:r w:rsidR="00593744" w:rsidRPr="00DD4650">
        <w:rPr>
          <w:rFonts w:eastAsia="Times New Roman" w:cstheme="minorHAnsi"/>
          <w:smallCaps/>
          <w:lang w:val="en-GB" w:eastAsia="ar-SA"/>
        </w:rPr>
        <w:t>, K. Eisenack, F. Hölker, E.J. Milner-</w:t>
      </w:r>
      <w:proofErr w:type="spellStart"/>
      <w:r w:rsidR="00593744" w:rsidRPr="00DD4650">
        <w:rPr>
          <w:rFonts w:eastAsia="Times New Roman" w:cstheme="minorHAnsi"/>
          <w:smallCaps/>
          <w:lang w:val="en-GB" w:eastAsia="ar-SA"/>
        </w:rPr>
        <w:t>Guilland</w:t>
      </w:r>
      <w:proofErr w:type="spellEnd"/>
      <w:r w:rsidR="00593744" w:rsidRPr="00DD4650">
        <w:rPr>
          <w:rFonts w:eastAsia="Times New Roman" w:cstheme="minorHAnsi"/>
          <w:smallCaps/>
          <w:lang w:val="en-GB" w:eastAsia="ar-SA"/>
        </w:rPr>
        <w:t xml:space="preserve">, B. Müller, E. Nicholson, M. Quaas, M. </w:t>
      </w:r>
      <w:proofErr w:type="spellStart"/>
      <w:r w:rsidR="00593744" w:rsidRPr="00DD4650">
        <w:rPr>
          <w:rFonts w:eastAsia="Times New Roman" w:cstheme="minorHAnsi"/>
          <w:smallCaps/>
          <w:lang w:val="en-GB" w:eastAsia="ar-SA"/>
        </w:rPr>
        <w:t>Stöven</w:t>
      </w:r>
      <w:proofErr w:type="spellEnd"/>
      <w:r w:rsidR="00593744" w:rsidRPr="00DD4650">
        <w:rPr>
          <w:rFonts w:eastAsia="Times New Roman" w:cstheme="minorHAnsi"/>
          <w:smallCaps/>
          <w:lang w:val="en-GB" w:eastAsia="ar-SA"/>
        </w:rPr>
        <w:t xml:space="preserve">. </w:t>
      </w:r>
      <w:r w:rsidR="00593744" w:rsidRPr="000E65C1">
        <w:rPr>
          <w:rFonts w:eastAsia="Times New Roman" w:cstheme="minorHAnsi"/>
          <w:smallCaps/>
          <w:lang w:val="en-GB" w:eastAsia="ar-SA"/>
        </w:rPr>
        <w:t xml:space="preserve">2012. </w:t>
      </w:r>
      <w:r w:rsidR="00593744" w:rsidRPr="000E65C1">
        <w:rPr>
          <w:rFonts w:eastAsia="Times New Roman" w:cstheme="minorHAnsi"/>
          <w:lang w:val="en-GB" w:eastAsia="ar-SA"/>
        </w:rPr>
        <w:t xml:space="preserve">New horizons for managing the environment: a review of coupled social-ecological modelling. Natural Resource </w:t>
      </w:r>
      <w:proofErr w:type="spellStart"/>
      <w:r w:rsidR="00593744" w:rsidRPr="000E65C1">
        <w:rPr>
          <w:rFonts w:eastAsia="Times New Roman" w:cstheme="minorHAnsi"/>
          <w:lang w:val="en-GB" w:eastAsia="ar-SA"/>
        </w:rPr>
        <w:t>Modeling</w:t>
      </w:r>
      <w:proofErr w:type="spellEnd"/>
      <w:r w:rsidR="00593744" w:rsidRPr="000E65C1">
        <w:rPr>
          <w:rFonts w:eastAsia="Times New Roman" w:cstheme="minorHAnsi"/>
          <w:lang w:val="en-GB" w:eastAsia="ar-SA"/>
        </w:rPr>
        <w:t>, 25:219-272.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 xml:space="preserve">94. Dorow, M., </w:t>
      </w:r>
      <w:r w:rsidRPr="000E65C1">
        <w:rPr>
          <w:rFonts w:eastAsia="Times New Roman" w:cstheme="minorHAnsi"/>
          <w:b/>
          <w:smallCaps/>
          <w:lang w:val="en-GB" w:eastAsia="ar-SA"/>
        </w:rPr>
        <w:t>R.</w:t>
      </w:r>
      <w:r w:rsidRPr="000E65C1">
        <w:rPr>
          <w:rFonts w:eastAsia="Times New Roman" w:cstheme="minorHAnsi"/>
          <w:smallCaps/>
          <w:lang w:val="en-GB" w:eastAsia="ar-SA"/>
        </w:rPr>
        <w:t xml:space="preserve"> </w:t>
      </w:r>
      <w:r w:rsidRPr="000E65C1">
        <w:rPr>
          <w:rFonts w:eastAsia="Times New Roman" w:cstheme="minorHAnsi"/>
          <w:b/>
          <w:smallCaps/>
          <w:lang w:val="en-GB" w:eastAsia="ar-SA"/>
        </w:rPr>
        <w:t>Arlinghaus</w:t>
      </w:r>
      <w:r w:rsidRPr="000E65C1">
        <w:rPr>
          <w:rFonts w:eastAsia="Times New Roman" w:cstheme="minorHAnsi"/>
          <w:b/>
          <w:lang w:val="en-GB" w:eastAsia="ar-SA"/>
        </w:rPr>
        <w:t xml:space="preserve"> </w:t>
      </w:r>
      <w:r w:rsidRPr="000E65C1">
        <w:rPr>
          <w:rFonts w:eastAsia="Times New Roman" w:cstheme="minorHAnsi"/>
          <w:lang w:val="en-GB" w:eastAsia="ar-SA"/>
        </w:rPr>
        <w:t xml:space="preserve">2012. The relationship between personal commitment to angling and the opinions and attitudes of German anglers towards the conservation and management of European eel </w:t>
      </w:r>
      <w:r w:rsidRPr="000E65C1">
        <w:rPr>
          <w:rFonts w:eastAsia="Times New Roman" w:cstheme="minorHAnsi"/>
          <w:i/>
          <w:lang w:val="en-GB" w:eastAsia="ar-SA"/>
        </w:rPr>
        <w:t xml:space="preserve">Anguilla </w:t>
      </w:r>
      <w:proofErr w:type="spellStart"/>
      <w:r w:rsidRPr="000E65C1">
        <w:rPr>
          <w:rFonts w:eastAsia="Times New Roman" w:cstheme="minorHAnsi"/>
          <w:i/>
          <w:lang w:val="en-GB" w:eastAsia="ar-SA"/>
        </w:rPr>
        <w:t>anguilla</w:t>
      </w:r>
      <w:proofErr w:type="spellEnd"/>
      <w:r w:rsidRPr="000E65C1">
        <w:rPr>
          <w:rFonts w:eastAsia="Times New Roman" w:cstheme="minorHAnsi"/>
          <w:lang w:val="en-GB" w:eastAsia="ar-SA"/>
        </w:rPr>
        <w:t>. North American Journal of Fisheries Management, 32:466-479.</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0E65C1">
        <w:rPr>
          <w:rFonts w:eastAsia="Times New Roman" w:cstheme="minorHAnsi"/>
          <w:smallCaps/>
          <w:lang w:val="en-GB" w:eastAsia="ar-SA"/>
        </w:rPr>
        <w:t xml:space="preserve">93. Uusi-Heikkilä, S., A. Kuparinen, C. Wolter, T. Meinelt, </w:t>
      </w:r>
      <w:r w:rsidRPr="000E65C1">
        <w:rPr>
          <w:rFonts w:eastAsia="Times New Roman" w:cstheme="minorHAnsi"/>
          <w:b/>
          <w:smallCaps/>
          <w:lang w:val="en-GB" w:eastAsia="ar-SA"/>
        </w:rPr>
        <w:t>R. Arlinghaus</w:t>
      </w:r>
      <w:r w:rsidRPr="000E65C1">
        <w:rPr>
          <w:rFonts w:eastAsia="Times New Roman" w:cstheme="minorHAnsi"/>
          <w:lang w:val="en-GB" w:eastAsia="ar-SA"/>
        </w:rPr>
        <w:t>. 2012. Paternal body size affects reproductive success in laboratory-held zebrafish (</w:t>
      </w:r>
      <w:r w:rsidRPr="000E65C1">
        <w:rPr>
          <w:rFonts w:eastAsia="Times New Roman" w:cstheme="minorHAnsi"/>
          <w:i/>
          <w:lang w:val="en-GB" w:eastAsia="ar-SA"/>
        </w:rPr>
        <w:t>Danio rerio</w:t>
      </w:r>
      <w:r w:rsidRPr="000E65C1">
        <w:rPr>
          <w:rFonts w:eastAsia="Times New Roman" w:cstheme="minorHAnsi"/>
          <w:lang w:val="en-GB" w:eastAsia="ar-SA"/>
        </w:rPr>
        <w:t>). Environmental Biology of Fishes, 93:461-474.</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 xml:space="preserve">92. Skov, C., A. </w:t>
      </w:r>
      <w:proofErr w:type="spellStart"/>
      <w:r w:rsidRPr="000E65C1">
        <w:rPr>
          <w:rFonts w:eastAsia="Times New Roman" w:cstheme="minorHAnsi"/>
          <w:smallCaps/>
          <w:lang w:val="en-GB" w:eastAsia="ar-SA"/>
        </w:rPr>
        <w:t>koed</w:t>
      </w:r>
      <w:proofErr w:type="spellEnd"/>
      <w:r w:rsidRPr="000E65C1">
        <w:rPr>
          <w:rFonts w:eastAsia="Times New Roman" w:cstheme="minorHAnsi"/>
          <w:smallCaps/>
          <w:lang w:val="en-GB" w:eastAsia="ar-SA"/>
        </w:rPr>
        <w:t xml:space="preserve">,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2011. </w:t>
      </w:r>
      <w:r w:rsidRPr="000E65C1">
        <w:rPr>
          <w:rFonts w:eastAsia="Times New Roman" w:cstheme="minorHAnsi"/>
          <w:lang w:val="en-GB" w:eastAsia="ar-SA"/>
        </w:rPr>
        <w:t>Dispersal, growth and diet of stocked and wild northern pike (</w:t>
      </w:r>
      <w:proofErr w:type="spellStart"/>
      <w:r w:rsidRPr="000E65C1">
        <w:rPr>
          <w:rFonts w:eastAsia="Times New Roman" w:cstheme="minorHAnsi"/>
          <w:i/>
          <w:lang w:val="en-GB" w:eastAsia="ar-SA"/>
        </w:rPr>
        <w:t>Esox</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lucius</w:t>
      </w:r>
      <w:proofErr w:type="spellEnd"/>
      <w:r w:rsidRPr="000E65C1">
        <w:rPr>
          <w:rFonts w:eastAsia="Times New Roman" w:cstheme="minorHAnsi"/>
          <w:lang w:val="en-GB" w:eastAsia="ar-SA"/>
        </w:rPr>
        <w:t xml:space="preserve">) fry in a natural shallow lake, with implications for management of pike stocking programs. North American Journal of Fisheries Management, </w:t>
      </w:r>
      <w:r w:rsidRPr="000E65C1">
        <w:rPr>
          <w:rFonts w:eastAsia="MS Mincho" w:cstheme="minorHAnsi"/>
          <w:lang w:val="en-GB" w:eastAsia="ja-JP"/>
        </w:rPr>
        <w:t>31:1177–1186</w:t>
      </w:r>
      <w:r w:rsidRPr="000E65C1">
        <w:rPr>
          <w:rFonts w:eastAsia="Times New Roman" w:cstheme="minorHAns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 xml:space="preserve">91. van Poorten, B., R. Arlinghaus, K. </w:t>
      </w:r>
      <w:proofErr w:type="spellStart"/>
      <w:r w:rsidRPr="000E65C1">
        <w:rPr>
          <w:rFonts w:eastAsia="Times New Roman" w:cstheme="minorHAnsi"/>
          <w:smallCaps/>
          <w:lang w:val="en-GB" w:eastAsia="ar-SA"/>
        </w:rPr>
        <w:t>Daedlow</w:t>
      </w:r>
      <w:proofErr w:type="spellEnd"/>
      <w:r w:rsidRPr="000E65C1">
        <w:rPr>
          <w:rFonts w:eastAsia="Times New Roman" w:cstheme="minorHAnsi"/>
          <w:smallCaps/>
          <w:lang w:val="en-GB" w:eastAsia="ar-SA"/>
        </w:rPr>
        <w:t xml:space="preserve">, S. </w:t>
      </w:r>
      <w:proofErr w:type="spellStart"/>
      <w:r w:rsidRPr="000E65C1">
        <w:rPr>
          <w:rFonts w:eastAsia="Times New Roman" w:cstheme="minorHAnsi"/>
          <w:smallCaps/>
          <w:lang w:val="en-GB" w:eastAsia="ar-SA"/>
        </w:rPr>
        <w:t>Haertel</w:t>
      </w:r>
      <w:proofErr w:type="spellEnd"/>
      <w:r w:rsidRPr="000E65C1">
        <w:rPr>
          <w:rFonts w:eastAsia="Times New Roman" w:cstheme="minorHAnsi"/>
          <w:smallCaps/>
          <w:lang w:val="en-GB" w:eastAsia="ar-SA"/>
        </w:rPr>
        <w:t xml:space="preserve">-Borer. 2011. </w:t>
      </w:r>
      <w:r w:rsidRPr="000E65C1">
        <w:rPr>
          <w:rFonts w:eastAsia="Times New Roman" w:cstheme="minorHAnsi"/>
          <w:lang w:val="en-GB" w:eastAsia="ar-SA"/>
        </w:rPr>
        <w:t>Social-ecological interactions, management panaceas, and the future of wild fish. Proceedings of the National Academy of Sciences of the U.S.A., 108:12554-12559.</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smallCaps/>
          <w:lang w:val="en-GB" w:eastAsia="ar-SA"/>
        </w:rPr>
        <w:t xml:space="preserve">90. </w:t>
      </w:r>
      <w:r w:rsidRPr="000E65C1">
        <w:rPr>
          <w:rFonts w:eastAsia="MS Mincho" w:cstheme="minorHAnsi"/>
          <w:bCs/>
          <w:smallCaps/>
          <w:lang w:val="en-GB" w:eastAsia="ja-JP"/>
        </w:rPr>
        <w:t xml:space="preserve">Schäfer, R. B., S.J. Cooke, </w:t>
      </w:r>
      <w:r w:rsidRPr="000E65C1">
        <w:rPr>
          <w:rFonts w:eastAsia="MS Mincho" w:cstheme="minorHAnsi"/>
          <w:b/>
          <w:bCs/>
          <w:smallCaps/>
          <w:lang w:val="en-GB" w:eastAsia="ja-JP"/>
        </w:rPr>
        <w:t>R. Arlinghaus</w:t>
      </w:r>
      <w:r w:rsidRPr="000E65C1">
        <w:rPr>
          <w:rFonts w:eastAsia="MS Mincho" w:cstheme="minorHAnsi"/>
          <w:bCs/>
          <w:smallCaps/>
          <w:lang w:val="en-GB" w:eastAsia="ja-JP"/>
        </w:rPr>
        <w:t xml:space="preserve">, N. </w:t>
      </w:r>
      <w:proofErr w:type="spellStart"/>
      <w:r w:rsidRPr="000E65C1">
        <w:rPr>
          <w:rFonts w:eastAsia="MS Mincho" w:cstheme="minorHAnsi"/>
          <w:bCs/>
          <w:smallCaps/>
          <w:lang w:val="en-GB" w:eastAsia="ja-JP"/>
        </w:rPr>
        <w:t>Bonada</w:t>
      </w:r>
      <w:proofErr w:type="spellEnd"/>
      <w:r w:rsidRPr="000E65C1">
        <w:rPr>
          <w:rFonts w:eastAsia="MS Mincho" w:cstheme="minorHAnsi"/>
          <w:bCs/>
          <w:smallCaps/>
          <w:lang w:val="en-GB" w:eastAsia="ja-JP"/>
        </w:rPr>
        <w:t>,</w:t>
      </w:r>
      <w:r w:rsidRPr="000E65C1">
        <w:rPr>
          <w:rFonts w:eastAsia="Times New Roman" w:cstheme="minorHAnsi"/>
          <w:smallCaps/>
          <w:lang w:val="en-GB" w:eastAsia="ar-SA"/>
        </w:rPr>
        <w:t xml:space="preserve"> </w:t>
      </w:r>
      <w:r w:rsidRPr="000E65C1">
        <w:rPr>
          <w:rFonts w:eastAsia="MS Mincho" w:cstheme="minorHAnsi"/>
          <w:bCs/>
          <w:smallCaps/>
          <w:lang w:val="en-GB" w:eastAsia="ja-JP"/>
        </w:rPr>
        <w:t xml:space="preserve">F. </w:t>
      </w:r>
      <w:proofErr w:type="spellStart"/>
      <w:r w:rsidRPr="000E65C1">
        <w:rPr>
          <w:rFonts w:eastAsia="MS Mincho" w:cstheme="minorHAnsi"/>
          <w:bCs/>
          <w:smallCaps/>
          <w:lang w:val="en-GB" w:eastAsia="ja-JP"/>
        </w:rPr>
        <w:t>Brischoux</w:t>
      </w:r>
      <w:proofErr w:type="spellEnd"/>
      <w:r w:rsidRPr="000E65C1">
        <w:rPr>
          <w:rFonts w:eastAsia="MS Mincho" w:cstheme="minorHAnsi"/>
          <w:bCs/>
          <w:smallCaps/>
          <w:lang w:val="en-GB" w:eastAsia="ja-JP"/>
        </w:rPr>
        <w:t>, A.F. Casper, J.A. Catford, V. Rolland.</w:t>
      </w:r>
      <w:r w:rsidRPr="000E65C1">
        <w:rPr>
          <w:rFonts w:eastAsia="Times New Roman" w:cstheme="minorHAnsi"/>
          <w:smallCaps/>
          <w:lang w:val="en-GB" w:eastAsia="ar-SA"/>
        </w:rPr>
        <w:t xml:space="preserve"> 2011. </w:t>
      </w:r>
      <w:r w:rsidRPr="000E65C1">
        <w:rPr>
          <w:rFonts w:eastAsia="Times New Roman" w:cstheme="minorHAnsi"/>
          <w:lang w:val="en-GB" w:eastAsia="ar-SA"/>
        </w:rPr>
        <w:t xml:space="preserve">Early career researchers' perspectives on the current and future state of the scientific publication process in ecology – A response to </w:t>
      </w:r>
      <w:proofErr w:type="spellStart"/>
      <w:r w:rsidRPr="000E65C1">
        <w:rPr>
          <w:rFonts w:eastAsia="Times New Roman" w:cstheme="minorHAnsi"/>
          <w:lang w:val="en-GB" w:eastAsia="ar-SA"/>
        </w:rPr>
        <w:t>Statzner</w:t>
      </w:r>
      <w:proofErr w:type="spellEnd"/>
      <w:r w:rsidRPr="000E65C1">
        <w:rPr>
          <w:rFonts w:eastAsia="Times New Roman" w:cstheme="minorHAnsi"/>
          <w:lang w:val="en-GB" w:eastAsia="ar-SA"/>
        </w:rPr>
        <w:t xml:space="preserve"> &amp; </w:t>
      </w:r>
      <w:proofErr w:type="spellStart"/>
      <w:r w:rsidRPr="000E65C1">
        <w:rPr>
          <w:rFonts w:eastAsia="Times New Roman" w:cstheme="minorHAnsi"/>
          <w:lang w:val="en-GB" w:eastAsia="ar-SA"/>
        </w:rPr>
        <w:t>Resh</w:t>
      </w:r>
      <w:proofErr w:type="spellEnd"/>
      <w:r w:rsidRPr="000E65C1">
        <w:rPr>
          <w:rFonts w:eastAsia="Times New Roman" w:cstheme="minorHAnsi"/>
          <w:lang w:val="en-GB" w:eastAsia="ar-SA"/>
        </w:rPr>
        <w:t xml:space="preserve"> (2010). </w:t>
      </w:r>
      <w:r w:rsidRPr="000E65C1">
        <w:rPr>
          <w:rFonts w:eastAsia="Times New Roman" w:cstheme="minorHAnsi"/>
          <w:lang w:eastAsia="ar-SA"/>
        </w:rPr>
        <w:t xml:space="preserve">Freshwater </w:t>
      </w:r>
      <w:proofErr w:type="spellStart"/>
      <w:r w:rsidRPr="000E65C1">
        <w:rPr>
          <w:rFonts w:eastAsia="Times New Roman" w:cstheme="minorHAnsi"/>
          <w:lang w:eastAsia="ar-SA"/>
        </w:rPr>
        <w:t>Biology</w:t>
      </w:r>
      <w:proofErr w:type="spellEnd"/>
      <w:r w:rsidRPr="000E65C1">
        <w:rPr>
          <w:rFonts w:eastAsia="Times New Roman" w:cstheme="minorHAnsi"/>
          <w:lang w:eastAsia="ar-SA"/>
        </w:rPr>
        <w:t>, 56:2405-2412.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eastAsia="ar-SA"/>
        </w:rPr>
        <w:t xml:space="preserve">89. Hunt, L., </w:t>
      </w:r>
      <w:r w:rsidRPr="000E65C1">
        <w:rPr>
          <w:rFonts w:eastAsia="Times New Roman" w:cstheme="minorHAnsi"/>
          <w:b/>
          <w:smallCaps/>
          <w:lang w:eastAsia="ar-SA"/>
        </w:rPr>
        <w:t>Arlinghaus, R</w:t>
      </w:r>
      <w:r w:rsidRPr="000E65C1">
        <w:rPr>
          <w:rFonts w:eastAsia="Times New Roman" w:cstheme="minorHAnsi"/>
          <w:smallCaps/>
          <w:lang w:eastAsia="ar-SA"/>
        </w:rPr>
        <w:t xml:space="preserve">., Lester, L., </w:t>
      </w:r>
      <w:proofErr w:type="spellStart"/>
      <w:r w:rsidRPr="000E65C1">
        <w:rPr>
          <w:rFonts w:eastAsia="Times New Roman" w:cstheme="minorHAnsi"/>
          <w:smallCaps/>
          <w:lang w:eastAsia="ar-SA"/>
        </w:rPr>
        <w:t>Kushneriuk</w:t>
      </w:r>
      <w:proofErr w:type="spellEnd"/>
      <w:r w:rsidRPr="000E65C1">
        <w:rPr>
          <w:rFonts w:eastAsia="Times New Roman" w:cstheme="minorHAnsi"/>
          <w:smallCaps/>
          <w:lang w:eastAsia="ar-SA"/>
        </w:rPr>
        <w:t xml:space="preserve">, R. </w:t>
      </w:r>
      <w:r w:rsidRPr="000E65C1">
        <w:rPr>
          <w:rFonts w:eastAsia="Times New Roman" w:cstheme="minorHAnsi"/>
          <w:lang w:eastAsia="ar-SA"/>
        </w:rPr>
        <w:t xml:space="preserve">2011. </w:t>
      </w:r>
      <w:r w:rsidRPr="000E65C1">
        <w:rPr>
          <w:rFonts w:eastAsia="Times New Roman" w:cstheme="minorHAnsi"/>
          <w:lang w:val="en-GB" w:eastAsia="ar-SA"/>
        </w:rPr>
        <w:t xml:space="preserve">The effects of regional angling effort, angler behaviour, and harvesting efficiency on landscape patterns of overfishing. Ecological Applications, 21:2555-2575.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530C22">
        <w:rPr>
          <w:rFonts w:eastAsia="Times New Roman" w:cstheme="minorHAnsi"/>
          <w:lang w:val="en-GB" w:eastAsia="ar-SA"/>
        </w:rPr>
        <w:t xml:space="preserve">88. </w:t>
      </w:r>
      <w:r w:rsidRPr="00530C22">
        <w:rPr>
          <w:rFonts w:eastAsia="Times New Roman" w:cstheme="minorHAnsi"/>
          <w:smallCaps/>
          <w:lang w:val="en-GB" w:eastAsia="ar-SA"/>
        </w:rPr>
        <w:t xml:space="preserve">Klefoth, T., A. </w:t>
      </w:r>
      <w:proofErr w:type="spellStart"/>
      <w:r w:rsidRPr="00530C22">
        <w:rPr>
          <w:rFonts w:eastAsia="Times New Roman" w:cstheme="minorHAnsi"/>
          <w:smallCaps/>
          <w:lang w:val="en-GB" w:eastAsia="ar-SA"/>
        </w:rPr>
        <w:t>Kobler</w:t>
      </w:r>
      <w:proofErr w:type="spellEnd"/>
      <w:r w:rsidRPr="00530C22">
        <w:rPr>
          <w:rFonts w:eastAsia="Times New Roman" w:cstheme="minorHAnsi"/>
          <w:smallCaps/>
          <w:lang w:val="en-GB" w:eastAsia="ar-SA"/>
        </w:rPr>
        <w:t xml:space="preserve">, </w:t>
      </w:r>
      <w:r w:rsidRPr="00530C22">
        <w:rPr>
          <w:rFonts w:eastAsia="Times New Roman" w:cstheme="minorHAnsi"/>
          <w:b/>
          <w:smallCaps/>
          <w:lang w:val="en-GB" w:eastAsia="ar-SA"/>
        </w:rPr>
        <w:t>R. Arlinghaus</w:t>
      </w:r>
      <w:r w:rsidRPr="00530C22">
        <w:rPr>
          <w:rFonts w:eastAsia="Times New Roman" w:cstheme="minorHAnsi"/>
          <w:lang w:val="en-GB" w:eastAsia="ar-SA"/>
        </w:rPr>
        <w:t xml:space="preserve">. </w:t>
      </w:r>
      <w:r w:rsidRPr="000E65C1">
        <w:rPr>
          <w:rFonts w:eastAsia="Times New Roman" w:cstheme="minorHAnsi"/>
          <w:lang w:val="en-GB" w:eastAsia="ar-SA"/>
        </w:rPr>
        <w:t>2011. Behavioural and fitness consequences of direct and indirect non-lethal disturbances in a catch-and-release northern pike (</w:t>
      </w:r>
      <w:proofErr w:type="spellStart"/>
      <w:r w:rsidRPr="000E65C1">
        <w:rPr>
          <w:rFonts w:eastAsia="Times New Roman" w:cstheme="minorHAnsi"/>
          <w:i/>
          <w:lang w:val="en-GB" w:eastAsia="ar-SA"/>
        </w:rPr>
        <w:t>Esox</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lucius</w:t>
      </w:r>
      <w:proofErr w:type="spellEnd"/>
      <w:r w:rsidRPr="000E65C1">
        <w:rPr>
          <w:rFonts w:eastAsia="Times New Roman" w:cstheme="minorHAnsi"/>
          <w:lang w:val="en-GB" w:eastAsia="ar-SA"/>
        </w:rPr>
        <w:t xml:space="preserve">) fishery. Knowledge and Management of Aquatic Ecosystems, </w:t>
      </w:r>
      <w:r w:rsidRPr="000E65C1">
        <w:rPr>
          <w:rFonts w:eastAsia="MS Mincho" w:cstheme="minorHAnsi"/>
          <w:color w:val="1B1C20"/>
          <w:lang w:val="en-GB" w:eastAsia="ja-JP"/>
        </w:rPr>
        <w:t>403, 11 (www.kmae-journal.org/articles/kmae/ref/2011/04/kmae110040/kmae110040.html)</w:t>
      </w:r>
      <w:r w:rsidRPr="000E65C1">
        <w:rPr>
          <w:rFonts w:eastAsia="Times New Roman" w:cstheme="minorHAnsi"/>
          <w:lang w:val="en-GB" w:eastAsia="ar-SA"/>
        </w:rPr>
        <w:t>.</w:t>
      </w:r>
      <w:r w:rsidRPr="000E65C1">
        <w:rPr>
          <w:rFonts w:eastAsia="Times New Roman" w:cstheme="minorHAnsi"/>
          <w:b/>
          <w:i/>
          <w:lang w:val="en-GB" w:eastAsia="ar-SA"/>
        </w:rPr>
        <w:t xml:space="preserve">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smallCaps/>
          <w:lang w:val="en-GB" w:eastAsia="ar-SA"/>
        </w:rPr>
      </w:pPr>
      <w:r w:rsidRPr="000E65C1">
        <w:rPr>
          <w:rFonts w:eastAsia="Times New Roman" w:cstheme="minorHAnsi"/>
          <w:smallCaps/>
          <w:lang w:val="en-GB" w:eastAsia="ar-SA"/>
        </w:rPr>
        <w:t xml:space="preserve">87. Beardmore, B., W. Haider, L. Hunt, </w:t>
      </w:r>
      <w:r w:rsidRPr="000E65C1">
        <w:rPr>
          <w:rFonts w:eastAsia="Times New Roman" w:cstheme="minorHAnsi"/>
          <w:b/>
          <w:smallCaps/>
          <w:lang w:val="en-GB" w:eastAsia="ar-SA"/>
        </w:rPr>
        <w:t xml:space="preserve">R. Arlinghaus. </w:t>
      </w:r>
      <w:r w:rsidRPr="000E65C1">
        <w:rPr>
          <w:rFonts w:eastAsia="Times New Roman" w:cstheme="minorHAnsi"/>
          <w:lang w:val="en-GB" w:eastAsia="ar-SA"/>
        </w:rPr>
        <w:t>2011. The importance of trip context for determining primary angler motivations: are more specialized anglers more catch-oriented than previously believed? North American Journal of Fisheries Management, 31:861-879.</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86. </w:t>
      </w:r>
      <w:r w:rsidRPr="000E65C1">
        <w:rPr>
          <w:rFonts w:eastAsia="Times New Roman" w:cstheme="minorHAnsi"/>
          <w:smallCaps/>
          <w:lang w:val="en-GB" w:eastAsia="ar-SA"/>
        </w:rPr>
        <w:t xml:space="preserve">Beard, T.D.,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D. Bartley, S.J. Cooke, S. de Silva, P. McIntyre, I.G. Cowx</w:t>
      </w:r>
      <w:r w:rsidRPr="000E65C1">
        <w:rPr>
          <w:rFonts w:eastAsia="Times New Roman" w:cstheme="minorHAnsi"/>
          <w:lang w:val="en-GB" w:eastAsia="ar-SA"/>
        </w:rPr>
        <w:t>. 2011. Ecosystem approach to inland fisheries: research needs and implementation strategies. Biology Letters, 7:481-483.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lastRenderedPageBreak/>
        <w:t xml:space="preserve">85. Beardmore, B., Dorow, M., Haider, W., </w:t>
      </w:r>
      <w:r w:rsidRPr="000E65C1">
        <w:rPr>
          <w:rFonts w:eastAsia="Times New Roman" w:cstheme="minorHAnsi"/>
          <w:b/>
          <w:smallCaps/>
          <w:lang w:val="en-GB" w:eastAsia="ar-SA"/>
        </w:rPr>
        <w:t xml:space="preserve">Arlinghaus, R. </w:t>
      </w:r>
      <w:r w:rsidRPr="000E65C1">
        <w:rPr>
          <w:rFonts w:eastAsia="Times New Roman" w:cstheme="minorHAnsi"/>
          <w:lang w:val="en-GB" w:eastAsia="ar-SA"/>
        </w:rPr>
        <w:t>2011. The elasticity of fishing effort response and harvest outcomes to altered regulatory policies in eel (</w:t>
      </w:r>
      <w:r w:rsidRPr="000E65C1">
        <w:rPr>
          <w:rFonts w:eastAsia="Times New Roman" w:cstheme="minorHAnsi"/>
          <w:i/>
          <w:lang w:val="en-GB" w:eastAsia="ar-SA"/>
        </w:rPr>
        <w:t xml:space="preserve">Anguilla </w:t>
      </w:r>
      <w:proofErr w:type="spellStart"/>
      <w:r w:rsidRPr="000E65C1">
        <w:rPr>
          <w:rFonts w:eastAsia="Times New Roman" w:cstheme="minorHAnsi"/>
          <w:i/>
          <w:lang w:val="en-GB" w:eastAsia="ar-SA"/>
        </w:rPr>
        <w:t>anguilla</w:t>
      </w:r>
      <w:proofErr w:type="spellEnd"/>
      <w:r w:rsidRPr="000E65C1">
        <w:rPr>
          <w:rFonts w:eastAsia="Times New Roman" w:cstheme="minorHAnsi"/>
          <w:lang w:val="en-GB" w:eastAsia="ar-SA"/>
        </w:rPr>
        <w:t xml:space="preserve">) recreational angling. Fisheries Research, 110:136-148.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 xml:space="preserve">84. Johnston, F.D., </w:t>
      </w:r>
      <w:r w:rsidRPr="000E65C1">
        <w:rPr>
          <w:rFonts w:eastAsia="Times New Roman" w:cstheme="minorHAnsi"/>
          <w:b/>
          <w:smallCaps/>
          <w:lang w:val="en-GB" w:eastAsia="ar-SA"/>
        </w:rPr>
        <w:t>Arlinghaus, R.,</w:t>
      </w:r>
      <w:r w:rsidRPr="000E65C1">
        <w:rPr>
          <w:rFonts w:eastAsia="Times New Roman" w:cstheme="minorHAnsi"/>
          <w:smallCaps/>
          <w:lang w:val="en-GB" w:eastAsia="ar-SA"/>
        </w:rPr>
        <w:t xml:space="preserve"> </w:t>
      </w:r>
      <w:proofErr w:type="spellStart"/>
      <w:r w:rsidRPr="000E65C1">
        <w:rPr>
          <w:rFonts w:eastAsia="Times New Roman" w:cstheme="minorHAnsi"/>
          <w:smallCaps/>
          <w:lang w:val="en-GB" w:eastAsia="ar-SA"/>
        </w:rPr>
        <w:t>Stelfox</w:t>
      </w:r>
      <w:proofErr w:type="spellEnd"/>
      <w:r w:rsidRPr="000E65C1">
        <w:rPr>
          <w:rFonts w:eastAsia="Times New Roman" w:cstheme="minorHAnsi"/>
          <w:smallCaps/>
          <w:lang w:val="en-GB" w:eastAsia="ar-SA"/>
        </w:rPr>
        <w:t>, J., Post, J.R.</w:t>
      </w:r>
      <w:r w:rsidRPr="000E65C1">
        <w:rPr>
          <w:rFonts w:eastAsia="Times New Roman" w:cstheme="minorHAnsi"/>
          <w:lang w:val="en-GB" w:eastAsia="ar-SA"/>
        </w:rPr>
        <w:t xml:space="preserve"> 2011. Decline in angler use despite increased catch rates: anglers’ response to the implementation of a total catch-and-release regulations. Fisheries Research, 110:189-197.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0E65C1">
        <w:rPr>
          <w:rFonts w:eastAsia="Times New Roman" w:cstheme="minorHAnsi"/>
          <w:lang w:val="en-GB" w:eastAsia="ar-SA"/>
        </w:rPr>
        <w:t xml:space="preserve">83. </w:t>
      </w:r>
      <w:r w:rsidRPr="000E65C1">
        <w:rPr>
          <w:rFonts w:eastAsia="Times New Roman" w:cstheme="minorHAnsi"/>
          <w:smallCaps/>
          <w:lang w:val="en-GB" w:eastAsia="ar-SA"/>
        </w:rPr>
        <w:t xml:space="preserve">Matsumura, S.,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U. </w:t>
      </w:r>
      <w:proofErr w:type="spellStart"/>
      <w:r w:rsidRPr="000E65C1">
        <w:rPr>
          <w:rFonts w:eastAsia="Times New Roman" w:cstheme="minorHAnsi"/>
          <w:smallCaps/>
          <w:lang w:val="en-GB" w:eastAsia="ar-SA"/>
        </w:rPr>
        <w:t>Dieckmann</w:t>
      </w:r>
      <w:proofErr w:type="spellEnd"/>
      <w:r w:rsidRPr="000E65C1">
        <w:rPr>
          <w:rFonts w:eastAsia="Times New Roman" w:cstheme="minorHAnsi"/>
          <w:lang w:val="en-GB" w:eastAsia="ar-SA"/>
        </w:rPr>
        <w:t xml:space="preserve">. 2011. </w:t>
      </w:r>
      <w:r w:rsidRPr="000E65C1">
        <w:rPr>
          <w:rFonts w:eastAsia="MS Mincho" w:cstheme="minorHAnsi"/>
          <w:lang w:val="en-GB" w:eastAsia="ja-JP"/>
        </w:rPr>
        <w:t>Assessing evolutionary consequences of size-selective recreational fishing on multiple life-history traits, with an application to northern pike (</w:t>
      </w:r>
      <w:proofErr w:type="spellStart"/>
      <w:r w:rsidRPr="000E65C1">
        <w:rPr>
          <w:rFonts w:eastAsia="MS Mincho" w:cstheme="minorHAnsi"/>
          <w:i/>
          <w:lang w:val="en-GB" w:eastAsia="ja-JP"/>
        </w:rPr>
        <w:t>Esox</w:t>
      </w:r>
      <w:proofErr w:type="spellEnd"/>
      <w:r w:rsidRPr="000E65C1">
        <w:rPr>
          <w:rFonts w:eastAsia="MS Mincho" w:cstheme="minorHAnsi"/>
          <w:i/>
          <w:lang w:val="en-GB" w:eastAsia="ja-JP"/>
        </w:rPr>
        <w:t xml:space="preserve"> </w:t>
      </w:r>
      <w:proofErr w:type="spellStart"/>
      <w:r w:rsidRPr="000E65C1">
        <w:rPr>
          <w:rFonts w:eastAsia="MS Mincho" w:cstheme="minorHAnsi"/>
          <w:i/>
          <w:lang w:val="en-GB" w:eastAsia="ja-JP"/>
        </w:rPr>
        <w:t>lucius</w:t>
      </w:r>
      <w:proofErr w:type="spellEnd"/>
      <w:r w:rsidRPr="000E65C1">
        <w:rPr>
          <w:rFonts w:eastAsia="MS Mincho" w:cstheme="minorHAnsi"/>
          <w:lang w:val="en-GB" w:eastAsia="ja-JP"/>
        </w:rPr>
        <w:t>). Evolutionary Ecology, 25:711-735.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bCs/>
          <w:lang w:val="en-GB" w:eastAsia="ar-SA"/>
        </w:rPr>
        <w:t xml:space="preserve">82. </w:t>
      </w:r>
      <w:proofErr w:type="spellStart"/>
      <w:r w:rsidRPr="000E65C1">
        <w:rPr>
          <w:rFonts w:eastAsia="Times New Roman" w:cstheme="minorHAnsi"/>
          <w:bCs/>
          <w:smallCaps/>
          <w:lang w:val="en-GB" w:eastAsia="ar-SA"/>
        </w:rPr>
        <w:t>Daedlow</w:t>
      </w:r>
      <w:proofErr w:type="spellEnd"/>
      <w:r w:rsidRPr="000E65C1">
        <w:rPr>
          <w:rFonts w:eastAsia="Times New Roman" w:cstheme="minorHAnsi"/>
          <w:bCs/>
          <w:smallCaps/>
          <w:lang w:val="en-GB" w:eastAsia="ar-SA"/>
        </w:rPr>
        <w:t xml:space="preserve">, K., V. Beckmann, </w:t>
      </w:r>
      <w:r w:rsidRPr="000E65C1">
        <w:rPr>
          <w:rFonts w:eastAsia="Times New Roman" w:cstheme="minorHAnsi"/>
          <w:b/>
          <w:bCs/>
          <w:smallCaps/>
          <w:lang w:val="en-GB" w:eastAsia="ar-SA"/>
        </w:rPr>
        <w:t>R.</w:t>
      </w:r>
      <w:r w:rsidRPr="000E65C1">
        <w:rPr>
          <w:rFonts w:eastAsia="Times New Roman" w:cstheme="minorHAnsi"/>
          <w:bCs/>
          <w:smallCaps/>
          <w:lang w:val="en-GB" w:eastAsia="ar-SA"/>
        </w:rPr>
        <w:t xml:space="preserve"> </w:t>
      </w:r>
      <w:r w:rsidRPr="000E65C1">
        <w:rPr>
          <w:rFonts w:eastAsia="Times New Roman" w:cstheme="minorHAnsi"/>
          <w:b/>
          <w:bCs/>
          <w:smallCaps/>
          <w:lang w:val="en-GB" w:eastAsia="ar-SA"/>
        </w:rPr>
        <w:t>Arlinghaus</w:t>
      </w:r>
      <w:r w:rsidRPr="000E65C1">
        <w:rPr>
          <w:rFonts w:eastAsia="Times New Roman" w:cstheme="minorHAnsi"/>
          <w:bCs/>
          <w:smallCaps/>
          <w:lang w:val="en-GB" w:eastAsia="ar-SA"/>
        </w:rPr>
        <w:t xml:space="preserve">. 2011. </w:t>
      </w:r>
      <w:r w:rsidRPr="000E65C1">
        <w:rPr>
          <w:rFonts w:eastAsia="Times New Roman" w:cstheme="minorHAnsi"/>
          <w:lang w:val="en-US" w:eastAsia="ar-SA"/>
        </w:rPr>
        <w:t xml:space="preserve">Assessing an adaptive cycle in a social system under external pressure to change: the importance of intergroup relations in recreational fisheries governance. </w:t>
      </w:r>
      <w:r w:rsidRPr="000E65C1">
        <w:rPr>
          <w:rFonts w:eastAsia="MS Mincho" w:cstheme="minorHAnsi"/>
          <w:iCs/>
          <w:color w:val="000000"/>
          <w:lang w:val="en-GB" w:eastAsia="ja-JP"/>
        </w:rPr>
        <w:t xml:space="preserve">Ecology and Society, </w:t>
      </w:r>
      <w:r w:rsidRPr="000E65C1">
        <w:rPr>
          <w:rFonts w:eastAsia="MS Mincho" w:cstheme="minorHAnsi"/>
          <w:bCs/>
          <w:color w:val="000000"/>
          <w:lang w:val="en-GB" w:eastAsia="ja-JP"/>
        </w:rPr>
        <w:t>16</w:t>
      </w:r>
      <w:r w:rsidRPr="000E65C1">
        <w:rPr>
          <w:rFonts w:eastAsia="MS Mincho" w:cstheme="minorHAnsi"/>
          <w:color w:val="000000"/>
          <w:lang w:val="en-GB" w:eastAsia="ja-JP"/>
        </w:rPr>
        <w:t xml:space="preserve">(2): 3. [online] URL: </w:t>
      </w:r>
      <w:r w:rsidRPr="000E65C1">
        <w:rPr>
          <w:rFonts w:eastAsia="MS Mincho" w:cstheme="minorHAnsi"/>
          <w:color w:val="1A1A80"/>
          <w:lang w:val="en-GB" w:eastAsia="ja-JP"/>
        </w:rPr>
        <w:t>http://www.ecologyandsociety.org/vol16/iss2/art3/</w:t>
      </w:r>
      <w:r w:rsidRPr="000E65C1">
        <w:rPr>
          <w:rFonts w:eastAsia="Times New Roman" w:cstheme="minorHAnsi"/>
          <w:lang w:val="en-US" w:eastAsia="ar-SA"/>
        </w:rPr>
        <w:t xml:space="preserve">.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bCs/>
          <w:smallCaps/>
          <w:lang w:val="en-GB" w:eastAsia="ar-SA"/>
        </w:rPr>
        <w:t xml:space="preserve">81. O’Connor, C.M., K.M. Gilmour, </w:t>
      </w:r>
      <w:r w:rsidRPr="000E65C1">
        <w:rPr>
          <w:rFonts w:eastAsia="Times New Roman" w:cstheme="minorHAnsi"/>
          <w:b/>
          <w:bCs/>
          <w:smallCaps/>
          <w:lang w:val="en-GB" w:eastAsia="ar-SA"/>
        </w:rPr>
        <w:t>R. Arlinghaus</w:t>
      </w:r>
      <w:r w:rsidRPr="000E65C1">
        <w:rPr>
          <w:rFonts w:eastAsia="Times New Roman" w:cstheme="minorHAnsi"/>
          <w:bCs/>
          <w:smallCaps/>
          <w:lang w:val="en-GB" w:eastAsia="ar-SA"/>
        </w:rPr>
        <w:t xml:space="preserve">, G. Van der </w:t>
      </w:r>
      <w:proofErr w:type="spellStart"/>
      <w:r w:rsidRPr="000E65C1">
        <w:rPr>
          <w:rFonts w:eastAsia="Times New Roman" w:cstheme="minorHAnsi"/>
          <w:bCs/>
          <w:smallCaps/>
          <w:lang w:val="en-GB" w:eastAsia="ar-SA"/>
        </w:rPr>
        <w:t>Kraak</w:t>
      </w:r>
      <w:proofErr w:type="spellEnd"/>
      <w:r w:rsidRPr="000E65C1">
        <w:rPr>
          <w:rFonts w:eastAsia="Times New Roman" w:cstheme="minorHAnsi"/>
          <w:bCs/>
          <w:smallCaps/>
          <w:lang w:val="en-GB" w:eastAsia="ar-SA"/>
        </w:rPr>
        <w:t>, S. Matsumura S.J. Cooke</w:t>
      </w:r>
      <w:r w:rsidRPr="000E65C1">
        <w:rPr>
          <w:rFonts w:eastAsia="Times New Roman" w:cstheme="minorHAnsi"/>
          <w:bCs/>
          <w:lang w:val="en-GB" w:eastAsia="ar-SA"/>
        </w:rPr>
        <w:t xml:space="preserve">. 2011. </w:t>
      </w:r>
      <w:r w:rsidRPr="000E65C1">
        <w:rPr>
          <w:rFonts w:eastAsia="MS Mincho" w:cstheme="minorHAnsi"/>
          <w:lang w:val="en-GB" w:eastAsia="ja-JP"/>
        </w:rPr>
        <w:t>Short-term cortisol elevation affects individual and population growth rates in wild largemouth bass (</w:t>
      </w:r>
      <w:r w:rsidRPr="000E65C1">
        <w:rPr>
          <w:rFonts w:eastAsia="MS Mincho" w:cstheme="minorHAnsi"/>
          <w:i/>
          <w:lang w:val="en-GB" w:eastAsia="ja-JP"/>
        </w:rPr>
        <w:t xml:space="preserve">Micropterus </w:t>
      </w:r>
      <w:proofErr w:type="spellStart"/>
      <w:r w:rsidRPr="000E65C1">
        <w:rPr>
          <w:rFonts w:eastAsia="MS Mincho" w:cstheme="minorHAnsi"/>
          <w:i/>
          <w:lang w:val="en-GB" w:eastAsia="ja-JP"/>
        </w:rPr>
        <w:t>salmoides</w:t>
      </w:r>
      <w:proofErr w:type="spellEnd"/>
      <w:r w:rsidRPr="000E65C1">
        <w:rPr>
          <w:rFonts w:eastAsia="MS Mincho" w:cstheme="minorHAnsi"/>
          <w:lang w:val="en-GB" w:eastAsia="ja-JP"/>
        </w:rPr>
        <w:t>). Canadian Journal of Fisheries and Aquatic Sciences, 68:693-705.</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0E65C1">
        <w:rPr>
          <w:rFonts w:eastAsia="Times New Roman" w:cstheme="minorHAnsi"/>
          <w:smallCaps/>
          <w:lang w:val="en-GB" w:eastAsia="ar-SA"/>
        </w:rPr>
        <w:t xml:space="preserve">81. Dorow, M. </w:t>
      </w:r>
      <w:r w:rsidRPr="000E65C1">
        <w:rPr>
          <w:rFonts w:eastAsia="Times New Roman" w:cstheme="minorHAnsi"/>
          <w:b/>
          <w:smallCaps/>
          <w:lang w:val="en-GB" w:eastAsia="ar-SA"/>
        </w:rPr>
        <w:t>Arlinghaus, R.</w:t>
      </w:r>
      <w:r w:rsidRPr="000E65C1">
        <w:rPr>
          <w:rFonts w:eastAsia="Times New Roman" w:cstheme="minorHAnsi"/>
          <w:b/>
          <w:lang w:val="en-GB" w:eastAsia="ar-SA"/>
        </w:rPr>
        <w:t xml:space="preserve"> </w:t>
      </w:r>
      <w:r w:rsidRPr="000E65C1">
        <w:rPr>
          <w:rFonts w:eastAsia="Times New Roman" w:cstheme="minorHAnsi"/>
          <w:lang w:val="en-GB" w:eastAsia="ar-SA"/>
        </w:rPr>
        <w:t xml:space="preserve">2011. A telephone-diary-mail approach to survey recreational fisheries on large geographical scales, with a note on annual landings estimates by anglers in northern Germany. </w:t>
      </w:r>
      <w:r w:rsidRPr="000E65C1">
        <w:rPr>
          <w:rFonts w:eastAsia="Times New Roman" w:cstheme="minorHAnsi"/>
          <w:bCs/>
          <w:lang w:val="en-GB" w:eastAsia="ar-SA"/>
        </w:rPr>
        <w:t>American Fisheries Society Symposium, 75:319-344</w:t>
      </w:r>
      <w:r w:rsidRPr="000E65C1">
        <w:rPr>
          <w:rFonts w:eastAsia="Times New Roman" w:cstheme="minorHAnsi"/>
          <w:lang w:val="en-GB" w:eastAsia="ar-SA"/>
        </w:rPr>
        <w:t xml:space="preserve">.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i/>
          <w:lang w:val="en-GB" w:eastAsia="ar-SA"/>
        </w:rPr>
      </w:pPr>
      <w:r w:rsidRPr="000E65C1">
        <w:rPr>
          <w:rFonts w:eastAsia="Times New Roman" w:cstheme="minorHAnsi"/>
          <w:bCs/>
          <w:lang w:val="en-GB" w:eastAsia="ar-SA"/>
        </w:rPr>
        <w:t xml:space="preserve">80. </w:t>
      </w:r>
      <w:proofErr w:type="spellStart"/>
      <w:r w:rsidRPr="000E65C1">
        <w:rPr>
          <w:rFonts w:eastAsia="Times New Roman" w:cstheme="minorHAnsi"/>
          <w:bCs/>
          <w:smallCaps/>
          <w:lang w:val="en-GB" w:eastAsia="ar-SA"/>
        </w:rPr>
        <w:t>Daedlow</w:t>
      </w:r>
      <w:proofErr w:type="spellEnd"/>
      <w:r w:rsidRPr="000E65C1">
        <w:rPr>
          <w:rFonts w:eastAsia="Times New Roman" w:cstheme="minorHAnsi"/>
          <w:bCs/>
          <w:smallCaps/>
          <w:lang w:val="en-GB" w:eastAsia="ar-SA"/>
        </w:rPr>
        <w:t xml:space="preserve">, K., T.D. Beard, R. </w:t>
      </w:r>
      <w:r w:rsidRPr="000E65C1">
        <w:rPr>
          <w:rFonts w:eastAsia="Times New Roman" w:cstheme="minorHAnsi"/>
          <w:b/>
          <w:bCs/>
          <w:smallCaps/>
          <w:lang w:val="en-GB" w:eastAsia="ar-SA"/>
        </w:rPr>
        <w:t>Arlinghaus</w:t>
      </w:r>
      <w:r w:rsidRPr="000E65C1">
        <w:rPr>
          <w:rFonts w:eastAsia="Times New Roman" w:cstheme="minorHAnsi"/>
          <w:bCs/>
          <w:smallCaps/>
          <w:lang w:val="en-GB" w:eastAsia="ar-SA"/>
        </w:rPr>
        <w:t xml:space="preserve">. 2011. </w:t>
      </w:r>
      <w:r w:rsidRPr="000E65C1">
        <w:rPr>
          <w:rFonts w:eastAsia="Times New Roman" w:cstheme="minorHAnsi"/>
          <w:bCs/>
          <w:lang w:val="en-GB" w:eastAsia="ar-SA"/>
        </w:rPr>
        <w:t>A property rights-based view on management of inland recreational fisheries: contrasting common and public fishing right regimes in Germany and the United States. American Fisheries Society Symposium, 75:13-38.</w:t>
      </w:r>
      <w:r w:rsidRPr="000E65C1">
        <w:rPr>
          <w:rFonts w:eastAsia="Times New Roman" w:cstheme="minorHAnsi"/>
          <w:i/>
          <w:lang w:val="en-GB" w:eastAsia="ar-SA"/>
        </w:rPr>
        <w:t xml:space="preserve"> ¥</w:t>
      </w:r>
    </w:p>
    <w:p w:rsidR="00593744" w:rsidRDefault="00593744"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0E65C1">
        <w:rPr>
          <w:rFonts w:eastAsia="Times New Roman" w:cstheme="minorHAnsi"/>
          <w:bCs/>
          <w:lang w:val="en-GB" w:eastAsia="ar-SA"/>
        </w:rPr>
        <w:t xml:space="preserve">79. </w:t>
      </w:r>
      <w:r w:rsidRPr="000E65C1">
        <w:rPr>
          <w:rFonts w:eastAsia="Times New Roman" w:cstheme="minorHAnsi"/>
          <w:b/>
          <w:bCs/>
          <w:smallCaps/>
          <w:lang w:val="en-GB" w:eastAsia="ar-SA"/>
        </w:rPr>
        <w:t>Arlinghaus, R.,</w:t>
      </w:r>
      <w:r w:rsidRPr="000E65C1">
        <w:rPr>
          <w:rFonts w:eastAsia="Times New Roman" w:cstheme="minorHAnsi"/>
          <w:bCs/>
          <w:smallCaps/>
          <w:lang w:val="en-GB" w:eastAsia="ar-SA"/>
        </w:rPr>
        <w:t xml:space="preserve"> A. Schwab. 2011. </w:t>
      </w:r>
      <w:r w:rsidRPr="000E65C1">
        <w:rPr>
          <w:rFonts w:eastAsia="Times New Roman" w:cstheme="minorHAnsi"/>
          <w:bCs/>
          <w:lang w:val="en-GB" w:eastAsia="ar-SA"/>
        </w:rPr>
        <w:t>Five ethical challenges to recreational fishing: what they are and what they mean. American Fisheries Society Symposium, 75:219-234.</w:t>
      </w:r>
    </w:p>
    <w:p w:rsidR="00D20EEB" w:rsidRPr="000E65C1" w:rsidRDefault="00D20EEB"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bCs/>
          <w:lang w:val="en-GB" w:eastAsia="ar-SA"/>
        </w:rPr>
        <w:t xml:space="preserve">78. </w:t>
      </w:r>
      <w:r w:rsidRPr="000E65C1">
        <w:rPr>
          <w:rFonts w:eastAsia="Times New Roman" w:cstheme="minorHAnsi"/>
          <w:smallCaps/>
          <w:lang w:val="en-GB" w:eastAsia="ar-SA"/>
        </w:rPr>
        <w:t xml:space="preserve">Hasler, C.T., A. H. </w:t>
      </w:r>
      <w:proofErr w:type="spellStart"/>
      <w:r w:rsidRPr="000E65C1">
        <w:rPr>
          <w:rFonts w:eastAsia="Times New Roman" w:cstheme="minorHAnsi"/>
          <w:smallCaps/>
          <w:lang w:val="en-GB" w:eastAsia="ar-SA"/>
        </w:rPr>
        <w:t>Colotelo</w:t>
      </w:r>
      <w:proofErr w:type="spellEnd"/>
      <w:r w:rsidRPr="000E65C1">
        <w:rPr>
          <w:rFonts w:eastAsia="Times New Roman" w:cstheme="minorHAnsi"/>
          <w:smallCaps/>
          <w:lang w:val="en-GB" w:eastAsia="ar-SA"/>
        </w:rPr>
        <w:t xml:space="preserve">, T. Rapp, E. Jamieson, K. </w:t>
      </w:r>
      <w:proofErr w:type="spellStart"/>
      <w:r w:rsidRPr="000E65C1">
        <w:rPr>
          <w:rFonts w:eastAsia="Times New Roman" w:cstheme="minorHAnsi"/>
          <w:smallCaps/>
          <w:lang w:val="en-GB" w:eastAsia="ar-SA"/>
        </w:rPr>
        <w:t>Bellehumeur</w:t>
      </w:r>
      <w:proofErr w:type="spellEnd"/>
      <w:r w:rsidRPr="000E65C1">
        <w:rPr>
          <w:rFonts w:eastAsia="Times New Roman" w:cstheme="minorHAnsi"/>
          <w:smallCaps/>
          <w:lang w:val="en-GB" w:eastAsia="ar-SA"/>
        </w:rPr>
        <w:t xml:space="preserve">, </w:t>
      </w:r>
      <w:r w:rsidRPr="000E65C1">
        <w:rPr>
          <w:rFonts w:eastAsia="Times New Roman" w:cstheme="minorHAnsi"/>
          <w:b/>
          <w:smallCaps/>
          <w:lang w:val="en-GB" w:eastAsia="ar-SA"/>
        </w:rPr>
        <w:t>R. Arlinghaus</w:t>
      </w:r>
      <w:r w:rsidRPr="000E65C1">
        <w:rPr>
          <w:rFonts w:eastAsia="Times New Roman" w:cstheme="minorHAnsi"/>
          <w:smallCaps/>
          <w:lang w:val="en-GB" w:eastAsia="ar-SA"/>
        </w:rPr>
        <w:t>, S. J. Cooke</w:t>
      </w:r>
      <w:r w:rsidRPr="000E65C1">
        <w:rPr>
          <w:rFonts w:eastAsia="Times New Roman" w:cstheme="minorHAnsi"/>
          <w:lang w:val="en-GB" w:eastAsia="ar-SA"/>
        </w:rPr>
        <w:t>. 2011.</w:t>
      </w:r>
      <w:r w:rsidRPr="000E65C1">
        <w:rPr>
          <w:rFonts w:eastAsia="Times New Roman" w:cstheme="minorHAnsi"/>
          <w:vertAlign w:val="superscript"/>
          <w:lang w:val="en-GB" w:eastAsia="ar-SA"/>
        </w:rPr>
        <w:t xml:space="preserve"> </w:t>
      </w:r>
      <w:r w:rsidRPr="000E65C1">
        <w:rPr>
          <w:rFonts w:eastAsia="Times New Roman" w:cstheme="minorHAnsi"/>
          <w:lang w:val="en-GB" w:eastAsia="ar-SA"/>
        </w:rPr>
        <w:t xml:space="preserve">Opinions of fisheries researchers, managers and anglers towards recreational fishing issues: a comparative exploratory analysis for North America. </w:t>
      </w:r>
      <w:r w:rsidRPr="000E65C1">
        <w:rPr>
          <w:rFonts w:eastAsia="Times New Roman" w:cstheme="minorHAnsi"/>
          <w:bCs/>
          <w:lang w:val="en-GB" w:eastAsia="ar-SA"/>
        </w:rPr>
        <w:t>American Fisheries Society Symposium, 75:51-74.</w:t>
      </w:r>
      <w:r w:rsidRPr="000E65C1">
        <w:rPr>
          <w:rFonts w:eastAsia="Times New Roman" w:cstheme="minorHAnsi"/>
          <w:b/>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bCs/>
          <w:lang w:val="en-GB" w:eastAsia="ar-SA"/>
        </w:rPr>
        <w:t xml:space="preserve">77. </w:t>
      </w:r>
      <w:r w:rsidRPr="000E65C1">
        <w:rPr>
          <w:rFonts w:eastAsia="Times New Roman" w:cstheme="minorHAnsi"/>
          <w:bCs/>
          <w:smallCaps/>
          <w:lang w:val="en-GB" w:eastAsia="ar-SA"/>
        </w:rPr>
        <w:t xml:space="preserve">Hühn, D. &amp; </w:t>
      </w:r>
      <w:r w:rsidRPr="000E65C1">
        <w:rPr>
          <w:rFonts w:eastAsia="Times New Roman" w:cstheme="minorHAnsi"/>
          <w:b/>
          <w:bCs/>
          <w:smallCaps/>
          <w:lang w:val="en-GB" w:eastAsia="ar-SA"/>
        </w:rPr>
        <w:t>R. Arlinghaus</w:t>
      </w:r>
      <w:r w:rsidRPr="000E65C1">
        <w:rPr>
          <w:rFonts w:eastAsia="Times New Roman" w:cstheme="minorHAnsi"/>
          <w:bCs/>
          <w:lang w:val="en-GB" w:eastAsia="ar-SA"/>
        </w:rPr>
        <w:t xml:space="preserve">. 2011. Determinants of hooking mortality in freshwater recreational fisheries: a quantitative meta-analysis. American Fisheries Society Symposium, 75:141-170. </w:t>
      </w:r>
      <w:r w:rsidRPr="000E65C1">
        <w:rPr>
          <w:rFonts w:eastAsia="Times New Roman" w:cstheme="minorHAnsi"/>
          <w:b/>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DD4650">
        <w:rPr>
          <w:rFonts w:eastAsia="Times New Roman" w:cstheme="minorHAnsi"/>
          <w:smallCaps/>
          <w:lang w:val="en-GB" w:eastAsia="ar-SA"/>
        </w:rPr>
        <w:t xml:space="preserve">76. Uusi-Heikkilä, S., C. Wolter, T. Meinelt, </w:t>
      </w:r>
      <w:r w:rsidRPr="00DD4650">
        <w:rPr>
          <w:rFonts w:eastAsia="Times New Roman" w:cstheme="minorHAnsi"/>
          <w:b/>
          <w:smallCaps/>
          <w:lang w:val="en-GB" w:eastAsia="ar-SA"/>
        </w:rPr>
        <w:t>R. Arlinghaus</w:t>
      </w:r>
      <w:r w:rsidRPr="00DD4650">
        <w:rPr>
          <w:rFonts w:eastAsia="Times New Roman" w:cstheme="minorHAnsi"/>
          <w:lang w:val="en-GB" w:eastAsia="ar-SA"/>
        </w:rPr>
        <w:t xml:space="preserve">. </w:t>
      </w:r>
      <w:r w:rsidRPr="000E65C1">
        <w:rPr>
          <w:rFonts w:eastAsia="Times New Roman" w:cstheme="minorHAnsi"/>
          <w:lang w:val="en-GB" w:eastAsia="ar-SA"/>
        </w:rPr>
        <w:t>2011. Experimental assessment of the probabilistic maturation reaction norm: condition matters. Proceedings of the Royal Society of London B, 278:709-717.</w:t>
      </w:r>
      <w:r w:rsidRPr="000E65C1">
        <w:rPr>
          <w:rFonts w:eastAsia="Times New Roman" w:cstheme="minorHAnsi"/>
          <w:i/>
          <w:lang w:val="en-GB" w:eastAsia="ar-SA"/>
        </w:rPr>
        <w:t xml:space="preserve"> ¥</w:t>
      </w:r>
    </w:p>
    <w:p w:rsidR="00593744" w:rsidRPr="000E65C1" w:rsidRDefault="00CB169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Pr>
          <w:rFonts w:eastAsia="Times New Roman" w:cstheme="minorHAnsi"/>
          <w:smallCaps/>
          <w:lang w:val="en-GB" w:eastAsia="ar-SA"/>
        </w:rPr>
        <w:t>+</w:t>
      </w:r>
      <w:r w:rsidR="00593744" w:rsidRPr="000E65C1">
        <w:rPr>
          <w:rFonts w:eastAsia="Times New Roman" w:cstheme="minorHAnsi"/>
          <w:smallCaps/>
          <w:lang w:val="en-GB" w:eastAsia="ar-SA"/>
        </w:rPr>
        <w:t xml:space="preserve">75. Johnston, F.D., </w:t>
      </w:r>
      <w:r w:rsidR="00593744" w:rsidRPr="000E65C1">
        <w:rPr>
          <w:rFonts w:eastAsia="Times New Roman" w:cstheme="minorHAnsi"/>
          <w:b/>
          <w:smallCaps/>
          <w:lang w:val="en-GB" w:eastAsia="ar-SA"/>
        </w:rPr>
        <w:t>Arlinghaus, R.,</w:t>
      </w:r>
      <w:r w:rsidR="00593744" w:rsidRPr="000E65C1">
        <w:rPr>
          <w:rFonts w:eastAsia="Times New Roman" w:cstheme="minorHAnsi"/>
          <w:smallCaps/>
          <w:lang w:val="en-GB" w:eastAsia="ar-SA"/>
        </w:rPr>
        <w:t xml:space="preserve"> </w:t>
      </w:r>
      <w:proofErr w:type="spellStart"/>
      <w:r w:rsidR="00593744" w:rsidRPr="000E65C1">
        <w:rPr>
          <w:rFonts w:eastAsia="Times New Roman" w:cstheme="minorHAnsi"/>
          <w:smallCaps/>
          <w:lang w:val="en-GB" w:eastAsia="ar-SA"/>
        </w:rPr>
        <w:t>Dieckmann</w:t>
      </w:r>
      <w:proofErr w:type="spellEnd"/>
      <w:r w:rsidR="00593744" w:rsidRPr="000E65C1">
        <w:rPr>
          <w:rFonts w:eastAsia="Times New Roman" w:cstheme="minorHAnsi"/>
          <w:smallCaps/>
          <w:lang w:val="en-GB" w:eastAsia="ar-SA"/>
        </w:rPr>
        <w:t>, U.</w:t>
      </w:r>
      <w:r w:rsidR="00593744" w:rsidRPr="000E65C1">
        <w:rPr>
          <w:rFonts w:eastAsia="Times New Roman" w:cstheme="minorHAnsi"/>
          <w:lang w:val="en-GB" w:eastAsia="ar-SA"/>
        </w:rPr>
        <w:t xml:space="preserve"> 2010. Diversity and complexity of angler behaviour drive socially optimal regulations in a bioeconomic recreational-fisheries model. Canadian Journal of Fisheries and Aquatic Sciences, 67:1507-1531. </w:t>
      </w:r>
      <w:r w:rsidR="00593744" w:rsidRPr="000E65C1">
        <w:rPr>
          <w:rFonts w:eastAsia="Times New Roman" w:cstheme="minorHAnsi"/>
          <w:i/>
          <w:lang w:val="en-GB" w:eastAsia="ar-SA"/>
        </w:rPr>
        <w:t>¥</w:t>
      </w:r>
      <w:r w:rsidR="00593744" w:rsidRPr="000E65C1">
        <w:rPr>
          <w:rFonts w:eastAsia="Times New Roman" w:cstheme="minorHAnsi"/>
          <w:lang w:val="en-GB" w:eastAsia="ar-SA"/>
        </w:rPr>
        <w:t>. Erratum published in same volume 67:1897 – 1898.</w:t>
      </w:r>
      <w:r w:rsidR="00593744"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bCs/>
          <w:smallCaps/>
          <w:lang w:val="en-GB" w:eastAsia="ar-SA"/>
        </w:rPr>
        <w:t xml:space="preserve">74. Teel, T.L., M.J. </w:t>
      </w:r>
      <w:proofErr w:type="spellStart"/>
      <w:r w:rsidRPr="000E65C1">
        <w:rPr>
          <w:rFonts w:eastAsia="Times New Roman" w:cstheme="minorHAnsi"/>
          <w:bCs/>
          <w:smallCaps/>
          <w:lang w:val="en-GB" w:eastAsia="ar-SA"/>
        </w:rPr>
        <w:t>Manfredo</w:t>
      </w:r>
      <w:proofErr w:type="spellEnd"/>
      <w:r w:rsidRPr="000E65C1">
        <w:rPr>
          <w:rFonts w:eastAsia="Times New Roman" w:cstheme="minorHAnsi"/>
          <w:bCs/>
          <w:smallCaps/>
          <w:lang w:val="en-GB" w:eastAsia="ar-SA"/>
        </w:rPr>
        <w:t xml:space="preserve">, F.S. Jensen, A. E. </w:t>
      </w:r>
      <w:proofErr w:type="spellStart"/>
      <w:r w:rsidRPr="000E65C1">
        <w:rPr>
          <w:rFonts w:eastAsia="Times New Roman" w:cstheme="minorHAnsi"/>
          <w:bCs/>
          <w:smallCaps/>
          <w:lang w:val="en-GB" w:eastAsia="ar-SA"/>
        </w:rPr>
        <w:t>Buijs</w:t>
      </w:r>
      <w:proofErr w:type="spellEnd"/>
      <w:r w:rsidRPr="000E65C1">
        <w:rPr>
          <w:rFonts w:eastAsia="Times New Roman" w:cstheme="minorHAnsi"/>
          <w:bCs/>
          <w:smallCaps/>
          <w:lang w:val="en-GB" w:eastAsia="ar-SA"/>
        </w:rPr>
        <w:t xml:space="preserve">, A. Fischer, C. Riepe, </w:t>
      </w:r>
      <w:r w:rsidRPr="000E65C1">
        <w:rPr>
          <w:rFonts w:eastAsia="Times New Roman" w:cstheme="minorHAnsi"/>
          <w:b/>
          <w:bCs/>
          <w:smallCaps/>
          <w:lang w:val="en-GB" w:eastAsia="ar-SA"/>
        </w:rPr>
        <w:t>R. Arlinghaus</w:t>
      </w:r>
      <w:r w:rsidRPr="000E65C1">
        <w:rPr>
          <w:rFonts w:eastAsia="Times New Roman" w:cstheme="minorHAnsi"/>
          <w:bCs/>
          <w:smallCaps/>
          <w:lang w:val="en-GB" w:eastAsia="ar-SA"/>
        </w:rPr>
        <w:t>, M.H. Jacobs</w:t>
      </w:r>
      <w:r w:rsidRPr="000E65C1">
        <w:rPr>
          <w:rFonts w:eastAsia="Times New Roman" w:cstheme="minorHAnsi"/>
          <w:bCs/>
          <w:lang w:val="en-GB" w:eastAsia="ar-SA"/>
        </w:rPr>
        <w:t xml:space="preserve">. 2010. </w:t>
      </w:r>
      <w:r w:rsidRPr="000E65C1">
        <w:rPr>
          <w:rFonts w:eastAsia="MS Mincho" w:cstheme="minorHAnsi"/>
          <w:lang w:val="en-GB" w:eastAsia="ja-JP"/>
        </w:rPr>
        <w:t>Understanding the cognitive basis for human-wildlife relationships as a key to successful protected-area management. International Journal of Sociology, 40:104-123.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bCs/>
          <w:smallCaps/>
          <w:lang w:val="en-GB" w:eastAsia="ar-SA"/>
        </w:rPr>
        <w:lastRenderedPageBreak/>
        <w:t xml:space="preserve">73. O’Connor, C.M., K.M. Gilmour, </w:t>
      </w:r>
      <w:r w:rsidRPr="000E65C1">
        <w:rPr>
          <w:rFonts w:eastAsia="Times New Roman" w:cstheme="minorHAnsi"/>
          <w:b/>
          <w:bCs/>
          <w:smallCaps/>
          <w:lang w:val="en-GB" w:eastAsia="ar-SA"/>
        </w:rPr>
        <w:t>R. Arlinghaus</w:t>
      </w:r>
      <w:r w:rsidRPr="000E65C1">
        <w:rPr>
          <w:rFonts w:eastAsia="Times New Roman" w:cstheme="minorHAnsi"/>
          <w:bCs/>
          <w:smallCaps/>
          <w:lang w:val="en-GB" w:eastAsia="ar-SA"/>
        </w:rPr>
        <w:t>, C.T. Hasler, D.P. Philipp, S.J. Cooke</w:t>
      </w:r>
      <w:r w:rsidRPr="000E65C1">
        <w:rPr>
          <w:rFonts w:eastAsia="Times New Roman" w:cstheme="minorHAnsi"/>
          <w:bCs/>
          <w:lang w:val="en-GB" w:eastAsia="ar-SA"/>
        </w:rPr>
        <w:t xml:space="preserve">. 2010. </w:t>
      </w:r>
      <w:r w:rsidRPr="000E65C1">
        <w:rPr>
          <w:rFonts w:eastAsia="MS Mincho" w:cstheme="minorHAnsi"/>
          <w:lang w:val="en-GB" w:eastAsia="ja-JP"/>
        </w:rPr>
        <w:t>Seasonal carryover effects following administration of cortisol to a wild teleost fish. Physiological and Biochemical Zoology, 83:950-957.</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bCs/>
          <w:lang w:val="en-GB" w:eastAsia="ar-SA"/>
        </w:rPr>
        <w:t xml:space="preserve">72. </w:t>
      </w:r>
      <w:r w:rsidRPr="000E65C1">
        <w:rPr>
          <w:rFonts w:eastAsia="Times New Roman" w:cstheme="minorHAnsi"/>
          <w:bCs/>
          <w:smallCaps/>
          <w:lang w:val="en-GB" w:eastAsia="ar-SA"/>
        </w:rPr>
        <w:t xml:space="preserve">Redpath, R.D., S.J. Cooke, C.D. Suski, </w:t>
      </w:r>
      <w:r w:rsidRPr="000E65C1">
        <w:rPr>
          <w:rFonts w:eastAsia="Times New Roman" w:cstheme="minorHAnsi"/>
          <w:b/>
          <w:bCs/>
          <w:smallCaps/>
          <w:lang w:val="en-GB" w:eastAsia="ar-SA"/>
        </w:rPr>
        <w:t>R. Arlinghaus</w:t>
      </w:r>
      <w:r w:rsidRPr="000E65C1">
        <w:rPr>
          <w:rFonts w:eastAsia="Times New Roman" w:cstheme="minorHAnsi"/>
          <w:bCs/>
          <w:smallCaps/>
          <w:lang w:val="en-GB" w:eastAsia="ar-SA"/>
        </w:rPr>
        <w:t>, P. Couture, D.H. Wahl, D.P. Philipp</w:t>
      </w:r>
      <w:r w:rsidRPr="000E65C1">
        <w:rPr>
          <w:rFonts w:eastAsia="Times New Roman" w:cstheme="minorHAnsi"/>
          <w:bCs/>
          <w:lang w:val="en-GB" w:eastAsia="ar-SA"/>
        </w:rPr>
        <w:t xml:space="preserve">. 2010. The metabolic and biochemical basis of vulnerability to recreational angling after three generations of angling-induced selection in a teleost fish. Canadian Journal of Fisheries and Aquatic Sciences, 67:1983-1992. </w:t>
      </w:r>
      <w:r w:rsidRPr="000E65C1">
        <w:rPr>
          <w:rFonts w:eastAsia="Times New Roman" w:cstheme="minorHAnsi"/>
          <w:b/>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GB" w:eastAsia="ar-SA"/>
        </w:rPr>
        <w:t xml:space="preserve">71. Matsumura, S., </w:t>
      </w:r>
      <w:r w:rsidRPr="000E65C1">
        <w:rPr>
          <w:rFonts w:eastAsia="Times New Roman" w:cstheme="minorHAnsi"/>
          <w:b/>
          <w:lang w:val="en-GB" w:eastAsia="ar-SA"/>
        </w:rPr>
        <w:t>R. Arlinghaus</w:t>
      </w:r>
      <w:r w:rsidRPr="000E65C1">
        <w:rPr>
          <w:rFonts w:eastAsia="Times New Roman" w:cstheme="minorHAnsi"/>
          <w:lang w:val="en-GB" w:eastAsia="ar-SA"/>
        </w:rPr>
        <w:t xml:space="preserve">, U. </w:t>
      </w:r>
      <w:proofErr w:type="spellStart"/>
      <w:r w:rsidRPr="000E65C1">
        <w:rPr>
          <w:rFonts w:eastAsia="Times New Roman" w:cstheme="minorHAnsi"/>
          <w:lang w:val="en-GB" w:eastAsia="ar-SA"/>
        </w:rPr>
        <w:t>Dieckmann</w:t>
      </w:r>
      <w:proofErr w:type="spellEnd"/>
      <w:r w:rsidRPr="000E65C1">
        <w:rPr>
          <w:rFonts w:eastAsia="Times New Roman" w:cstheme="minorHAnsi"/>
          <w:lang w:val="en-GB" w:eastAsia="ar-SA"/>
        </w:rPr>
        <w:t xml:space="preserve">. 2010. Foraging on spatially distributed resources with sub-optimal movement, travelling costs, and imperfect information: departures from the ideal free distribution. </w:t>
      </w:r>
      <w:r w:rsidRPr="000E65C1">
        <w:rPr>
          <w:rFonts w:eastAsia="Times New Roman" w:cstheme="minorHAnsi"/>
          <w:lang w:eastAsia="ar-SA"/>
        </w:rPr>
        <w:t xml:space="preserve">Oikos, 119:1469-1483.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eastAsia="ar-SA"/>
        </w:rPr>
        <w:t xml:space="preserve">70. </w:t>
      </w:r>
      <w:r w:rsidRPr="000E65C1">
        <w:rPr>
          <w:rFonts w:eastAsia="Times New Roman" w:cstheme="minorHAnsi"/>
          <w:smallCaps/>
          <w:lang w:eastAsia="ar-SA"/>
        </w:rPr>
        <w:t xml:space="preserve">Uusi-Heikkilä, S., C. Wolter, T. Meinelt, </w:t>
      </w:r>
      <w:r w:rsidRPr="000E65C1">
        <w:rPr>
          <w:rFonts w:eastAsia="Times New Roman" w:cstheme="minorHAnsi"/>
          <w:b/>
          <w:smallCaps/>
          <w:lang w:eastAsia="ar-SA"/>
        </w:rPr>
        <w:t>R. Arlinghaus</w:t>
      </w:r>
      <w:r w:rsidRPr="000E65C1">
        <w:rPr>
          <w:rFonts w:eastAsia="Times New Roman" w:cstheme="minorHAnsi"/>
          <w:lang w:eastAsia="ar-SA"/>
        </w:rPr>
        <w:t xml:space="preserve">. </w:t>
      </w:r>
      <w:r w:rsidRPr="000E65C1">
        <w:rPr>
          <w:rFonts w:eastAsia="Times New Roman" w:cstheme="minorHAnsi"/>
          <w:lang w:val="en-GB" w:eastAsia="ar-SA"/>
        </w:rPr>
        <w:t xml:space="preserve">2010. Size-dependent reproductive success of wild zebrafish </w:t>
      </w:r>
      <w:r w:rsidRPr="000E65C1">
        <w:rPr>
          <w:rFonts w:eastAsia="Times New Roman" w:cstheme="minorHAnsi"/>
          <w:i/>
          <w:iCs/>
          <w:lang w:val="en-GB" w:eastAsia="ar-SA"/>
        </w:rPr>
        <w:t>Danio rerio</w:t>
      </w:r>
      <w:r w:rsidRPr="000E65C1">
        <w:rPr>
          <w:rFonts w:eastAsia="Times New Roman" w:cstheme="minorHAnsi"/>
          <w:lang w:val="en-GB" w:eastAsia="ar-SA"/>
        </w:rPr>
        <w:t xml:space="preserve"> in the laboratory. </w:t>
      </w:r>
      <w:r w:rsidRPr="000E65C1">
        <w:rPr>
          <w:rFonts w:eastAsia="Times New Roman" w:cstheme="minorHAnsi"/>
          <w:iCs/>
          <w:lang w:val="en-GB" w:eastAsia="ar-SA"/>
        </w:rPr>
        <w:t xml:space="preserve">Journal of Fish Biology, </w:t>
      </w:r>
      <w:r w:rsidRPr="000E65C1">
        <w:rPr>
          <w:rFonts w:eastAsia="Times New Roman" w:cstheme="minorHAnsi"/>
          <w:lang w:val="en-GB" w:eastAsia="ar-SA"/>
        </w:rPr>
        <w:t>77:552-569.</w:t>
      </w:r>
      <w:r w:rsidRPr="000E65C1">
        <w:rPr>
          <w:rFonts w:eastAsia="Times New Roman" w:cstheme="minorHAnsi"/>
          <w:i/>
          <w:lang w:val="en-GB"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69. </w:t>
      </w:r>
      <w:r w:rsidRPr="000E65C1">
        <w:rPr>
          <w:rFonts w:eastAsia="Times New Roman" w:cstheme="minorHAnsi"/>
          <w:smallCaps/>
          <w:lang w:val="en-GB" w:eastAsia="ar-SA"/>
        </w:rPr>
        <w:t xml:space="preserve">Kuparinen, A., T. Klefoth, </w:t>
      </w:r>
      <w:r w:rsidRPr="000E65C1">
        <w:rPr>
          <w:rFonts w:eastAsia="Times New Roman" w:cstheme="minorHAnsi"/>
          <w:b/>
          <w:smallCaps/>
          <w:lang w:val="en-GB" w:eastAsia="ar-SA"/>
        </w:rPr>
        <w:t>R. Arlinghaus</w:t>
      </w:r>
      <w:r w:rsidRPr="000E65C1">
        <w:rPr>
          <w:rFonts w:eastAsia="Times New Roman" w:cstheme="minorHAnsi"/>
          <w:lang w:val="en-GB" w:eastAsia="ar-SA"/>
        </w:rPr>
        <w:t xml:space="preserve">. 2010. Abiotic and fishing-related correlates of angling catch rates in pike </w:t>
      </w:r>
      <w:proofErr w:type="spellStart"/>
      <w:r w:rsidRPr="000E65C1">
        <w:rPr>
          <w:rFonts w:eastAsia="Times New Roman" w:cstheme="minorHAnsi"/>
          <w:i/>
          <w:iCs/>
          <w:lang w:val="en-GB" w:eastAsia="ar-SA"/>
        </w:rPr>
        <w:t>Esox</w:t>
      </w:r>
      <w:proofErr w:type="spellEnd"/>
      <w:r w:rsidRPr="000E65C1">
        <w:rPr>
          <w:rFonts w:eastAsia="Times New Roman" w:cstheme="minorHAnsi"/>
          <w:i/>
          <w:iCs/>
          <w:lang w:val="en-GB" w:eastAsia="ar-SA"/>
        </w:rPr>
        <w:t xml:space="preserve"> </w:t>
      </w:r>
      <w:proofErr w:type="spellStart"/>
      <w:r w:rsidRPr="000E65C1">
        <w:rPr>
          <w:rFonts w:eastAsia="Times New Roman" w:cstheme="minorHAnsi"/>
          <w:i/>
          <w:iCs/>
          <w:lang w:val="en-GB" w:eastAsia="ar-SA"/>
        </w:rPr>
        <w:t>lucius</w:t>
      </w:r>
      <w:proofErr w:type="spellEnd"/>
      <w:r w:rsidRPr="000E65C1">
        <w:rPr>
          <w:rFonts w:eastAsia="Times New Roman" w:cstheme="minorHAnsi"/>
          <w:lang w:val="en-GB" w:eastAsia="ar-SA"/>
        </w:rPr>
        <w:t xml:space="preserve">. </w:t>
      </w:r>
      <w:r w:rsidRPr="000E65C1">
        <w:rPr>
          <w:rFonts w:eastAsia="Times New Roman" w:cstheme="minorHAnsi"/>
          <w:iCs/>
          <w:lang w:val="en-GB" w:eastAsia="ar-SA"/>
        </w:rPr>
        <w:t xml:space="preserve">Fisheries Research, </w:t>
      </w:r>
      <w:r w:rsidRPr="000E65C1">
        <w:rPr>
          <w:rFonts w:eastAsia="Times New Roman" w:cstheme="minorHAnsi"/>
          <w:lang w:val="en-GB" w:eastAsia="ar-SA"/>
        </w:rPr>
        <w:t>105:111-117.</w:t>
      </w:r>
    </w:p>
    <w:p w:rsidR="00593744" w:rsidRPr="000E65C1" w:rsidRDefault="00B34A34" w:rsidP="00593744">
      <w:pPr>
        <w:suppressAutoHyphens/>
        <w:overflowPunct w:val="0"/>
        <w:autoSpaceDE w:val="0"/>
        <w:spacing w:before="159" w:after="0" w:line="240" w:lineRule="auto"/>
        <w:ind w:left="1208" w:hanging="1208"/>
        <w:textAlignment w:val="baseline"/>
        <w:rPr>
          <w:rFonts w:eastAsia="Times New Roman" w:cstheme="minorHAnsi"/>
          <w:b/>
          <w:bCs/>
          <w:smallCaps/>
          <w:lang w:val="en-GB" w:eastAsia="ar-SA"/>
        </w:rPr>
      </w:pPr>
      <w:r>
        <w:rPr>
          <w:rFonts w:eastAsia="Times New Roman" w:cstheme="minorHAnsi"/>
          <w:smallCaps/>
          <w:lang w:val="en-GB" w:eastAsia="ar-SA"/>
        </w:rPr>
        <w:t>+</w:t>
      </w:r>
      <w:r w:rsidR="00593744" w:rsidRPr="000E65C1">
        <w:rPr>
          <w:rFonts w:eastAsia="Times New Roman" w:cstheme="minorHAnsi"/>
          <w:smallCaps/>
          <w:lang w:val="en-GB" w:eastAsia="ar-SA"/>
        </w:rPr>
        <w:t xml:space="preserve">68. Cowx, I.G., </w:t>
      </w:r>
      <w:r w:rsidR="00593744" w:rsidRPr="000E65C1">
        <w:rPr>
          <w:rFonts w:eastAsia="Times New Roman" w:cstheme="minorHAnsi"/>
          <w:b/>
          <w:smallCaps/>
          <w:lang w:val="en-GB" w:eastAsia="ar-SA"/>
        </w:rPr>
        <w:t>R. Arlinghaus</w:t>
      </w:r>
      <w:r w:rsidR="00593744" w:rsidRPr="000E65C1">
        <w:rPr>
          <w:rFonts w:eastAsia="Times New Roman" w:cstheme="minorHAnsi"/>
          <w:smallCaps/>
          <w:lang w:val="en-GB" w:eastAsia="ar-SA"/>
        </w:rPr>
        <w:t>, S.J. Cooke.</w:t>
      </w:r>
      <w:r w:rsidR="00593744" w:rsidRPr="000E65C1">
        <w:rPr>
          <w:rFonts w:eastAsia="Times New Roman" w:cstheme="minorHAnsi"/>
          <w:lang w:val="en-GB" w:eastAsia="ar-SA"/>
        </w:rPr>
        <w:t xml:space="preserve"> 2010. Harmonizing recreational fisheries and conservation objectives for aquatic biodiversity in inland waters. Journal of Fish Biology, 76:2194-2215.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bCs/>
          <w:smallCaps/>
          <w:lang w:val="en-US" w:eastAsia="ar-SA"/>
        </w:rPr>
        <w:t xml:space="preserve">67. </w:t>
      </w:r>
      <w:r w:rsidRPr="000E65C1">
        <w:rPr>
          <w:rFonts w:eastAsia="Times New Roman" w:cstheme="minorHAnsi"/>
          <w:b/>
          <w:bCs/>
          <w:smallCaps/>
          <w:lang w:val="en-US" w:eastAsia="ar-SA"/>
        </w:rPr>
        <w:t>Arlinghaus, R</w:t>
      </w:r>
      <w:r w:rsidRPr="000E65C1">
        <w:rPr>
          <w:rFonts w:eastAsia="Times New Roman" w:cstheme="minorHAnsi"/>
          <w:bCs/>
          <w:smallCaps/>
          <w:lang w:val="en-US" w:eastAsia="ar-SA"/>
        </w:rPr>
        <w:t xml:space="preserve">., S. Matsumura, U. </w:t>
      </w:r>
      <w:proofErr w:type="spellStart"/>
      <w:r w:rsidRPr="000E65C1">
        <w:rPr>
          <w:rFonts w:eastAsia="Times New Roman" w:cstheme="minorHAnsi"/>
          <w:bCs/>
          <w:smallCaps/>
          <w:lang w:val="en-US" w:eastAsia="ar-SA"/>
        </w:rPr>
        <w:t>Dieckmann</w:t>
      </w:r>
      <w:proofErr w:type="spellEnd"/>
      <w:r w:rsidRPr="000E65C1">
        <w:rPr>
          <w:rFonts w:eastAsia="Times New Roman" w:cstheme="minorHAnsi"/>
          <w:bCs/>
          <w:smallCaps/>
          <w:lang w:val="en-US" w:eastAsia="ar-SA"/>
        </w:rPr>
        <w:t xml:space="preserve">. </w:t>
      </w:r>
      <w:r w:rsidRPr="000E65C1">
        <w:rPr>
          <w:rFonts w:eastAsia="Times New Roman" w:cstheme="minorHAnsi"/>
          <w:bCs/>
          <w:lang w:val="en-GB" w:eastAsia="ar-SA"/>
        </w:rPr>
        <w:t xml:space="preserve">2010. </w:t>
      </w:r>
      <w:r w:rsidRPr="000E65C1">
        <w:rPr>
          <w:rFonts w:eastAsia="Times New Roman" w:cstheme="minorHAnsi"/>
          <w:lang w:val="en-GB" w:eastAsia="ar-SA"/>
        </w:rPr>
        <w:t>The conservation and fishery benefits of protecting large pike (</w:t>
      </w:r>
      <w:proofErr w:type="spellStart"/>
      <w:r w:rsidRPr="000E65C1">
        <w:rPr>
          <w:rFonts w:eastAsia="Times New Roman" w:cstheme="minorHAnsi"/>
          <w:i/>
          <w:iCs/>
          <w:lang w:val="en-GB" w:eastAsia="ar-SA"/>
        </w:rPr>
        <w:t>Esox</w:t>
      </w:r>
      <w:proofErr w:type="spellEnd"/>
      <w:r w:rsidRPr="000E65C1">
        <w:rPr>
          <w:rFonts w:eastAsia="Times New Roman" w:cstheme="minorHAnsi"/>
          <w:i/>
          <w:iCs/>
          <w:lang w:val="en-GB" w:eastAsia="ar-SA"/>
        </w:rPr>
        <w:t xml:space="preserve"> </w:t>
      </w:r>
      <w:proofErr w:type="spellStart"/>
      <w:r w:rsidRPr="000E65C1">
        <w:rPr>
          <w:rFonts w:eastAsia="Times New Roman" w:cstheme="minorHAnsi"/>
          <w:i/>
          <w:iCs/>
          <w:lang w:val="en-GB" w:eastAsia="ar-SA"/>
        </w:rPr>
        <w:t>lucius</w:t>
      </w:r>
      <w:proofErr w:type="spellEnd"/>
      <w:r w:rsidRPr="000E65C1">
        <w:rPr>
          <w:rFonts w:eastAsia="Times New Roman" w:cstheme="minorHAnsi"/>
          <w:lang w:val="en-GB" w:eastAsia="ar-SA"/>
        </w:rPr>
        <w:t xml:space="preserve"> L.) by harvest regulations in recreational fishing. </w:t>
      </w:r>
      <w:r w:rsidRPr="000E65C1">
        <w:rPr>
          <w:rFonts w:eastAsia="Times New Roman" w:cstheme="minorHAnsi"/>
          <w:bCs/>
          <w:lang w:val="en-GB" w:eastAsia="ar-SA"/>
        </w:rPr>
        <w:t>Biological Conservation, 143:1444-1459.</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i/>
          <w:lang w:val="en-GB" w:eastAsia="ar-SA"/>
        </w:rPr>
      </w:pPr>
      <w:r w:rsidRPr="000E65C1">
        <w:rPr>
          <w:rFonts w:eastAsia="Times New Roman" w:cstheme="minorHAnsi"/>
          <w:bCs/>
          <w:lang w:val="en-GB" w:eastAsia="ar-SA"/>
        </w:rPr>
        <w:t xml:space="preserve">66. </w:t>
      </w:r>
      <w:r w:rsidRPr="000E65C1">
        <w:rPr>
          <w:rFonts w:eastAsia="Times New Roman" w:cstheme="minorHAnsi"/>
          <w:bCs/>
          <w:smallCaps/>
          <w:lang w:val="en-GB" w:eastAsia="ar-SA"/>
        </w:rPr>
        <w:t xml:space="preserve">Dorow, M., B. Beardmore, W. Haider, </w:t>
      </w:r>
      <w:r w:rsidRPr="000E65C1">
        <w:rPr>
          <w:rFonts w:eastAsia="Times New Roman" w:cstheme="minorHAnsi"/>
          <w:b/>
          <w:bCs/>
          <w:smallCaps/>
          <w:lang w:val="en-GB" w:eastAsia="ar-SA"/>
        </w:rPr>
        <w:t>R. Arlinghaus</w:t>
      </w:r>
      <w:r w:rsidRPr="000E65C1">
        <w:rPr>
          <w:rFonts w:eastAsia="Times New Roman" w:cstheme="minorHAnsi"/>
          <w:bCs/>
          <w:smallCaps/>
          <w:lang w:val="en-GB" w:eastAsia="ar-SA"/>
        </w:rPr>
        <w:t>.</w:t>
      </w:r>
      <w:r w:rsidRPr="000E65C1">
        <w:rPr>
          <w:rFonts w:eastAsia="Times New Roman" w:cstheme="minorHAnsi"/>
          <w:bCs/>
          <w:lang w:val="en-GB" w:eastAsia="ar-SA"/>
        </w:rPr>
        <w:t xml:space="preserve"> 2010.</w:t>
      </w:r>
      <w:r w:rsidRPr="000E65C1">
        <w:rPr>
          <w:rFonts w:eastAsia="Times New Roman" w:cstheme="minorHAnsi"/>
          <w:b/>
          <w:lang w:val="en-GB" w:eastAsia="ar-SA"/>
        </w:rPr>
        <w:t xml:space="preserve"> </w:t>
      </w:r>
      <w:r w:rsidRPr="000E65C1">
        <w:rPr>
          <w:rFonts w:eastAsia="Times New Roman" w:cstheme="minorHAnsi"/>
          <w:lang w:val="en-GB" w:eastAsia="ar-SA"/>
        </w:rPr>
        <w:t>Winners and losers of conservation policies for European eel (</w:t>
      </w:r>
      <w:r w:rsidRPr="000E65C1">
        <w:rPr>
          <w:rFonts w:eastAsia="Times New Roman" w:cstheme="minorHAnsi"/>
          <w:i/>
          <w:lang w:val="en-GB" w:eastAsia="ar-SA"/>
        </w:rPr>
        <w:t xml:space="preserve">Anguilla </w:t>
      </w:r>
      <w:proofErr w:type="spellStart"/>
      <w:r w:rsidRPr="000E65C1">
        <w:rPr>
          <w:rFonts w:eastAsia="Times New Roman" w:cstheme="minorHAnsi"/>
          <w:i/>
          <w:lang w:val="en-GB" w:eastAsia="ar-SA"/>
        </w:rPr>
        <w:t>anguilla</w:t>
      </w:r>
      <w:proofErr w:type="spellEnd"/>
      <w:r w:rsidRPr="000E65C1">
        <w:rPr>
          <w:rFonts w:eastAsia="Times New Roman" w:cstheme="minorHAnsi"/>
          <w:lang w:val="en-GB" w:eastAsia="ar-SA"/>
        </w:rPr>
        <w:t xml:space="preserve"> L.): an economic welfare analysis for differently specialised anglers. Fisheries Management and Ecology, 17:106-125.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0E65C1">
        <w:rPr>
          <w:rFonts w:eastAsia="Times New Roman" w:cstheme="minorHAnsi"/>
          <w:bCs/>
          <w:lang w:val="en-GB" w:eastAsia="ar-SA"/>
        </w:rPr>
        <w:t xml:space="preserve">65. </w:t>
      </w:r>
      <w:r w:rsidRPr="000E65C1">
        <w:rPr>
          <w:rFonts w:eastAsia="Times New Roman" w:cstheme="minorHAnsi"/>
          <w:b/>
          <w:bCs/>
          <w:smallCaps/>
          <w:lang w:val="en-GB" w:eastAsia="ar-SA"/>
        </w:rPr>
        <w:t>Arlinghaus, R.,</w:t>
      </w:r>
      <w:r w:rsidRPr="000E65C1">
        <w:rPr>
          <w:rFonts w:eastAsia="Times New Roman" w:cstheme="minorHAnsi"/>
          <w:bCs/>
          <w:smallCaps/>
          <w:lang w:val="en-GB" w:eastAsia="ar-SA"/>
        </w:rPr>
        <w:t xml:space="preserve"> S.J. Cooke, I.G. Cowx.</w:t>
      </w:r>
      <w:r w:rsidRPr="000E65C1">
        <w:rPr>
          <w:rFonts w:eastAsia="Times New Roman" w:cstheme="minorHAnsi"/>
          <w:bCs/>
          <w:lang w:val="en-GB" w:eastAsia="ar-SA"/>
        </w:rPr>
        <w:t xml:space="preserve"> 2010. Providing context to the global code of practice for recreational fisheries. Fisheries Management and Ecology, 17:146-156.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bCs/>
          <w:lang w:val="en-GB" w:eastAsia="ar-SA"/>
        </w:rPr>
        <w:t xml:space="preserve">64. </w:t>
      </w:r>
      <w:r w:rsidRPr="000E65C1">
        <w:rPr>
          <w:rFonts w:eastAsia="Times New Roman" w:cstheme="minorHAnsi"/>
          <w:smallCaps/>
          <w:lang w:val="en-GB" w:eastAsia="ar-SA"/>
        </w:rPr>
        <w:t xml:space="preserve">Freudenberg, P., </w:t>
      </w:r>
      <w:r w:rsidRPr="000E65C1">
        <w:rPr>
          <w:rFonts w:eastAsia="Times New Roman" w:cstheme="minorHAnsi"/>
          <w:b/>
          <w:smallCaps/>
          <w:lang w:val="en-GB" w:eastAsia="ar-SA"/>
        </w:rPr>
        <w:t>R. Arlinghaus</w:t>
      </w:r>
      <w:r w:rsidRPr="000E65C1">
        <w:rPr>
          <w:rFonts w:eastAsia="Times New Roman" w:cstheme="minorHAnsi"/>
          <w:smallCaps/>
          <w:lang w:val="en-GB" w:eastAsia="ar-SA"/>
        </w:rPr>
        <w:t>.</w:t>
      </w:r>
      <w:r w:rsidRPr="000E65C1">
        <w:rPr>
          <w:rFonts w:eastAsia="Times New Roman" w:cstheme="minorHAnsi"/>
          <w:b/>
          <w:lang w:val="en-GB" w:eastAsia="ar-SA"/>
        </w:rPr>
        <w:t xml:space="preserve"> </w:t>
      </w:r>
      <w:r w:rsidRPr="000E65C1">
        <w:rPr>
          <w:rFonts w:eastAsia="Times New Roman" w:cstheme="minorHAnsi"/>
          <w:lang w:val="en-GB" w:eastAsia="ar-SA"/>
        </w:rPr>
        <w:t>2009. Benefits and constraints of outdoor recreation for people with physical disabilities: inferences from recreational fishing. Leisure Sciences, 32:55-71.</w:t>
      </w:r>
      <w:r w:rsidRPr="000E65C1">
        <w:rPr>
          <w:rFonts w:eastAsia="Times New Roman" w:cstheme="minorHAnsi"/>
          <w:b/>
          <w:i/>
          <w:lang w:val="en-GB" w:eastAsia="ar-SA"/>
        </w:rPr>
        <w:t xml:space="preserve"> #</w:t>
      </w:r>
    </w:p>
    <w:p w:rsidR="00593744" w:rsidRPr="000E65C1" w:rsidRDefault="00B34A34" w:rsidP="00593744">
      <w:pPr>
        <w:suppressAutoHyphens/>
        <w:spacing w:before="159" w:after="0" w:line="240" w:lineRule="auto"/>
        <w:ind w:left="1208" w:hanging="1208"/>
        <w:rPr>
          <w:rFonts w:eastAsia="MS Mincho" w:cstheme="minorHAnsi"/>
          <w:lang w:val="en-GB" w:eastAsia="ar-SA"/>
        </w:rPr>
      </w:pPr>
      <w:r>
        <w:rPr>
          <w:rFonts w:eastAsia="Times New Roman" w:cstheme="minorHAnsi"/>
          <w:lang w:val="en-US" w:eastAsia="ar-SA"/>
        </w:rPr>
        <w:t>+</w:t>
      </w:r>
      <w:r w:rsidR="00593744" w:rsidRPr="000E65C1">
        <w:rPr>
          <w:rFonts w:eastAsia="Times New Roman" w:cstheme="minorHAnsi"/>
          <w:lang w:val="en-US" w:eastAsia="ar-SA"/>
        </w:rPr>
        <w:t xml:space="preserve">63. </w:t>
      </w:r>
      <w:r w:rsidR="00593744" w:rsidRPr="000E65C1">
        <w:rPr>
          <w:rFonts w:eastAsia="MS Mincho" w:cstheme="minorHAnsi"/>
          <w:b/>
          <w:smallCaps/>
          <w:lang w:val="en-US" w:eastAsia="ar-SA"/>
        </w:rPr>
        <w:t>Arlinghaus, R.,</w:t>
      </w:r>
      <w:r w:rsidR="00593744" w:rsidRPr="000E65C1">
        <w:rPr>
          <w:rFonts w:eastAsia="MS Mincho" w:cstheme="minorHAnsi"/>
          <w:smallCaps/>
          <w:lang w:val="en-US" w:eastAsia="ar-SA"/>
        </w:rPr>
        <w:t xml:space="preserve"> S.J. Cooke. </w:t>
      </w:r>
      <w:r w:rsidR="00593744" w:rsidRPr="000E65C1">
        <w:rPr>
          <w:rFonts w:eastAsia="MS Mincho" w:cstheme="minorHAnsi"/>
          <w:smallCaps/>
          <w:lang w:val="en-GB" w:eastAsia="ar-SA"/>
        </w:rPr>
        <w:t>2009.</w:t>
      </w:r>
      <w:r w:rsidR="00593744" w:rsidRPr="000E65C1">
        <w:rPr>
          <w:rFonts w:eastAsia="MS Mincho" w:cstheme="minorHAnsi"/>
          <w:lang w:val="en-GB" w:eastAsia="ar-SA"/>
        </w:rPr>
        <w:t xml:space="preserve"> Recreational fisheries: socioeconomic importance, conservation issues and management challenges. In: B. Dickson, J. Hutton, W. M. Adams, (eds.), Recreational Hunting, Conservation and Rural Livelihoods: Science and Practice. Blackwell Publishing, Oxford, 39-58.</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62. </w:t>
      </w:r>
      <w:proofErr w:type="spellStart"/>
      <w:r w:rsidRPr="000E65C1">
        <w:rPr>
          <w:rFonts w:eastAsia="Times New Roman" w:cstheme="minorHAnsi"/>
          <w:smallCaps/>
          <w:lang w:val="en-GB" w:eastAsia="ar-SA"/>
        </w:rPr>
        <w:t>Aas</w:t>
      </w:r>
      <w:proofErr w:type="spellEnd"/>
      <w:r w:rsidRPr="000E65C1">
        <w:rPr>
          <w:rFonts w:eastAsia="Times New Roman" w:cstheme="minorHAnsi"/>
          <w:smallCaps/>
          <w:lang w:val="en-GB" w:eastAsia="ar-SA"/>
        </w:rPr>
        <w:t xml:space="preserve">, </w:t>
      </w:r>
      <w:r w:rsidRPr="000E65C1">
        <w:rPr>
          <w:rFonts w:eastAsia="Times New Roman" w:cstheme="minorHAnsi"/>
          <w:lang w:val="en-GB" w:eastAsia="ar-SA"/>
        </w:rPr>
        <w:t>Ø</w:t>
      </w:r>
      <w:r w:rsidRPr="000E65C1">
        <w:rPr>
          <w:rFonts w:eastAsia="Times New Roman" w:cstheme="minorHAnsi"/>
          <w:smallCaps/>
          <w:lang w:val="en-GB" w:eastAsia="ar-SA"/>
        </w:rPr>
        <w:t xml:space="preserve">., </w:t>
      </w:r>
      <w:r w:rsidRPr="000E65C1">
        <w:rPr>
          <w:rFonts w:eastAsia="Times New Roman" w:cstheme="minorHAnsi"/>
          <w:b/>
          <w:lang w:val="en-GB" w:eastAsia="ar-SA"/>
        </w:rPr>
        <w:t>R. Arlinghaus</w:t>
      </w:r>
      <w:r w:rsidRPr="000E65C1">
        <w:rPr>
          <w:rFonts w:eastAsia="Times New Roman" w:cstheme="minorHAnsi"/>
          <w:lang w:val="en-GB" w:eastAsia="ar-SA"/>
        </w:rPr>
        <w:t xml:space="preserve">. 2009. New markets for recreational fishing. In. </w:t>
      </w:r>
      <w:proofErr w:type="spellStart"/>
      <w:r w:rsidRPr="000E65C1">
        <w:rPr>
          <w:rFonts w:eastAsia="Times New Roman" w:cstheme="minorHAnsi"/>
          <w:lang w:val="en-GB" w:eastAsia="ar-SA"/>
        </w:rPr>
        <w:t>Manfredo</w:t>
      </w:r>
      <w:proofErr w:type="spellEnd"/>
      <w:r w:rsidRPr="000E65C1">
        <w:rPr>
          <w:rFonts w:eastAsia="Times New Roman" w:cstheme="minorHAnsi"/>
          <w:lang w:val="en-GB" w:eastAsia="ar-SA"/>
        </w:rPr>
        <w:t xml:space="preserve">, M.J., </w:t>
      </w:r>
      <w:proofErr w:type="spellStart"/>
      <w:r w:rsidRPr="000E65C1">
        <w:rPr>
          <w:rFonts w:eastAsia="Times New Roman" w:cstheme="minorHAnsi"/>
          <w:lang w:val="en-GB" w:eastAsia="ar-SA"/>
        </w:rPr>
        <w:t>Vaske</w:t>
      </w:r>
      <w:proofErr w:type="spellEnd"/>
      <w:r w:rsidRPr="000E65C1">
        <w:rPr>
          <w:rFonts w:eastAsia="Times New Roman" w:cstheme="minorHAnsi"/>
          <w:lang w:val="en-GB" w:eastAsia="ar-SA"/>
        </w:rPr>
        <w:t>, J.J., Brown, P.J., Decker, D.J., E.A. Duke, (eds.), Wildlife and Society: The Science of the Human Dimension. Island Press, Washington, 229-243.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bCs/>
          <w:lang w:val="en-GB" w:eastAsia="ar-SA"/>
        </w:rPr>
        <w:t xml:space="preserve">61. </w:t>
      </w:r>
      <w:r w:rsidRPr="000E65C1">
        <w:rPr>
          <w:rFonts w:eastAsia="Times New Roman" w:cstheme="minorHAnsi"/>
          <w:b/>
          <w:smallCaps/>
          <w:lang w:val="en-GB" w:eastAsia="ar-SA"/>
        </w:rPr>
        <w:t>Arlinghaus, R</w:t>
      </w:r>
      <w:r w:rsidRPr="000E65C1">
        <w:rPr>
          <w:rFonts w:eastAsia="Times New Roman" w:cstheme="minorHAnsi"/>
          <w:smallCaps/>
          <w:lang w:val="en-GB" w:eastAsia="ar-SA"/>
        </w:rPr>
        <w:t xml:space="preserve">., S.J. Cooke, A. Schwab, I.G. Cooke. </w:t>
      </w:r>
      <w:r w:rsidRPr="000E65C1">
        <w:rPr>
          <w:rFonts w:eastAsia="Times New Roman" w:cstheme="minorHAnsi"/>
          <w:lang w:val="en-GB" w:eastAsia="ar-SA"/>
        </w:rPr>
        <w:t>2009. Contrasting pragmatic and suffering-centred approaches to fish welfare in recreational fishing. Journal of Fish Biology, 75:2448-2463.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i/>
          <w:lang w:val="en-GB" w:eastAsia="ar-SA"/>
        </w:rPr>
      </w:pPr>
      <w:r w:rsidRPr="000E65C1">
        <w:rPr>
          <w:rFonts w:eastAsia="Times New Roman" w:cstheme="minorHAnsi"/>
          <w:bCs/>
          <w:lang w:val="en-GB" w:eastAsia="ar-SA"/>
        </w:rPr>
        <w:t xml:space="preserve">60. </w:t>
      </w:r>
      <w:r w:rsidRPr="000E65C1">
        <w:rPr>
          <w:rFonts w:eastAsia="Times New Roman" w:cstheme="minorHAnsi"/>
          <w:bCs/>
          <w:smallCaps/>
          <w:lang w:val="en-GB" w:eastAsia="ar-SA"/>
        </w:rPr>
        <w:t xml:space="preserve">O’Connor, C.M., K.M. Gilmour, </w:t>
      </w:r>
      <w:r w:rsidRPr="000E65C1">
        <w:rPr>
          <w:rFonts w:eastAsia="Times New Roman" w:cstheme="minorHAnsi"/>
          <w:b/>
          <w:bCs/>
          <w:smallCaps/>
          <w:lang w:val="en-GB" w:eastAsia="ar-SA"/>
        </w:rPr>
        <w:t>R. Arlinghaus</w:t>
      </w:r>
      <w:r w:rsidRPr="000E65C1">
        <w:rPr>
          <w:rFonts w:eastAsia="Times New Roman" w:cstheme="minorHAnsi"/>
          <w:bCs/>
          <w:smallCaps/>
          <w:lang w:val="en-GB" w:eastAsia="ar-SA"/>
        </w:rPr>
        <w:t xml:space="preserve">, G. Van der </w:t>
      </w:r>
      <w:proofErr w:type="spellStart"/>
      <w:r w:rsidRPr="000E65C1">
        <w:rPr>
          <w:rFonts w:eastAsia="Times New Roman" w:cstheme="minorHAnsi"/>
          <w:bCs/>
          <w:smallCaps/>
          <w:lang w:val="en-GB" w:eastAsia="ar-SA"/>
        </w:rPr>
        <w:t>Kraak</w:t>
      </w:r>
      <w:proofErr w:type="spellEnd"/>
      <w:r w:rsidRPr="000E65C1">
        <w:rPr>
          <w:rFonts w:eastAsia="Times New Roman" w:cstheme="minorHAnsi"/>
          <w:bCs/>
          <w:smallCaps/>
          <w:lang w:val="en-GB" w:eastAsia="ar-SA"/>
        </w:rPr>
        <w:t>, S.J. Cooke</w:t>
      </w:r>
      <w:r w:rsidRPr="000E65C1">
        <w:rPr>
          <w:rFonts w:eastAsia="Times New Roman" w:cstheme="minorHAnsi"/>
          <w:bCs/>
          <w:lang w:val="en-GB" w:eastAsia="ar-SA"/>
        </w:rPr>
        <w:t xml:space="preserve">. 2009. Stress and parental care in a wild teleost fish: insights form exogenous supraphysiological cortisol implants. Physiological and Biochemical Zoology, 82:709-719.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i/>
          <w:lang w:val="en-GB" w:eastAsia="ar-SA"/>
        </w:rPr>
      </w:pPr>
      <w:r w:rsidRPr="000E65C1">
        <w:rPr>
          <w:rFonts w:eastAsia="Times New Roman" w:cstheme="minorHAnsi"/>
          <w:bCs/>
          <w:lang w:val="en-GB" w:eastAsia="ar-SA"/>
        </w:rPr>
        <w:t xml:space="preserve">59. </w:t>
      </w:r>
      <w:proofErr w:type="spellStart"/>
      <w:r w:rsidRPr="000E65C1">
        <w:rPr>
          <w:rFonts w:eastAsia="Times New Roman" w:cstheme="minorHAnsi"/>
          <w:bCs/>
          <w:smallCaps/>
          <w:lang w:val="en-GB" w:eastAsia="ar-SA"/>
        </w:rPr>
        <w:t>Kobler</w:t>
      </w:r>
      <w:proofErr w:type="spellEnd"/>
      <w:r w:rsidRPr="000E65C1">
        <w:rPr>
          <w:rFonts w:eastAsia="Times New Roman" w:cstheme="minorHAnsi"/>
          <w:bCs/>
          <w:smallCaps/>
          <w:lang w:val="en-GB" w:eastAsia="ar-SA"/>
        </w:rPr>
        <w:t xml:space="preserve"> A., T. Klefoth, T. Mehner, R. Arlinghaus.</w:t>
      </w:r>
      <w:r w:rsidRPr="000E65C1">
        <w:rPr>
          <w:rFonts w:eastAsia="Times New Roman" w:cstheme="minorHAnsi"/>
          <w:bCs/>
          <w:lang w:val="en-GB" w:eastAsia="ar-SA"/>
        </w:rPr>
        <w:t xml:space="preserve"> 2009. Co-existence of behavioural types in an aquatic top predator: a response to resource limitation? </w:t>
      </w:r>
      <w:proofErr w:type="spellStart"/>
      <w:r w:rsidRPr="000E65C1">
        <w:rPr>
          <w:rFonts w:eastAsia="Times New Roman" w:cstheme="minorHAnsi"/>
          <w:bCs/>
          <w:lang w:val="en-GB" w:eastAsia="ar-SA"/>
        </w:rPr>
        <w:t>Oecologia</w:t>
      </w:r>
      <w:proofErr w:type="spellEnd"/>
      <w:r w:rsidRPr="000E65C1">
        <w:rPr>
          <w:rFonts w:eastAsia="Times New Roman" w:cstheme="minorHAnsi"/>
          <w:bCs/>
          <w:lang w:val="en-GB" w:eastAsia="ar-SA"/>
        </w:rPr>
        <w:t xml:space="preserve">, 161:837-847.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i/>
          <w:lang w:val="en-GB" w:eastAsia="ar-SA"/>
        </w:rPr>
      </w:pPr>
      <w:r w:rsidRPr="000E65C1">
        <w:rPr>
          <w:rFonts w:eastAsia="Times New Roman" w:cstheme="minorHAnsi"/>
          <w:bCs/>
          <w:lang w:val="en-GB" w:eastAsia="ar-SA"/>
        </w:rPr>
        <w:lastRenderedPageBreak/>
        <w:t xml:space="preserve">58. </w:t>
      </w:r>
      <w:r w:rsidRPr="000E65C1">
        <w:rPr>
          <w:rFonts w:eastAsia="Times New Roman" w:cstheme="minorHAnsi"/>
          <w:bCs/>
          <w:smallCaps/>
          <w:lang w:val="en-GB" w:eastAsia="ar-SA"/>
        </w:rPr>
        <w:t xml:space="preserve">Dorow, M., B. Beardmore, W. Haider, </w:t>
      </w:r>
      <w:r w:rsidRPr="000E65C1">
        <w:rPr>
          <w:rFonts w:eastAsia="Times New Roman" w:cstheme="minorHAnsi"/>
          <w:b/>
          <w:bCs/>
          <w:smallCaps/>
          <w:lang w:val="en-GB" w:eastAsia="ar-SA"/>
        </w:rPr>
        <w:t>R. Arlinghaus</w:t>
      </w:r>
      <w:r w:rsidRPr="000E65C1">
        <w:rPr>
          <w:rFonts w:eastAsia="Times New Roman" w:cstheme="minorHAnsi"/>
          <w:bCs/>
          <w:smallCaps/>
          <w:lang w:val="en-GB" w:eastAsia="ar-SA"/>
        </w:rPr>
        <w:t>.</w:t>
      </w:r>
      <w:r w:rsidRPr="000E65C1">
        <w:rPr>
          <w:rFonts w:eastAsia="Times New Roman" w:cstheme="minorHAnsi"/>
          <w:bCs/>
          <w:lang w:val="en-GB" w:eastAsia="ar-SA"/>
        </w:rPr>
        <w:t xml:space="preserve"> 2009.</w:t>
      </w:r>
      <w:r w:rsidRPr="000E65C1">
        <w:rPr>
          <w:rFonts w:eastAsia="Times New Roman" w:cstheme="minorHAnsi"/>
          <w:b/>
          <w:lang w:val="en-GB" w:eastAsia="ar-SA"/>
        </w:rPr>
        <w:t xml:space="preserve"> </w:t>
      </w:r>
      <w:r w:rsidRPr="000E65C1">
        <w:rPr>
          <w:rFonts w:eastAsia="Times New Roman" w:cstheme="minorHAnsi"/>
          <w:lang w:val="en-GB" w:eastAsia="ar-SA"/>
        </w:rPr>
        <w:t>Using a novel survey technique to predict fisheries stakeholders’ support for European eel (</w:t>
      </w:r>
      <w:r w:rsidRPr="000E65C1">
        <w:rPr>
          <w:rFonts w:eastAsia="Times New Roman" w:cstheme="minorHAnsi"/>
          <w:i/>
          <w:lang w:val="en-GB" w:eastAsia="ar-SA"/>
        </w:rPr>
        <w:t xml:space="preserve">Anguilla </w:t>
      </w:r>
      <w:proofErr w:type="spellStart"/>
      <w:r w:rsidRPr="000E65C1">
        <w:rPr>
          <w:rFonts w:eastAsia="Times New Roman" w:cstheme="minorHAnsi"/>
          <w:i/>
          <w:lang w:val="en-GB" w:eastAsia="ar-SA"/>
        </w:rPr>
        <w:t>anguilla</w:t>
      </w:r>
      <w:proofErr w:type="spellEnd"/>
      <w:r w:rsidRPr="000E65C1">
        <w:rPr>
          <w:rFonts w:eastAsia="Times New Roman" w:cstheme="minorHAnsi"/>
          <w:lang w:val="en-GB" w:eastAsia="ar-SA"/>
        </w:rPr>
        <w:t xml:space="preserve"> L.) conservation programs. Biological Conservation, 142:2973-2982. </w:t>
      </w:r>
      <w:r w:rsidRPr="000E65C1">
        <w:rPr>
          <w:rFonts w:eastAsia="Times New Roman" w:cstheme="minorHAnsi"/>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bCs/>
          <w:lang w:val="en-GB" w:eastAsia="ar-SA"/>
        </w:rPr>
        <w:t xml:space="preserve">57. </w:t>
      </w:r>
      <w:r w:rsidRPr="000E65C1">
        <w:rPr>
          <w:rFonts w:eastAsia="Times New Roman" w:cstheme="minorHAnsi"/>
          <w:bCs/>
          <w:smallCaps/>
          <w:lang w:val="en-GB" w:eastAsia="ar-SA"/>
        </w:rPr>
        <w:t xml:space="preserve">Redpath, R.D., S.J. Cooke, </w:t>
      </w:r>
      <w:r w:rsidRPr="000E65C1">
        <w:rPr>
          <w:rFonts w:eastAsia="Times New Roman" w:cstheme="minorHAnsi"/>
          <w:b/>
          <w:bCs/>
          <w:smallCaps/>
          <w:lang w:val="en-GB" w:eastAsia="ar-SA"/>
        </w:rPr>
        <w:t>R. Arlinghaus</w:t>
      </w:r>
      <w:r w:rsidRPr="000E65C1">
        <w:rPr>
          <w:rFonts w:eastAsia="Times New Roman" w:cstheme="minorHAnsi"/>
          <w:bCs/>
          <w:smallCaps/>
          <w:lang w:val="en-GB" w:eastAsia="ar-SA"/>
        </w:rPr>
        <w:t>, D.H. Wahl, D.P. Philipp</w:t>
      </w:r>
      <w:r w:rsidRPr="000E65C1">
        <w:rPr>
          <w:rFonts w:eastAsia="Times New Roman" w:cstheme="minorHAnsi"/>
          <w:bCs/>
          <w:lang w:val="en-GB" w:eastAsia="ar-SA"/>
        </w:rPr>
        <w:t xml:space="preserve">. 2009. Life-history traits and energetic status in relation to vulnerability to angling in an experimentally-selected teleost fish. Evolutionary Applications, 2:312-323. </w:t>
      </w:r>
      <w:r w:rsidRPr="000E65C1">
        <w:rPr>
          <w:rFonts w:eastAsia="Times New Roman" w:cstheme="minorHAnsi"/>
          <w:b/>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0E65C1">
        <w:rPr>
          <w:rFonts w:eastAsia="Times New Roman" w:cstheme="minorHAnsi"/>
          <w:bCs/>
          <w:lang w:val="en-GB" w:eastAsia="ar-SA"/>
        </w:rPr>
        <w:t xml:space="preserve">56. </w:t>
      </w:r>
      <w:r w:rsidRPr="000E65C1">
        <w:rPr>
          <w:rFonts w:eastAsia="Times New Roman" w:cstheme="minorHAnsi"/>
          <w:bCs/>
          <w:smallCaps/>
          <w:lang w:val="en-GB" w:eastAsia="ar-SA"/>
        </w:rPr>
        <w:t>Johnson, B.M., R</w:t>
      </w:r>
      <w:r w:rsidRPr="000E65C1">
        <w:rPr>
          <w:rFonts w:eastAsia="Times New Roman" w:cstheme="minorHAnsi"/>
          <w:b/>
          <w:bCs/>
          <w:smallCaps/>
          <w:lang w:val="en-GB" w:eastAsia="ar-SA"/>
        </w:rPr>
        <w:t>. Arlinghaus</w:t>
      </w:r>
      <w:r w:rsidRPr="000E65C1">
        <w:rPr>
          <w:rFonts w:eastAsia="Times New Roman" w:cstheme="minorHAnsi"/>
          <w:bCs/>
          <w:smallCaps/>
          <w:lang w:val="en-GB" w:eastAsia="ar-SA"/>
        </w:rPr>
        <w:t>, P. Martinez</w:t>
      </w:r>
      <w:r w:rsidRPr="000E65C1">
        <w:rPr>
          <w:rFonts w:eastAsia="Times New Roman" w:cstheme="minorHAnsi"/>
          <w:bCs/>
          <w:lang w:val="en-GB" w:eastAsia="ar-SA"/>
        </w:rPr>
        <w:t xml:space="preserve">. 2009. </w:t>
      </w:r>
      <w:r w:rsidRPr="000E65C1">
        <w:rPr>
          <w:rFonts w:eastAsia="Times New Roman" w:cstheme="minorHAnsi"/>
          <w:lang w:val="en-GB" w:eastAsia="ar-SA"/>
        </w:rPr>
        <w:t>Are we doing all we can to stem the tide of illegal fish stocking</w:t>
      </w:r>
      <w:r w:rsidRPr="000E65C1">
        <w:rPr>
          <w:rFonts w:eastAsia="Times New Roman" w:cstheme="minorHAnsi"/>
          <w:bCs/>
          <w:lang w:val="en-GB" w:eastAsia="ar-SA"/>
        </w:rPr>
        <w:t>? Fisheries, 34:389-394.</w:t>
      </w:r>
    </w:p>
    <w:p w:rsidR="00593744" w:rsidRPr="000E65C1" w:rsidRDefault="00593744" w:rsidP="00593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9" w:after="0" w:line="240" w:lineRule="auto"/>
        <w:ind w:left="1208" w:hanging="1208"/>
        <w:rPr>
          <w:rFonts w:eastAsia="MS Mincho" w:cstheme="minorHAnsi"/>
          <w:lang w:val="en-GB" w:eastAsia="ar-SA"/>
        </w:rPr>
      </w:pPr>
      <w:r w:rsidRPr="000E65C1">
        <w:rPr>
          <w:rFonts w:eastAsia="MS Mincho" w:cstheme="minorHAnsi"/>
          <w:bCs/>
          <w:lang w:val="en-US" w:eastAsia="ar-SA"/>
        </w:rPr>
        <w:t xml:space="preserve">55. </w:t>
      </w:r>
      <w:r w:rsidRPr="000E65C1">
        <w:rPr>
          <w:rFonts w:eastAsia="MS Mincho" w:cstheme="minorHAnsi"/>
          <w:b/>
          <w:bCs/>
          <w:smallCaps/>
          <w:lang w:val="en-US" w:eastAsia="ar-SA"/>
        </w:rPr>
        <w:t>Arlinghaus, R.,</w:t>
      </w:r>
      <w:r w:rsidRPr="000E65C1">
        <w:rPr>
          <w:rFonts w:eastAsia="MS Mincho" w:cstheme="minorHAnsi"/>
          <w:bCs/>
          <w:smallCaps/>
          <w:lang w:val="en-US" w:eastAsia="ar-SA"/>
        </w:rPr>
        <w:t xml:space="preserve"> S. Matsumura, U. </w:t>
      </w:r>
      <w:proofErr w:type="spellStart"/>
      <w:r w:rsidRPr="000E65C1">
        <w:rPr>
          <w:rFonts w:eastAsia="MS Mincho" w:cstheme="minorHAnsi"/>
          <w:bCs/>
          <w:smallCaps/>
          <w:lang w:val="en-US" w:eastAsia="ar-SA"/>
        </w:rPr>
        <w:t>Dieckmann</w:t>
      </w:r>
      <w:proofErr w:type="spellEnd"/>
      <w:r w:rsidRPr="000E65C1">
        <w:rPr>
          <w:rFonts w:eastAsia="MS Mincho" w:cstheme="minorHAnsi"/>
          <w:bCs/>
          <w:smallCaps/>
          <w:lang w:val="en-US" w:eastAsia="ar-SA"/>
        </w:rPr>
        <w:t xml:space="preserve">. </w:t>
      </w:r>
      <w:r w:rsidRPr="000E65C1">
        <w:rPr>
          <w:rFonts w:eastAsia="MS Mincho" w:cstheme="minorHAnsi"/>
          <w:bCs/>
          <w:lang w:val="en-GB" w:eastAsia="ar-SA"/>
        </w:rPr>
        <w:t xml:space="preserve">2009. </w:t>
      </w:r>
      <w:r w:rsidRPr="000E65C1">
        <w:rPr>
          <w:rFonts w:eastAsia="MS Mincho" w:cstheme="minorHAnsi"/>
          <w:lang w:val="en-GB" w:eastAsia="ar-SA"/>
        </w:rPr>
        <w:t xml:space="preserve">Quantifying selection differentials caused by recreational fishing: development of </w:t>
      </w:r>
      <w:proofErr w:type="spellStart"/>
      <w:r w:rsidRPr="000E65C1">
        <w:rPr>
          <w:rFonts w:eastAsia="MS Mincho" w:cstheme="minorHAnsi"/>
          <w:lang w:val="en-GB" w:eastAsia="ar-SA"/>
        </w:rPr>
        <w:t>modeling</w:t>
      </w:r>
      <w:proofErr w:type="spellEnd"/>
      <w:r w:rsidRPr="000E65C1">
        <w:rPr>
          <w:rFonts w:eastAsia="MS Mincho" w:cstheme="minorHAnsi"/>
          <w:lang w:val="en-GB" w:eastAsia="ar-SA"/>
        </w:rPr>
        <w:t xml:space="preserve"> framework and application to reproductive investment in pike (</w:t>
      </w:r>
      <w:proofErr w:type="spellStart"/>
      <w:r w:rsidRPr="000E65C1">
        <w:rPr>
          <w:rFonts w:eastAsia="MS Mincho" w:cstheme="minorHAnsi"/>
          <w:i/>
          <w:lang w:val="en-GB" w:eastAsia="ar-SA"/>
        </w:rPr>
        <w:t>Esox</w:t>
      </w:r>
      <w:proofErr w:type="spellEnd"/>
      <w:r w:rsidRPr="000E65C1">
        <w:rPr>
          <w:rFonts w:eastAsia="MS Mincho" w:cstheme="minorHAnsi"/>
          <w:i/>
          <w:lang w:val="en-GB" w:eastAsia="ar-SA"/>
        </w:rPr>
        <w:t xml:space="preserve"> </w:t>
      </w:r>
      <w:proofErr w:type="spellStart"/>
      <w:r w:rsidRPr="000E65C1">
        <w:rPr>
          <w:rFonts w:eastAsia="MS Mincho" w:cstheme="minorHAnsi"/>
          <w:i/>
          <w:lang w:val="en-GB" w:eastAsia="ar-SA"/>
        </w:rPr>
        <w:t>lucius</w:t>
      </w:r>
      <w:proofErr w:type="spellEnd"/>
      <w:r w:rsidRPr="000E65C1">
        <w:rPr>
          <w:rFonts w:eastAsia="MS Mincho" w:cstheme="minorHAnsi"/>
          <w:lang w:val="en-GB" w:eastAsia="ar-SA"/>
        </w:rPr>
        <w:t>). Evolutionary Applications, 2:335-355.</w:t>
      </w:r>
    </w:p>
    <w:p w:rsidR="00593744" w:rsidRPr="000E65C1" w:rsidRDefault="00593744" w:rsidP="00593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9" w:after="0" w:line="240" w:lineRule="auto"/>
        <w:ind w:left="1208" w:hanging="1208"/>
        <w:rPr>
          <w:rFonts w:eastAsia="MS Mincho" w:cstheme="minorHAnsi"/>
          <w:lang w:val="en-GB" w:eastAsia="ar-SA"/>
        </w:rPr>
      </w:pPr>
      <w:r w:rsidRPr="000E65C1">
        <w:rPr>
          <w:rFonts w:eastAsia="MS Mincho" w:cstheme="minorHAnsi"/>
          <w:bCs/>
          <w:lang w:val="en-GB" w:eastAsia="ar-SA"/>
        </w:rPr>
        <w:t xml:space="preserve">54. </w:t>
      </w:r>
      <w:r w:rsidRPr="000E65C1">
        <w:rPr>
          <w:rFonts w:eastAsia="MS Mincho" w:cstheme="minorHAnsi"/>
          <w:smallCaps/>
          <w:lang w:val="en-GB" w:eastAsia="ar-SA"/>
        </w:rPr>
        <w:t xml:space="preserve">Alós, J., </w:t>
      </w:r>
      <w:r w:rsidRPr="000E65C1">
        <w:rPr>
          <w:rFonts w:eastAsia="MS Mincho" w:cstheme="minorHAnsi"/>
          <w:b/>
          <w:smallCaps/>
          <w:lang w:val="en-GB" w:eastAsia="ar-SA"/>
        </w:rPr>
        <w:t>R. Arlinghaus</w:t>
      </w:r>
      <w:r w:rsidRPr="000E65C1">
        <w:rPr>
          <w:rFonts w:eastAsia="MS Mincho" w:cstheme="minorHAnsi"/>
          <w:smallCaps/>
          <w:lang w:val="en-GB" w:eastAsia="ar-SA"/>
        </w:rPr>
        <w:t>, M. Palmer, D. March, I. Álvarez</w:t>
      </w:r>
      <w:r w:rsidRPr="000E65C1">
        <w:rPr>
          <w:rFonts w:eastAsia="MS Mincho" w:cstheme="minorHAnsi"/>
          <w:lang w:val="en-GB" w:eastAsia="ar-SA"/>
        </w:rPr>
        <w:t>. 2009. The influence of type of natural bait on fish catches and hooking location in a mixed-species marine recreational fishery, with implications for management. Fisheries Research, 97:270-277.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0E65C1">
        <w:rPr>
          <w:rFonts w:eastAsia="Times New Roman" w:cstheme="minorHAnsi"/>
          <w:bCs/>
          <w:lang w:val="en-GB" w:eastAsia="ar-SA"/>
        </w:rPr>
        <w:t xml:space="preserve">53. </w:t>
      </w:r>
      <w:r w:rsidRPr="000E65C1">
        <w:rPr>
          <w:rFonts w:eastAsia="Times New Roman" w:cstheme="minorHAnsi"/>
          <w:b/>
          <w:bCs/>
          <w:smallCaps/>
          <w:lang w:val="en-GB" w:eastAsia="ar-SA"/>
        </w:rPr>
        <w:t>Arlinghaus, R</w:t>
      </w:r>
      <w:r w:rsidRPr="000E65C1">
        <w:rPr>
          <w:rFonts w:eastAsia="Times New Roman" w:cstheme="minorHAnsi"/>
          <w:bCs/>
          <w:smallCaps/>
          <w:lang w:val="en-GB" w:eastAsia="ar-SA"/>
        </w:rPr>
        <w:t xml:space="preserve">., T. Klefoth, S.J. Cooke, A. Gingerich, C.J. Suski. </w:t>
      </w:r>
      <w:r w:rsidRPr="000E65C1">
        <w:rPr>
          <w:rFonts w:eastAsia="Times New Roman" w:cstheme="minorHAnsi"/>
          <w:bCs/>
          <w:lang w:val="en-GB" w:eastAsia="ar-SA"/>
        </w:rPr>
        <w:t>2009. Physiological and behavioural consequences of catch-and-release angling on northern pike (</w:t>
      </w:r>
      <w:proofErr w:type="spellStart"/>
      <w:r w:rsidRPr="000E65C1">
        <w:rPr>
          <w:rFonts w:eastAsia="Times New Roman" w:cstheme="minorHAnsi"/>
          <w:bCs/>
          <w:i/>
          <w:lang w:val="en-GB" w:eastAsia="ar-SA"/>
        </w:rPr>
        <w:t>Esox</w:t>
      </w:r>
      <w:proofErr w:type="spellEnd"/>
      <w:r w:rsidRPr="000E65C1">
        <w:rPr>
          <w:rFonts w:eastAsia="Times New Roman" w:cstheme="minorHAnsi"/>
          <w:bCs/>
          <w:i/>
          <w:lang w:val="en-GB" w:eastAsia="ar-SA"/>
        </w:rPr>
        <w:t xml:space="preserve"> </w:t>
      </w:r>
      <w:proofErr w:type="spellStart"/>
      <w:r w:rsidRPr="000E65C1">
        <w:rPr>
          <w:rFonts w:eastAsia="Times New Roman" w:cstheme="minorHAnsi"/>
          <w:bCs/>
          <w:i/>
          <w:lang w:val="en-GB" w:eastAsia="ar-SA"/>
        </w:rPr>
        <w:t>lucius</w:t>
      </w:r>
      <w:proofErr w:type="spellEnd"/>
      <w:r w:rsidRPr="000E65C1">
        <w:rPr>
          <w:rFonts w:eastAsia="Times New Roman" w:cstheme="minorHAnsi"/>
          <w:bCs/>
          <w:lang w:val="en-GB" w:eastAsia="ar-SA"/>
        </w:rPr>
        <w:t>). Fisheries Research, 97:223-233.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lang w:val="en-GB" w:eastAsia="ar-SA"/>
        </w:rPr>
        <w:t xml:space="preserve">52. </w:t>
      </w:r>
      <w:r w:rsidRPr="000E65C1">
        <w:rPr>
          <w:rFonts w:eastAsia="Times New Roman" w:cstheme="minorHAnsi"/>
          <w:smallCaps/>
          <w:lang w:val="en-GB" w:eastAsia="ar-SA"/>
        </w:rPr>
        <w:t xml:space="preserve">Freudenberg, P., </w:t>
      </w:r>
      <w:r w:rsidRPr="000E65C1">
        <w:rPr>
          <w:rFonts w:eastAsia="Times New Roman" w:cstheme="minorHAnsi"/>
          <w:b/>
          <w:smallCaps/>
          <w:lang w:val="en-GB" w:eastAsia="ar-SA"/>
        </w:rPr>
        <w:t>R. Arlinghaus</w:t>
      </w:r>
      <w:r w:rsidRPr="000E65C1">
        <w:rPr>
          <w:rFonts w:eastAsia="Times New Roman" w:cstheme="minorHAnsi"/>
          <w:smallCaps/>
          <w:lang w:val="en-GB" w:eastAsia="ar-SA"/>
        </w:rPr>
        <w:t>.</w:t>
      </w:r>
      <w:r w:rsidRPr="000E65C1">
        <w:rPr>
          <w:rFonts w:eastAsia="Times New Roman" w:cstheme="minorHAnsi"/>
          <w:b/>
          <w:lang w:val="en-GB" w:eastAsia="ar-SA"/>
        </w:rPr>
        <w:t xml:space="preserve"> </w:t>
      </w:r>
      <w:r w:rsidRPr="000E65C1">
        <w:rPr>
          <w:rFonts w:eastAsia="Times New Roman" w:cstheme="minorHAnsi"/>
          <w:lang w:val="en-GB" w:eastAsia="ar-SA"/>
        </w:rPr>
        <w:t xml:space="preserve">2008. Differences between organized and nonorganized anglers in an urban environment (Berlin, Germany) and the social capital of angler organizations. American Fisheries Society Symposium, 67:113-132. </w:t>
      </w:r>
      <w:r w:rsidRPr="000E65C1">
        <w:rPr>
          <w:rFonts w:eastAsia="Times New Roman" w:cstheme="minorHAnsi"/>
          <w:b/>
          <w:i/>
          <w:lang w:val="en-GB" w:eastAsia="ar-SA"/>
        </w:rPr>
        <w:t>*</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US" w:eastAsia="ar-SA"/>
        </w:rPr>
        <w:t xml:space="preserve">51. EIFAC. 2008. </w:t>
      </w:r>
      <w:r w:rsidRPr="000E65C1">
        <w:rPr>
          <w:rFonts w:eastAsia="Times New Roman" w:cstheme="minorHAnsi"/>
          <w:lang w:val="en-GB" w:eastAsia="ar-SA"/>
        </w:rPr>
        <w:t>Code of practice for recreational fisheries. EIFAC Occasional Paper, EIFAC/OP42, 22 pp. (written by</w:t>
      </w:r>
      <w:r w:rsidRPr="000E65C1">
        <w:rPr>
          <w:rFonts w:eastAsia="Times New Roman" w:cstheme="minorHAnsi"/>
          <w:smallCaps/>
          <w:lang w:val="en-GB" w:eastAsia="ar-SA"/>
        </w:rPr>
        <w:t xml:space="preserve"> </w:t>
      </w:r>
      <w:r w:rsidRPr="000E65C1">
        <w:rPr>
          <w:rFonts w:eastAsia="Times New Roman" w:cstheme="minorHAnsi"/>
          <w:b/>
          <w:smallCaps/>
          <w:lang w:val="en-GB" w:eastAsia="ar-SA"/>
        </w:rPr>
        <w:t>R. Arlinghaus</w:t>
      </w:r>
      <w:r w:rsidRPr="000E65C1">
        <w:rPr>
          <w:rFonts w:eastAsia="Times New Roman" w:cstheme="minorHAnsi"/>
          <w:lang w:val="en-GB" w:eastAsia="ar-SA"/>
        </w:rPr>
        <w:t>)</w:t>
      </w:r>
    </w:p>
    <w:p w:rsidR="00593744" w:rsidRDefault="00593744"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0E65C1">
        <w:rPr>
          <w:rFonts w:eastAsia="Times New Roman" w:cstheme="minorHAnsi"/>
          <w:bCs/>
          <w:lang w:val="en-GB" w:eastAsia="ar-SA"/>
        </w:rPr>
        <w:t xml:space="preserve">50. </w:t>
      </w:r>
      <w:r w:rsidRPr="000E65C1">
        <w:rPr>
          <w:rFonts w:eastAsia="Times New Roman" w:cstheme="minorHAnsi"/>
          <w:bCs/>
          <w:smallCaps/>
          <w:lang w:val="en-GB" w:eastAsia="ar-SA"/>
        </w:rPr>
        <w:t xml:space="preserve">Arlinghaus, R., B.M. Johnson, C. Wolter. </w:t>
      </w:r>
      <w:r w:rsidRPr="000E65C1">
        <w:rPr>
          <w:rFonts w:eastAsia="Times New Roman" w:cstheme="minorHAnsi"/>
          <w:bCs/>
          <w:lang w:val="en-GB" w:eastAsia="ar-SA"/>
        </w:rPr>
        <w:t>2008. The past, present and future role of limnology within freshwater fisheries science. International Review of Hydrobiology, 93:541-549.</w:t>
      </w:r>
    </w:p>
    <w:p w:rsidR="00D20EEB" w:rsidRPr="000E65C1" w:rsidRDefault="00D20EEB"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0E65C1">
        <w:rPr>
          <w:rFonts w:eastAsia="Times New Roman" w:cstheme="minorHAnsi"/>
          <w:bCs/>
          <w:lang w:val="en-US" w:eastAsia="ar-SA"/>
        </w:rPr>
        <w:t xml:space="preserve">49. </w:t>
      </w:r>
      <w:r w:rsidRPr="000E65C1">
        <w:rPr>
          <w:rFonts w:eastAsia="Times New Roman" w:cstheme="minorHAnsi"/>
          <w:b/>
          <w:bCs/>
          <w:smallCaps/>
          <w:lang w:val="en-US" w:eastAsia="ar-SA"/>
        </w:rPr>
        <w:t>Arlinghaus, R</w:t>
      </w:r>
      <w:r w:rsidRPr="000E65C1">
        <w:rPr>
          <w:rFonts w:eastAsia="Times New Roman" w:cstheme="minorHAnsi"/>
          <w:bCs/>
          <w:smallCaps/>
          <w:lang w:val="en-US" w:eastAsia="ar-SA"/>
        </w:rPr>
        <w:t xml:space="preserve">., T. Klefoth, A. J. Gingerich, M. R. Donaldson, K. C. Hanson, S.J. Cooke. </w:t>
      </w:r>
      <w:r w:rsidRPr="000E65C1">
        <w:rPr>
          <w:rFonts w:eastAsia="Times New Roman" w:cstheme="minorHAnsi"/>
          <w:bCs/>
          <w:lang w:val="en-GB" w:eastAsia="ar-SA"/>
        </w:rPr>
        <w:t xml:space="preserve">2008. Behaviour and survival of pike, </w:t>
      </w:r>
      <w:proofErr w:type="spellStart"/>
      <w:r w:rsidRPr="000E65C1">
        <w:rPr>
          <w:rFonts w:eastAsia="Times New Roman" w:cstheme="minorHAnsi"/>
          <w:bCs/>
          <w:i/>
          <w:lang w:val="en-GB" w:eastAsia="ar-SA"/>
        </w:rPr>
        <w:t>Esox</w:t>
      </w:r>
      <w:proofErr w:type="spellEnd"/>
      <w:r w:rsidRPr="000E65C1">
        <w:rPr>
          <w:rFonts w:eastAsia="Times New Roman" w:cstheme="minorHAnsi"/>
          <w:bCs/>
          <w:i/>
          <w:lang w:val="en-GB" w:eastAsia="ar-SA"/>
        </w:rPr>
        <w:t xml:space="preserve"> </w:t>
      </w:r>
      <w:proofErr w:type="spellStart"/>
      <w:r w:rsidRPr="000E65C1">
        <w:rPr>
          <w:rFonts w:eastAsia="Times New Roman" w:cstheme="minorHAnsi"/>
          <w:bCs/>
          <w:i/>
          <w:lang w:val="en-GB" w:eastAsia="ar-SA"/>
        </w:rPr>
        <w:t>lucius</w:t>
      </w:r>
      <w:proofErr w:type="spellEnd"/>
      <w:r w:rsidRPr="000E65C1">
        <w:rPr>
          <w:rFonts w:eastAsia="Times New Roman" w:cstheme="minorHAnsi"/>
          <w:bCs/>
          <w:lang w:val="en-GB" w:eastAsia="ar-SA"/>
        </w:rPr>
        <w:t>, with a retained lure in the lower jaw. Fisheries Management and Ecology, 15:459-466.</w:t>
      </w:r>
    </w:p>
    <w:p w:rsidR="00593744" w:rsidRPr="000E65C1" w:rsidRDefault="00B34A3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Pr>
          <w:rFonts w:eastAsia="Times New Roman" w:cstheme="minorHAnsi"/>
          <w:bCs/>
          <w:lang w:val="en-GB" w:eastAsia="ar-SA"/>
        </w:rPr>
        <w:t>+</w:t>
      </w:r>
      <w:r w:rsidR="00593744" w:rsidRPr="000E65C1">
        <w:rPr>
          <w:rFonts w:eastAsia="Times New Roman" w:cstheme="minorHAnsi"/>
          <w:bCs/>
          <w:lang w:val="en-GB" w:eastAsia="ar-SA"/>
        </w:rPr>
        <w:t xml:space="preserve">48. </w:t>
      </w:r>
      <w:proofErr w:type="spellStart"/>
      <w:r w:rsidR="00593744" w:rsidRPr="000E65C1">
        <w:rPr>
          <w:rFonts w:eastAsia="Times New Roman" w:cstheme="minorHAnsi"/>
          <w:smallCaps/>
          <w:lang w:val="en-GB" w:eastAsia="ar-SA"/>
        </w:rPr>
        <w:t>Granek</w:t>
      </w:r>
      <w:proofErr w:type="spellEnd"/>
      <w:r w:rsidR="00593744" w:rsidRPr="000E65C1">
        <w:rPr>
          <w:rFonts w:eastAsia="Times New Roman" w:cstheme="minorHAnsi"/>
          <w:smallCaps/>
          <w:lang w:val="en-GB" w:eastAsia="ar-SA"/>
        </w:rPr>
        <w:t xml:space="preserve">, E.F., E.M.P. </w:t>
      </w:r>
      <w:proofErr w:type="spellStart"/>
      <w:r w:rsidR="00593744" w:rsidRPr="000E65C1">
        <w:rPr>
          <w:rFonts w:eastAsia="Times New Roman" w:cstheme="minorHAnsi"/>
          <w:smallCaps/>
          <w:lang w:val="en-GB" w:eastAsia="ar-SA"/>
        </w:rPr>
        <w:t>Madin</w:t>
      </w:r>
      <w:proofErr w:type="spellEnd"/>
      <w:r w:rsidR="00593744" w:rsidRPr="000E65C1">
        <w:rPr>
          <w:rFonts w:eastAsia="Times New Roman" w:cstheme="minorHAnsi"/>
          <w:smallCaps/>
          <w:lang w:val="en-GB" w:eastAsia="ar-SA"/>
        </w:rPr>
        <w:t xml:space="preserve">, M.A. Brown, W. </w:t>
      </w:r>
      <w:proofErr w:type="spellStart"/>
      <w:r w:rsidR="00593744" w:rsidRPr="000E65C1">
        <w:rPr>
          <w:rFonts w:eastAsia="Times New Roman" w:cstheme="minorHAnsi"/>
          <w:smallCaps/>
          <w:lang w:val="en-GB" w:eastAsia="ar-SA"/>
        </w:rPr>
        <w:t>Figueira</w:t>
      </w:r>
      <w:proofErr w:type="spellEnd"/>
      <w:r w:rsidR="00593744" w:rsidRPr="000E65C1">
        <w:rPr>
          <w:rFonts w:eastAsia="Times New Roman" w:cstheme="minorHAnsi"/>
          <w:smallCaps/>
          <w:lang w:val="en-GB" w:eastAsia="ar-SA"/>
        </w:rPr>
        <w:t xml:space="preserve">, D.S. Cameron, Z. Hogan, G. </w:t>
      </w:r>
      <w:proofErr w:type="spellStart"/>
      <w:r w:rsidR="00593744" w:rsidRPr="000E65C1">
        <w:rPr>
          <w:rFonts w:eastAsia="Times New Roman" w:cstheme="minorHAnsi"/>
          <w:smallCaps/>
          <w:lang w:val="en-GB" w:eastAsia="ar-SA"/>
        </w:rPr>
        <w:t>Kristianson</w:t>
      </w:r>
      <w:proofErr w:type="spellEnd"/>
      <w:r w:rsidR="00593744" w:rsidRPr="000E65C1">
        <w:rPr>
          <w:rFonts w:eastAsia="Times New Roman" w:cstheme="minorHAnsi"/>
          <w:smallCaps/>
          <w:lang w:val="en-GB" w:eastAsia="ar-SA"/>
        </w:rPr>
        <w:t xml:space="preserve">, P. de Villiers, J. E. Williams, J. Post, S. Zahn, </w:t>
      </w:r>
      <w:r w:rsidR="00593744" w:rsidRPr="000E65C1">
        <w:rPr>
          <w:rFonts w:eastAsia="Times New Roman" w:cstheme="minorHAnsi"/>
          <w:b/>
          <w:smallCaps/>
          <w:lang w:val="en-GB" w:eastAsia="ar-SA"/>
        </w:rPr>
        <w:t>R. Arlinghaus</w:t>
      </w:r>
      <w:r w:rsidR="00593744" w:rsidRPr="000E65C1">
        <w:rPr>
          <w:rFonts w:eastAsia="Times New Roman" w:cstheme="minorHAnsi"/>
          <w:smallCaps/>
          <w:lang w:val="en-GB" w:eastAsia="ar-SA"/>
        </w:rPr>
        <w:t>.</w:t>
      </w:r>
      <w:r w:rsidR="00593744" w:rsidRPr="000E65C1">
        <w:rPr>
          <w:rFonts w:eastAsia="Times New Roman" w:cstheme="minorHAnsi"/>
          <w:lang w:val="en-GB" w:eastAsia="ar-SA"/>
        </w:rPr>
        <w:t xml:space="preserve"> 2008. Engaging recreational fishers in management and conservation: global case studies. Conservation Biology, 22:1125-1134. (featured as cover photo)</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bCs/>
          <w:lang w:val="en-GB" w:eastAsia="ar-SA"/>
        </w:rPr>
        <w:t xml:space="preserve">47. </w:t>
      </w:r>
      <w:r w:rsidRPr="000E65C1">
        <w:rPr>
          <w:rFonts w:eastAsia="Times New Roman" w:cstheme="minorHAnsi"/>
          <w:bCs/>
          <w:smallCaps/>
          <w:lang w:val="en-GB" w:eastAsia="ar-SA"/>
        </w:rPr>
        <w:t xml:space="preserve">Rapp, T., S.J. Cooke, </w:t>
      </w:r>
      <w:r w:rsidRPr="000E65C1">
        <w:rPr>
          <w:rFonts w:eastAsia="Times New Roman" w:cstheme="minorHAnsi"/>
          <w:b/>
          <w:bCs/>
          <w:smallCaps/>
          <w:lang w:val="en-GB" w:eastAsia="ar-SA"/>
        </w:rPr>
        <w:t>R. Arlinghaus.</w:t>
      </w:r>
      <w:r w:rsidRPr="000E65C1">
        <w:rPr>
          <w:rFonts w:eastAsia="Times New Roman" w:cstheme="minorHAnsi"/>
          <w:bCs/>
          <w:smallCaps/>
          <w:lang w:val="en-GB" w:eastAsia="ar-SA"/>
        </w:rPr>
        <w:t xml:space="preserve"> </w:t>
      </w:r>
      <w:r w:rsidRPr="000E65C1">
        <w:rPr>
          <w:rFonts w:eastAsia="Times New Roman" w:cstheme="minorHAnsi"/>
          <w:bCs/>
          <w:lang w:val="en-GB" w:eastAsia="ar-SA"/>
        </w:rPr>
        <w:t>2008. Conservation of specialized fisheries resources: the importance of hook size in recreational angling for large common carp (</w:t>
      </w:r>
      <w:r w:rsidRPr="000E65C1">
        <w:rPr>
          <w:rFonts w:eastAsia="Times New Roman" w:cstheme="minorHAnsi"/>
          <w:bCs/>
          <w:i/>
          <w:lang w:val="en-GB" w:eastAsia="ar-SA"/>
        </w:rPr>
        <w:t xml:space="preserve">Cyprinus </w:t>
      </w:r>
      <w:proofErr w:type="spellStart"/>
      <w:r w:rsidRPr="000E65C1">
        <w:rPr>
          <w:rFonts w:eastAsia="Times New Roman" w:cstheme="minorHAnsi"/>
          <w:bCs/>
          <w:i/>
          <w:lang w:val="en-GB" w:eastAsia="ar-SA"/>
        </w:rPr>
        <w:t>carpio</w:t>
      </w:r>
      <w:proofErr w:type="spellEnd"/>
      <w:r w:rsidRPr="000E65C1">
        <w:rPr>
          <w:rFonts w:eastAsia="Times New Roman" w:cstheme="minorHAnsi"/>
          <w:bCs/>
          <w:i/>
          <w:lang w:val="en-GB" w:eastAsia="ar-SA"/>
        </w:rPr>
        <w:t xml:space="preserve"> </w:t>
      </w:r>
      <w:r w:rsidRPr="000E65C1">
        <w:rPr>
          <w:rFonts w:eastAsia="Times New Roman" w:cstheme="minorHAnsi"/>
          <w:bCs/>
          <w:lang w:val="en-GB" w:eastAsia="ar-SA"/>
        </w:rPr>
        <w:t xml:space="preserve">L.). Fisheries Research, 94:79-83. </w:t>
      </w:r>
      <w:r w:rsidRPr="000E65C1">
        <w:rPr>
          <w:rFonts w:eastAsia="Times New Roman" w:cstheme="minorHAnsi"/>
          <w:b/>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bCs/>
          <w:lang w:val="en-GB" w:eastAsia="ar-SA"/>
        </w:rPr>
        <w:t xml:space="preserve">46. </w:t>
      </w:r>
      <w:proofErr w:type="spellStart"/>
      <w:r w:rsidRPr="000E65C1">
        <w:rPr>
          <w:rFonts w:eastAsia="Times New Roman" w:cstheme="minorHAnsi"/>
          <w:bCs/>
          <w:smallCaps/>
          <w:lang w:val="en-GB" w:eastAsia="ar-SA"/>
        </w:rPr>
        <w:t>Kobler</w:t>
      </w:r>
      <w:proofErr w:type="spellEnd"/>
      <w:r w:rsidRPr="000E65C1">
        <w:rPr>
          <w:rFonts w:eastAsia="Times New Roman" w:cstheme="minorHAnsi"/>
          <w:bCs/>
          <w:smallCaps/>
          <w:lang w:val="en-GB" w:eastAsia="ar-SA"/>
        </w:rPr>
        <w:t xml:space="preserve"> A., T. Klefoth, </w:t>
      </w:r>
      <w:r w:rsidRPr="000E65C1">
        <w:rPr>
          <w:rFonts w:eastAsia="Times New Roman" w:cstheme="minorHAnsi"/>
          <w:b/>
          <w:bCs/>
          <w:smallCaps/>
          <w:lang w:val="en-GB" w:eastAsia="ar-SA"/>
        </w:rPr>
        <w:t>R. Arlinghaus</w:t>
      </w:r>
      <w:r w:rsidRPr="000E65C1">
        <w:rPr>
          <w:rFonts w:eastAsia="Times New Roman" w:cstheme="minorHAnsi"/>
          <w:bCs/>
          <w:smallCaps/>
          <w:lang w:val="en-GB" w:eastAsia="ar-SA"/>
        </w:rPr>
        <w:t>.</w:t>
      </w:r>
      <w:r w:rsidRPr="000E65C1">
        <w:rPr>
          <w:rFonts w:eastAsia="Times New Roman" w:cstheme="minorHAnsi"/>
          <w:bCs/>
          <w:lang w:val="en-GB" w:eastAsia="ar-SA"/>
        </w:rPr>
        <w:t xml:space="preserve"> </w:t>
      </w:r>
      <w:r w:rsidRPr="000E65C1">
        <w:rPr>
          <w:rFonts w:eastAsia="Times New Roman" w:cstheme="minorHAnsi"/>
          <w:bCs/>
          <w:lang w:val="en-US" w:eastAsia="ar-SA"/>
        </w:rPr>
        <w:t xml:space="preserve">2008. </w:t>
      </w:r>
      <w:r w:rsidRPr="000E65C1">
        <w:rPr>
          <w:rFonts w:eastAsia="Times New Roman" w:cstheme="minorHAnsi"/>
          <w:bCs/>
          <w:lang w:val="en-GB" w:eastAsia="ar-SA"/>
        </w:rPr>
        <w:t>Site fidelity and seasonal changes in activity centre size of female pike (</w:t>
      </w:r>
      <w:proofErr w:type="spellStart"/>
      <w:r w:rsidRPr="000E65C1">
        <w:rPr>
          <w:rFonts w:eastAsia="Times New Roman" w:cstheme="minorHAnsi"/>
          <w:bCs/>
          <w:i/>
          <w:lang w:val="en-GB" w:eastAsia="ar-SA"/>
        </w:rPr>
        <w:t>Esox</w:t>
      </w:r>
      <w:proofErr w:type="spellEnd"/>
      <w:r w:rsidRPr="000E65C1">
        <w:rPr>
          <w:rFonts w:eastAsia="Times New Roman" w:cstheme="minorHAnsi"/>
          <w:bCs/>
          <w:i/>
          <w:lang w:val="en-GB" w:eastAsia="ar-SA"/>
        </w:rPr>
        <w:t xml:space="preserve"> </w:t>
      </w:r>
      <w:proofErr w:type="spellStart"/>
      <w:r w:rsidRPr="000E65C1">
        <w:rPr>
          <w:rFonts w:eastAsia="Times New Roman" w:cstheme="minorHAnsi"/>
          <w:bCs/>
          <w:i/>
          <w:lang w:val="en-GB" w:eastAsia="ar-SA"/>
        </w:rPr>
        <w:t>lucius</w:t>
      </w:r>
      <w:proofErr w:type="spellEnd"/>
      <w:r w:rsidRPr="000E65C1">
        <w:rPr>
          <w:rFonts w:eastAsia="Times New Roman" w:cstheme="minorHAnsi"/>
          <w:bCs/>
          <w:lang w:val="en-GB" w:eastAsia="ar-SA"/>
        </w:rPr>
        <w:t xml:space="preserve">) in a small lake. Journal of Fish Biology, 73:584-596. </w:t>
      </w:r>
      <w:r w:rsidRPr="000E65C1">
        <w:rPr>
          <w:rFonts w:eastAsia="Times New Roman" w:cstheme="minorHAnsi"/>
          <w:b/>
          <w:i/>
          <w:lang w:val="en-GB" w:eastAsia="ar-SA"/>
        </w:rPr>
        <w:t>#</w:t>
      </w:r>
    </w:p>
    <w:p w:rsidR="00593744" w:rsidRPr="000E65C1" w:rsidRDefault="00B34A34" w:rsidP="00593744">
      <w:pPr>
        <w:suppressAutoHyphens/>
        <w:overflowPunct w:val="0"/>
        <w:autoSpaceDE w:val="0"/>
        <w:spacing w:before="159" w:after="0" w:line="240" w:lineRule="auto"/>
        <w:ind w:left="1208" w:hanging="1208"/>
        <w:textAlignment w:val="baseline"/>
        <w:rPr>
          <w:rFonts w:eastAsia="Times New Roman" w:cstheme="minorHAnsi"/>
          <w:i/>
          <w:lang w:val="en-GB" w:eastAsia="ar-SA"/>
        </w:rPr>
      </w:pPr>
      <w:r w:rsidRPr="00DD4650">
        <w:rPr>
          <w:rFonts w:eastAsia="Times New Roman" w:cstheme="minorHAnsi"/>
          <w:bCs/>
          <w:lang w:val="en-GB" w:eastAsia="ar-SA"/>
        </w:rPr>
        <w:t>+</w:t>
      </w:r>
      <w:r w:rsidR="00593744" w:rsidRPr="00DD4650">
        <w:rPr>
          <w:rFonts w:eastAsia="Times New Roman" w:cstheme="minorHAnsi"/>
          <w:bCs/>
          <w:lang w:val="en-GB" w:eastAsia="ar-SA"/>
        </w:rPr>
        <w:t xml:space="preserve">45. </w:t>
      </w:r>
      <w:r w:rsidR="00593744" w:rsidRPr="00DD4650">
        <w:rPr>
          <w:rFonts w:eastAsia="Times New Roman" w:cstheme="minorHAnsi"/>
          <w:bCs/>
          <w:smallCaps/>
          <w:lang w:val="en-GB" w:eastAsia="ar-SA"/>
        </w:rPr>
        <w:t xml:space="preserve">Uusi-Heikkilä, S., C. Wolter, T. Klefoth, </w:t>
      </w:r>
      <w:r w:rsidR="00593744" w:rsidRPr="00DD4650">
        <w:rPr>
          <w:rFonts w:eastAsia="Times New Roman" w:cstheme="minorHAnsi"/>
          <w:b/>
          <w:bCs/>
          <w:smallCaps/>
          <w:lang w:val="en-GB" w:eastAsia="ar-SA"/>
        </w:rPr>
        <w:t>R. Arlinghaus.</w:t>
      </w:r>
      <w:r w:rsidR="00593744" w:rsidRPr="00DD4650">
        <w:rPr>
          <w:rFonts w:eastAsia="Times New Roman" w:cstheme="minorHAnsi"/>
          <w:b/>
          <w:bCs/>
          <w:lang w:val="en-GB" w:eastAsia="ar-SA"/>
        </w:rPr>
        <w:t xml:space="preserve"> </w:t>
      </w:r>
      <w:r w:rsidR="00593744" w:rsidRPr="000E65C1">
        <w:rPr>
          <w:rFonts w:eastAsia="Times New Roman" w:cstheme="minorHAnsi"/>
          <w:bCs/>
          <w:lang w:val="en-GB" w:eastAsia="ar-SA"/>
        </w:rPr>
        <w:t xml:space="preserve">2008. A behavioural perspective on fishing-induced evolution. Trends in Ecology and Evolution, 23:419-421. </w:t>
      </w:r>
      <w:r w:rsidR="00593744" w:rsidRPr="000E65C1">
        <w:rPr>
          <w:rFonts w:eastAsia="Times New Roman" w:cstheme="minorHAnsi"/>
          <w:i/>
          <w:lang w:val="en-GB" w:eastAsia="ar-SA"/>
        </w:rPr>
        <w:t>¥</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bCs/>
          <w:lang w:val="en-GB" w:eastAsia="ar-SA"/>
        </w:rPr>
        <w:t xml:space="preserve">44. </w:t>
      </w:r>
      <w:r w:rsidRPr="000E65C1">
        <w:rPr>
          <w:rFonts w:eastAsia="Times New Roman" w:cstheme="minorHAnsi"/>
          <w:bCs/>
          <w:smallCaps/>
          <w:lang w:val="en-GB" w:eastAsia="ar-SA"/>
        </w:rPr>
        <w:t xml:space="preserve">Thompson, L.A., S.J. Cooke, M.R. Donaldson, K.C. Hanson, A.J. Gingerich, T. Klefoth, </w:t>
      </w:r>
      <w:r w:rsidRPr="000E65C1">
        <w:rPr>
          <w:rFonts w:eastAsia="Times New Roman" w:cstheme="minorHAnsi"/>
          <w:b/>
          <w:bCs/>
          <w:smallCaps/>
          <w:lang w:val="en-GB" w:eastAsia="ar-SA"/>
        </w:rPr>
        <w:t>R. Arlinghaus</w:t>
      </w:r>
      <w:r w:rsidRPr="000E65C1">
        <w:rPr>
          <w:rFonts w:eastAsia="Times New Roman" w:cstheme="minorHAnsi"/>
          <w:b/>
          <w:bCs/>
          <w:lang w:val="en-GB" w:eastAsia="ar-SA"/>
        </w:rPr>
        <w:t>.</w:t>
      </w:r>
      <w:r w:rsidRPr="000E65C1">
        <w:rPr>
          <w:rFonts w:eastAsia="Times New Roman" w:cstheme="minorHAnsi"/>
          <w:bCs/>
          <w:lang w:val="en-GB" w:eastAsia="ar-SA"/>
        </w:rPr>
        <w:t xml:space="preserve"> 2008. Physiology, behaviour, and survival of angled and air-exposed largemouth bass. North American Journal of Fisheries Management, 28:1059-1068. </w:t>
      </w:r>
      <w:r w:rsidRPr="000E65C1">
        <w:rPr>
          <w:rFonts w:eastAsia="Times New Roman" w:cstheme="minorHAnsi"/>
          <w:b/>
          <w:i/>
          <w:lang w:val="en-GB" w:eastAsia="ar-SA"/>
        </w:rPr>
        <w:t>*</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bCs/>
          <w:lang w:eastAsia="ar-SA"/>
        </w:rPr>
      </w:pPr>
      <w:r w:rsidRPr="000E65C1">
        <w:rPr>
          <w:rFonts w:eastAsia="Times New Roman" w:cstheme="minorHAnsi"/>
          <w:bCs/>
          <w:lang w:val="en-GB" w:eastAsia="ar-SA"/>
        </w:rPr>
        <w:t xml:space="preserve">43. </w:t>
      </w:r>
      <w:r w:rsidRPr="000E65C1">
        <w:rPr>
          <w:rFonts w:eastAsia="Times New Roman" w:cstheme="minorHAnsi"/>
          <w:b/>
          <w:bCs/>
          <w:smallCaps/>
          <w:lang w:val="en-GB" w:eastAsia="ar-SA"/>
        </w:rPr>
        <w:t>Arlinghaus, R.,</w:t>
      </w:r>
      <w:r w:rsidRPr="000E65C1">
        <w:rPr>
          <w:rFonts w:eastAsia="Times New Roman" w:cstheme="minorHAnsi"/>
          <w:bCs/>
          <w:smallCaps/>
          <w:lang w:val="en-GB" w:eastAsia="ar-SA"/>
        </w:rPr>
        <w:t xml:space="preserve"> M. Bork, E. </w:t>
      </w:r>
      <w:proofErr w:type="spellStart"/>
      <w:r w:rsidRPr="000E65C1">
        <w:rPr>
          <w:rFonts w:eastAsia="Times New Roman" w:cstheme="minorHAnsi"/>
          <w:bCs/>
          <w:smallCaps/>
          <w:lang w:val="en-GB" w:eastAsia="ar-SA"/>
        </w:rPr>
        <w:t>Fladung</w:t>
      </w:r>
      <w:proofErr w:type="spellEnd"/>
      <w:r w:rsidRPr="000E65C1">
        <w:rPr>
          <w:rFonts w:eastAsia="Times New Roman" w:cstheme="minorHAnsi"/>
          <w:bCs/>
          <w:smallCaps/>
          <w:lang w:val="en-GB" w:eastAsia="ar-SA"/>
        </w:rPr>
        <w:t>.</w:t>
      </w:r>
      <w:r w:rsidRPr="000E65C1">
        <w:rPr>
          <w:rFonts w:eastAsia="Times New Roman" w:cstheme="minorHAnsi"/>
          <w:bCs/>
          <w:lang w:val="en-GB" w:eastAsia="ar-SA"/>
        </w:rPr>
        <w:t xml:space="preserve"> </w:t>
      </w:r>
      <w:r w:rsidRPr="000E65C1">
        <w:rPr>
          <w:rFonts w:eastAsia="Times New Roman" w:cstheme="minorHAnsi"/>
          <w:bCs/>
          <w:lang w:val="en-US" w:eastAsia="ar-SA"/>
        </w:rPr>
        <w:t xml:space="preserve">2008. </w:t>
      </w:r>
      <w:r w:rsidRPr="000E65C1">
        <w:rPr>
          <w:rFonts w:eastAsia="Times New Roman" w:cstheme="minorHAnsi"/>
          <w:bCs/>
          <w:lang w:val="en-GB" w:eastAsia="ar-SA"/>
        </w:rPr>
        <w:t xml:space="preserve">Understanding the heterogeneity of recreational </w:t>
      </w:r>
      <w:r w:rsidRPr="000E65C1">
        <w:rPr>
          <w:rFonts w:eastAsia="Times New Roman" w:cstheme="minorHAnsi"/>
          <w:bCs/>
          <w:lang w:val="en-GB" w:eastAsia="ar-SA"/>
        </w:rPr>
        <w:lastRenderedPageBreak/>
        <w:t xml:space="preserve">anglers across an urban-rural gradient in a metropolitan area (Berlin, Germany), with implications for fisheries management. </w:t>
      </w:r>
      <w:r w:rsidRPr="000E65C1">
        <w:rPr>
          <w:rFonts w:eastAsia="Times New Roman" w:cstheme="minorHAnsi"/>
          <w:bCs/>
          <w:lang w:eastAsia="ar-SA"/>
        </w:rPr>
        <w:t>Fisheries Research, 92:53-62.</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bCs/>
          <w:lang w:eastAsia="ar-SA"/>
        </w:rPr>
        <w:t xml:space="preserve">42. </w:t>
      </w:r>
      <w:r w:rsidRPr="000E65C1">
        <w:rPr>
          <w:rFonts w:eastAsia="Times New Roman" w:cstheme="minorHAnsi"/>
          <w:bCs/>
          <w:smallCaps/>
          <w:lang w:eastAsia="ar-SA"/>
        </w:rPr>
        <w:t xml:space="preserve">Rapp, T., T. Meinelt, A. Krüger, </w:t>
      </w:r>
      <w:r w:rsidRPr="000E65C1">
        <w:rPr>
          <w:rFonts w:eastAsia="Times New Roman" w:cstheme="minorHAnsi"/>
          <w:b/>
          <w:bCs/>
          <w:smallCaps/>
          <w:lang w:eastAsia="ar-SA"/>
        </w:rPr>
        <w:t>R. Arlinghaus</w:t>
      </w:r>
      <w:r w:rsidRPr="000E65C1">
        <w:rPr>
          <w:rFonts w:eastAsia="Times New Roman" w:cstheme="minorHAnsi"/>
          <w:bCs/>
          <w:smallCaps/>
          <w:lang w:eastAsia="ar-SA"/>
        </w:rPr>
        <w:t xml:space="preserve">. </w:t>
      </w:r>
      <w:r w:rsidRPr="000E65C1">
        <w:rPr>
          <w:rFonts w:eastAsia="Times New Roman" w:cstheme="minorHAnsi"/>
          <w:bCs/>
          <w:lang w:val="en-US" w:eastAsia="ar-SA"/>
        </w:rPr>
        <w:t xml:space="preserve">2008. </w:t>
      </w:r>
      <w:r w:rsidRPr="000E65C1">
        <w:rPr>
          <w:rFonts w:eastAsia="Times New Roman" w:cstheme="minorHAnsi"/>
          <w:bCs/>
          <w:lang w:val="en-GB" w:eastAsia="ar-SA"/>
        </w:rPr>
        <w:t xml:space="preserve">Acute toxicity of preservative chemicals in organic baits used for carp, </w:t>
      </w:r>
      <w:r w:rsidRPr="000E65C1">
        <w:rPr>
          <w:rFonts w:eastAsia="Times New Roman" w:cstheme="minorHAnsi"/>
          <w:bCs/>
          <w:i/>
          <w:lang w:val="en-GB" w:eastAsia="ar-SA"/>
        </w:rPr>
        <w:t xml:space="preserve">Cyprinus </w:t>
      </w:r>
      <w:proofErr w:type="spellStart"/>
      <w:r w:rsidRPr="000E65C1">
        <w:rPr>
          <w:rFonts w:eastAsia="Times New Roman" w:cstheme="minorHAnsi"/>
          <w:bCs/>
          <w:i/>
          <w:lang w:val="en-GB" w:eastAsia="ar-SA"/>
        </w:rPr>
        <w:t>carpio</w:t>
      </w:r>
      <w:proofErr w:type="spellEnd"/>
      <w:r w:rsidRPr="000E65C1">
        <w:rPr>
          <w:rFonts w:eastAsia="Times New Roman" w:cstheme="minorHAnsi"/>
          <w:bCs/>
          <w:lang w:val="en-GB" w:eastAsia="ar-SA"/>
        </w:rPr>
        <w:t xml:space="preserve">, recreational fishing. Fisheries Management and Ecology, 15:163-166. </w:t>
      </w:r>
      <w:r w:rsidRPr="000E65C1">
        <w:rPr>
          <w:rFonts w:eastAsia="Times New Roman" w:cstheme="minorHAnsi"/>
          <w:b/>
          <w:i/>
          <w:lang w:val="en-GB" w:eastAsia="ar-SA"/>
        </w:rPr>
        <w:t>*</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0E65C1">
        <w:rPr>
          <w:rFonts w:eastAsia="Times New Roman" w:cstheme="minorHAnsi"/>
          <w:bCs/>
          <w:smallCaps/>
          <w:lang w:val="en-GB" w:eastAsia="ar-SA"/>
        </w:rPr>
        <w:t xml:space="preserve">41. Jørgensen, C., </w:t>
      </w:r>
      <w:proofErr w:type="spellStart"/>
      <w:r w:rsidRPr="000E65C1">
        <w:rPr>
          <w:rFonts w:eastAsia="Times New Roman" w:cstheme="minorHAnsi"/>
          <w:bCs/>
          <w:smallCaps/>
          <w:lang w:val="en-GB" w:eastAsia="ar-SA"/>
        </w:rPr>
        <w:t>K.Enberg</w:t>
      </w:r>
      <w:proofErr w:type="spellEnd"/>
      <w:r w:rsidRPr="000E65C1">
        <w:rPr>
          <w:rFonts w:eastAsia="Times New Roman" w:cstheme="minorHAnsi"/>
          <w:bCs/>
          <w:smallCaps/>
          <w:lang w:val="en-GB" w:eastAsia="ar-SA"/>
        </w:rPr>
        <w:t xml:space="preserve">, E. Dunlop, </w:t>
      </w:r>
      <w:r w:rsidRPr="000E65C1">
        <w:rPr>
          <w:rFonts w:eastAsia="Times New Roman" w:cstheme="minorHAnsi"/>
          <w:b/>
          <w:bCs/>
          <w:smallCaps/>
          <w:lang w:val="en-GB" w:eastAsia="ar-SA"/>
        </w:rPr>
        <w:t xml:space="preserve">R. Arlinghaus, </w:t>
      </w:r>
      <w:r w:rsidRPr="000E65C1">
        <w:rPr>
          <w:rFonts w:eastAsia="Times New Roman" w:cstheme="minorHAnsi"/>
          <w:bCs/>
          <w:smallCaps/>
          <w:lang w:val="en-GB" w:eastAsia="ar-SA"/>
        </w:rPr>
        <w:t xml:space="preserve">D.S. </w:t>
      </w:r>
      <w:proofErr w:type="spellStart"/>
      <w:r w:rsidRPr="000E65C1">
        <w:rPr>
          <w:rFonts w:eastAsia="Times New Roman" w:cstheme="minorHAnsi"/>
          <w:bCs/>
          <w:smallCaps/>
          <w:lang w:val="en-GB" w:eastAsia="ar-SA"/>
        </w:rPr>
        <w:t>Boukal</w:t>
      </w:r>
      <w:proofErr w:type="spellEnd"/>
      <w:r w:rsidRPr="000E65C1">
        <w:rPr>
          <w:rFonts w:eastAsia="Times New Roman" w:cstheme="minorHAnsi"/>
          <w:bCs/>
          <w:smallCaps/>
          <w:lang w:val="en-GB" w:eastAsia="ar-SA"/>
        </w:rPr>
        <w:t xml:space="preserve">, K. Brander, B. </w:t>
      </w:r>
      <w:proofErr w:type="spellStart"/>
      <w:r w:rsidRPr="000E65C1">
        <w:rPr>
          <w:rFonts w:eastAsia="Times New Roman" w:cstheme="minorHAnsi"/>
          <w:bCs/>
          <w:smallCaps/>
          <w:lang w:val="en-GB" w:eastAsia="ar-SA"/>
        </w:rPr>
        <w:t>Ernande</w:t>
      </w:r>
      <w:proofErr w:type="spellEnd"/>
      <w:r w:rsidRPr="000E65C1">
        <w:rPr>
          <w:rFonts w:eastAsia="Times New Roman" w:cstheme="minorHAnsi"/>
          <w:bCs/>
          <w:smallCaps/>
          <w:lang w:val="en-GB" w:eastAsia="ar-SA"/>
        </w:rPr>
        <w:t xml:space="preserve">, A. </w:t>
      </w:r>
      <w:proofErr w:type="spellStart"/>
      <w:r w:rsidRPr="000E65C1">
        <w:rPr>
          <w:rFonts w:eastAsia="Times New Roman" w:cstheme="minorHAnsi"/>
          <w:bCs/>
          <w:smallCaps/>
          <w:lang w:val="en-GB" w:eastAsia="ar-SA"/>
        </w:rPr>
        <w:t>Gårdmark</w:t>
      </w:r>
      <w:proofErr w:type="spellEnd"/>
      <w:r w:rsidRPr="000E65C1">
        <w:rPr>
          <w:rFonts w:eastAsia="Times New Roman" w:cstheme="minorHAnsi"/>
          <w:bCs/>
          <w:smallCaps/>
          <w:lang w:val="en-GB" w:eastAsia="ar-SA"/>
        </w:rPr>
        <w:t xml:space="preserve">, F. Johnston, S. Matsumura, H. Pardoe, K. </w:t>
      </w:r>
      <w:proofErr w:type="spellStart"/>
      <w:r w:rsidRPr="000E65C1">
        <w:rPr>
          <w:rFonts w:eastAsia="Times New Roman" w:cstheme="minorHAnsi"/>
          <w:bCs/>
          <w:smallCaps/>
          <w:lang w:val="en-GB" w:eastAsia="ar-SA"/>
        </w:rPr>
        <w:t>Raab</w:t>
      </w:r>
      <w:proofErr w:type="spellEnd"/>
      <w:r w:rsidRPr="000E65C1">
        <w:rPr>
          <w:rFonts w:eastAsia="Times New Roman" w:cstheme="minorHAnsi"/>
          <w:bCs/>
          <w:smallCaps/>
          <w:lang w:val="en-GB" w:eastAsia="ar-SA"/>
        </w:rPr>
        <w:t xml:space="preserve">, A. Silva, A. </w:t>
      </w:r>
      <w:proofErr w:type="spellStart"/>
      <w:r w:rsidRPr="000E65C1">
        <w:rPr>
          <w:rFonts w:eastAsia="Times New Roman" w:cstheme="minorHAnsi"/>
          <w:bCs/>
          <w:smallCaps/>
          <w:lang w:val="en-GB" w:eastAsia="ar-SA"/>
        </w:rPr>
        <w:t>Vainikka</w:t>
      </w:r>
      <w:proofErr w:type="spellEnd"/>
      <w:r w:rsidRPr="000E65C1">
        <w:rPr>
          <w:rFonts w:eastAsia="Times New Roman" w:cstheme="minorHAnsi"/>
          <w:bCs/>
          <w:smallCaps/>
          <w:lang w:val="en-GB" w:eastAsia="ar-SA"/>
        </w:rPr>
        <w:t xml:space="preserve">, U. </w:t>
      </w:r>
      <w:proofErr w:type="spellStart"/>
      <w:r w:rsidRPr="000E65C1">
        <w:rPr>
          <w:rFonts w:eastAsia="Times New Roman" w:cstheme="minorHAnsi"/>
          <w:bCs/>
          <w:smallCaps/>
          <w:lang w:val="en-GB" w:eastAsia="ar-SA"/>
        </w:rPr>
        <w:t>Dieckmann</w:t>
      </w:r>
      <w:proofErr w:type="spellEnd"/>
      <w:r w:rsidRPr="000E65C1">
        <w:rPr>
          <w:rFonts w:eastAsia="Times New Roman" w:cstheme="minorHAnsi"/>
          <w:bCs/>
          <w:smallCaps/>
          <w:lang w:val="en-GB" w:eastAsia="ar-SA"/>
        </w:rPr>
        <w:t xml:space="preserve">, M. Heino, A.D. </w:t>
      </w:r>
      <w:proofErr w:type="spellStart"/>
      <w:r w:rsidRPr="000E65C1">
        <w:rPr>
          <w:rFonts w:eastAsia="Times New Roman" w:cstheme="minorHAnsi"/>
          <w:bCs/>
          <w:smallCaps/>
          <w:lang w:val="en-GB" w:eastAsia="ar-SA"/>
        </w:rPr>
        <w:t>Rijnsdorp</w:t>
      </w:r>
      <w:proofErr w:type="spellEnd"/>
      <w:r w:rsidRPr="000E65C1">
        <w:rPr>
          <w:rFonts w:eastAsia="Times New Roman" w:cstheme="minorHAnsi"/>
          <w:bCs/>
          <w:smallCaps/>
          <w:lang w:val="en-GB" w:eastAsia="ar-SA"/>
        </w:rPr>
        <w:t>.</w:t>
      </w:r>
      <w:r w:rsidRPr="000E65C1">
        <w:rPr>
          <w:rFonts w:eastAsia="Times New Roman" w:cstheme="minorHAnsi"/>
          <w:bCs/>
          <w:lang w:val="en-GB" w:eastAsia="ar-SA"/>
        </w:rPr>
        <w:t xml:space="preserve"> 2008. The role of fisheries-induced evolution – response. Science, 320:48-50.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0E65C1">
        <w:rPr>
          <w:rFonts w:eastAsia="Times New Roman" w:cstheme="minorHAnsi"/>
          <w:bCs/>
          <w:lang w:val="en-GB" w:eastAsia="ar-SA"/>
        </w:rPr>
        <w:t xml:space="preserve">40. </w:t>
      </w:r>
      <w:r w:rsidRPr="000E65C1">
        <w:rPr>
          <w:rFonts w:eastAsia="Times New Roman" w:cstheme="minorHAnsi"/>
          <w:b/>
          <w:bCs/>
          <w:smallCaps/>
          <w:lang w:val="en-GB" w:eastAsia="ar-SA"/>
        </w:rPr>
        <w:t>Arlinghaus, R.</w:t>
      </w:r>
      <w:r w:rsidRPr="000E65C1">
        <w:rPr>
          <w:rFonts w:eastAsia="Times New Roman" w:cstheme="minorHAnsi"/>
          <w:bCs/>
          <w:lang w:val="en-GB" w:eastAsia="ar-SA"/>
        </w:rPr>
        <w:t xml:space="preserve"> 2008. Social barriers to sustainable recreational fisheries management under </w:t>
      </w:r>
      <w:proofErr w:type="spellStart"/>
      <w:r w:rsidRPr="000E65C1">
        <w:rPr>
          <w:rFonts w:eastAsia="Times New Roman" w:cstheme="minorHAnsi"/>
          <w:bCs/>
          <w:lang w:val="en-GB" w:eastAsia="ar-SA"/>
        </w:rPr>
        <w:t>quasicommon</w:t>
      </w:r>
      <w:proofErr w:type="spellEnd"/>
      <w:r w:rsidRPr="000E65C1">
        <w:rPr>
          <w:rFonts w:eastAsia="Times New Roman" w:cstheme="minorHAnsi"/>
          <w:bCs/>
          <w:lang w:val="en-GB" w:eastAsia="ar-SA"/>
        </w:rPr>
        <w:t xml:space="preserve"> property fishing rights regime. American Fisheries Society Symposium, 49:105-122.</w:t>
      </w:r>
    </w:p>
    <w:p w:rsidR="00593744" w:rsidRPr="000E65C1" w:rsidRDefault="00CB1694" w:rsidP="00593744">
      <w:pPr>
        <w:widowControl w:val="0"/>
        <w:suppressAutoHyphens/>
        <w:overflowPunct w:val="0"/>
        <w:autoSpaceDE w:val="0"/>
        <w:spacing w:before="159" w:after="0" w:line="240" w:lineRule="auto"/>
        <w:ind w:left="1208" w:hanging="1208"/>
        <w:textAlignment w:val="baseline"/>
        <w:rPr>
          <w:rFonts w:eastAsia="Times New Roman" w:cstheme="minorHAnsi"/>
          <w:bCs/>
          <w:lang w:val="en-GB" w:eastAsia="ar-SA"/>
        </w:rPr>
      </w:pPr>
      <w:r>
        <w:rPr>
          <w:rFonts w:eastAsia="Times New Roman" w:cstheme="minorHAnsi"/>
          <w:bCs/>
          <w:lang w:val="en-GB" w:eastAsia="ar-SA"/>
        </w:rPr>
        <w:t>+</w:t>
      </w:r>
      <w:r w:rsidR="00593744" w:rsidRPr="000E65C1">
        <w:rPr>
          <w:rFonts w:eastAsia="Times New Roman" w:cstheme="minorHAnsi"/>
          <w:bCs/>
          <w:lang w:val="en-GB" w:eastAsia="ar-SA"/>
        </w:rPr>
        <w:t xml:space="preserve">39. </w:t>
      </w:r>
      <w:r w:rsidR="00593744" w:rsidRPr="000E65C1">
        <w:rPr>
          <w:rFonts w:eastAsia="Times New Roman" w:cstheme="minorHAnsi"/>
          <w:bCs/>
          <w:smallCaps/>
          <w:lang w:val="en-GB" w:eastAsia="ar-SA"/>
        </w:rPr>
        <w:t xml:space="preserve">Donaldson, M.R., </w:t>
      </w:r>
      <w:r w:rsidR="00593744" w:rsidRPr="000E65C1">
        <w:rPr>
          <w:rFonts w:eastAsia="Times New Roman" w:cstheme="minorHAnsi"/>
          <w:b/>
          <w:bCs/>
          <w:smallCaps/>
          <w:lang w:val="en-GB" w:eastAsia="ar-SA"/>
        </w:rPr>
        <w:t>R. Arlinghau</w:t>
      </w:r>
      <w:r w:rsidR="00593744" w:rsidRPr="000E65C1">
        <w:rPr>
          <w:rFonts w:eastAsia="Times New Roman" w:cstheme="minorHAnsi"/>
          <w:bCs/>
          <w:smallCaps/>
          <w:lang w:val="en-GB" w:eastAsia="ar-SA"/>
        </w:rPr>
        <w:t>s, K.C. Hanson, S.J. Cooke.</w:t>
      </w:r>
      <w:r w:rsidR="00593744" w:rsidRPr="000E65C1">
        <w:rPr>
          <w:rFonts w:eastAsia="Times New Roman" w:cstheme="minorHAnsi"/>
          <w:bCs/>
          <w:lang w:val="en-GB" w:eastAsia="ar-SA"/>
        </w:rPr>
        <w:t xml:space="preserve"> 2008. Enhancing catch-and-release science with biotelemetry. Fish and Fisheries, 9:79-105.</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b/>
          <w:i/>
          <w:lang w:eastAsia="ar-SA"/>
        </w:rPr>
      </w:pPr>
      <w:r w:rsidRPr="000E65C1">
        <w:rPr>
          <w:rFonts w:eastAsia="Times New Roman" w:cstheme="minorHAnsi"/>
          <w:bCs/>
          <w:lang w:val="en-US" w:eastAsia="ar-SA"/>
        </w:rPr>
        <w:t xml:space="preserve">38. </w:t>
      </w:r>
      <w:r w:rsidRPr="000E65C1">
        <w:rPr>
          <w:rFonts w:eastAsia="Times New Roman" w:cstheme="minorHAnsi"/>
          <w:bCs/>
          <w:smallCaps/>
          <w:lang w:val="en-US" w:eastAsia="ar-SA"/>
        </w:rPr>
        <w:t xml:space="preserve">Klefoth, T., A. </w:t>
      </w:r>
      <w:proofErr w:type="spellStart"/>
      <w:r w:rsidRPr="000E65C1">
        <w:rPr>
          <w:rFonts w:eastAsia="Times New Roman" w:cstheme="minorHAnsi"/>
          <w:bCs/>
          <w:smallCaps/>
          <w:lang w:val="en-US" w:eastAsia="ar-SA"/>
        </w:rPr>
        <w:t>Kobler</w:t>
      </w:r>
      <w:proofErr w:type="spellEnd"/>
      <w:r w:rsidRPr="000E65C1">
        <w:rPr>
          <w:rFonts w:eastAsia="Times New Roman" w:cstheme="minorHAnsi"/>
          <w:bCs/>
          <w:smallCaps/>
          <w:lang w:val="en-US" w:eastAsia="ar-SA"/>
        </w:rPr>
        <w:t xml:space="preserve">, </w:t>
      </w:r>
      <w:r w:rsidRPr="000E65C1">
        <w:rPr>
          <w:rFonts w:eastAsia="Times New Roman" w:cstheme="minorHAnsi"/>
          <w:b/>
          <w:bCs/>
          <w:smallCaps/>
          <w:lang w:val="en-US" w:eastAsia="ar-SA"/>
        </w:rPr>
        <w:t xml:space="preserve">R. Arlinghaus. </w:t>
      </w:r>
      <w:r w:rsidRPr="000E65C1">
        <w:rPr>
          <w:rFonts w:eastAsia="Times New Roman" w:cstheme="minorHAnsi"/>
          <w:bCs/>
          <w:lang w:val="en-GB" w:eastAsia="ar-SA"/>
        </w:rPr>
        <w:t>2008. The impact of catch-and-release on short term behaviour and habitat choice of northern pike (</w:t>
      </w:r>
      <w:proofErr w:type="spellStart"/>
      <w:r w:rsidRPr="000E65C1">
        <w:rPr>
          <w:rFonts w:eastAsia="Times New Roman" w:cstheme="minorHAnsi"/>
          <w:bCs/>
          <w:i/>
          <w:lang w:val="en-GB" w:eastAsia="ar-SA"/>
        </w:rPr>
        <w:t>Esox</w:t>
      </w:r>
      <w:proofErr w:type="spellEnd"/>
      <w:r w:rsidRPr="000E65C1">
        <w:rPr>
          <w:rFonts w:eastAsia="Times New Roman" w:cstheme="minorHAnsi"/>
          <w:bCs/>
          <w:i/>
          <w:lang w:val="en-GB" w:eastAsia="ar-SA"/>
        </w:rPr>
        <w:t xml:space="preserve"> </w:t>
      </w:r>
      <w:proofErr w:type="spellStart"/>
      <w:r w:rsidRPr="000E65C1">
        <w:rPr>
          <w:rFonts w:eastAsia="Times New Roman" w:cstheme="minorHAnsi"/>
          <w:bCs/>
          <w:i/>
          <w:lang w:val="en-GB" w:eastAsia="ar-SA"/>
        </w:rPr>
        <w:t>lucius</w:t>
      </w:r>
      <w:proofErr w:type="spellEnd"/>
      <w:r w:rsidRPr="000E65C1">
        <w:rPr>
          <w:rFonts w:eastAsia="Times New Roman" w:cstheme="minorHAnsi"/>
          <w:bCs/>
          <w:lang w:val="en-GB" w:eastAsia="ar-SA"/>
        </w:rPr>
        <w:t xml:space="preserve"> L.). </w:t>
      </w:r>
      <w:proofErr w:type="spellStart"/>
      <w:r w:rsidRPr="000E65C1">
        <w:rPr>
          <w:rFonts w:eastAsia="Times New Roman" w:cstheme="minorHAnsi"/>
          <w:bCs/>
          <w:lang w:eastAsia="ar-SA"/>
        </w:rPr>
        <w:t>Hydrobiologia</w:t>
      </w:r>
      <w:proofErr w:type="spellEnd"/>
      <w:r w:rsidRPr="000E65C1">
        <w:rPr>
          <w:rFonts w:eastAsia="Times New Roman" w:cstheme="minorHAnsi"/>
          <w:bCs/>
          <w:lang w:eastAsia="ar-SA"/>
        </w:rPr>
        <w:t xml:space="preserve">, 601:99-110. </w:t>
      </w:r>
      <w:r w:rsidRPr="000E65C1">
        <w:rPr>
          <w:rFonts w:eastAsia="Times New Roman" w:cstheme="minorHAnsi"/>
          <w:b/>
          <w:i/>
          <w:lang w:eastAsia="ar-SA"/>
        </w:rPr>
        <w:t>#</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bCs/>
          <w:lang w:eastAsia="ar-SA"/>
        </w:rPr>
        <w:t xml:space="preserve">37. </w:t>
      </w:r>
      <w:r w:rsidRPr="000E65C1">
        <w:rPr>
          <w:rFonts w:eastAsia="Times New Roman" w:cstheme="minorHAnsi"/>
          <w:bCs/>
          <w:smallCaps/>
          <w:lang w:eastAsia="ar-SA"/>
        </w:rPr>
        <w:t xml:space="preserve">Kobler A., T. Klefoth, C. Wolter, F. </w:t>
      </w:r>
      <w:proofErr w:type="spellStart"/>
      <w:r w:rsidRPr="000E65C1">
        <w:rPr>
          <w:rFonts w:eastAsia="Times New Roman" w:cstheme="minorHAnsi"/>
          <w:bCs/>
          <w:smallCaps/>
          <w:lang w:eastAsia="ar-SA"/>
        </w:rPr>
        <w:t>Fredrich</w:t>
      </w:r>
      <w:proofErr w:type="spellEnd"/>
      <w:r w:rsidRPr="000E65C1">
        <w:rPr>
          <w:rFonts w:eastAsia="Times New Roman" w:cstheme="minorHAnsi"/>
          <w:bCs/>
          <w:smallCaps/>
          <w:lang w:eastAsia="ar-SA"/>
        </w:rPr>
        <w:t>,</w:t>
      </w:r>
      <w:r w:rsidRPr="000E65C1">
        <w:rPr>
          <w:rFonts w:eastAsia="Times New Roman" w:cstheme="minorHAnsi"/>
          <w:b/>
          <w:bCs/>
          <w:smallCaps/>
          <w:lang w:eastAsia="ar-SA"/>
        </w:rPr>
        <w:t xml:space="preserve"> R. Arlinghaus</w:t>
      </w:r>
      <w:r w:rsidRPr="000E65C1">
        <w:rPr>
          <w:rFonts w:eastAsia="Times New Roman" w:cstheme="minorHAnsi"/>
          <w:bCs/>
          <w:smallCaps/>
          <w:lang w:eastAsia="ar-SA"/>
        </w:rPr>
        <w:t>.</w:t>
      </w:r>
      <w:r w:rsidRPr="000E65C1">
        <w:rPr>
          <w:rFonts w:eastAsia="Times New Roman" w:cstheme="minorHAnsi"/>
          <w:bCs/>
          <w:lang w:eastAsia="ar-SA"/>
        </w:rPr>
        <w:t xml:space="preserve"> </w:t>
      </w:r>
      <w:r w:rsidRPr="000E65C1">
        <w:rPr>
          <w:rFonts w:eastAsia="Times New Roman" w:cstheme="minorHAnsi"/>
          <w:bCs/>
          <w:lang w:val="en-GB" w:eastAsia="ar-SA"/>
        </w:rPr>
        <w:t xml:space="preserve">2008. </w:t>
      </w:r>
      <w:r w:rsidRPr="000E65C1">
        <w:rPr>
          <w:rFonts w:eastAsia="Times New Roman" w:cstheme="minorHAnsi"/>
          <w:lang w:val="en-GB" w:eastAsia="ar-SA"/>
        </w:rPr>
        <w:t>Contrasting pike (</w:t>
      </w:r>
      <w:proofErr w:type="spellStart"/>
      <w:r w:rsidRPr="000E65C1">
        <w:rPr>
          <w:rFonts w:eastAsia="Times New Roman" w:cstheme="minorHAnsi"/>
          <w:i/>
          <w:lang w:val="en-GB" w:eastAsia="ar-SA"/>
        </w:rPr>
        <w:t>Esox</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lucius</w:t>
      </w:r>
      <w:proofErr w:type="spellEnd"/>
      <w:r w:rsidRPr="000E65C1">
        <w:rPr>
          <w:rFonts w:eastAsia="Times New Roman" w:cstheme="minorHAnsi"/>
          <w:lang w:val="en-GB" w:eastAsia="ar-SA"/>
        </w:rPr>
        <w:t xml:space="preserve"> L.) movement and habitat choice between summer and winter in a small lake. </w:t>
      </w:r>
      <w:proofErr w:type="spellStart"/>
      <w:r w:rsidRPr="000E65C1">
        <w:rPr>
          <w:rFonts w:eastAsia="Times New Roman" w:cstheme="minorHAnsi"/>
          <w:lang w:val="en-GB" w:eastAsia="ar-SA"/>
        </w:rPr>
        <w:t>Hydrobiologia</w:t>
      </w:r>
      <w:proofErr w:type="spellEnd"/>
      <w:r w:rsidRPr="000E65C1">
        <w:rPr>
          <w:rFonts w:eastAsia="Times New Roman" w:cstheme="minorHAnsi"/>
          <w:lang w:val="en-GB" w:eastAsia="ar-SA"/>
        </w:rPr>
        <w:t xml:space="preserve">, 601:17-27. </w:t>
      </w:r>
      <w:r w:rsidRPr="000E65C1">
        <w:rPr>
          <w:rFonts w:eastAsia="Times New Roman" w:cstheme="minorHAnsi"/>
          <w:b/>
          <w:i/>
          <w:lang w:val="en-GB" w:eastAsia="ar-SA"/>
        </w:rPr>
        <w:t>#</w:t>
      </w:r>
    </w:p>
    <w:p w:rsidR="00593744"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bCs/>
          <w:lang w:val="en-GB" w:eastAsia="ar-SA"/>
        </w:rPr>
      </w:pPr>
      <w:r w:rsidRPr="000E65C1">
        <w:rPr>
          <w:rFonts w:eastAsia="Times New Roman" w:cstheme="minorHAnsi"/>
          <w:bCs/>
          <w:lang w:val="en-GB" w:eastAsia="ar-SA"/>
        </w:rPr>
        <w:t>36.</w:t>
      </w:r>
      <w:r w:rsidRPr="000E65C1">
        <w:rPr>
          <w:rFonts w:eastAsia="Times New Roman" w:cstheme="minorHAnsi"/>
          <w:b/>
          <w:bCs/>
          <w:lang w:val="en-GB" w:eastAsia="ar-SA"/>
        </w:rPr>
        <w:t xml:space="preserve"> </w:t>
      </w:r>
      <w:r w:rsidRPr="000E65C1">
        <w:rPr>
          <w:rFonts w:eastAsia="Times New Roman" w:cstheme="minorHAnsi"/>
          <w:b/>
          <w:bCs/>
          <w:smallCaps/>
          <w:lang w:val="en-GB" w:eastAsia="ar-SA"/>
        </w:rPr>
        <w:t>Arlinghaus, R</w:t>
      </w:r>
      <w:r w:rsidRPr="000E65C1">
        <w:rPr>
          <w:rFonts w:eastAsia="Times New Roman" w:cstheme="minorHAnsi"/>
          <w:bCs/>
          <w:smallCaps/>
          <w:lang w:val="en-GB" w:eastAsia="ar-SA"/>
        </w:rPr>
        <w:t xml:space="preserve">., T. Klefoth, A. </w:t>
      </w:r>
      <w:proofErr w:type="spellStart"/>
      <w:r w:rsidRPr="000E65C1">
        <w:rPr>
          <w:rFonts w:eastAsia="Times New Roman" w:cstheme="minorHAnsi"/>
          <w:bCs/>
          <w:smallCaps/>
          <w:lang w:val="en-GB" w:eastAsia="ar-SA"/>
        </w:rPr>
        <w:t>Kobler</w:t>
      </w:r>
      <w:proofErr w:type="spellEnd"/>
      <w:r w:rsidRPr="000E65C1">
        <w:rPr>
          <w:rFonts w:eastAsia="Times New Roman" w:cstheme="minorHAnsi"/>
          <w:bCs/>
          <w:smallCaps/>
          <w:lang w:val="en-GB" w:eastAsia="ar-SA"/>
        </w:rPr>
        <w:t xml:space="preserve">, S.J. Cooke. </w:t>
      </w:r>
      <w:r w:rsidRPr="000E65C1">
        <w:rPr>
          <w:rFonts w:eastAsia="Times New Roman" w:cstheme="minorHAnsi"/>
          <w:bCs/>
          <w:lang w:val="en-GB" w:eastAsia="ar-SA"/>
        </w:rPr>
        <w:t>2008. Size-selectivity, capture efficiency, injury, handling time and determinants of initial hooking mortality of angled northern pike (</w:t>
      </w:r>
      <w:proofErr w:type="spellStart"/>
      <w:r w:rsidRPr="000E65C1">
        <w:rPr>
          <w:rFonts w:eastAsia="Times New Roman" w:cstheme="minorHAnsi"/>
          <w:bCs/>
          <w:i/>
          <w:iCs/>
          <w:lang w:val="en-GB" w:eastAsia="ar-SA"/>
        </w:rPr>
        <w:t>Esox</w:t>
      </w:r>
      <w:proofErr w:type="spellEnd"/>
      <w:r w:rsidRPr="000E65C1">
        <w:rPr>
          <w:rFonts w:eastAsia="Times New Roman" w:cstheme="minorHAnsi"/>
          <w:bCs/>
          <w:i/>
          <w:iCs/>
          <w:lang w:val="en-GB" w:eastAsia="ar-SA"/>
        </w:rPr>
        <w:t xml:space="preserve"> </w:t>
      </w:r>
      <w:proofErr w:type="spellStart"/>
      <w:r w:rsidRPr="000E65C1">
        <w:rPr>
          <w:rFonts w:eastAsia="Times New Roman" w:cstheme="minorHAnsi"/>
          <w:bCs/>
          <w:i/>
          <w:iCs/>
          <w:lang w:val="en-GB" w:eastAsia="ar-SA"/>
        </w:rPr>
        <w:t>lucius</w:t>
      </w:r>
      <w:proofErr w:type="spellEnd"/>
      <w:r w:rsidRPr="000E65C1">
        <w:rPr>
          <w:rFonts w:eastAsia="Times New Roman" w:cstheme="minorHAnsi"/>
          <w:bCs/>
          <w:lang w:val="en-GB" w:eastAsia="ar-SA"/>
        </w:rPr>
        <w:t xml:space="preserve"> L.): the influence of bait type and size. North American Journal of Fisheries Management, 28:123-134.</w:t>
      </w:r>
    </w:p>
    <w:p w:rsidR="00D20EEB" w:rsidRPr="000E65C1" w:rsidRDefault="00D20EEB" w:rsidP="00530C22">
      <w:pPr>
        <w:widowControl w:val="0"/>
        <w:suppressAutoHyphens/>
        <w:overflowPunct w:val="0"/>
        <w:autoSpaceDE w:val="0"/>
        <w:spacing w:before="159" w:after="0" w:line="240" w:lineRule="auto"/>
        <w:textAlignment w:val="baseline"/>
        <w:rPr>
          <w:rFonts w:eastAsia="Times New Roman" w:cstheme="minorHAnsi"/>
          <w:bCs/>
          <w:lang w:val="en-GB" w:eastAsia="ar-SA"/>
        </w:rPr>
      </w:pP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GB" w:eastAsia="ar-SA"/>
        </w:rPr>
        <w:t xml:space="preserve">35. </w:t>
      </w:r>
      <w:r w:rsidRPr="000E65C1">
        <w:rPr>
          <w:rFonts w:eastAsia="Times New Roman" w:cstheme="minorHAnsi"/>
          <w:b/>
          <w:smallCaps/>
          <w:lang w:val="en-GB" w:eastAsia="ar-SA"/>
        </w:rPr>
        <w:t>Arlinghaus, R.</w:t>
      </w:r>
      <w:r w:rsidRPr="000E65C1">
        <w:rPr>
          <w:rFonts w:eastAsia="Times New Roman" w:cstheme="minorHAnsi"/>
          <w:lang w:val="en-GB" w:eastAsia="ar-SA"/>
        </w:rPr>
        <w:t xml:space="preserve"> 2008. The social, economic and ecological importance of recreational fishing in Germany. In: </w:t>
      </w:r>
      <w:r w:rsidRPr="000E65C1">
        <w:rPr>
          <w:rFonts w:eastAsia="Times New Roman" w:cstheme="minorHAnsi"/>
          <w:smallCaps/>
          <w:lang w:val="en-GB" w:eastAsia="ar-SA"/>
        </w:rPr>
        <w:t>Schweppe-Kraft</w:t>
      </w:r>
      <w:r w:rsidRPr="000E65C1">
        <w:rPr>
          <w:rFonts w:eastAsia="Times New Roman" w:cstheme="minorHAnsi"/>
          <w:lang w:val="en-GB" w:eastAsia="ar-SA"/>
        </w:rPr>
        <w:t xml:space="preserve">, B., ed., Ecosystem services of natural and semi-natural ecosystems and ecologically sound land use. </w:t>
      </w:r>
      <w:r w:rsidRPr="000E65C1">
        <w:rPr>
          <w:rFonts w:eastAsia="Times New Roman" w:cstheme="minorHAnsi"/>
          <w:lang w:eastAsia="ar-SA"/>
        </w:rPr>
        <w:t>BFN-</w:t>
      </w:r>
      <w:proofErr w:type="spellStart"/>
      <w:r w:rsidRPr="000E65C1">
        <w:rPr>
          <w:rFonts w:eastAsia="Times New Roman" w:cstheme="minorHAnsi"/>
          <w:lang w:eastAsia="ar-SA"/>
        </w:rPr>
        <w:t>Scripten</w:t>
      </w:r>
      <w:proofErr w:type="spellEnd"/>
      <w:r w:rsidRPr="000E65C1">
        <w:rPr>
          <w:rFonts w:eastAsia="Times New Roman" w:cstheme="minorHAnsi"/>
          <w:lang w:eastAsia="ar-SA"/>
        </w:rPr>
        <w:t xml:space="preserve"> 237, Bundesamt für Naturschutz, Bonn, 103-108.</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eastAsia="ar-SA"/>
        </w:rPr>
        <w:t xml:space="preserve">34. </w:t>
      </w:r>
      <w:r w:rsidRPr="000E65C1">
        <w:rPr>
          <w:rFonts w:eastAsia="Times New Roman" w:cstheme="minorHAnsi"/>
          <w:smallCaps/>
          <w:lang w:eastAsia="ar-SA"/>
        </w:rPr>
        <w:t xml:space="preserve">Meinelt, T., K. </w:t>
      </w:r>
      <w:proofErr w:type="spellStart"/>
      <w:r w:rsidRPr="000E65C1">
        <w:rPr>
          <w:rFonts w:eastAsia="Times New Roman" w:cstheme="minorHAnsi"/>
          <w:smallCaps/>
          <w:lang w:eastAsia="ar-SA"/>
        </w:rPr>
        <w:t>Jendrusch</w:t>
      </w:r>
      <w:proofErr w:type="spellEnd"/>
      <w:r w:rsidRPr="000E65C1">
        <w:rPr>
          <w:rFonts w:eastAsia="Times New Roman" w:cstheme="minorHAnsi"/>
          <w:smallCaps/>
          <w:lang w:eastAsia="ar-SA"/>
        </w:rPr>
        <w:t>,</w:t>
      </w:r>
      <w:r w:rsidRPr="000E65C1">
        <w:rPr>
          <w:rFonts w:eastAsia="Times New Roman" w:cstheme="minorHAnsi"/>
          <w:b/>
          <w:smallCaps/>
          <w:lang w:eastAsia="ar-SA"/>
        </w:rPr>
        <w:t xml:space="preserve"> R. Arlinghaus</w:t>
      </w:r>
      <w:r w:rsidRPr="000E65C1">
        <w:rPr>
          <w:rFonts w:eastAsia="Times New Roman" w:cstheme="minorHAnsi"/>
          <w:lang w:eastAsia="ar-SA"/>
        </w:rPr>
        <w:t xml:space="preserve">. </w:t>
      </w:r>
      <w:r w:rsidRPr="000E65C1">
        <w:rPr>
          <w:rFonts w:eastAsia="Times New Roman" w:cstheme="minorHAnsi"/>
          <w:lang w:val="en-GB" w:eastAsia="ar-SA"/>
        </w:rPr>
        <w:t xml:space="preserve">2008. Legislative treatment and current status of competitive fishing in Germany. In. </w:t>
      </w:r>
      <w:proofErr w:type="spellStart"/>
      <w:r w:rsidRPr="000E65C1">
        <w:rPr>
          <w:rFonts w:eastAsia="Times New Roman" w:cstheme="minorHAnsi"/>
          <w:smallCaps/>
          <w:lang w:val="en-GB" w:eastAsia="ar-SA"/>
        </w:rPr>
        <w:t>Aas</w:t>
      </w:r>
      <w:proofErr w:type="spellEnd"/>
      <w:r w:rsidRPr="000E65C1">
        <w:rPr>
          <w:rFonts w:eastAsia="Times New Roman" w:cstheme="minorHAnsi"/>
          <w:smallCaps/>
          <w:lang w:val="en-GB" w:eastAsia="ar-SA"/>
        </w:rPr>
        <w:t xml:space="preserve">, Ø.,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R.B. Ditton, D. Policansky, H.L. Schramm Jr.,</w:t>
      </w:r>
      <w:r w:rsidRPr="000E65C1">
        <w:rPr>
          <w:rFonts w:eastAsia="Times New Roman" w:cstheme="minorHAnsi"/>
          <w:lang w:val="en-GB" w:eastAsia="ar-SA"/>
        </w:rPr>
        <w:t xml:space="preserve"> (eds.), Global Challenges in Recreational Fisheries. Blackwell Science, Oxford, 254-258.</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33. </w:t>
      </w:r>
      <w:r w:rsidRPr="000E65C1">
        <w:rPr>
          <w:rFonts w:eastAsia="Times New Roman" w:cstheme="minorHAnsi"/>
          <w:b/>
          <w:smallCaps/>
          <w:lang w:val="en-GB" w:eastAsia="ar-SA"/>
        </w:rPr>
        <w:t>Arlinghaus, R.</w:t>
      </w:r>
      <w:r w:rsidRPr="000E65C1">
        <w:rPr>
          <w:rFonts w:eastAsia="Times New Roman" w:cstheme="minorHAnsi"/>
          <w:lang w:val="en-GB" w:eastAsia="ar-SA"/>
        </w:rPr>
        <w:t xml:space="preserve"> 2008. The social and economic significance of recreational fishing in Germany. In. </w:t>
      </w:r>
      <w:proofErr w:type="spellStart"/>
      <w:r w:rsidRPr="000E65C1">
        <w:rPr>
          <w:rFonts w:eastAsia="Times New Roman" w:cstheme="minorHAnsi"/>
          <w:smallCaps/>
          <w:lang w:val="en-GB" w:eastAsia="ar-SA"/>
        </w:rPr>
        <w:t>Aas</w:t>
      </w:r>
      <w:proofErr w:type="spellEnd"/>
      <w:r w:rsidRPr="000E65C1">
        <w:rPr>
          <w:rFonts w:eastAsia="Times New Roman" w:cstheme="minorHAnsi"/>
          <w:smallCaps/>
          <w:lang w:val="en-GB" w:eastAsia="ar-SA"/>
        </w:rPr>
        <w:t xml:space="preserve">, Ø.,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R.B. Ditton, D. Policansky, H.L. Schramm Jr. </w:t>
      </w:r>
      <w:r w:rsidRPr="000E65C1">
        <w:rPr>
          <w:rFonts w:eastAsia="Times New Roman" w:cstheme="minorHAnsi"/>
          <w:lang w:val="en-GB" w:eastAsia="ar-SA"/>
        </w:rPr>
        <w:t>(eds.), Global Challenges in Recreational Fisheries. Blackwell Science, Oxford, 25-29.</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32. </w:t>
      </w:r>
      <w:r w:rsidRPr="000E65C1">
        <w:rPr>
          <w:rFonts w:eastAsia="Times New Roman" w:cstheme="minorHAnsi"/>
          <w:b/>
          <w:smallCaps/>
          <w:lang w:val="en-GB" w:eastAsia="ar-SA"/>
        </w:rPr>
        <w:t>Arlinghaus, R.</w:t>
      </w:r>
      <w:r w:rsidRPr="000E65C1">
        <w:rPr>
          <w:rFonts w:eastAsia="Times New Roman" w:cstheme="minorHAnsi"/>
          <w:smallCaps/>
          <w:lang w:val="en-GB" w:eastAsia="ar-SA"/>
        </w:rPr>
        <w:t>, I.G. Cowx</w:t>
      </w:r>
      <w:r w:rsidRPr="000E65C1">
        <w:rPr>
          <w:rFonts w:eastAsia="Times New Roman" w:cstheme="minorHAnsi"/>
          <w:lang w:val="en-GB" w:eastAsia="ar-SA"/>
        </w:rPr>
        <w:t xml:space="preserve">. 2008. Meaning and relevance of the ecosystem approach to recreational fisheries management: emphasis on the human dimension. In. </w:t>
      </w:r>
      <w:proofErr w:type="spellStart"/>
      <w:r w:rsidRPr="000E65C1">
        <w:rPr>
          <w:rFonts w:eastAsia="Times New Roman" w:cstheme="minorHAnsi"/>
          <w:smallCaps/>
          <w:lang w:val="en-GB" w:eastAsia="ar-SA"/>
        </w:rPr>
        <w:t>Aas</w:t>
      </w:r>
      <w:proofErr w:type="spellEnd"/>
      <w:r w:rsidRPr="000E65C1">
        <w:rPr>
          <w:rFonts w:eastAsia="Times New Roman" w:cstheme="minorHAnsi"/>
          <w:smallCaps/>
          <w:lang w:val="en-GB" w:eastAsia="ar-SA"/>
        </w:rPr>
        <w:t xml:space="preserve">, Ø.,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R.B. Ditton, D. Policansky, H.L. Schramm Jr.,</w:t>
      </w:r>
      <w:r w:rsidRPr="000E65C1">
        <w:rPr>
          <w:rFonts w:eastAsia="Times New Roman" w:cstheme="minorHAnsi"/>
          <w:lang w:val="en-GB" w:eastAsia="ar-SA"/>
        </w:rPr>
        <w:t xml:space="preserve"> eds., Global Challenges in Recreational Fisheries. Blackwell Science, Oxford, 56-74.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31. </w:t>
      </w:r>
      <w:r w:rsidRPr="000E65C1">
        <w:rPr>
          <w:rFonts w:eastAsia="Times New Roman" w:cstheme="minorHAnsi"/>
          <w:b/>
          <w:smallCaps/>
          <w:lang w:val="en-GB" w:eastAsia="ar-SA"/>
        </w:rPr>
        <w:t>Arlinghaus, R</w:t>
      </w:r>
      <w:r w:rsidRPr="000E65C1">
        <w:rPr>
          <w:rFonts w:eastAsia="Times New Roman" w:cstheme="minorHAnsi"/>
          <w:lang w:val="en-GB" w:eastAsia="ar-SA"/>
        </w:rPr>
        <w:t xml:space="preserve">. 2008. The challenge of ethical angling: the case of C&amp;R and its relation to fish welfare. In. </w:t>
      </w:r>
      <w:proofErr w:type="spellStart"/>
      <w:r w:rsidRPr="000E65C1">
        <w:rPr>
          <w:rFonts w:eastAsia="Times New Roman" w:cstheme="minorHAnsi"/>
          <w:smallCaps/>
          <w:lang w:val="en-GB" w:eastAsia="ar-SA"/>
        </w:rPr>
        <w:t>Aas</w:t>
      </w:r>
      <w:proofErr w:type="spellEnd"/>
      <w:r w:rsidRPr="000E65C1">
        <w:rPr>
          <w:rFonts w:eastAsia="Times New Roman" w:cstheme="minorHAnsi"/>
          <w:smallCaps/>
          <w:lang w:val="en-GB" w:eastAsia="ar-SA"/>
        </w:rPr>
        <w:t xml:space="preserve">, Ø.,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R.B. Ditton, D. Policansky, H.L. Schramm Jr.,</w:t>
      </w:r>
      <w:r w:rsidRPr="000E65C1">
        <w:rPr>
          <w:rFonts w:eastAsia="Times New Roman" w:cstheme="minorHAnsi"/>
          <w:lang w:val="en-GB" w:eastAsia="ar-SA"/>
        </w:rPr>
        <w:t xml:space="preserve"> eds., Global Challenges in Recreational Fisheries. Blackwell Science, Oxford, 223-236.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lastRenderedPageBreak/>
        <w:t xml:space="preserve">30. </w:t>
      </w:r>
      <w:r w:rsidRPr="000E65C1">
        <w:rPr>
          <w:rFonts w:eastAsia="Times New Roman" w:cstheme="minorHAnsi"/>
          <w:smallCaps/>
          <w:lang w:val="en-GB" w:eastAsia="ar-SA"/>
        </w:rPr>
        <w:t xml:space="preserve">Cowx, I.G., </w:t>
      </w:r>
      <w:r w:rsidRPr="000E65C1">
        <w:rPr>
          <w:rFonts w:eastAsia="Times New Roman" w:cstheme="minorHAnsi"/>
          <w:b/>
          <w:smallCaps/>
          <w:lang w:val="en-GB" w:eastAsia="ar-SA"/>
        </w:rPr>
        <w:t>R. Arlinghaus</w:t>
      </w:r>
      <w:r w:rsidRPr="000E65C1">
        <w:rPr>
          <w:rFonts w:eastAsia="Times New Roman" w:cstheme="minorHAnsi"/>
          <w:lang w:val="en-GB" w:eastAsia="ar-SA"/>
        </w:rPr>
        <w:t xml:space="preserve"> 2008. Recreational fisheries in the twenty-first century: towards a code of conduct. In. </w:t>
      </w:r>
      <w:proofErr w:type="spellStart"/>
      <w:r w:rsidRPr="000E65C1">
        <w:rPr>
          <w:rFonts w:eastAsia="Times New Roman" w:cstheme="minorHAnsi"/>
          <w:smallCaps/>
          <w:lang w:val="en-GB" w:eastAsia="ar-SA"/>
        </w:rPr>
        <w:t>Aas</w:t>
      </w:r>
      <w:proofErr w:type="spellEnd"/>
      <w:r w:rsidRPr="000E65C1">
        <w:rPr>
          <w:rFonts w:eastAsia="Times New Roman" w:cstheme="minorHAnsi"/>
          <w:smallCaps/>
          <w:lang w:val="en-GB" w:eastAsia="ar-SA"/>
        </w:rPr>
        <w:t xml:space="preserve">, Ø, </w:t>
      </w:r>
      <w:r w:rsidRPr="000E65C1">
        <w:rPr>
          <w:rFonts w:eastAsia="Times New Roman" w:cstheme="minorHAnsi"/>
          <w:b/>
          <w:smallCaps/>
          <w:lang w:val="en-GB" w:eastAsia="ar-SA"/>
        </w:rPr>
        <w:t>R. Arlinghaus</w:t>
      </w:r>
      <w:r w:rsidRPr="000E65C1">
        <w:rPr>
          <w:rFonts w:eastAsia="Times New Roman" w:cstheme="minorHAnsi"/>
          <w:smallCaps/>
          <w:lang w:val="en-GB" w:eastAsia="ar-SA"/>
        </w:rPr>
        <w:t>, R.B. Ditton, D. Policansky, H.L. Schramm Jr.</w:t>
      </w:r>
      <w:r w:rsidRPr="000E65C1">
        <w:rPr>
          <w:rFonts w:eastAsia="Times New Roman" w:cstheme="minorHAnsi"/>
          <w:lang w:val="en-GB" w:eastAsia="ar-SA"/>
        </w:rPr>
        <w:t>, eds., Global Challenges in Recreational Fisheries. Blackwell Science, Oxford, 338-352.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29. Lewin, W.-C., D. McPhee, </w:t>
      </w:r>
      <w:r w:rsidRPr="000E65C1">
        <w:rPr>
          <w:rFonts w:eastAsia="Times New Roman" w:cstheme="minorHAnsi"/>
          <w:b/>
          <w:smallCaps/>
          <w:lang w:val="en-GB" w:eastAsia="ar-SA"/>
        </w:rPr>
        <w:t>R. Arlinghaus.</w:t>
      </w:r>
      <w:r w:rsidRPr="000E65C1">
        <w:rPr>
          <w:rFonts w:eastAsia="Times New Roman" w:cstheme="minorHAnsi"/>
          <w:lang w:val="en-GB" w:eastAsia="ar-SA"/>
        </w:rPr>
        <w:t xml:space="preserve"> 2008. Biological impacts of recreational fishing resulting from exploitation, stocking and introduction. In. </w:t>
      </w:r>
      <w:proofErr w:type="spellStart"/>
      <w:r w:rsidRPr="000E65C1">
        <w:rPr>
          <w:rFonts w:eastAsia="Times New Roman" w:cstheme="minorHAnsi"/>
          <w:smallCaps/>
          <w:lang w:val="en-GB" w:eastAsia="ar-SA"/>
        </w:rPr>
        <w:t>Aas</w:t>
      </w:r>
      <w:proofErr w:type="spellEnd"/>
      <w:r w:rsidRPr="000E65C1">
        <w:rPr>
          <w:rFonts w:eastAsia="Times New Roman" w:cstheme="minorHAnsi"/>
          <w:smallCaps/>
          <w:lang w:val="en-GB" w:eastAsia="ar-SA"/>
        </w:rPr>
        <w:t xml:space="preserve">, Ø.,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R.B. Ditton, D. Policansky, H.L. Schramm Jr.,</w:t>
      </w:r>
      <w:r w:rsidRPr="000E65C1">
        <w:rPr>
          <w:rFonts w:eastAsia="Times New Roman" w:cstheme="minorHAnsi"/>
          <w:lang w:val="en-GB" w:eastAsia="ar-SA"/>
        </w:rPr>
        <w:t xml:space="preserve"> eds., Global Challenges in Recreational Fisheries. Blackwell Science, Oxford, 75-92.</w:t>
      </w:r>
    </w:p>
    <w:p w:rsidR="00593744" w:rsidRPr="000E65C1" w:rsidRDefault="00B34A34" w:rsidP="00593744">
      <w:pPr>
        <w:widowControl w:val="0"/>
        <w:suppressAutoHyphens/>
        <w:overflowPunct w:val="0"/>
        <w:autoSpaceDE w:val="0"/>
        <w:spacing w:before="159" w:after="0" w:line="240" w:lineRule="auto"/>
        <w:ind w:left="1208" w:hanging="1208"/>
        <w:textAlignment w:val="baseline"/>
        <w:rPr>
          <w:rFonts w:eastAsia="Times New Roman" w:cstheme="minorHAnsi"/>
          <w:bCs/>
          <w:lang w:val="en-GB" w:eastAsia="ar-SA"/>
        </w:rPr>
      </w:pPr>
      <w:r>
        <w:rPr>
          <w:rFonts w:eastAsia="Times New Roman" w:cstheme="minorHAnsi"/>
          <w:bCs/>
          <w:lang w:val="en-GB" w:eastAsia="ar-SA"/>
        </w:rPr>
        <w:t>+</w:t>
      </w:r>
      <w:r w:rsidR="00593744" w:rsidRPr="000E65C1">
        <w:rPr>
          <w:rFonts w:eastAsia="Times New Roman" w:cstheme="minorHAnsi"/>
          <w:bCs/>
          <w:lang w:val="en-GB" w:eastAsia="ar-SA"/>
        </w:rPr>
        <w:t xml:space="preserve">28. </w:t>
      </w:r>
      <w:r w:rsidR="00593744" w:rsidRPr="000E65C1">
        <w:rPr>
          <w:rFonts w:eastAsia="Times New Roman" w:cstheme="minorHAnsi"/>
          <w:bCs/>
          <w:smallCaps/>
          <w:lang w:val="en-GB" w:eastAsia="ar-SA"/>
        </w:rPr>
        <w:t xml:space="preserve">Jørgensen, C., </w:t>
      </w:r>
      <w:proofErr w:type="spellStart"/>
      <w:r w:rsidR="00593744" w:rsidRPr="000E65C1">
        <w:rPr>
          <w:rFonts w:eastAsia="Times New Roman" w:cstheme="minorHAnsi"/>
          <w:bCs/>
          <w:smallCaps/>
          <w:lang w:val="en-GB" w:eastAsia="ar-SA"/>
        </w:rPr>
        <w:t>K.Enberg</w:t>
      </w:r>
      <w:proofErr w:type="spellEnd"/>
      <w:r w:rsidR="00593744" w:rsidRPr="000E65C1">
        <w:rPr>
          <w:rFonts w:eastAsia="Times New Roman" w:cstheme="minorHAnsi"/>
          <w:bCs/>
          <w:smallCaps/>
          <w:lang w:val="en-GB" w:eastAsia="ar-SA"/>
        </w:rPr>
        <w:t xml:space="preserve">, E. Dunlop, </w:t>
      </w:r>
      <w:r w:rsidR="00593744" w:rsidRPr="000E65C1">
        <w:rPr>
          <w:rFonts w:eastAsia="Times New Roman" w:cstheme="minorHAnsi"/>
          <w:b/>
          <w:bCs/>
          <w:smallCaps/>
          <w:lang w:val="en-GB" w:eastAsia="ar-SA"/>
        </w:rPr>
        <w:t>R. Arlinghaus</w:t>
      </w:r>
      <w:r w:rsidR="00593744" w:rsidRPr="000E65C1">
        <w:rPr>
          <w:rFonts w:eastAsia="Times New Roman" w:cstheme="minorHAnsi"/>
          <w:bCs/>
          <w:smallCaps/>
          <w:lang w:val="en-GB" w:eastAsia="ar-SA"/>
        </w:rPr>
        <w:t xml:space="preserve">, D.S. </w:t>
      </w:r>
      <w:proofErr w:type="spellStart"/>
      <w:r w:rsidR="00593744" w:rsidRPr="000E65C1">
        <w:rPr>
          <w:rFonts w:eastAsia="Times New Roman" w:cstheme="minorHAnsi"/>
          <w:bCs/>
          <w:smallCaps/>
          <w:lang w:val="en-GB" w:eastAsia="ar-SA"/>
        </w:rPr>
        <w:t>Boukal</w:t>
      </w:r>
      <w:proofErr w:type="spellEnd"/>
      <w:r w:rsidR="00593744" w:rsidRPr="000E65C1">
        <w:rPr>
          <w:rFonts w:eastAsia="Times New Roman" w:cstheme="minorHAnsi"/>
          <w:bCs/>
          <w:smallCaps/>
          <w:lang w:val="en-GB" w:eastAsia="ar-SA"/>
        </w:rPr>
        <w:t xml:space="preserve">, K. Brander, B. </w:t>
      </w:r>
      <w:proofErr w:type="spellStart"/>
      <w:r w:rsidR="00593744" w:rsidRPr="000E65C1">
        <w:rPr>
          <w:rFonts w:eastAsia="Times New Roman" w:cstheme="minorHAnsi"/>
          <w:bCs/>
          <w:smallCaps/>
          <w:lang w:val="en-GB" w:eastAsia="ar-SA"/>
        </w:rPr>
        <w:t>Ernande</w:t>
      </w:r>
      <w:proofErr w:type="spellEnd"/>
      <w:r w:rsidR="00593744" w:rsidRPr="000E65C1">
        <w:rPr>
          <w:rFonts w:eastAsia="Times New Roman" w:cstheme="minorHAnsi"/>
          <w:bCs/>
          <w:smallCaps/>
          <w:lang w:val="en-GB" w:eastAsia="ar-SA"/>
        </w:rPr>
        <w:t xml:space="preserve">, A. </w:t>
      </w:r>
      <w:proofErr w:type="spellStart"/>
      <w:r w:rsidR="00593744" w:rsidRPr="000E65C1">
        <w:rPr>
          <w:rFonts w:eastAsia="Times New Roman" w:cstheme="minorHAnsi"/>
          <w:bCs/>
          <w:smallCaps/>
          <w:lang w:val="en-GB" w:eastAsia="ar-SA"/>
        </w:rPr>
        <w:t>Gårdmark</w:t>
      </w:r>
      <w:proofErr w:type="spellEnd"/>
      <w:r w:rsidR="00593744" w:rsidRPr="000E65C1">
        <w:rPr>
          <w:rFonts w:eastAsia="Times New Roman" w:cstheme="minorHAnsi"/>
          <w:bCs/>
          <w:smallCaps/>
          <w:lang w:val="en-GB" w:eastAsia="ar-SA"/>
        </w:rPr>
        <w:t xml:space="preserve">, F. Johnston, S. Matsumura, H. Pardoe, K. </w:t>
      </w:r>
      <w:proofErr w:type="spellStart"/>
      <w:r w:rsidR="00593744" w:rsidRPr="000E65C1">
        <w:rPr>
          <w:rFonts w:eastAsia="Times New Roman" w:cstheme="minorHAnsi"/>
          <w:bCs/>
          <w:smallCaps/>
          <w:lang w:val="en-GB" w:eastAsia="ar-SA"/>
        </w:rPr>
        <w:t>Raab</w:t>
      </w:r>
      <w:proofErr w:type="spellEnd"/>
      <w:r w:rsidR="00593744" w:rsidRPr="000E65C1">
        <w:rPr>
          <w:rFonts w:eastAsia="Times New Roman" w:cstheme="minorHAnsi"/>
          <w:bCs/>
          <w:smallCaps/>
          <w:lang w:val="en-GB" w:eastAsia="ar-SA"/>
        </w:rPr>
        <w:t xml:space="preserve">, A. Silva, A. </w:t>
      </w:r>
      <w:proofErr w:type="spellStart"/>
      <w:r w:rsidR="00593744" w:rsidRPr="000E65C1">
        <w:rPr>
          <w:rFonts w:eastAsia="Times New Roman" w:cstheme="minorHAnsi"/>
          <w:bCs/>
          <w:smallCaps/>
          <w:lang w:val="en-GB" w:eastAsia="ar-SA"/>
        </w:rPr>
        <w:t>Vainikka</w:t>
      </w:r>
      <w:proofErr w:type="spellEnd"/>
      <w:r w:rsidR="00593744" w:rsidRPr="000E65C1">
        <w:rPr>
          <w:rFonts w:eastAsia="Times New Roman" w:cstheme="minorHAnsi"/>
          <w:bCs/>
          <w:smallCaps/>
          <w:lang w:val="en-GB" w:eastAsia="ar-SA"/>
        </w:rPr>
        <w:t xml:space="preserve">, U. </w:t>
      </w:r>
      <w:proofErr w:type="spellStart"/>
      <w:r w:rsidR="00593744" w:rsidRPr="000E65C1">
        <w:rPr>
          <w:rFonts w:eastAsia="Times New Roman" w:cstheme="minorHAnsi"/>
          <w:bCs/>
          <w:smallCaps/>
          <w:lang w:val="en-GB" w:eastAsia="ar-SA"/>
        </w:rPr>
        <w:t>Dieckmann</w:t>
      </w:r>
      <w:proofErr w:type="spellEnd"/>
      <w:r w:rsidR="00593744" w:rsidRPr="000E65C1">
        <w:rPr>
          <w:rFonts w:eastAsia="Times New Roman" w:cstheme="minorHAnsi"/>
          <w:bCs/>
          <w:smallCaps/>
          <w:lang w:val="en-GB" w:eastAsia="ar-SA"/>
        </w:rPr>
        <w:t xml:space="preserve">, M. Heino, A.D. </w:t>
      </w:r>
      <w:proofErr w:type="spellStart"/>
      <w:r w:rsidR="00593744" w:rsidRPr="000E65C1">
        <w:rPr>
          <w:rFonts w:eastAsia="Times New Roman" w:cstheme="minorHAnsi"/>
          <w:bCs/>
          <w:smallCaps/>
          <w:lang w:val="en-GB" w:eastAsia="ar-SA"/>
        </w:rPr>
        <w:t>Rijnsdorp</w:t>
      </w:r>
      <w:proofErr w:type="spellEnd"/>
      <w:r w:rsidR="00593744" w:rsidRPr="000E65C1">
        <w:rPr>
          <w:rFonts w:eastAsia="Times New Roman" w:cstheme="minorHAnsi"/>
          <w:bCs/>
          <w:smallCaps/>
          <w:lang w:val="en-GB" w:eastAsia="ar-SA"/>
        </w:rPr>
        <w:t>.</w:t>
      </w:r>
      <w:r w:rsidR="00593744" w:rsidRPr="000E65C1">
        <w:rPr>
          <w:rFonts w:eastAsia="Times New Roman" w:cstheme="minorHAnsi"/>
          <w:bCs/>
          <w:lang w:val="en-GB" w:eastAsia="ar-SA"/>
        </w:rPr>
        <w:t xml:space="preserve"> 2007. Managing evolving fish stocks. Science, 318:1247-1248.</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bCs/>
          <w:lang w:val="en-GB" w:eastAsia="ar-SA"/>
        </w:rPr>
        <w:t xml:space="preserve">27. </w:t>
      </w:r>
      <w:r w:rsidRPr="000E65C1">
        <w:rPr>
          <w:rFonts w:eastAsia="Times New Roman" w:cstheme="minorHAnsi"/>
          <w:bCs/>
          <w:smallCaps/>
          <w:lang w:val="en-GB" w:eastAsia="ar-SA"/>
        </w:rPr>
        <w:t xml:space="preserve">Gingerich, A.J., S. J. Cooke, K. Hansen, M. Donaldson, C. Hasler, C. Suski, </w:t>
      </w:r>
      <w:r w:rsidRPr="000E65C1">
        <w:rPr>
          <w:rFonts w:eastAsia="Times New Roman" w:cstheme="minorHAnsi"/>
          <w:b/>
          <w:bCs/>
          <w:smallCaps/>
          <w:lang w:val="en-GB" w:eastAsia="ar-SA"/>
        </w:rPr>
        <w:t>R. Arlinghaus.</w:t>
      </w:r>
      <w:r w:rsidRPr="000E65C1">
        <w:rPr>
          <w:rFonts w:eastAsia="Times New Roman" w:cstheme="minorHAnsi"/>
          <w:bCs/>
          <w:lang w:val="en-GB" w:eastAsia="ar-SA"/>
        </w:rPr>
        <w:t xml:space="preserve"> 2007. Evaluation of the interactive effects of air exposure duration and water temperature on the condition and survival of angled and released fish. Fisheries Research, 86:169-178. </w:t>
      </w:r>
      <w:r w:rsidRPr="000E65C1">
        <w:rPr>
          <w:rFonts w:eastAsia="Times New Roman" w:cstheme="minorHAnsi"/>
          <w:b/>
          <w:i/>
          <w:lang w:val="en-GB" w:eastAsia="ar-SA"/>
        </w:rPr>
        <w:t>*</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GB" w:eastAsia="ar-SA"/>
        </w:rPr>
        <w:t xml:space="preserve">26. </w:t>
      </w:r>
      <w:r w:rsidRPr="000E65C1">
        <w:rPr>
          <w:rFonts w:eastAsia="Times New Roman" w:cstheme="minorHAnsi"/>
          <w:b/>
          <w:smallCaps/>
          <w:lang w:val="en-GB" w:eastAsia="ar-SA"/>
        </w:rPr>
        <w:t>Arlinghaus, R</w:t>
      </w:r>
      <w:r w:rsidRPr="000E65C1">
        <w:rPr>
          <w:rFonts w:eastAsia="Times New Roman" w:cstheme="minorHAnsi"/>
          <w:smallCaps/>
          <w:lang w:val="en-GB" w:eastAsia="ar-SA"/>
        </w:rPr>
        <w:t xml:space="preserve">., S.J. Cooke, A. Schwab, I.G. Cooke. </w:t>
      </w:r>
      <w:r w:rsidRPr="000E65C1">
        <w:rPr>
          <w:rFonts w:eastAsia="Times New Roman" w:cstheme="minorHAnsi"/>
          <w:lang w:val="en-GB" w:eastAsia="ar-SA"/>
        </w:rPr>
        <w:t>2007.</w:t>
      </w:r>
      <w:r w:rsidRPr="000E65C1">
        <w:rPr>
          <w:rFonts w:eastAsia="Times New Roman" w:cstheme="minorHAnsi"/>
          <w:b/>
          <w:lang w:val="en-US" w:eastAsia="ar-SA"/>
        </w:rPr>
        <w:t xml:space="preserve"> </w:t>
      </w:r>
      <w:r w:rsidRPr="000E65C1">
        <w:rPr>
          <w:rFonts w:eastAsia="Times New Roman" w:cstheme="minorHAnsi"/>
          <w:lang w:val="en-US" w:eastAsia="ar-SA"/>
        </w:rPr>
        <w:t>Fish welfare: a challenge of the feelings-based approach, with implications for recreational fishing. Fish and Fisheries, 8:57-71.</w:t>
      </w:r>
    </w:p>
    <w:p w:rsidR="00593744" w:rsidRPr="000E65C1" w:rsidRDefault="00B34A34" w:rsidP="00593744">
      <w:pPr>
        <w:widowControl w:val="0"/>
        <w:suppressAutoHyphens/>
        <w:overflowPunct w:val="0"/>
        <w:autoSpaceDE w:val="0"/>
        <w:spacing w:before="159" w:after="0" w:line="240" w:lineRule="auto"/>
        <w:ind w:left="1208" w:hanging="1208"/>
        <w:textAlignment w:val="baseline"/>
        <w:rPr>
          <w:rFonts w:eastAsia="Times New Roman" w:cstheme="minorHAnsi"/>
          <w:lang w:val="en-GB" w:eastAsia="ar-SA"/>
        </w:rPr>
      </w:pPr>
      <w:r>
        <w:rPr>
          <w:rFonts w:eastAsia="Times New Roman" w:cstheme="minorHAnsi"/>
          <w:lang w:val="en-GB" w:eastAsia="ar-SA"/>
        </w:rPr>
        <w:t>+</w:t>
      </w:r>
      <w:r w:rsidR="00593744" w:rsidRPr="000E65C1">
        <w:rPr>
          <w:rFonts w:eastAsia="Times New Roman" w:cstheme="minorHAnsi"/>
          <w:lang w:val="en-GB" w:eastAsia="ar-SA"/>
        </w:rPr>
        <w:t>25.</w:t>
      </w:r>
      <w:r w:rsidR="00593744" w:rsidRPr="000E65C1">
        <w:rPr>
          <w:rFonts w:eastAsia="Times New Roman" w:cstheme="minorHAnsi"/>
          <w:smallCaps/>
          <w:lang w:val="en-GB" w:eastAsia="ar-SA"/>
        </w:rPr>
        <w:t xml:space="preserve"> </w:t>
      </w:r>
      <w:r w:rsidR="00593744" w:rsidRPr="000E65C1">
        <w:rPr>
          <w:rFonts w:eastAsia="Times New Roman" w:cstheme="minorHAnsi"/>
          <w:b/>
          <w:smallCaps/>
          <w:lang w:val="en-GB" w:eastAsia="ar-SA"/>
        </w:rPr>
        <w:t>Arlinghaus, R.</w:t>
      </w:r>
      <w:r w:rsidR="00593744" w:rsidRPr="000E65C1">
        <w:rPr>
          <w:rFonts w:eastAsia="Times New Roman" w:cstheme="minorHAnsi"/>
          <w:smallCaps/>
          <w:lang w:val="en-GB" w:eastAsia="ar-SA"/>
        </w:rPr>
        <w:t xml:space="preserve">, S. J. Cooke, J. Lyman, D. Policansky, A. Schwab, C. Suski, S.G. Sutton, E.B. Thorstad. </w:t>
      </w:r>
      <w:r w:rsidR="00593744" w:rsidRPr="000E65C1">
        <w:rPr>
          <w:rFonts w:eastAsia="Times New Roman" w:cstheme="minorHAnsi"/>
          <w:lang w:val="en-GB" w:eastAsia="ar-SA"/>
        </w:rPr>
        <w:t>2007. Understanding the complexity of catch-and-release in recreational fishing: an integrative synthesis of global knowledge from historical, ethical, social, and biological perspectives. Reviews in Fisheries Science, 15:75-167.</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US" w:eastAsia="ar-SA"/>
        </w:rPr>
        <w:t xml:space="preserve">24. </w:t>
      </w:r>
      <w:r w:rsidRPr="000E65C1">
        <w:rPr>
          <w:rFonts w:eastAsia="Times New Roman" w:cstheme="minorHAnsi"/>
          <w:b/>
          <w:smallCaps/>
          <w:lang w:val="en-US" w:eastAsia="ar-SA"/>
        </w:rPr>
        <w:t xml:space="preserve">Arlinghaus, R., </w:t>
      </w:r>
      <w:r w:rsidRPr="000E65C1">
        <w:rPr>
          <w:rFonts w:eastAsia="Times New Roman" w:cstheme="minorHAnsi"/>
          <w:smallCaps/>
          <w:lang w:val="en-US" w:eastAsia="ar-SA"/>
        </w:rPr>
        <w:t>J. Hallermann</w:t>
      </w:r>
      <w:r w:rsidRPr="000E65C1">
        <w:rPr>
          <w:rFonts w:eastAsia="Times New Roman" w:cstheme="minorHAnsi"/>
          <w:b/>
          <w:smallCaps/>
          <w:lang w:val="en-US" w:eastAsia="ar-SA"/>
        </w:rPr>
        <w:t>.</w:t>
      </w:r>
      <w:r w:rsidRPr="000E65C1">
        <w:rPr>
          <w:rFonts w:eastAsia="Times New Roman" w:cstheme="minorHAnsi"/>
          <w:lang w:val="en-US" w:eastAsia="ar-SA"/>
        </w:rPr>
        <w:t xml:space="preserve"> </w:t>
      </w:r>
      <w:r w:rsidRPr="000E65C1">
        <w:rPr>
          <w:rFonts w:eastAsia="Times New Roman" w:cstheme="minorHAnsi"/>
          <w:lang w:val="en-GB" w:eastAsia="ar-SA"/>
        </w:rPr>
        <w:t xml:space="preserve">2007. Effects of air exposure on mortality and growth of undersized pike-perch, </w:t>
      </w:r>
      <w:r w:rsidRPr="000E65C1">
        <w:rPr>
          <w:rFonts w:eastAsia="Times New Roman" w:cstheme="minorHAnsi"/>
          <w:i/>
          <w:iCs/>
          <w:lang w:val="en-GB" w:eastAsia="ar-SA"/>
        </w:rPr>
        <w:t xml:space="preserve">Sander </w:t>
      </w:r>
      <w:proofErr w:type="spellStart"/>
      <w:r w:rsidRPr="000E65C1">
        <w:rPr>
          <w:rFonts w:eastAsia="Times New Roman" w:cstheme="minorHAnsi"/>
          <w:i/>
          <w:iCs/>
          <w:lang w:val="en-GB" w:eastAsia="ar-SA"/>
        </w:rPr>
        <w:t>lucioperca</w:t>
      </w:r>
      <w:proofErr w:type="spellEnd"/>
      <w:r w:rsidRPr="000E65C1">
        <w:rPr>
          <w:rFonts w:eastAsia="Times New Roman" w:cstheme="minorHAnsi"/>
          <w:lang w:val="en-GB" w:eastAsia="ar-SA"/>
        </w:rPr>
        <w:t>, at low water temperatures with implications for catch-and-release fishing. Fisheries Management and Ecology, 14:155-160.</w:t>
      </w:r>
    </w:p>
    <w:p w:rsidR="00D20EEB" w:rsidRPr="000E65C1" w:rsidRDefault="00593744" w:rsidP="0070740C">
      <w:pPr>
        <w:widowControl w:val="0"/>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23. </w:t>
      </w:r>
      <w:r w:rsidRPr="000E65C1">
        <w:rPr>
          <w:rFonts w:eastAsia="Times New Roman" w:cstheme="minorHAnsi"/>
          <w:b/>
          <w:smallCaps/>
          <w:lang w:val="en-GB" w:eastAsia="ar-SA"/>
        </w:rPr>
        <w:t>Arlinghaus, R.</w:t>
      </w:r>
      <w:r w:rsidRPr="000E65C1">
        <w:rPr>
          <w:rFonts w:eastAsia="Times New Roman" w:cstheme="minorHAnsi"/>
          <w:lang w:val="en-GB" w:eastAsia="ar-SA"/>
        </w:rPr>
        <w:t xml:space="preserve"> 2007. Voluntary catch-and-release can generate conflict within the recreational angling community: a qualitative case study of specialised carp,</w:t>
      </w:r>
      <w:r w:rsidRPr="000E65C1">
        <w:rPr>
          <w:rFonts w:eastAsia="Times New Roman" w:cstheme="minorHAnsi"/>
          <w:i/>
          <w:lang w:val="en-GB" w:eastAsia="ar-SA"/>
        </w:rPr>
        <w:t xml:space="preserve"> Cyprinus </w:t>
      </w:r>
      <w:proofErr w:type="spellStart"/>
      <w:r w:rsidRPr="000E65C1">
        <w:rPr>
          <w:rFonts w:eastAsia="Times New Roman" w:cstheme="minorHAnsi"/>
          <w:i/>
          <w:lang w:val="en-GB" w:eastAsia="ar-SA"/>
        </w:rPr>
        <w:t>carpio</w:t>
      </w:r>
      <w:proofErr w:type="spellEnd"/>
      <w:r w:rsidRPr="000E65C1">
        <w:rPr>
          <w:rFonts w:eastAsia="Times New Roman" w:cstheme="minorHAnsi"/>
          <w:lang w:val="en-GB" w:eastAsia="ar-SA"/>
        </w:rPr>
        <w:t>, angling in Germany. Fisheries Management and Ecology, 14:161-171.</w:t>
      </w:r>
    </w:p>
    <w:p w:rsidR="00593744" w:rsidRPr="000E65C1" w:rsidRDefault="00B34A34" w:rsidP="00593744">
      <w:pPr>
        <w:widowControl w:val="0"/>
        <w:suppressAutoHyphens/>
        <w:overflowPunct w:val="0"/>
        <w:autoSpaceDE w:val="0"/>
        <w:spacing w:before="159" w:after="0" w:line="240" w:lineRule="auto"/>
        <w:ind w:left="1208" w:hanging="1208"/>
        <w:textAlignment w:val="baseline"/>
        <w:rPr>
          <w:rFonts w:eastAsia="Times New Roman" w:cstheme="minorHAnsi"/>
          <w:lang w:val="en-GB" w:eastAsia="ar-SA"/>
        </w:rPr>
      </w:pPr>
      <w:r w:rsidRPr="00DD4650">
        <w:rPr>
          <w:rFonts w:eastAsia="Times New Roman" w:cstheme="minorHAnsi"/>
          <w:lang w:val="en-GB" w:eastAsia="ar-SA"/>
        </w:rPr>
        <w:t>+</w:t>
      </w:r>
      <w:r w:rsidR="00593744" w:rsidRPr="00DD4650">
        <w:rPr>
          <w:rFonts w:eastAsia="Times New Roman" w:cstheme="minorHAnsi"/>
          <w:lang w:val="en-GB" w:eastAsia="ar-SA"/>
        </w:rPr>
        <w:t>22.</w:t>
      </w:r>
      <w:r w:rsidR="00593744" w:rsidRPr="00DD4650">
        <w:rPr>
          <w:rFonts w:eastAsia="Times New Roman" w:cstheme="minorHAnsi"/>
          <w:smallCaps/>
          <w:lang w:val="en-GB" w:eastAsia="ar-SA"/>
        </w:rPr>
        <w:t xml:space="preserve"> Lewin, W.-C., </w:t>
      </w:r>
      <w:r w:rsidR="00593744" w:rsidRPr="00DD4650">
        <w:rPr>
          <w:rFonts w:eastAsia="Times New Roman" w:cstheme="minorHAnsi"/>
          <w:b/>
          <w:smallCaps/>
          <w:lang w:val="en-GB" w:eastAsia="ar-SA"/>
        </w:rPr>
        <w:t>R. Arlinghaus,</w:t>
      </w:r>
      <w:r w:rsidR="00593744" w:rsidRPr="00DD4650">
        <w:rPr>
          <w:rFonts w:eastAsia="Times New Roman" w:cstheme="minorHAnsi"/>
          <w:smallCaps/>
          <w:lang w:val="en-GB" w:eastAsia="ar-SA"/>
        </w:rPr>
        <w:t xml:space="preserve"> T. Mehner. </w:t>
      </w:r>
      <w:r w:rsidR="00593744" w:rsidRPr="000E65C1">
        <w:rPr>
          <w:rFonts w:eastAsia="Times New Roman" w:cstheme="minorHAnsi"/>
          <w:lang w:val="en-GB" w:eastAsia="ar-SA"/>
        </w:rPr>
        <w:t>2006. Documented and potential biological impacts of recreational fishing: insights for management and conservation. Reviews in Fisheries Science, 14:305-367.</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21. </w:t>
      </w:r>
      <w:r w:rsidRPr="000E65C1">
        <w:rPr>
          <w:rFonts w:eastAsia="Times New Roman" w:cstheme="minorHAnsi"/>
          <w:b/>
          <w:smallCaps/>
          <w:lang w:val="en-GB" w:eastAsia="ar-SA"/>
        </w:rPr>
        <w:t>Arlinghaus, R.</w:t>
      </w:r>
      <w:r w:rsidRPr="000E65C1">
        <w:rPr>
          <w:rFonts w:eastAsia="Times New Roman" w:cstheme="minorHAnsi"/>
          <w:lang w:val="en-GB" w:eastAsia="ar-SA"/>
        </w:rPr>
        <w:t xml:space="preserve"> 2006. Understanding recreational angling participation in Germany: preparing for demographic change. Human Dimensions of Wildlife, 11:229-240.</w:t>
      </w:r>
    </w:p>
    <w:p w:rsidR="00593744" w:rsidRPr="000E65C1" w:rsidRDefault="00B34A34" w:rsidP="00593744">
      <w:pPr>
        <w:widowControl w:val="0"/>
        <w:suppressAutoHyphens/>
        <w:overflowPunct w:val="0"/>
        <w:autoSpaceDE w:val="0"/>
        <w:spacing w:before="159" w:after="0" w:line="240" w:lineRule="auto"/>
        <w:ind w:left="1208" w:hanging="1208"/>
        <w:textAlignment w:val="baseline"/>
        <w:rPr>
          <w:rFonts w:eastAsia="Times New Roman" w:cstheme="minorHAnsi"/>
          <w:lang w:val="en-GB" w:eastAsia="ar-SA"/>
        </w:rPr>
      </w:pPr>
      <w:r>
        <w:rPr>
          <w:rFonts w:eastAsia="Times New Roman" w:cstheme="minorHAnsi"/>
          <w:lang w:val="en-GB" w:eastAsia="ar-SA"/>
        </w:rPr>
        <w:t>+</w:t>
      </w:r>
      <w:r w:rsidR="00593744" w:rsidRPr="000E65C1">
        <w:rPr>
          <w:rFonts w:eastAsia="Times New Roman" w:cstheme="minorHAnsi"/>
          <w:lang w:val="en-GB" w:eastAsia="ar-SA"/>
        </w:rPr>
        <w:t xml:space="preserve">20. </w:t>
      </w:r>
      <w:r w:rsidR="00593744" w:rsidRPr="000E65C1">
        <w:rPr>
          <w:rFonts w:eastAsia="Times New Roman" w:cstheme="minorHAnsi"/>
          <w:b/>
          <w:smallCaps/>
          <w:lang w:val="en-GB" w:eastAsia="ar-SA"/>
        </w:rPr>
        <w:t>Arlinghaus, R.</w:t>
      </w:r>
      <w:r w:rsidR="00593744" w:rsidRPr="000E65C1">
        <w:rPr>
          <w:rFonts w:eastAsia="Times New Roman" w:cstheme="minorHAnsi"/>
          <w:lang w:val="en-GB" w:eastAsia="ar-SA"/>
        </w:rPr>
        <w:t xml:space="preserve"> 2006. On the apparently striking disconnect between motivation and satisfaction in recreational fishing: the case of catch orientation of German anglers. North American Journal of Fisheries Management, 26:592-605.</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19</w:t>
      </w:r>
      <w:r w:rsidRPr="000E65C1">
        <w:rPr>
          <w:rFonts w:eastAsia="Times New Roman" w:cstheme="minorHAnsi"/>
          <w:smallCaps/>
          <w:lang w:val="en-GB" w:eastAsia="ar-SA"/>
        </w:rPr>
        <w:t xml:space="preserve">. </w:t>
      </w:r>
      <w:r w:rsidRPr="000E65C1">
        <w:rPr>
          <w:rFonts w:eastAsia="Times New Roman" w:cstheme="minorHAnsi"/>
          <w:b/>
          <w:smallCaps/>
          <w:lang w:val="en-GB" w:eastAsia="ar-SA"/>
        </w:rPr>
        <w:t>Arlinghaus, R.</w:t>
      </w:r>
      <w:r w:rsidRPr="000E65C1">
        <w:rPr>
          <w:rFonts w:eastAsia="Times New Roman" w:cstheme="minorHAnsi"/>
          <w:lang w:val="en-GB" w:eastAsia="ar-SA"/>
        </w:rPr>
        <w:t xml:space="preserve"> 2006. Overcoming human obstacles to conservation of recreational fishery resources, with emphasis on central Europe. Environmental Conservation, 33:46-59.</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18. </w:t>
      </w:r>
      <w:r w:rsidRPr="000E65C1">
        <w:rPr>
          <w:rFonts w:eastAsia="Times New Roman" w:cstheme="minorHAnsi"/>
          <w:b/>
          <w:smallCaps/>
          <w:lang w:val="en-GB" w:eastAsia="ar-SA"/>
        </w:rPr>
        <w:t>Arlinghaus, R.</w:t>
      </w:r>
      <w:r w:rsidRPr="000E65C1">
        <w:rPr>
          <w:rFonts w:eastAsia="Times New Roman" w:cstheme="minorHAnsi"/>
          <w:lang w:val="en-GB" w:eastAsia="ar-SA"/>
        </w:rPr>
        <w:t xml:space="preserve"> 2005. A conceptual framework to identify and understand conflicts in recreational fisheries systems, with implications for sustainable management. Aquatic Resources, Culture and Development, 1:145-174.</w:t>
      </w:r>
    </w:p>
    <w:p w:rsidR="00593744" w:rsidRPr="000E65C1" w:rsidRDefault="00593744" w:rsidP="00593744">
      <w:pPr>
        <w:tabs>
          <w:tab w:val="left" w:pos="3909"/>
        </w:tabs>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17. </w:t>
      </w:r>
      <w:r w:rsidRPr="000E65C1">
        <w:rPr>
          <w:rFonts w:eastAsia="Times New Roman" w:cstheme="minorHAnsi"/>
          <w:b/>
          <w:smallCaps/>
          <w:lang w:val="en-GB" w:eastAsia="ar-SA"/>
        </w:rPr>
        <w:t>Arlinghaus, R.,</w:t>
      </w:r>
      <w:r w:rsidRPr="000E65C1">
        <w:rPr>
          <w:rFonts w:eastAsia="Times New Roman" w:cstheme="minorHAnsi"/>
          <w:smallCaps/>
          <w:lang w:val="en-GB" w:eastAsia="ar-SA"/>
        </w:rPr>
        <w:t xml:space="preserve"> T. Mehner.</w:t>
      </w:r>
      <w:r w:rsidRPr="000E65C1">
        <w:rPr>
          <w:rFonts w:eastAsia="Times New Roman" w:cstheme="minorHAnsi"/>
          <w:lang w:val="en-GB" w:eastAsia="ar-SA"/>
        </w:rPr>
        <w:t xml:space="preserve"> 2005. Determinants of management preferences of recreational anglers in Germany: habitat management versus fish stocking. </w:t>
      </w:r>
      <w:proofErr w:type="spellStart"/>
      <w:r w:rsidRPr="000E65C1">
        <w:rPr>
          <w:rFonts w:eastAsia="Times New Roman" w:cstheme="minorHAnsi"/>
          <w:lang w:val="en-GB" w:eastAsia="ar-SA"/>
        </w:rPr>
        <w:t>Limnologica</w:t>
      </w:r>
      <w:proofErr w:type="spellEnd"/>
      <w:r w:rsidRPr="000E65C1">
        <w:rPr>
          <w:rFonts w:eastAsia="Times New Roman" w:cstheme="minorHAnsi"/>
          <w:lang w:val="en-GB" w:eastAsia="ar-SA"/>
        </w:rPr>
        <w:t>, 35:2-17.</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 xml:space="preserve">16. </w:t>
      </w:r>
      <w:r w:rsidRPr="000E65C1">
        <w:rPr>
          <w:rFonts w:eastAsia="Times New Roman" w:cstheme="minorHAnsi"/>
          <w:b/>
          <w:smallCaps/>
          <w:lang w:val="en-GB" w:eastAsia="ar-SA"/>
        </w:rPr>
        <w:t>Arlinghaus, R.,</w:t>
      </w:r>
      <w:r w:rsidRPr="000E65C1">
        <w:rPr>
          <w:rFonts w:eastAsia="Times New Roman" w:cstheme="minorHAnsi"/>
          <w:smallCaps/>
          <w:lang w:val="en-GB" w:eastAsia="ar-SA"/>
        </w:rPr>
        <w:t xml:space="preserve"> Cooke, S.J. 2005. </w:t>
      </w:r>
      <w:r w:rsidRPr="000E65C1">
        <w:rPr>
          <w:rFonts w:eastAsia="Times New Roman" w:cstheme="minorHAnsi"/>
          <w:lang w:val="en-GB" w:eastAsia="ar-SA"/>
        </w:rPr>
        <w:t>Global impact of recreational fisheries. Science, 307:1561-1562.</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15. </w:t>
      </w:r>
      <w:r w:rsidRPr="000E65C1">
        <w:rPr>
          <w:rFonts w:eastAsia="Times New Roman" w:cstheme="minorHAnsi"/>
          <w:b/>
          <w:smallCaps/>
          <w:lang w:val="en-GB" w:eastAsia="ar-SA"/>
        </w:rPr>
        <w:t>Arlinghaus,</w:t>
      </w:r>
      <w:r w:rsidRPr="000E65C1">
        <w:rPr>
          <w:rFonts w:eastAsia="Times New Roman" w:cstheme="minorHAnsi"/>
          <w:smallCaps/>
          <w:lang w:val="en-GB" w:eastAsia="ar-SA"/>
        </w:rPr>
        <w:t xml:space="preserve"> </w:t>
      </w:r>
      <w:r w:rsidRPr="000E65C1">
        <w:rPr>
          <w:rFonts w:eastAsia="Times New Roman" w:cstheme="minorHAnsi"/>
          <w:b/>
          <w:smallCaps/>
          <w:lang w:val="en-GB" w:eastAsia="ar-SA"/>
        </w:rPr>
        <w:t>R</w:t>
      </w:r>
      <w:r w:rsidRPr="000E65C1">
        <w:rPr>
          <w:rFonts w:eastAsia="Times New Roman" w:cstheme="minorHAnsi"/>
          <w:smallCaps/>
          <w:lang w:val="en-GB" w:eastAsia="ar-SA"/>
        </w:rPr>
        <w:t>.,</w:t>
      </w:r>
      <w:r w:rsidRPr="000E65C1">
        <w:rPr>
          <w:rFonts w:eastAsia="Times New Roman" w:cstheme="minorHAnsi"/>
          <w:lang w:val="en-GB" w:eastAsia="ar-SA"/>
        </w:rPr>
        <w:t xml:space="preserve"> </w:t>
      </w:r>
      <w:r w:rsidRPr="000E65C1">
        <w:rPr>
          <w:rFonts w:eastAsia="Times New Roman" w:cstheme="minorHAnsi"/>
          <w:smallCaps/>
          <w:lang w:val="en-GB" w:eastAsia="ar-SA"/>
        </w:rPr>
        <w:t xml:space="preserve">M. </w:t>
      </w:r>
      <w:proofErr w:type="spellStart"/>
      <w:r w:rsidRPr="000E65C1">
        <w:rPr>
          <w:rFonts w:eastAsia="Times New Roman" w:cstheme="minorHAnsi"/>
          <w:smallCaps/>
          <w:lang w:val="en-GB" w:eastAsia="ar-SA"/>
        </w:rPr>
        <w:t>Niesar</w:t>
      </w:r>
      <w:proofErr w:type="spellEnd"/>
      <w:r w:rsidRPr="000E65C1">
        <w:rPr>
          <w:rFonts w:eastAsia="Times New Roman" w:cstheme="minorHAnsi"/>
          <w:smallCaps/>
          <w:lang w:val="en-GB" w:eastAsia="ar-SA"/>
        </w:rPr>
        <w:t>.</w:t>
      </w:r>
      <w:r w:rsidRPr="000E65C1">
        <w:rPr>
          <w:rFonts w:eastAsia="Times New Roman" w:cstheme="minorHAnsi"/>
          <w:lang w:val="en-GB" w:eastAsia="ar-SA"/>
        </w:rPr>
        <w:t xml:space="preserve"> 2005. Nutrient digestibility of angling </w:t>
      </w:r>
      <w:proofErr w:type="spellStart"/>
      <w:r w:rsidRPr="000E65C1">
        <w:rPr>
          <w:rFonts w:eastAsia="Times New Roman" w:cstheme="minorHAnsi"/>
          <w:lang w:val="en-GB" w:eastAsia="ar-SA"/>
        </w:rPr>
        <w:t>groundbaits</w:t>
      </w:r>
      <w:proofErr w:type="spellEnd"/>
      <w:r w:rsidRPr="000E65C1">
        <w:rPr>
          <w:rFonts w:eastAsia="Times New Roman" w:cstheme="minorHAnsi"/>
          <w:lang w:val="en-GB" w:eastAsia="ar-SA"/>
        </w:rPr>
        <w:t xml:space="preserve"> for carp (</w:t>
      </w:r>
      <w:proofErr w:type="spellStart"/>
      <w:r w:rsidRPr="000E65C1">
        <w:rPr>
          <w:rFonts w:eastAsia="Times New Roman" w:cstheme="minorHAnsi"/>
          <w:i/>
          <w:lang w:val="en-GB" w:eastAsia="ar-SA"/>
        </w:rPr>
        <w:t>Cyprnius</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carpio</w:t>
      </w:r>
      <w:proofErr w:type="spellEnd"/>
      <w:r w:rsidRPr="000E65C1">
        <w:rPr>
          <w:rFonts w:eastAsia="Times New Roman" w:cstheme="minorHAnsi"/>
          <w:lang w:val="en-GB" w:eastAsia="ar-SA"/>
        </w:rPr>
        <w:t xml:space="preserve"> L.) and implications of </w:t>
      </w:r>
      <w:proofErr w:type="spellStart"/>
      <w:r w:rsidRPr="000E65C1">
        <w:rPr>
          <w:rFonts w:eastAsia="Times New Roman" w:cstheme="minorHAnsi"/>
          <w:lang w:val="en-GB" w:eastAsia="ar-SA"/>
        </w:rPr>
        <w:t>groundbaiting</w:t>
      </w:r>
      <w:proofErr w:type="spellEnd"/>
      <w:r w:rsidRPr="000E65C1">
        <w:rPr>
          <w:rFonts w:eastAsia="Times New Roman" w:cstheme="minorHAnsi"/>
          <w:lang w:val="en-GB" w:eastAsia="ar-SA"/>
        </w:rPr>
        <w:t xml:space="preserve"> for recreational fisheries management. </w:t>
      </w:r>
      <w:r w:rsidRPr="000E65C1">
        <w:rPr>
          <w:rFonts w:eastAsia="Times New Roman" w:cstheme="minorHAnsi"/>
          <w:lang w:val="en-GB" w:eastAsia="ar-SA"/>
        </w:rPr>
        <w:lastRenderedPageBreak/>
        <w:t>Fisheries Management and Ecology, 12:91-97.</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14. </w:t>
      </w:r>
      <w:proofErr w:type="spellStart"/>
      <w:r w:rsidRPr="000E65C1">
        <w:rPr>
          <w:rFonts w:eastAsia="Times New Roman" w:cstheme="minorHAnsi"/>
          <w:smallCaps/>
          <w:lang w:val="en-GB" w:eastAsia="ar-SA"/>
        </w:rPr>
        <w:t>Hickley</w:t>
      </w:r>
      <w:proofErr w:type="spellEnd"/>
      <w:r w:rsidRPr="000E65C1">
        <w:rPr>
          <w:rFonts w:eastAsia="Times New Roman" w:cstheme="minorHAnsi"/>
          <w:smallCaps/>
          <w:lang w:val="en-GB" w:eastAsia="ar-SA"/>
        </w:rPr>
        <w:t xml:space="preserve">, P.,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R. Tyner, M. </w:t>
      </w:r>
      <w:proofErr w:type="spellStart"/>
      <w:r w:rsidRPr="000E65C1">
        <w:rPr>
          <w:rFonts w:eastAsia="Times New Roman" w:cstheme="minorHAnsi"/>
          <w:smallCaps/>
          <w:lang w:val="en-GB" w:eastAsia="ar-SA"/>
        </w:rPr>
        <w:t>Aprahamian</w:t>
      </w:r>
      <w:proofErr w:type="spellEnd"/>
      <w:r w:rsidRPr="000E65C1">
        <w:rPr>
          <w:rFonts w:eastAsia="Times New Roman" w:cstheme="minorHAnsi"/>
          <w:smallCaps/>
          <w:lang w:val="en-GB" w:eastAsia="ar-SA"/>
        </w:rPr>
        <w:t>, K. Parry, M. Carter.</w:t>
      </w:r>
      <w:r w:rsidRPr="000E65C1">
        <w:rPr>
          <w:rFonts w:eastAsia="Times New Roman" w:cstheme="minorHAnsi"/>
          <w:lang w:val="en-GB" w:eastAsia="ar-SA"/>
        </w:rPr>
        <w:t xml:space="preserve"> 2004. Rehabilitation of urban lake fisheries for angling by managing habitat: general overview and case studies from England and Wales. Ecohydrology &amp; Hydrobiology, 4:365-378.</w:t>
      </w:r>
    </w:p>
    <w:p w:rsidR="00593744" w:rsidRPr="000E65C1" w:rsidRDefault="00593744" w:rsidP="00593744">
      <w:pPr>
        <w:tabs>
          <w:tab w:val="left" w:pos="3909"/>
        </w:tabs>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13. </w:t>
      </w:r>
      <w:r w:rsidRPr="000E65C1">
        <w:rPr>
          <w:rFonts w:eastAsia="Times New Roman" w:cstheme="minorHAnsi"/>
          <w:smallCaps/>
          <w:lang w:val="en-GB" w:eastAsia="ar-SA"/>
        </w:rPr>
        <w:t xml:space="preserve">Wolter, C., </w:t>
      </w:r>
      <w:r w:rsidRPr="000E65C1">
        <w:rPr>
          <w:rFonts w:eastAsia="Times New Roman" w:cstheme="minorHAnsi"/>
          <w:b/>
          <w:smallCaps/>
          <w:lang w:val="en-GB" w:eastAsia="ar-SA"/>
        </w:rPr>
        <w:t>R. Arlinghaus</w:t>
      </w:r>
      <w:r w:rsidRPr="000E65C1">
        <w:rPr>
          <w:rFonts w:eastAsia="Times New Roman" w:cstheme="minorHAnsi"/>
          <w:smallCaps/>
          <w:lang w:val="en-GB" w:eastAsia="ar-SA"/>
        </w:rPr>
        <w:t>,</w:t>
      </w:r>
      <w:r w:rsidRPr="000E65C1">
        <w:rPr>
          <w:rFonts w:eastAsia="Times New Roman" w:cstheme="minorHAnsi"/>
          <w:b/>
          <w:smallCaps/>
          <w:lang w:val="en-GB" w:eastAsia="ar-SA"/>
        </w:rPr>
        <w:t xml:space="preserve"> </w:t>
      </w:r>
      <w:r w:rsidRPr="000E65C1">
        <w:rPr>
          <w:rFonts w:eastAsia="Times New Roman" w:cstheme="minorHAnsi"/>
          <w:smallCaps/>
          <w:lang w:val="en-GB" w:eastAsia="ar-SA"/>
        </w:rPr>
        <w:t>A. Sukhodolov, C. Engelhardt</w:t>
      </w:r>
      <w:r w:rsidRPr="000E65C1">
        <w:rPr>
          <w:rFonts w:eastAsia="Times New Roman" w:cstheme="minorHAnsi"/>
          <w:lang w:val="en-GB" w:eastAsia="ar-SA"/>
        </w:rPr>
        <w:t>. 2004. A model of navigation-induced currents in inland waterways and implications for juvenile fish displacement. Environmental Management, 34:656-668.</w:t>
      </w:r>
    </w:p>
    <w:p w:rsidR="00593744" w:rsidRPr="000E65C1" w:rsidRDefault="00593744" w:rsidP="00593744">
      <w:pPr>
        <w:suppressAutoHyphens/>
        <w:overflowPunct w:val="0"/>
        <w:autoSpaceDE w:val="0"/>
        <w:spacing w:before="159" w:after="0" w:line="240" w:lineRule="auto"/>
        <w:ind w:left="1208" w:hanging="1208"/>
        <w:textAlignment w:val="baseline"/>
        <w:rPr>
          <w:rFonts w:eastAsia="Arial" w:cstheme="minorHAnsi"/>
          <w:lang w:val="en-GB" w:eastAsia="ar-SA"/>
        </w:rPr>
      </w:pPr>
      <w:r w:rsidRPr="000E65C1">
        <w:rPr>
          <w:rFonts w:eastAsia="Arial" w:cstheme="minorHAnsi"/>
          <w:lang w:val="en-GB" w:eastAsia="ar-SA"/>
        </w:rPr>
        <w:t xml:space="preserve">12. </w:t>
      </w:r>
      <w:r w:rsidRPr="000E65C1">
        <w:rPr>
          <w:rFonts w:eastAsia="Arial" w:cstheme="minorHAnsi"/>
          <w:b/>
          <w:smallCaps/>
          <w:lang w:val="en-GB" w:eastAsia="ar-SA"/>
        </w:rPr>
        <w:t>Arlinghaus, R.,</w:t>
      </w:r>
      <w:r w:rsidRPr="000E65C1">
        <w:rPr>
          <w:rFonts w:eastAsia="Arial" w:cstheme="minorHAnsi"/>
          <w:smallCaps/>
          <w:lang w:val="en-GB" w:eastAsia="ar-SA"/>
        </w:rPr>
        <w:t xml:space="preserve"> T. Mehner.</w:t>
      </w:r>
      <w:r w:rsidRPr="000E65C1">
        <w:rPr>
          <w:rFonts w:eastAsia="Arial" w:cstheme="minorHAnsi"/>
          <w:lang w:val="en-GB" w:eastAsia="ar-SA"/>
        </w:rPr>
        <w:t xml:space="preserve"> 2004. A management-orientated comparative analysis of urban and rural anglers living in a metropolis (Berlin, Germany). Environmental Management, 33:331-344. (cover feature)</w:t>
      </w:r>
    </w:p>
    <w:p w:rsidR="00593744" w:rsidRPr="000E65C1" w:rsidRDefault="00593744" w:rsidP="00593744">
      <w:pPr>
        <w:suppressAutoHyphens/>
        <w:overflowPunct w:val="0"/>
        <w:autoSpaceDE w:val="0"/>
        <w:spacing w:before="159" w:after="0" w:line="240" w:lineRule="auto"/>
        <w:ind w:left="1208" w:hanging="1208"/>
        <w:textAlignment w:val="baseline"/>
        <w:rPr>
          <w:rFonts w:eastAsia="Arial" w:cstheme="minorHAnsi"/>
          <w:lang w:val="en-GB" w:eastAsia="ar-SA"/>
        </w:rPr>
      </w:pPr>
      <w:r w:rsidRPr="00DD4650">
        <w:rPr>
          <w:rFonts w:eastAsia="Arial" w:cstheme="minorHAnsi"/>
          <w:lang w:val="en-GB" w:eastAsia="ar-SA"/>
        </w:rPr>
        <w:t xml:space="preserve">11. </w:t>
      </w:r>
      <w:r w:rsidRPr="00DD4650">
        <w:rPr>
          <w:rFonts w:eastAsia="Arial" w:cstheme="minorHAnsi"/>
          <w:smallCaps/>
          <w:lang w:val="en-GB" w:eastAsia="ar-SA"/>
        </w:rPr>
        <w:t xml:space="preserve">Mehner, T., </w:t>
      </w:r>
      <w:r w:rsidRPr="00DD4650">
        <w:rPr>
          <w:rFonts w:eastAsia="Arial" w:cstheme="minorHAnsi"/>
          <w:b/>
          <w:smallCaps/>
          <w:lang w:val="en-GB" w:eastAsia="ar-SA"/>
        </w:rPr>
        <w:t>R. Arlinghaus</w:t>
      </w:r>
      <w:r w:rsidRPr="00DD4650">
        <w:rPr>
          <w:rFonts w:eastAsia="Arial" w:cstheme="minorHAnsi"/>
          <w:lang w:val="en-GB" w:eastAsia="ar-SA"/>
        </w:rPr>
        <w:t xml:space="preserve">, </w:t>
      </w:r>
      <w:r w:rsidRPr="00DD4650">
        <w:rPr>
          <w:rFonts w:eastAsia="Arial" w:cstheme="minorHAnsi"/>
          <w:smallCaps/>
          <w:lang w:val="en-GB" w:eastAsia="ar-SA"/>
        </w:rPr>
        <w:t xml:space="preserve">S. Berg, H. Dörner, L. Jacobsen, P. </w:t>
      </w:r>
      <w:proofErr w:type="spellStart"/>
      <w:r w:rsidRPr="00DD4650">
        <w:rPr>
          <w:rFonts w:eastAsia="Arial" w:cstheme="minorHAnsi"/>
          <w:smallCaps/>
          <w:lang w:val="en-GB" w:eastAsia="ar-SA"/>
        </w:rPr>
        <w:t>Kasprzak</w:t>
      </w:r>
      <w:proofErr w:type="spellEnd"/>
      <w:r w:rsidRPr="00DD4650">
        <w:rPr>
          <w:rFonts w:eastAsia="Arial" w:cstheme="minorHAnsi"/>
          <w:smallCaps/>
          <w:lang w:val="en-GB" w:eastAsia="ar-SA"/>
        </w:rPr>
        <w:t xml:space="preserve">, R. </w:t>
      </w:r>
      <w:proofErr w:type="spellStart"/>
      <w:r w:rsidRPr="00DD4650">
        <w:rPr>
          <w:rFonts w:eastAsia="Arial" w:cstheme="minorHAnsi"/>
          <w:smallCaps/>
          <w:lang w:val="en-GB" w:eastAsia="ar-SA"/>
        </w:rPr>
        <w:t>Koschel</w:t>
      </w:r>
      <w:proofErr w:type="spellEnd"/>
      <w:r w:rsidRPr="00DD4650">
        <w:rPr>
          <w:rFonts w:eastAsia="Arial" w:cstheme="minorHAnsi"/>
          <w:smallCaps/>
          <w:lang w:val="en-GB" w:eastAsia="ar-SA"/>
        </w:rPr>
        <w:t>, T. Schulze, C. Skov, C. Wolter, K. Wysujack</w:t>
      </w:r>
      <w:r w:rsidRPr="00DD4650">
        <w:rPr>
          <w:rFonts w:eastAsia="Arial" w:cstheme="minorHAnsi"/>
          <w:lang w:val="en-GB" w:eastAsia="ar-SA"/>
        </w:rPr>
        <w:t xml:space="preserve">. </w:t>
      </w:r>
      <w:r w:rsidRPr="000E65C1">
        <w:rPr>
          <w:rFonts w:eastAsia="Arial" w:cstheme="minorHAnsi"/>
          <w:lang w:val="en-GB" w:eastAsia="ar-SA"/>
        </w:rPr>
        <w:t>2004. How to link biomanipulation and sustainable fisheries management: a step-by-step guideline for lakes of the European temperate zone. Fisheries Management and Ecology, 11:261-275.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b/>
          <w:i/>
          <w:lang w:val="en-GB" w:eastAsia="ar-SA"/>
        </w:rPr>
      </w:pPr>
      <w:r w:rsidRPr="000E65C1">
        <w:rPr>
          <w:rFonts w:eastAsia="Times New Roman" w:cstheme="minorHAnsi"/>
          <w:lang w:val="en-GB" w:eastAsia="ar-SA"/>
        </w:rPr>
        <w:t xml:space="preserve">10. </w:t>
      </w:r>
      <w:proofErr w:type="spellStart"/>
      <w:r w:rsidRPr="000E65C1">
        <w:rPr>
          <w:rFonts w:eastAsia="Times New Roman" w:cstheme="minorHAnsi"/>
          <w:smallCaps/>
          <w:lang w:val="en-GB" w:eastAsia="ar-SA"/>
        </w:rPr>
        <w:t>Niesar</w:t>
      </w:r>
      <w:proofErr w:type="spellEnd"/>
      <w:r w:rsidRPr="000E65C1">
        <w:rPr>
          <w:rFonts w:eastAsia="Times New Roman" w:cstheme="minorHAnsi"/>
          <w:smallCaps/>
          <w:lang w:val="en-GB" w:eastAsia="ar-SA"/>
        </w:rPr>
        <w:t xml:space="preserve">, M., </w:t>
      </w:r>
      <w:r w:rsidRPr="000E65C1">
        <w:rPr>
          <w:rFonts w:eastAsia="Times New Roman" w:cstheme="minorHAnsi"/>
          <w:b/>
          <w:smallCaps/>
          <w:lang w:val="en-GB" w:eastAsia="ar-SA"/>
        </w:rPr>
        <w:t>R. Arlinghaus</w:t>
      </w:r>
      <w:r w:rsidRPr="000E65C1">
        <w:rPr>
          <w:rFonts w:eastAsia="Times New Roman" w:cstheme="minorHAnsi"/>
          <w:smallCaps/>
          <w:lang w:val="en-GB" w:eastAsia="ar-SA"/>
        </w:rPr>
        <w:t xml:space="preserve">, B. </w:t>
      </w:r>
      <w:proofErr w:type="spellStart"/>
      <w:r w:rsidRPr="000E65C1">
        <w:rPr>
          <w:rFonts w:eastAsia="Times New Roman" w:cstheme="minorHAnsi"/>
          <w:smallCaps/>
          <w:lang w:val="en-GB" w:eastAsia="ar-SA"/>
        </w:rPr>
        <w:t>Rennert</w:t>
      </w:r>
      <w:proofErr w:type="spellEnd"/>
      <w:r w:rsidRPr="000E65C1">
        <w:rPr>
          <w:rFonts w:eastAsia="Times New Roman" w:cstheme="minorHAnsi"/>
          <w:smallCaps/>
          <w:lang w:val="en-GB" w:eastAsia="ar-SA"/>
        </w:rPr>
        <w:t>, T. Mehner</w:t>
      </w:r>
      <w:r w:rsidRPr="000E65C1">
        <w:rPr>
          <w:rFonts w:eastAsia="Times New Roman" w:cstheme="minorHAnsi"/>
          <w:lang w:val="en-GB" w:eastAsia="ar-SA"/>
        </w:rPr>
        <w:t>. 2004. Coupling insights from a carp (</w:t>
      </w:r>
      <w:r w:rsidRPr="000E65C1">
        <w:rPr>
          <w:rFonts w:eastAsia="Times New Roman" w:cstheme="minorHAnsi"/>
          <w:i/>
          <w:lang w:val="en-GB" w:eastAsia="ar-SA"/>
        </w:rPr>
        <w:t xml:space="preserve">Cyprinus </w:t>
      </w:r>
      <w:proofErr w:type="spellStart"/>
      <w:r w:rsidRPr="000E65C1">
        <w:rPr>
          <w:rFonts w:eastAsia="Times New Roman" w:cstheme="minorHAnsi"/>
          <w:i/>
          <w:lang w:val="en-GB" w:eastAsia="ar-SA"/>
        </w:rPr>
        <w:t>carpio</w:t>
      </w:r>
      <w:proofErr w:type="spellEnd"/>
      <w:r w:rsidRPr="000E65C1">
        <w:rPr>
          <w:rFonts w:eastAsia="Times New Roman" w:cstheme="minorHAnsi"/>
          <w:lang w:val="en-GB" w:eastAsia="ar-SA"/>
        </w:rPr>
        <w:t xml:space="preserve"> L.) angler survey with feeding experiments to evaluate composition, quality, and phosphorus input of </w:t>
      </w:r>
      <w:proofErr w:type="spellStart"/>
      <w:r w:rsidRPr="000E65C1">
        <w:rPr>
          <w:rFonts w:eastAsia="Times New Roman" w:cstheme="minorHAnsi"/>
          <w:lang w:val="en-GB" w:eastAsia="ar-SA"/>
        </w:rPr>
        <w:t>groundbait</w:t>
      </w:r>
      <w:proofErr w:type="spellEnd"/>
      <w:r w:rsidRPr="000E65C1">
        <w:rPr>
          <w:rFonts w:eastAsia="Times New Roman" w:cstheme="minorHAnsi"/>
          <w:lang w:val="en-GB" w:eastAsia="ar-SA"/>
        </w:rPr>
        <w:t xml:space="preserve"> in coarse fishing. Fisheries Management and Ecology, 11:225-235. </w:t>
      </w:r>
      <w:r w:rsidRPr="000E65C1">
        <w:rPr>
          <w:rFonts w:eastAsia="Times New Roman" w:cstheme="minorHAnsi"/>
          <w:b/>
          <w:i/>
          <w:lang w:val="en-GB" w:eastAsia="ar-SA"/>
        </w:rPr>
        <w:t>#</w:t>
      </w:r>
    </w:p>
    <w:p w:rsidR="00593744" w:rsidRPr="000E65C1" w:rsidRDefault="00593744" w:rsidP="00593744">
      <w:pPr>
        <w:keepLines/>
        <w:suppressLineNumbers/>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9. </w:t>
      </w:r>
      <w:r w:rsidRPr="000E65C1">
        <w:rPr>
          <w:rFonts w:eastAsia="Times New Roman" w:cstheme="minorHAnsi"/>
          <w:b/>
          <w:smallCaps/>
          <w:lang w:val="en-GB" w:eastAsia="ar-SA"/>
        </w:rPr>
        <w:t>Arlinghaus, R</w:t>
      </w:r>
      <w:r w:rsidRPr="000E65C1">
        <w:rPr>
          <w:rFonts w:eastAsia="Times New Roman" w:cstheme="minorHAnsi"/>
          <w:smallCaps/>
          <w:lang w:val="en-GB" w:eastAsia="ar-SA"/>
        </w:rPr>
        <w:t>., T. Mehner</w:t>
      </w:r>
      <w:r w:rsidRPr="000E65C1">
        <w:rPr>
          <w:rFonts w:eastAsia="Times New Roman" w:cstheme="minorHAnsi"/>
          <w:lang w:val="en-GB" w:eastAsia="ar-SA"/>
        </w:rPr>
        <w:t>. 2004. Testing the reliability and construct validity of a simple and inexpensive procedure to measure the use value of recreational fishing. Fisheries Management and Ecology, 11:61-64.</w:t>
      </w:r>
    </w:p>
    <w:p w:rsidR="00593744" w:rsidRPr="000E65C1" w:rsidRDefault="00B34A34" w:rsidP="00593744">
      <w:pPr>
        <w:suppressAutoHyphens/>
        <w:overflowPunct w:val="0"/>
        <w:autoSpaceDE w:val="0"/>
        <w:spacing w:before="159" w:after="0" w:line="240" w:lineRule="auto"/>
        <w:ind w:left="1208" w:hanging="1208"/>
        <w:textAlignment w:val="baseline"/>
        <w:rPr>
          <w:rFonts w:eastAsia="Arial" w:cstheme="minorHAnsi"/>
          <w:lang w:val="en-GB" w:eastAsia="ar-SA"/>
        </w:rPr>
      </w:pPr>
      <w:bookmarkStart w:id="6" w:name="OLE_LINK2"/>
      <w:r>
        <w:rPr>
          <w:rFonts w:eastAsia="Arial" w:cstheme="minorHAnsi"/>
          <w:lang w:val="en-GB" w:eastAsia="ar-SA"/>
        </w:rPr>
        <w:t>+</w:t>
      </w:r>
      <w:r w:rsidR="00593744" w:rsidRPr="000E65C1">
        <w:rPr>
          <w:rFonts w:eastAsia="Arial" w:cstheme="minorHAnsi"/>
          <w:lang w:val="en-GB" w:eastAsia="ar-SA"/>
        </w:rPr>
        <w:t xml:space="preserve">8. </w:t>
      </w:r>
      <w:r w:rsidR="00593744" w:rsidRPr="000E65C1">
        <w:rPr>
          <w:rFonts w:eastAsia="Arial" w:cstheme="minorHAnsi"/>
          <w:smallCaps/>
          <w:lang w:val="en-GB" w:eastAsia="ar-SA"/>
        </w:rPr>
        <w:t xml:space="preserve">Wolter, C., </w:t>
      </w:r>
      <w:r w:rsidR="00593744" w:rsidRPr="000E65C1">
        <w:rPr>
          <w:rFonts w:eastAsia="Arial" w:cstheme="minorHAnsi"/>
          <w:b/>
          <w:smallCaps/>
          <w:lang w:val="en-GB" w:eastAsia="ar-SA"/>
        </w:rPr>
        <w:t>R. Arlinghaus</w:t>
      </w:r>
      <w:r w:rsidR="00593744" w:rsidRPr="000E65C1">
        <w:rPr>
          <w:rFonts w:eastAsia="Arial" w:cstheme="minorHAnsi"/>
          <w:lang w:val="en-GB" w:eastAsia="ar-SA"/>
        </w:rPr>
        <w:t>. 2003. Navigation impacts on freshwater fish assemblages: the ecological relevance of swimming performance. Reviews in Fish Biology and Fisheries, 13:63-89.</w:t>
      </w:r>
    </w:p>
    <w:p w:rsidR="00593744" w:rsidRPr="000E65C1" w:rsidRDefault="00593744" w:rsidP="00593744">
      <w:pPr>
        <w:keepLines/>
        <w:suppressLineNumbers/>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7. </w:t>
      </w:r>
      <w:r w:rsidRPr="000E65C1">
        <w:rPr>
          <w:rFonts w:eastAsia="Times New Roman" w:cstheme="minorHAnsi"/>
          <w:b/>
          <w:smallCaps/>
          <w:lang w:val="en-GB" w:eastAsia="ar-SA"/>
        </w:rPr>
        <w:t>Arlinghaus, R.,</w:t>
      </w:r>
      <w:r w:rsidRPr="000E65C1">
        <w:rPr>
          <w:rFonts w:eastAsia="Times New Roman" w:cstheme="minorHAnsi"/>
          <w:smallCaps/>
          <w:lang w:val="en-GB" w:eastAsia="ar-SA"/>
        </w:rPr>
        <w:t xml:space="preserve"> T. Mehner</w:t>
      </w:r>
      <w:r w:rsidRPr="000E65C1">
        <w:rPr>
          <w:rFonts w:eastAsia="Times New Roman" w:cstheme="minorHAnsi"/>
          <w:lang w:val="en-GB" w:eastAsia="ar-SA"/>
        </w:rPr>
        <w:t>. 2003. Management preferences of urban anglers: habitat rehabilitation measures versus other options. Fisheries, 28(6):10-17.</w:t>
      </w:r>
    </w:p>
    <w:p w:rsidR="00593744" w:rsidRPr="000E65C1" w:rsidRDefault="00593744" w:rsidP="00593744">
      <w:pPr>
        <w:keepLines/>
        <w:suppressLineNumbers/>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6. </w:t>
      </w:r>
      <w:r w:rsidRPr="000E65C1">
        <w:rPr>
          <w:rFonts w:eastAsia="Times New Roman" w:cstheme="minorHAnsi"/>
          <w:b/>
          <w:smallCaps/>
          <w:lang w:val="en-GB" w:eastAsia="ar-SA"/>
        </w:rPr>
        <w:t>Arlinghaus, R.,</w:t>
      </w:r>
      <w:r w:rsidRPr="000E65C1">
        <w:rPr>
          <w:rFonts w:eastAsia="Times New Roman" w:cstheme="minorHAnsi"/>
          <w:smallCaps/>
          <w:lang w:val="en-GB" w:eastAsia="ar-SA"/>
        </w:rPr>
        <w:t xml:space="preserve"> M. Wirth, B. </w:t>
      </w:r>
      <w:proofErr w:type="spellStart"/>
      <w:r w:rsidRPr="000E65C1">
        <w:rPr>
          <w:rFonts w:eastAsia="Times New Roman" w:cstheme="minorHAnsi"/>
          <w:smallCaps/>
          <w:lang w:val="en-GB" w:eastAsia="ar-SA"/>
        </w:rPr>
        <w:t>Rennert</w:t>
      </w:r>
      <w:proofErr w:type="spellEnd"/>
      <w:r w:rsidRPr="000E65C1">
        <w:rPr>
          <w:rFonts w:eastAsia="Times New Roman" w:cstheme="minorHAnsi"/>
          <w:lang w:val="en-GB" w:eastAsia="ar-SA"/>
        </w:rPr>
        <w:t xml:space="preserve">. 2003. Digestibility measurements in juvenile </w:t>
      </w:r>
      <w:proofErr w:type="spellStart"/>
      <w:r w:rsidRPr="000E65C1">
        <w:rPr>
          <w:rFonts w:eastAsia="Times New Roman" w:cstheme="minorHAnsi"/>
          <w:lang w:val="en-GB" w:eastAsia="ar-SA"/>
        </w:rPr>
        <w:t>tench</w:t>
      </w:r>
      <w:proofErr w:type="spellEnd"/>
      <w:r w:rsidRPr="000E65C1">
        <w:rPr>
          <w:rFonts w:eastAsia="Times New Roman" w:cstheme="minorHAnsi"/>
          <w:lang w:val="en-GB" w:eastAsia="ar-SA"/>
        </w:rPr>
        <w:t xml:space="preserve"> [</w:t>
      </w:r>
      <w:proofErr w:type="spellStart"/>
      <w:r w:rsidRPr="000E65C1">
        <w:rPr>
          <w:rFonts w:eastAsia="Times New Roman" w:cstheme="minorHAnsi"/>
          <w:i/>
          <w:lang w:val="en-GB" w:eastAsia="ar-SA"/>
        </w:rPr>
        <w:t>Tinca</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tinca</w:t>
      </w:r>
      <w:proofErr w:type="spellEnd"/>
      <w:r w:rsidRPr="000E65C1">
        <w:rPr>
          <w:rFonts w:eastAsia="Times New Roman" w:cstheme="minorHAnsi"/>
          <w:i/>
          <w:lang w:val="en-GB" w:eastAsia="ar-SA"/>
        </w:rPr>
        <w:t xml:space="preserve"> </w:t>
      </w:r>
      <w:r w:rsidRPr="000E65C1">
        <w:rPr>
          <w:rFonts w:eastAsia="Times New Roman" w:cstheme="minorHAnsi"/>
          <w:lang w:val="en-GB" w:eastAsia="ar-SA"/>
        </w:rPr>
        <w:t>(L.)] by using the continuous filtration device for fish faeces. Journal of Applied Ichthyology, 19:152-156.</w:t>
      </w:r>
    </w:p>
    <w:p w:rsidR="00593744" w:rsidRPr="000E65C1" w:rsidRDefault="00593744" w:rsidP="00593744">
      <w:pPr>
        <w:keepLines/>
        <w:suppressLineNumbers/>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5. </w:t>
      </w:r>
      <w:r w:rsidRPr="000E65C1">
        <w:rPr>
          <w:rFonts w:eastAsia="Times New Roman" w:cstheme="minorHAnsi"/>
          <w:b/>
          <w:smallCaps/>
          <w:lang w:val="en-GB" w:eastAsia="ar-SA"/>
        </w:rPr>
        <w:t>Arlinghaus, R.,</w:t>
      </w:r>
      <w:r w:rsidRPr="000E65C1">
        <w:rPr>
          <w:rFonts w:eastAsia="Times New Roman" w:cstheme="minorHAnsi"/>
          <w:smallCaps/>
          <w:lang w:val="en-GB" w:eastAsia="ar-SA"/>
        </w:rPr>
        <w:t xml:space="preserve"> C. Wolter.</w:t>
      </w:r>
      <w:r w:rsidRPr="000E65C1">
        <w:rPr>
          <w:rFonts w:eastAsia="Times New Roman" w:cstheme="minorHAnsi"/>
          <w:lang w:val="en-GB" w:eastAsia="ar-SA"/>
        </w:rPr>
        <w:t xml:space="preserve"> 2003. Amplitude of ecological potential: chub </w:t>
      </w:r>
      <w:proofErr w:type="spellStart"/>
      <w:r w:rsidRPr="000E65C1">
        <w:rPr>
          <w:rFonts w:eastAsia="Times New Roman" w:cstheme="minorHAnsi"/>
          <w:i/>
          <w:lang w:val="en-GB" w:eastAsia="ar-SA"/>
        </w:rPr>
        <w:t>Leuciscus</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cepahlus</w:t>
      </w:r>
      <w:proofErr w:type="spellEnd"/>
      <w:r w:rsidRPr="000E65C1">
        <w:rPr>
          <w:rFonts w:eastAsia="Times New Roman" w:cstheme="minorHAnsi"/>
          <w:lang w:val="en-GB" w:eastAsia="ar-SA"/>
        </w:rPr>
        <w:t xml:space="preserve"> (L</w:t>
      </w:r>
      <w:r w:rsidRPr="000E65C1">
        <w:rPr>
          <w:rFonts w:eastAsia="Times New Roman" w:cstheme="minorHAnsi"/>
          <w:i/>
          <w:lang w:val="en-GB" w:eastAsia="ar-SA"/>
        </w:rPr>
        <w:t>.</w:t>
      </w:r>
      <w:r w:rsidRPr="000E65C1">
        <w:rPr>
          <w:rFonts w:eastAsia="Times New Roman" w:cstheme="minorHAnsi"/>
          <w:lang w:val="en-GB" w:eastAsia="ar-SA"/>
        </w:rPr>
        <w:t>) spawning in an artificial lowland canal. Journal of Applied Ichthyology, 19:52-54.</w:t>
      </w:r>
    </w:p>
    <w:p w:rsidR="00593744" w:rsidRPr="000E65C1" w:rsidRDefault="00593744" w:rsidP="00593744">
      <w:pPr>
        <w:keepLines/>
        <w:suppressLineNumber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GB" w:eastAsia="ar-SA"/>
        </w:rPr>
        <w:t xml:space="preserve">4. </w:t>
      </w:r>
      <w:r w:rsidRPr="000E65C1">
        <w:rPr>
          <w:rFonts w:eastAsia="Times New Roman" w:cstheme="minorHAnsi"/>
          <w:b/>
          <w:smallCaps/>
          <w:lang w:val="en-GB" w:eastAsia="ar-SA"/>
        </w:rPr>
        <w:t>Arlinghaus, R</w:t>
      </w:r>
      <w:r w:rsidRPr="000E65C1">
        <w:rPr>
          <w:rFonts w:eastAsia="Times New Roman" w:cstheme="minorHAnsi"/>
          <w:smallCaps/>
          <w:lang w:val="en-GB" w:eastAsia="ar-SA"/>
        </w:rPr>
        <w:t>., T. Mehner</w:t>
      </w:r>
      <w:r w:rsidRPr="000E65C1">
        <w:rPr>
          <w:rFonts w:eastAsia="Times New Roman" w:cstheme="minorHAnsi"/>
          <w:lang w:val="en-GB" w:eastAsia="ar-SA"/>
        </w:rPr>
        <w:t>. 2003. Socio-economic characterisation of specialised common carp (</w:t>
      </w:r>
      <w:r w:rsidRPr="000E65C1">
        <w:rPr>
          <w:rFonts w:eastAsia="Times New Roman" w:cstheme="minorHAnsi"/>
          <w:i/>
          <w:lang w:val="en-GB" w:eastAsia="ar-SA"/>
        </w:rPr>
        <w:t xml:space="preserve">Cyprinus </w:t>
      </w:r>
      <w:proofErr w:type="spellStart"/>
      <w:r w:rsidRPr="000E65C1">
        <w:rPr>
          <w:rFonts w:eastAsia="Times New Roman" w:cstheme="minorHAnsi"/>
          <w:i/>
          <w:lang w:val="en-GB" w:eastAsia="ar-SA"/>
        </w:rPr>
        <w:t>carpio</w:t>
      </w:r>
      <w:proofErr w:type="spellEnd"/>
      <w:r w:rsidRPr="000E65C1">
        <w:rPr>
          <w:rFonts w:eastAsia="Times New Roman" w:cstheme="minorHAnsi"/>
          <w:lang w:val="en-GB" w:eastAsia="ar-SA"/>
        </w:rPr>
        <w:t xml:space="preserve"> L.) anglers in Germany, and implications for inland fisheries management and eutrophication control. </w:t>
      </w:r>
      <w:r w:rsidRPr="000E65C1">
        <w:rPr>
          <w:rFonts w:eastAsia="Times New Roman" w:cstheme="minorHAnsi"/>
          <w:lang w:eastAsia="ar-SA"/>
        </w:rPr>
        <w:t>Fisheries Research, 61:19-33.</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smallCaps/>
          <w:lang w:eastAsia="ar-SA"/>
        </w:rPr>
        <w:t xml:space="preserve">3. </w:t>
      </w:r>
      <w:r w:rsidRPr="000E65C1">
        <w:rPr>
          <w:rFonts w:eastAsia="Times New Roman" w:cstheme="minorHAnsi"/>
          <w:b/>
          <w:smallCaps/>
          <w:lang w:eastAsia="ar-SA"/>
        </w:rPr>
        <w:t>Arlinghaus, R.,</w:t>
      </w:r>
      <w:r w:rsidRPr="000E65C1">
        <w:rPr>
          <w:rFonts w:eastAsia="Times New Roman" w:cstheme="minorHAnsi"/>
          <w:smallCaps/>
          <w:lang w:eastAsia="ar-SA"/>
        </w:rPr>
        <w:t xml:space="preserve"> M. Pfeifer, U.A. Grosch, C. Wolter. 2002. </w:t>
      </w:r>
      <w:r w:rsidRPr="000E65C1">
        <w:rPr>
          <w:rFonts w:eastAsia="Times New Roman" w:cstheme="minorHAnsi"/>
          <w:lang w:eastAsia="ar-SA"/>
        </w:rPr>
        <w:t xml:space="preserve">Fischerei im Spree-Einzugsgebiet früher und heute. In: J. </w:t>
      </w:r>
      <w:r w:rsidRPr="000E65C1">
        <w:rPr>
          <w:rFonts w:eastAsia="Times New Roman" w:cstheme="minorHAnsi"/>
          <w:smallCaps/>
          <w:lang w:eastAsia="ar-SA"/>
        </w:rPr>
        <w:t>Köhler, J. Gelbrecht &amp; M. Pusch</w:t>
      </w:r>
      <w:r w:rsidRPr="000E65C1">
        <w:rPr>
          <w:rFonts w:eastAsia="Times New Roman" w:cstheme="minorHAnsi"/>
          <w:lang w:eastAsia="ar-SA"/>
        </w:rPr>
        <w:t xml:space="preserve"> (Hrsg.), Die Spree - Zustand, Probleme, Entwicklungsmöglichkeiten, Limnologie Aktuell Band 10. E. </w:t>
      </w:r>
      <w:proofErr w:type="spellStart"/>
      <w:r w:rsidRPr="000E65C1">
        <w:rPr>
          <w:rFonts w:eastAsia="Times New Roman" w:cstheme="minorHAnsi"/>
          <w:lang w:eastAsia="ar-SA"/>
        </w:rPr>
        <w:t>Schweizerbart´sche</w:t>
      </w:r>
      <w:proofErr w:type="spellEnd"/>
      <w:r w:rsidRPr="000E65C1">
        <w:rPr>
          <w:rFonts w:eastAsia="Times New Roman" w:cstheme="minorHAnsi"/>
          <w:lang w:eastAsia="ar-SA"/>
        </w:rPr>
        <w:t xml:space="preserve"> Verlagsbuchhandlung, Stuttgart, 210-220. (in German </w:t>
      </w:r>
      <w:proofErr w:type="spellStart"/>
      <w:r w:rsidRPr="000E65C1">
        <w:rPr>
          <w:rFonts w:eastAsia="Times New Roman" w:cstheme="minorHAnsi"/>
          <w:lang w:eastAsia="ar-SA"/>
        </w:rPr>
        <w:t>with</w:t>
      </w:r>
      <w:proofErr w:type="spellEnd"/>
      <w:r w:rsidRPr="000E65C1">
        <w:rPr>
          <w:rFonts w:eastAsia="Times New Roman" w:cstheme="minorHAnsi"/>
          <w:lang w:eastAsia="ar-SA"/>
        </w:rPr>
        <w:t xml:space="preserve"> English </w:t>
      </w:r>
      <w:proofErr w:type="spellStart"/>
      <w:r w:rsidRPr="000E65C1">
        <w:rPr>
          <w:rFonts w:eastAsia="Times New Roman" w:cstheme="minorHAnsi"/>
          <w:lang w:eastAsia="ar-SA"/>
        </w:rPr>
        <w:t>abstract</w:t>
      </w:r>
      <w:proofErr w:type="spellEnd"/>
      <w:r w:rsidRPr="000E65C1">
        <w:rPr>
          <w:rFonts w:eastAsia="Times New Roman" w:cstheme="minorHAnsi"/>
          <w:lang w:eastAsia="ar-SA"/>
        </w:rPr>
        <w:t>)</w:t>
      </w:r>
    </w:p>
    <w:p w:rsidR="00593744" w:rsidRPr="000E65C1" w:rsidRDefault="00593744" w:rsidP="00593744">
      <w:pPr>
        <w:keepLines/>
        <w:suppressLineNumbers/>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eastAsia="ar-SA"/>
        </w:rPr>
        <w:t xml:space="preserve">2. </w:t>
      </w:r>
      <w:r w:rsidRPr="000E65C1">
        <w:rPr>
          <w:rFonts w:eastAsia="Times New Roman" w:cstheme="minorHAnsi"/>
          <w:b/>
          <w:smallCaps/>
          <w:lang w:eastAsia="ar-SA"/>
        </w:rPr>
        <w:t>Arlinghaus, R</w:t>
      </w:r>
      <w:r w:rsidRPr="000E65C1">
        <w:rPr>
          <w:rFonts w:eastAsia="Times New Roman" w:cstheme="minorHAnsi"/>
          <w:smallCaps/>
          <w:lang w:eastAsia="ar-SA"/>
        </w:rPr>
        <w:t>., C. Engelhardt, A. Sukhodolov, C. Wolter.</w:t>
      </w:r>
      <w:r w:rsidRPr="000E65C1">
        <w:rPr>
          <w:rFonts w:eastAsia="Times New Roman" w:cstheme="minorHAnsi"/>
          <w:lang w:eastAsia="ar-SA"/>
        </w:rPr>
        <w:t xml:space="preserve"> </w:t>
      </w:r>
      <w:r w:rsidRPr="000E65C1">
        <w:rPr>
          <w:rFonts w:eastAsia="Times New Roman" w:cstheme="minorHAnsi"/>
          <w:lang w:val="en-GB" w:eastAsia="ar-SA"/>
        </w:rPr>
        <w:t>2002. Fish recruitment in a canal with intensive navigation: implications for ecosystem management. Journal of Fish Biology, 61:1386-1402.</w:t>
      </w:r>
    </w:p>
    <w:p w:rsidR="00593744" w:rsidRPr="00CB1694" w:rsidRDefault="00B34A34" w:rsidP="00593744">
      <w:pPr>
        <w:keepLines/>
        <w:suppressLineNumbers/>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smallCaps/>
          <w:lang w:val="en-GB" w:eastAsia="ar-SA"/>
        </w:rPr>
        <w:t>+</w:t>
      </w:r>
      <w:r w:rsidR="00593744" w:rsidRPr="00DD4650">
        <w:rPr>
          <w:rFonts w:eastAsia="Times New Roman" w:cstheme="minorHAnsi"/>
          <w:smallCaps/>
          <w:lang w:val="en-GB" w:eastAsia="ar-SA"/>
        </w:rPr>
        <w:t xml:space="preserve">1. </w:t>
      </w:r>
      <w:r w:rsidR="00593744" w:rsidRPr="00DD4650">
        <w:rPr>
          <w:rFonts w:eastAsia="Times New Roman" w:cstheme="minorHAnsi"/>
          <w:b/>
          <w:smallCaps/>
          <w:lang w:val="en-GB" w:eastAsia="ar-SA"/>
        </w:rPr>
        <w:t>Arlinghaus,</w:t>
      </w:r>
      <w:r w:rsidR="00593744" w:rsidRPr="00DD4650">
        <w:rPr>
          <w:rFonts w:eastAsia="Times New Roman" w:cstheme="minorHAnsi"/>
          <w:smallCaps/>
          <w:lang w:val="en-GB" w:eastAsia="ar-SA"/>
        </w:rPr>
        <w:t xml:space="preserve"> </w:t>
      </w:r>
      <w:r w:rsidR="00593744" w:rsidRPr="00DD4650">
        <w:rPr>
          <w:rFonts w:eastAsia="Times New Roman" w:cstheme="minorHAnsi"/>
          <w:b/>
          <w:smallCaps/>
          <w:lang w:val="en-GB" w:eastAsia="ar-SA"/>
        </w:rPr>
        <w:t>R.,</w:t>
      </w:r>
      <w:r w:rsidR="00593744" w:rsidRPr="00DD4650">
        <w:rPr>
          <w:rFonts w:eastAsia="Times New Roman" w:cstheme="minorHAnsi"/>
          <w:smallCaps/>
          <w:lang w:val="en-GB" w:eastAsia="ar-SA"/>
        </w:rPr>
        <w:t xml:space="preserve"> T. Mehner, I.G. Cowx. </w:t>
      </w:r>
      <w:r w:rsidR="00593744" w:rsidRPr="00DD4650">
        <w:rPr>
          <w:rFonts w:eastAsia="Times New Roman" w:cstheme="minorHAnsi"/>
          <w:lang w:val="en-GB" w:eastAsia="ar-SA"/>
        </w:rPr>
        <w:t xml:space="preserve">2002. </w:t>
      </w:r>
      <w:r w:rsidR="00593744" w:rsidRPr="000E65C1">
        <w:rPr>
          <w:rFonts w:eastAsia="Times New Roman" w:cstheme="minorHAnsi"/>
          <w:lang w:val="en-GB" w:eastAsia="ar-SA"/>
        </w:rPr>
        <w:t xml:space="preserve">Reconciling traditional inland fisheries management and sustainability in industrialized countries, with emphasis on Europe. </w:t>
      </w:r>
      <w:r w:rsidR="00593744" w:rsidRPr="00CB1694">
        <w:rPr>
          <w:rFonts w:eastAsia="Times New Roman" w:cstheme="minorHAnsi"/>
          <w:lang w:val="en-US" w:eastAsia="ar-SA"/>
        </w:rPr>
        <w:t>Fish and Fisheries, 3:261-316.</w:t>
      </w:r>
    </w:p>
    <w:bookmarkEnd w:id="6"/>
    <w:p w:rsidR="00593744" w:rsidRPr="00CB1694" w:rsidRDefault="00593744" w:rsidP="00593744">
      <w:pPr>
        <w:suppressAutoHyphens/>
        <w:overflowPunct w:val="0"/>
        <w:autoSpaceDE w:val="0"/>
        <w:spacing w:before="159" w:after="0" w:line="240" w:lineRule="auto"/>
        <w:textAlignment w:val="baseline"/>
        <w:rPr>
          <w:rFonts w:eastAsia="Times New Roman" w:cstheme="minorHAnsi"/>
          <w:lang w:val="en-US" w:eastAsia="ar-SA"/>
        </w:rPr>
      </w:pPr>
    </w:p>
    <w:p w:rsidR="00D20EEB" w:rsidRPr="00CB1694" w:rsidRDefault="00D20EEB" w:rsidP="00593744">
      <w:pPr>
        <w:suppressAutoHyphens/>
        <w:overflowPunct w:val="0"/>
        <w:autoSpaceDE w:val="0"/>
        <w:spacing w:before="159" w:after="0" w:line="240" w:lineRule="auto"/>
        <w:textAlignment w:val="baseline"/>
        <w:rPr>
          <w:rFonts w:eastAsia="Times New Roman" w:cstheme="minorHAnsi"/>
          <w:lang w:val="en-US" w:eastAsia="ar-SA"/>
        </w:rPr>
      </w:pPr>
    </w:p>
    <w:p w:rsidR="00D20EEB" w:rsidRPr="00E1636D" w:rsidRDefault="00E1636D" w:rsidP="00593744">
      <w:pPr>
        <w:spacing w:after="0" w:line="240" w:lineRule="auto"/>
        <w:rPr>
          <w:rFonts w:eastAsia="Times New Roman" w:cstheme="minorHAnsi"/>
          <w:b/>
          <w:lang w:val="en-US" w:eastAsia="ar-SA"/>
        </w:rPr>
      </w:pPr>
      <w:r w:rsidRPr="00E1636D">
        <w:rPr>
          <w:rFonts w:eastAsia="Times New Roman" w:cstheme="minorHAnsi"/>
          <w:b/>
          <w:lang w:val="en-US" w:eastAsia="ar-SA"/>
        </w:rPr>
        <w:t>Other non-peer reviewed a</w:t>
      </w:r>
      <w:r>
        <w:rPr>
          <w:rFonts w:eastAsia="Times New Roman" w:cstheme="minorHAnsi"/>
          <w:b/>
          <w:lang w:val="en-US" w:eastAsia="ar-SA"/>
        </w:rPr>
        <w:t>cademic papers</w:t>
      </w:r>
    </w:p>
    <w:p w:rsidR="008F5908" w:rsidRPr="00E1636D" w:rsidRDefault="008F5908" w:rsidP="008F5908">
      <w:pPr>
        <w:suppressAutoHyphens/>
        <w:overflowPunct w:val="0"/>
        <w:autoSpaceDE w:val="0"/>
        <w:spacing w:before="159"/>
        <w:ind w:left="1208" w:hanging="1208"/>
        <w:textAlignment w:val="baseline"/>
        <w:rPr>
          <w:rFonts w:ascii="Arial" w:hAnsi="Arial" w:cs="Arial"/>
          <w:color w:val="333333"/>
          <w:shd w:val="clear" w:color="auto" w:fill="FFFFFF"/>
          <w:lang w:val="en-US"/>
        </w:rPr>
      </w:pPr>
    </w:p>
    <w:p w:rsidR="008F5908" w:rsidRPr="008F5908" w:rsidRDefault="008F5908" w:rsidP="008F5908">
      <w:pPr>
        <w:suppressAutoHyphens/>
        <w:overflowPunct w:val="0"/>
        <w:autoSpaceDE w:val="0"/>
        <w:spacing w:before="159"/>
        <w:ind w:left="1208" w:hanging="1208"/>
        <w:textAlignment w:val="baseline"/>
        <w:rPr>
          <w:rFonts w:cstheme="minorHAnsi"/>
          <w:color w:val="333333"/>
          <w:shd w:val="clear" w:color="auto" w:fill="FFFFFF"/>
        </w:rPr>
      </w:pPr>
      <w:r w:rsidRPr="00CB1694">
        <w:rPr>
          <w:rFonts w:cstheme="minorHAnsi"/>
          <w:color w:val="333333"/>
          <w:shd w:val="clear" w:color="auto" w:fill="FFFFFF"/>
          <w:lang w:val="en-US"/>
        </w:rPr>
        <w:t xml:space="preserve">106. Barz, F., Strehlow, H.V., Weltersbach, S.W., Lewin, W.C., </w:t>
      </w:r>
      <w:r w:rsidRPr="00CB1694">
        <w:rPr>
          <w:rFonts w:cstheme="minorHAnsi"/>
          <w:b/>
          <w:color w:val="333333"/>
          <w:shd w:val="clear" w:color="auto" w:fill="FFFFFF"/>
          <w:lang w:val="en-US"/>
        </w:rPr>
        <w:t>Arlinghaus, R.</w:t>
      </w:r>
      <w:r w:rsidRPr="00CB1694">
        <w:rPr>
          <w:rFonts w:cstheme="minorHAnsi"/>
          <w:color w:val="333333"/>
          <w:shd w:val="clear" w:color="auto" w:fill="FFFFFF"/>
          <w:lang w:val="en-US"/>
        </w:rPr>
        <w:t xml:space="preserve"> (2024). </w:t>
      </w:r>
      <w:r w:rsidRPr="008F5908">
        <w:rPr>
          <w:rFonts w:cstheme="minorHAnsi"/>
          <w:color w:val="333333"/>
          <w:shd w:val="clear" w:color="auto" w:fill="FFFFFF"/>
        </w:rPr>
        <w:t>Die wirtschaftliche Bedeutung des Dorsch</w:t>
      </w:r>
      <w:r>
        <w:rPr>
          <w:rFonts w:cstheme="minorHAnsi"/>
          <w:color w:val="333333"/>
          <w:shd w:val="clear" w:color="auto" w:fill="FFFFFF"/>
        </w:rPr>
        <w:t>es</w:t>
      </w:r>
      <w:r w:rsidRPr="008F5908">
        <w:rPr>
          <w:rFonts w:cstheme="minorHAnsi"/>
          <w:color w:val="333333"/>
          <w:shd w:val="clear" w:color="auto" w:fill="FFFFFF"/>
        </w:rPr>
        <w:t>. In: Dorsch – Fisch des Jahres 2024, Thünen-Institut für Ostseefischerei, im Druck.</w:t>
      </w:r>
    </w:p>
    <w:p w:rsidR="008F5908" w:rsidRPr="008F5908" w:rsidRDefault="008F5908" w:rsidP="008F5908">
      <w:pPr>
        <w:suppressAutoHyphens/>
        <w:overflowPunct w:val="0"/>
        <w:autoSpaceDE w:val="0"/>
        <w:spacing w:before="159"/>
        <w:ind w:left="1208" w:hanging="1208"/>
        <w:textAlignment w:val="baseline"/>
        <w:rPr>
          <w:rFonts w:cstheme="minorHAnsi"/>
          <w:color w:val="333333"/>
          <w:shd w:val="clear" w:color="auto" w:fill="FFFFFF"/>
        </w:rPr>
      </w:pPr>
      <w:r w:rsidRPr="008F5908">
        <w:rPr>
          <w:rFonts w:cstheme="minorHAnsi"/>
          <w:color w:val="333333"/>
          <w:shd w:val="clear" w:color="auto" w:fill="FFFFFF"/>
        </w:rPr>
        <w:t xml:space="preserve">105. Strehlow, H.V., Weltersbach, S.W., Lewin, W.C., </w:t>
      </w:r>
      <w:r w:rsidRPr="008F5908">
        <w:rPr>
          <w:rFonts w:cstheme="minorHAnsi"/>
          <w:b/>
          <w:color w:val="333333"/>
          <w:shd w:val="clear" w:color="auto" w:fill="FFFFFF"/>
        </w:rPr>
        <w:t>Arlinghaus, R.</w:t>
      </w:r>
      <w:r w:rsidRPr="008F5908">
        <w:rPr>
          <w:rFonts w:cstheme="minorHAnsi"/>
          <w:color w:val="333333"/>
          <w:shd w:val="clear" w:color="auto" w:fill="FFFFFF"/>
        </w:rPr>
        <w:t xml:space="preserve"> (2024). Dorschangeln. In: Dorsch – Fisch des Jahres 2024, Thünen-Institut für Ostseefischerei, im Druck.</w:t>
      </w:r>
    </w:p>
    <w:p w:rsidR="008F5908" w:rsidRPr="008F5908" w:rsidRDefault="008F5908" w:rsidP="008F5908">
      <w:pPr>
        <w:suppressAutoHyphens/>
        <w:overflowPunct w:val="0"/>
        <w:autoSpaceDE w:val="0"/>
        <w:spacing w:before="159"/>
        <w:ind w:left="1208" w:hanging="1208"/>
        <w:textAlignment w:val="baseline"/>
        <w:rPr>
          <w:rFonts w:cstheme="minorHAnsi"/>
          <w:color w:val="333333"/>
          <w:shd w:val="clear" w:color="auto" w:fill="FFFFFF"/>
        </w:rPr>
      </w:pPr>
      <w:r w:rsidRPr="008F5908">
        <w:rPr>
          <w:rFonts w:cstheme="minorHAnsi"/>
          <w:color w:val="333333"/>
          <w:shd w:val="clear" w:color="auto" w:fill="FFFFFF"/>
        </w:rPr>
        <w:t xml:space="preserve">104. </w:t>
      </w:r>
      <w:r w:rsidRPr="008F5908">
        <w:rPr>
          <w:rFonts w:cstheme="minorHAnsi"/>
          <w:b/>
          <w:color w:val="333333"/>
          <w:shd w:val="clear" w:color="auto" w:fill="FFFFFF"/>
        </w:rPr>
        <w:t>Arlinghaus, R.</w:t>
      </w:r>
      <w:r w:rsidRPr="008F5908">
        <w:rPr>
          <w:rFonts w:cstheme="minorHAnsi"/>
          <w:color w:val="333333"/>
          <w:shd w:val="clear" w:color="auto" w:fill="FFFFFF"/>
        </w:rPr>
        <w:t xml:space="preserve"> 2023. Zukunft von Berufsfischerei, Angelfischerei, Aquakultur und Fischartenschutz in Deutschland. Zeitschrift für Fischerei, 3, 14, 1-3.</w:t>
      </w:r>
    </w:p>
    <w:p w:rsidR="008F5908" w:rsidRPr="008F5908" w:rsidRDefault="008F5908" w:rsidP="008F5908">
      <w:pPr>
        <w:suppressAutoHyphens/>
        <w:overflowPunct w:val="0"/>
        <w:autoSpaceDE w:val="0"/>
        <w:spacing w:before="159"/>
        <w:ind w:left="1208" w:hanging="1208"/>
        <w:textAlignment w:val="baseline"/>
        <w:rPr>
          <w:rFonts w:cstheme="minorHAnsi"/>
          <w:color w:val="333333"/>
          <w:shd w:val="clear" w:color="auto" w:fill="FFFFFF"/>
        </w:rPr>
      </w:pPr>
      <w:r w:rsidRPr="008F5908">
        <w:rPr>
          <w:rFonts w:cstheme="minorHAnsi"/>
          <w:color w:val="333333"/>
          <w:shd w:val="clear" w:color="auto" w:fill="FFFFFF"/>
        </w:rPr>
        <w:t xml:space="preserve">103. Klefoth, T., Emmrich, M., Braun, M., Maday, A., Höhne, L., </w:t>
      </w:r>
      <w:r w:rsidRPr="008F5908">
        <w:rPr>
          <w:rFonts w:cstheme="minorHAnsi"/>
          <w:b/>
          <w:color w:val="333333"/>
          <w:shd w:val="clear" w:color="auto" w:fill="FFFFFF"/>
        </w:rPr>
        <w:t>Arlinghaus, R</w:t>
      </w:r>
      <w:r w:rsidRPr="008F5908">
        <w:rPr>
          <w:rFonts w:cstheme="minorHAnsi"/>
          <w:color w:val="333333"/>
          <w:shd w:val="clear" w:color="auto" w:fill="FFFFFF"/>
        </w:rPr>
        <w:t>. (2023): Biologische und fischereiliche Aspekte zum Flussbarsch (</w:t>
      </w:r>
      <w:proofErr w:type="spellStart"/>
      <w:r w:rsidRPr="008F5908">
        <w:rPr>
          <w:rFonts w:cstheme="minorHAnsi"/>
          <w:i/>
          <w:color w:val="333333"/>
          <w:shd w:val="clear" w:color="auto" w:fill="FFFFFF"/>
        </w:rPr>
        <w:t>Perca</w:t>
      </w:r>
      <w:proofErr w:type="spellEnd"/>
      <w:r w:rsidRPr="008F5908">
        <w:rPr>
          <w:rFonts w:cstheme="minorHAnsi"/>
          <w:i/>
          <w:color w:val="333333"/>
          <w:shd w:val="clear" w:color="auto" w:fill="FFFFFF"/>
        </w:rPr>
        <w:t xml:space="preserve"> </w:t>
      </w:r>
      <w:proofErr w:type="spellStart"/>
      <w:r w:rsidRPr="008F5908">
        <w:rPr>
          <w:rFonts w:cstheme="minorHAnsi"/>
          <w:i/>
          <w:color w:val="333333"/>
          <w:shd w:val="clear" w:color="auto" w:fill="FFFFFF"/>
        </w:rPr>
        <w:t>fluviatilis</w:t>
      </w:r>
      <w:proofErr w:type="spellEnd"/>
      <w:r w:rsidRPr="008F5908">
        <w:rPr>
          <w:rFonts w:cstheme="minorHAnsi"/>
          <w:color w:val="333333"/>
          <w:shd w:val="clear" w:color="auto" w:fill="FFFFFF"/>
        </w:rPr>
        <w:t>) sowie Praxistipps für die Bewirtschaftung. In: Fisch des Jahres 2023: Der Flussbarsch (</w:t>
      </w:r>
      <w:proofErr w:type="spellStart"/>
      <w:r w:rsidRPr="008F5908">
        <w:rPr>
          <w:rFonts w:cstheme="minorHAnsi"/>
          <w:i/>
          <w:color w:val="333333"/>
          <w:shd w:val="clear" w:color="auto" w:fill="FFFFFF"/>
        </w:rPr>
        <w:t>Perca</w:t>
      </w:r>
      <w:proofErr w:type="spellEnd"/>
      <w:r w:rsidRPr="008F5908">
        <w:rPr>
          <w:rFonts w:cstheme="minorHAnsi"/>
          <w:i/>
          <w:color w:val="333333"/>
          <w:shd w:val="clear" w:color="auto" w:fill="FFFFFF"/>
        </w:rPr>
        <w:t xml:space="preserve"> </w:t>
      </w:r>
      <w:proofErr w:type="spellStart"/>
      <w:r w:rsidRPr="008F5908">
        <w:rPr>
          <w:rFonts w:cstheme="minorHAnsi"/>
          <w:i/>
          <w:color w:val="333333"/>
          <w:shd w:val="clear" w:color="auto" w:fill="FFFFFF"/>
        </w:rPr>
        <w:t>fluviatilis</w:t>
      </w:r>
      <w:proofErr w:type="spellEnd"/>
      <w:r w:rsidRPr="008F5908">
        <w:rPr>
          <w:rFonts w:cstheme="minorHAnsi"/>
          <w:color w:val="333333"/>
          <w:shd w:val="clear" w:color="auto" w:fill="FFFFFF"/>
        </w:rPr>
        <w:t>). Deutscher Angelfischereiverband e.V., Berlin, 75-89.</w:t>
      </w:r>
    </w:p>
    <w:p w:rsidR="008F5908" w:rsidRPr="008F5908" w:rsidRDefault="008F5908" w:rsidP="008F5908">
      <w:pPr>
        <w:suppressAutoHyphens/>
        <w:overflowPunct w:val="0"/>
        <w:autoSpaceDE w:val="0"/>
        <w:spacing w:before="159"/>
        <w:ind w:left="1208" w:hanging="1208"/>
        <w:textAlignment w:val="baseline"/>
        <w:rPr>
          <w:rFonts w:cstheme="minorHAnsi"/>
        </w:rPr>
      </w:pPr>
      <w:r w:rsidRPr="008F5908">
        <w:rPr>
          <w:rFonts w:cstheme="minorHAnsi"/>
        </w:rPr>
        <w:t xml:space="preserve">102. Klefoth, T., Radinger, J., Cyrus, E.-M., Nikolaus, R., Matern, S., Wolter, C., </w:t>
      </w:r>
      <w:r w:rsidRPr="008F5908">
        <w:rPr>
          <w:rFonts w:cstheme="minorHAnsi"/>
          <w:b/>
        </w:rPr>
        <w:t>Arlinghaus, R.</w:t>
      </w:r>
      <w:r w:rsidRPr="008F5908">
        <w:rPr>
          <w:rFonts w:cstheme="minorHAnsi"/>
        </w:rPr>
        <w:t xml:space="preserve"> 2023. Aufwertung von Uferstrukturen an Baggerseen: Anglerinnen und Angler können Artenvielfalt erhöhen. Mitteilungen aus der Naturschutzakademie, 2023, 29-37.</w:t>
      </w:r>
    </w:p>
    <w:p w:rsidR="008F5908" w:rsidRPr="008F5908" w:rsidRDefault="008F5908" w:rsidP="008F5908">
      <w:pPr>
        <w:suppressAutoHyphens/>
        <w:overflowPunct w:val="0"/>
        <w:autoSpaceDE w:val="0"/>
        <w:spacing w:before="159"/>
        <w:ind w:left="1208" w:hanging="1208"/>
        <w:textAlignment w:val="baseline"/>
        <w:rPr>
          <w:rFonts w:cstheme="minorHAnsi"/>
        </w:rPr>
      </w:pPr>
      <w:r w:rsidRPr="008F5908">
        <w:rPr>
          <w:rFonts w:cstheme="minorHAnsi"/>
        </w:rPr>
        <w:t xml:space="preserve">101. Carvalho, G., </w:t>
      </w:r>
      <w:r w:rsidRPr="008F5908">
        <w:rPr>
          <w:rFonts w:cstheme="minorHAnsi"/>
          <w:b/>
        </w:rPr>
        <w:t>Arlinghaus, R</w:t>
      </w:r>
      <w:r w:rsidRPr="008F5908">
        <w:rPr>
          <w:rFonts w:cstheme="minorHAnsi"/>
        </w:rPr>
        <w:t xml:space="preserve">., Gillanders, B., Kuparinen, A. 2023. </w:t>
      </w:r>
      <w:r w:rsidRPr="008F5908">
        <w:rPr>
          <w:rFonts w:cstheme="minorHAnsi"/>
          <w:lang w:val="en-US"/>
        </w:rPr>
        <w:t xml:space="preserve">Re‐launch of Fish and Fisheries Special Issues and call for proposals. </w:t>
      </w:r>
      <w:r w:rsidRPr="008F5908">
        <w:rPr>
          <w:rFonts w:cstheme="minorHAnsi"/>
        </w:rPr>
        <w:t>Fish and Fisheries 24, 197-197.</w:t>
      </w:r>
    </w:p>
    <w:p w:rsidR="008F5908" w:rsidRPr="008F5908" w:rsidRDefault="008F5908" w:rsidP="008F5908">
      <w:pPr>
        <w:suppressAutoHyphens/>
        <w:overflowPunct w:val="0"/>
        <w:autoSpaceDE w:val="0"/>
        <w:spacing w:before="159"/>
        <w:ind w:left="1208" w:hanging="1208"/>
        <w:textAlignment w:val="baseline"/>
        <w:rPr>
          <w:rFonts w:cstheme="minorHAnsi"/>
        </w:rPr>
      </w:pPr>
      <w:r w:rsidRPr="008F5908">
        <w:rPr>
          <w:rFonts w:cstheme="minorHAnsi"/>
        </w:rPr>
        <w:t xml:space="preserve">100. </w:t>
      </w:r>
      <w:r w:rsidRPr="008F5908">
        <w:rPr>
          <w:rFonts w:cstheme="minorHAnsi"/>
          <w:b/>
        </w:rPr>
        <w:t>Arlinghaus, R</w:t>
      </w:r>
      <w:r w:rsidRPr="008F5908">
        <w:rPr>
          <w:rFonts w:cstheme="minorHAnsi"/>
        </w:rPr>
        <w:t>., Kömle, D., Niessner, D. 2023. Veränderung von Fischbeständen und Umweltfaktoren an den inneren Küstengewässern („Bodden“) Mecklenburg-Vorpommerns aus Sicht von Berufsfischern und Angler. Fischerei und Fischmarkt in Mecklenburg-Vorpommern, 1, 38-42.</w:t>
      </w:r>
    </w:p>
    <w:p w:rsidR="008F5908" w:rsidRDefault="008F5908" w:rsidP="00AC3323">
      <w:pPr>
        <w:suppressAutoHyphens/>
        <w:overflowPunct w:val="0"/>
        <w:autoSpaceDE w:val="0"/>
        <w:spacing w:before="159" w:after="0" w:line="240" w:lineRule="auto"/>
        <w:ind w:left="1208" w:hanging="1208"/>
        <w:textAlignment w:val="baseline"/>
        <w:rPr>
          <w:rFonts w:eastAsia="Times New Roman" w:cstheme="minorHAnsi"/>
          <w:lang w:eastAsia="ar-SA"/>
        </w:rPr>
      </w:pPr>
      <w:r w:rsidRPr="008F5908">
        <w:rPr>
          <w:rFonts w:eastAsia="Times New Roman" w:cstheme="minorHAnsi"/>
          <w:lang w:eastAsia="ar-SA"/>
        </w:rPr>
        <w:t xml:space="preserve">99. Kömle, D., Niessner, D., </w:t>
      </w:r>
      <w:r w:rsidRPr="008F5908">
        <w:rPr>
          <w:rFonts w:eastAsia="Times New Roman" w:cstheme="minorHAnsi"/>
          <w:b/>
          <w:lang w:eastAsia="ar-SA"/>
        </w:rPr>
        <w:t>Arlinghaus, R</w:t>
      </w:r>
      <w:r w:rsidRPr="008F5908">
        <w:rPr>
          <w:rFonts w:eastAsia="Times New Roman" w:cstheme="minorHAnsi"/>
          <w:lang w:eastAsia="ar-SA"/>
        </w:rPr>
        <w:t>. 2022. Einstellungen von Berufsfischern zum Küstenmanagement. Fischerei und Fischmarkt in Mecklenburg-Vorpommern, 4, 42-48.</w:t>
      </w:r>
    </w:p>
    <w:p w:rsidR="00AC3323" w:rsidRDefault="00412517" w:rsidP="00AC3323">
      <w:pPr>
        <w:suppressAutoHyphens/>
        <w:overflowPunct w:val="0"/>
        <w:autoSpaceDE w:val="0"/>
        <w:spacing w:before="159" w:after="0" w:line="240" w:lineRule="auto"/>
        <w:ind w:left="1208" w:hanging="1208"/>
        <w:textAlignment w:val="baseline"/>
        <w:rPr>
          <w:rFonts w:eastAsia="Times New Roman" w:cstheme="minorHAnsi"/>
          <w:lang w:eastAsia="ar-SA"/>
        </w:rPr>
      </w:pPr>
      <w:r w:rsidRPr="00412517">
        <w:rPr>
          <w:rFonts w:eastAsia="Times New Roman" w:cstheme="minorHAnsi"/>
          <w:lang w:eastAsia="ar-SA"/>
        </w:rPr>
        <w:t>98</w:t>
      </w:r>
      <w:r>
        <w:rPr>
          <w:rFonts w:eastAsia="Times New Roman" w:cstheme="minorHAnsi"/>
          <w:lang w:eastAsia="ar-SA"/>
        </w:rPr>
        <w:t xml:space="preserve">. </w:t>
      </w:r>
      <w:r w:rsidR="00562456" w:rsidRPr="00412517">
        <w:rPr>
          <w:rFonts w:eastAsia="Times New Roman" w:cstheme="minorHAnsi"/>
          <w:b/>
          <w:lang w:eastAsia="ar-SA"/>
        </w:rPr>
        <w:t>Arlinghaus, R</w:t>
      </w:r>
      <w:r w:rsidR="00562456" w:rsidRPr="00412517">
        <w:rPr>
          <w:rFonts w:eastAsia="Times New Roman" w:cstheme="minorHAnsi"/>
          <w:lang w:eastAsia="ar-SA"/>
        </w:rPr>
        <w:t xml:space="preserve">., Niessner, D., Rittweg, R. 2022. </w:t>
      </w:r>
      <w:r w:rsidR="00562456" w:rsidRPr="000E65C1">
        <w:rPr>
          <w:rFonts w:eastAsia="Times New Roman" w:cstheme="minorHAnsi"/>
          <w:lang w:eastAsia="ar-SA"/>
        </w:rPr>
        <w:t>Ökologie und Management von Brackwasserhechten (</w:t>
      </w:r>
      <w:proofErr w:type="spellStart"/>
      <w:r w:rsidR="00562456" w:rsidRPr="00412517">
        <w:rPr>
          <w:rFonts w:eastAsia="Times New Roman" w:cstheme="minorHAnsi"/>
          <w:i/>
          <w:lang w:eastAsia="ar-SA"/>
        </w:rPr>
        <w:t>Esox</w:t>
      </w:r>
      <w:proofErr w:type="spellEnd"/>
      <w:r w:rsidR="00562456" w:rsidRPr="00412517">
        <w:rPr>
          <w:rFonts w:eastAsia="Times New Roman" w:cstheme="minorHAnsi"/>
          <w:i/>
          <w:lang w:eastAsia="ar-SA"/>
        </w:rPr>
        <w:t xml:space="preserve"> </w:t>
      </w:r>
      <w:proofErr w:type="spellStart"/>
      <w:r w:rsidR="00562456" w:rsidRPr="00412517">
        <w:rPr>
          <w:rFonts w:eastAsia="Times New Roman" w:cstheme="minorHAnsi"/>
          <w:i/>
          <w:lang w:eastAsia="ar-SA"/>
        </w:rPr>
        <w:t>lucius</w:t>
      </w:r>
      <w:proofErr w:type="spellEnd"/>
      <w:r w:rsidR="00562456" w:rsidRPr="000E65C1">
        <w:rPr>
          <w:rFonts w:eastAsia="Times New Roman" w:cstheme="minorHAnsi"/>
          <w:lang w:eastAsia="ar-SA"/>
        </w:rPr>
        <w:t xml:space="preserve">) in der Ostsee – Ein </w:t>
      </w:r>
      <w:proofErr w:type="spellStart"/>
      <w:r w:rsidR="00562456" w:rsidRPr="000E65C1">
        <w:rPr>
          <w:rFonts w:eastAsia="Times New Roman" w:cstheme="minorHAnsi"/>
          <w:lang w:eastAsia="ar-SA"/>
        </w:rPr>
        <w:t>Symposiumsbericht</w:t>
      </w:r>
      <w:proofErr w:type="spellEnd"/>
      <w:r w:rsidR="00562456" w:rsidRPr="000E65C1">
        <w:rPr>
          <w:rFonts w:eastAsia="Times New Roman" w:cstheme="minorHAnsi"/>
          <w:lang w:eastAsia="ar-SA"/>
        </w:rPr>
        <w:t>, Teil 2. Fischerei und Fischmarkt in M</w:t>
      </w:r>
      <w:r>
        <w:rPr>
          <w:rFonts w:eastAsia="Times New Roman" w:cstheme="minorHAnsi"/>
          <w:lang w:eastAsia="ar-SA"/>
        </w:rPr>
        <w:t>ecklenburg-Vorpommern</w:t>
      </w:r>
      <w:r w:rsidR="00562456" w:rsidRPr="000E65C1">
        <w:rPr>
          <w:rFonts w:eastAsia="Times New Roman" w:cstheme="minorHAnsi"/>
          <w:lang w:eastAsia="ar-SA"/>
        </w:rPr>
        <w:t>, 2, 38-45.</w:t>
      </w:r>
    </w:p>
    <w:p w:rsidR="00AC3323" w:rsidRPr="000E65C1" w:rsidRDefault="00412517" w:rsidP="00AC3323">
      <w:pPr>
        <w:suppressAutoHyphens/>
        <w:overflowPunct w:val="0"/>
        <w:autoSpaceDE w:val="0"/>
        <w:spacing w:before="159" w:after="0" w:line="240" w:lineRule="auto"/>
        <w:ind w:left="1208" w:hanging="1208"/>
        <w:textAlignment w:val="baseline"/>
        <w:rPr>
          <w:rFonts w:eastAsia="Times New Roman" w:cstheme="minorHAnsi"/>
          <w:lang w:eastAsia="ar-SA"/>
        </w:rPr>
      </w:pPr>
      <w:r>
        <w:rPr>
          <w:rFonts w:eastAsia="Times New Roman" w:cstheme="minorHAnsi"/>
          <w:lang w:eastAsia="ar-SA"/>
        </w:rPr>
        <w:t xml:space="preserve">97. </w:t>
      </w:r>
      <w:r w:rsidR="00AC3323" w:rsidRPr="00412517">
        <w:rPr>
          <w:rFonts w:eastAsia="Times New Roman" w:cstheme="minorHAnsi"/>
          <w:b/>
          <w:lang w:eastAsia="ar-SA"/>
        </w:rPr>
        <w:t>Arlinghaus, R.</w:t>
      </w:r>
      <w:r w:rsidR="00AC3323" w:rsidRPr="000E65C1">
        <w:rPr>
          <w:rFonts w:eastAsia="Times New Roman" w:cstheme="minorHAnsi"/>
          <w:lang w:eastAsia="ar-SA"/>
        </w:rPr>
        <w:t>, Niessner, D., Rittweg, R. 2022. Ökologie und Management von</w:t>
      </w:r>
      <w:r w:rsidR="00AC3323" w:rsidRPr="00AC3323">
        <w:rPr>
          <w:rFonts w:eastAsia="Times New Roman" w:cstheme="minorHAnsi"/>
          <w:lang w:eastAsia="ar-SA"/>
        </w:rPr>
        <w:t xml:space="preserve"> </w:t>
      </w:r>
      <w:r w:rsidR="00AC3323" w:rsidRPr="000E65C1">
        <w:rPr>
          <w:rFonts w:eastAsia="Times New Roman" w:cstheme="minorHAnsi"/>
          <w:lang w:eastAsia="ar-SA"/>
        </w:rPr>
        <w:t>Brackwasserhechten (</w:t>
      </w:r>
      <w:proofErr w:type="spellStart"/>
      <w:r w:rsidR="00AC3323" w:rsidRPr="00412517">
        <w:rPr>
          <w:rFonts w:eastAsia="Times New Roman" w:cstheme="minorHAnsi"/>
          <w:i/>
          <w:lang w:eastAsia="ar-SA"/>
        </w:rPr>
        <w:t>Esox</w:t>
      </w:r>
      <w:proofErr w:type="spellEnd"/>
      <w:r w:rsidR="00AC3323" w:rsidRPr="00412517">
        <w:rPr>
          <w:rFonts w:eastAsia="Times New Roman" w:cstheme="minorHAnsi"/>
          <w:i/>
          <w:lang w:eastAsia="ar-SA"/>
        </w:rPr>
        <w:t xml:space="preserve"> </w:t>
      </w:r>
      <w:proofErr w:type="spellStart"/>
      <w:r w:rsidR="00AC3323" w:rsidRPr="00412517">
        <w:rPr>
          <w:rFonts w:eastAsia="Times New Roman" w:cstheme="minorHAnsi"/>
          <w:i/>
          <w:lang w:eastAsia="ar-SA"/>
        </w:rPr>
        <w:t>lucius</w:t>
      </w:r>
      <w:proofErr w:type="spellEnd"/>
      <w:r w:rsidR="00AC3323" w:rsidRPr="000E65C1">
        <w:rPr>
          <w:rFonts w:eastAsia="Times New Roman" w:cstheme="minorHAnsi"/>
          <w:lang w:eastAsia="ar-SA"/>
        </w:rPr>
        <w:t xml:space="preserve">) in der Ostsee – Ein </w:t>
      </w:r>
      <w:proofErr w:type="spellStart"/>
      <w:r w:rsidR="00AC3323" w:rsidRPr="000E65C1">
        <w:rPr>
          <w:rFonts w:eastAsia="Times New Roman" w:cstheme="minorHAnsi"/>
          <w:lang w:eastAsia="ar-SA"/>
        </w:rPr>
        <w:t>Symposiumsbericht</w:t>
      </w:r>
      <w:proofErr w:type="spellEnd"/>
      <w:r w:rsidR="00AC3323" w:rsidRPr="000E65C1">
        <w:rPr>
          <w:rFonts w:eastAsia="Times New Roman" w:cstheme="minorHAnsi"/>
          <w:lang w:eastAsia="ar-SA"/>
        </w:rPr>
        <w:t>, Teil 1.</w:t>
      </w:r>
      <w:r w:rsidR="00AC3323">
        <w:rPr>
          <w:rFonts w:eastAsia="Times New Roman" w:cstheme="minorHAnsi"/>
          <w:lang w:eastAsia="ar-SA"/>
        </w:rPr>
        <w:t xml:space="preserve"> </w:t>
      </w:r>
      <w:r w:rsidR="00AC3323" w:rsidRPr="000E65C1">
        <w:rPr>
          <w:rFonts w:eastAsia="Times New Roman" w:cstheme="minorHAnsi"/>
          <w:lang w:eastAsia="ar-SA"/>
        </w:rPr>
        <w:t>Fischerei und Fischmarkt in M</w:t>
      </w:r>
      <w:r>
        <w:rPr>
          <w:rFonts w:eastAsia="Times New Roman" w:cstheme="minorHAnsi"/>
          <w:lang w:eastAsia="ar-SA"/>
        </w:rPr>
        <w:t>ecklenburg-Vorpommern</w:t>
      </w:r>
      <w:r w:rsidR="00AC3323" w:rsidRPr="000E65C1">
        <w:rPr>
          <w:rFonts w:eastAsia="Times New Roman" w:cstheme="minorHAnsi"/>
          <w:lang w:eastAsia="ar-SA"/>
        </w:rPr>
        <w:t>, 1, 56-57.</w:t>
      </w:r>
    </w:p>
    <w:p w:rsidR="00AC3323" w:rsidRPr="000E65C1" w:rsidRDefault="00412517" w:rsidP="00AC3323">
      <w:pPr>
        <w:suppressAutoHyphens/>
        <w:overflowPunct w:val="0"/>
        <w:autoSpaceDE w:val="0"/>
        <w:spacing w:before="159" w:after="0" w:line="240" w:lineRule="auto"/>
        <w:ind w:left="1208" w:hanging="1208"/>
        <w:textAlignment w:val="baseline"/>
        <w:rPr>
          <w:rFonts w:eastAsia="Times New Roman" w:cstheme="minorHAnsi"/>
          <w:lang w:eastAsia="ar-SA"/>
        </w:rPr>
      </w:pPr>
      <w:r>
        <w:rPr>
          <w:rFonts w:eastAsia="Times New Roman" w:cstheme="minorHAnsi"/>
          <w:lang w:eastAsia="ar-SA"/>
        </w:rPr>
        <w:t xml:space="preserve">96. </w:t>
      </w:r>
      <w:r w:rsidR="00AC3323" w:rsidRPr="000E65C1">
        <w:rPr>
          <w:rFonts w:eastAsia="Times New Roman" w:cstheme="minorHAnsi"/>
          <w:lang w:eastAsia="ar-SA"/>
        </w:rPr>
        <w:t xml:space="preserve">Niessner, D., </w:t>
      </w:r>
      <w:r w:rsidR="00AC3323" w:rsidRPr="00412517">
        <w:rPr>
          <w:rFonts w:eastAsia="Times New Roman" w:cstheme="minorHAnsi"/>
          <w:b/>
          <w:lang w:eastAsia="ar-SA"/>
        </w:rPr>
        <w:t>Arlinghaus, R. 2022</w:t>
      </w:r>
      <w:r w:rsidR="00AC3323" w:rsidRPr="000E65C1">
        <w:rPr>
          <w:rFonts w:eastAsia="Times New Roman" w:cstheme="minorHAnsi"/>
          <w:lang w:eastAsia="ar-SA"/>
        </w:rPr>
        <w:t>. Sender-Hechte geben erste Wanderstrecken preis.</w:t>
      </w:r>
      <w:r w:rsidR="00AC3323">
        <w:rPr>
          <w:rFonts w:eastAsia="Times New Roman" w:cstheme="minorHAnsi"/>
          <w:lang w:eastAsia="ar-SA"/>
        </w:rPr>
        <w:t xml:space="preserve"> </w:t>
      </w:r>
      <w:r w:rsidR="00AC3323" w:rsidRPr="000E65C1">
        <w:rPr>
          <w:rFonts w:eastAsia="Times New Roman" w:cstheme="minorHAnsi"/>
          <w:lang w:eastAsia="ar-SA"/>
        </w:rPr>
        <w:t>Angeln in Mecklenburg-Vorpommern, 1, 18-19.</w:t>
      </w:r>
    </w:p>
    <w:p w:rsidR="00AC3323" w:rsidRPr="00AC3323" w:rsidRDefault="00412517" w:rsidP="00AC3323">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412517">
        <w:rPr>
          <w:rFonts w:eastAsia="Times New Roman" w:cstheme="minorHAnsi"/>
          <w:lang w:eastAsia="ar-SA"/>
        </w:rPr>
        <w:t xml:space="preserve">95. </w:t>
      </w:r>
      <w:r w:rsidR="0051321C" w:rsidRPr="00412517">
        <w:rPr>
          <w:rFonts w:eastAsia="Times New Roman" w:cstheme="minorHAnsi"/>
          <w:lang w:eastAsia="ar-SA"/>
        </w:rPr>
        <w:t xml:space="preserve">Hart, P. J. B., Carvalho, G., </w:t>
      </w:r>
      <w:r w:rsidR="0051321C" w:rsidRPr="00412517">
        <w:rPr>
          <w:rFonts w:eastAsia="Times New Roman" w:cstheme="minorHAnsi"/>
          <w:b/>
          <w:lang w:eastAsia="ar-SA"/>
        </w:rPr>
        <w:t>Arlinghaus, R.</w:t>
      </w:r>
      <w:r w:rsidR="0051321C" w:rsidRPr="00412517">
        <w:rPr>
          <w:rFonts w:eastAsia="Times New Roman" w:cstheme="minorHAnsi"/>
          <w:lang w:eastAsia="ar-SA"/>
        </w:rPr>
        <w:t xml:space="preserve"> 2022. </w:t>
      </w:r>
      <w:r w:rsidR="0051321C" w:rsidRPr="000E65C1">
        <w:rPr>
          <w:rFonts w:eastAsia="Times New Roman" w:cstheme="minorHAnsi"/>
          <w:lang w:val="en-US" w:eastAsia="ar-SA"/>
        </w:rPr>
        <w:t>Editorial. Fish and Fisheries, 23, 1-3.</w:t>
      </w:r>
    </w:p>
    <w:p w:rsidR="00412517" w:rsidRDefault="00412517" w:rsidP="00412517">
      <w:pPr>
        <w:suppressAutoHyphens/>
        <w:overflowPunct w:val="0"/>
        <w:autoSpaceDE w:val="0"/>
        <w:spacing w:before="159" w:after="0" w:line="240" w:lineRule="auto"/>
        <w:ind w:left="1208" w:hanging="1208"/>
        <w:textAlignment w:val="baseline"/>
        <w:rPr>
          <w:rFonts w:eastAsia="Times New Roman" w:cstheme="minorHAnsi"/>
          <w:lang w:val="en-US" w:eastAsia="ar-SA"/>
        </w:rPr>
      </w:pPr>
      <w:r>
        <w:rPr>
          <w:rFonts w:eastAsia="Times New Roman" w:cstheme="minorHAnsi"/>
          <w:lang w:val="en-US" w:eastAsia="ar-SA"/>
        </w:rPr>
        <w:t xml:space="preserve">94. </w:t>
      </w:r>
      <w:r w:rsidRPr="00412517">
        <w:rPr>
          <w:rFonts w:eastAsia="Times New Roman" w:cstheme="minorHAnsi"/>
          <w:b/>
          <w:lang w:val="en-US" w:eastAsia="ar-SA"/>
        </w:rPr>
        <w:t>Arlinghaus, R.</w:t>
      </w:r>
      <w:r w:rsidRPr="000E65C1">
        <w:rPr>
          <w:rFonts w:eastAsia="Times New Roman" w:cstheme="minorHAnsi"/>
          <w:lang w:val="en-US" w:eastAsia="ar-SA"/>
        </w:rPr>
        <w:t xml:space="preserve"> 2022. The Ocean’s whistleblower: The remarkable life and work</w:t>
      </w:r>
      <w:r>
        <w:rPr>
          <w:rFonts w:eastAsia="Times New Roman" w:cstheme="minorHAnsi"/>
          <w:lang w:val="en-US" w:eastAsia="ar-SA"/>
        </w:rPr>
        <w:t xml:space="preserve"> o</w:t>
      </w:r>
      <w:r w:rsidRPr="000E65C1">
        <w:rPr>
          <w:rFonts w:eastAsia="Times New Roman" w:cstheme="minorHAnsi"/>
          <w:lang w:val="en-US" w:eastAsia="ar-SA"/>
        </w:rPr>
        <w:t xml:space="preserve">f Daniel Pauly. Fish and Fisheries, </w:t>
      </w:r>
      <w:proofErr w:type="spellStart"/>
      <w:r>
        <w:rPr>
          <w:rFonts w:eastAsia="Times New Roman" w:cstheme="minorHAnsi"/>
          <w:lang w:val="en-US" w:eastAsia="ar-SA"/>
        </w:rPr>
        <w:t>im</w:t>
      </w:r>
      <w:proofErr w:type="spellEnd"/>
      <w:r>
        <w:rPr>
          <w:rFonts w:eastAsia="Times New Roman" w:cstheme="minorHAnsi"/>
          <w:lang w:val="en-US" w:eastAsia="ar-SA"/>
        </w:rPr>
        <w:t xml:space="preserve"> </w:t>
      </w:r>
      <w:proofErr w:type="spellStart"/>
      <w:r>
        <w:rPr>
          <w:rFonts w:eastAsia="Times New Roman" w:cstheme="minorHAnsi"/>
          <w:lang w:val="en-US" w:eastAsia="ar-SA"/>
        </w:rPr>
        <w:t>Druck</w:t>
      </w:r>
      <w:proofErr w:type="spellEnd"/>
      <w:r>
        <w:rPr>
          <w:rFonts w:eastAsia="Times New Roman" w:cstheme="minorHAnsi"/>
          <w:lang w:val="en-US" w:eastAsia="ar-SA"/>
        </w:rPr>
        <w:t>.</w:t>
      </w:r>
    </w:p>
    <w:p w:rsidR="00412517" w:rsidRDefault="00412517" w:rsidP="00412517">
      <w:pPr>
        <w:suppressAutoHyphens/>
        <w:overflowPunct w:val="0"/>
        <w:autoSpaceDE w:val="0"/>
        <w:spacing w:before="159" w:after="0" w:line="240" w:lineRule="auto"/>
        <w:ind w:left="1208" w:hanging="1208"/>
        <w:textAlignment w:val="baseline"/>
        <w:rPr>
          <w:rFonts w:eastAsia="Times New Roman" w:cstheme="minorHAnsi"/>
          <w:lang w:val="en-US" w:eastAsia="ar-SA"/>
        </w:rPr>
      </w:pPr>
      <w:r>
        <w:rPr>
          <w:rFonts w:eastAsia="Times New Roman" w:cstheme="minorHAnsi"/>
          <w:lang w:val="en-US" w:eastAsia="ar-SA"/>
        </w:rPr>
        <w:t xml:space="preserve">93. </w:t>
      </w:r>
      <w:r w:rsidRPr="00412517">
        <w:rPr>
          <w:rFonts w:eastAsia="Times New Roman" w:cstheme="minorHAnsi"/>
          <w:b/>
          <w:lang w:val="en-US" w:eastAsia="ar-SA"/>
        </w:rPr>
        <w:t>Arlinghaus, R</w:t>
      </w:r>
      <w:r w:rsidRPr="000E65C1">
        <w:rPr>
          <w:rFonts w:eastAsia="Times New Roman" w:cstheme="minorHAnsi"/>
          <w:lang w:val="en-US" w:eastAsia="ar-SA"/>
        </w:rPr>
        <w:t xml:space="preserve">. 2022. Where do the fish go? </w:t>
      </w:r>
      <w:r w:rsidRPr="000E65C1">
        <w:rPr>
          <w:rFonts w:eastAsia="Times New Roman" w:cstheme="minorHAnsi"/>
          <w:lang w:eastAsia="ar-SA"/>
        </w:rPr>
        <w:t>German Research, 3, 17-21.</w:t>
      </w:r>
    </w:p>
    <w:p w:rsidR="0051321C" w:rsidRPr="000E65C1" w:rsidRDefault="00412517" w:rsidP="00AC3323">
      <w:pPr>
        <w:suppressAutoHyphens/>
        <w:overflowPunct w:val="0"/>
        <w:autoSpaceDE w:val="0"/>
        <w:spacing w:before="159" w:after="0" w:line="240" w:lineRule="auto"/>
        <w:ind w:left="1208" w:hanging="1208"/>
        <w:textAlignment w:val="baseline"/>
        <w:rPr>
          <w:rFonts w:eastAsia="Times New Roman" w:cstheme="minorHAnsi"/>
          <w:lang w:eastAsia="ar-SA"/>
        </w:rPr>
      </w:pPr>
      <w:r w:rsidRPr="00DD4650">
        <w:rPr>
          <w:rFonts w:eastAsia="Times New Roman" w:cstheme="minorHAnsi"/>
          <w:lang w:eastAsia="ar-SA"/>
        </w:rPr>
        <w:lastRenderedPageBreak/>
        <w:t xml:space="preserve">92. </w:t>
      </w:r>
      <w:r w:rsidR="0051321C" w:rsidRPr="00412517">
        <w:rPr>
          <w:rFonts w:eastAsia="Times New Roman" w:cstheme="minorHAnsi"/>
          <w:b/>
          <w:lang w:eastAsia="ar-SA"/>
        </w:rPr>
        <w:t>Arlinghaus, R</w:t>
      </w:r>
      <w:r w:rsidR="0051321C" w:rsidRPr="00412517">
        <w:rPr>
          <w:rFonts w:eastAsia="Times New Roman" w:cstheme="minorHAnsi"/>
          <w:lang w:eastAsia="ar-SA"/>
        </w:rPr>
        <w:t xml:space="preserve">. 2021. </w:t>
      </w:r>
      <w:r w:rsidR="0051321C" w:rsidRPr="000E65C1">
        <w:rPr>
          <w:rFonts w:eastAsia="Times New Roman" w:cstheme="minorHAnsi"/>
          <w:lang w:eastAsia="ar-SA"/>
        </w:rPr>
        <w:t>Wie kommen wir</w:t>
      </w:r>
      <w:r w:rsidR="00AC3323">
        <w:rPr>
          <w:rFonts w:eastAsia="Times New Roman" w:cstheme="minorHAnsi"/>
          <w:lang w:eastAsia="ar-SA"/>
        </w:rPr>
        <w:t xml:space="preserve"> </w:t>
      </w:r>
      <w:proofErr w:type="gramStart"/>
      <w:r w:rsidR="0051321C" w:rsidRPr="000E65C1">
        <w:rPr>
          <w:rFonts w:eastAsia="Times New Roman" w:cstheme="minorHAnsi"/>
          <w:lang w:eastAsia="ar-SA"/>
        </w:rPr>
        <w:t>zurecht?.</w:t>
      </w:r>
      <w:proofErr w:type="gramEnd"/>
      <w:r w:rsidR="0051321C" w:rsidRPr="000E65C1">
        <w:rPr>
          <w:rFonts w:eastAsia="Times New Roman" w:cstheme="minorHAnsi"/>
          <w:lang w:eastAsia="ar-SA"/>
        </w:rPr>
        <w:t xml:space="preserve"> Forschung und Lehre, 11/2021.</w:t>
      </w:r>
    </w:p>
    <w:p w:rsidR="00AC3323" w:rsidRPr="000E65C1" w:rsidRDefault="00412517" w:rsidP="00AC3323">
      <w:pPr>
        <w:suppressAutoHyphens/>
        <w:overflowPunct w:val="0"/>
        <w:autoSpaceDE w:val="0"/>
        <w:spacing w:before="159" w:after="0" w:line="240" w:lineRule="auto"/>
        <w:ind w:left="1208" w:hanging="1208"/>
        <w:textAlignment w:val="baseline"/>
        <w:rPr>
          <w:rFonts w:eastAsia="Times New Roman" w:cstheme="minorHAnsi"/>
          <w:lang w:eastAsia="ar-SA"/>
        </w:rPr>
      </w:pPr>
      <w:r>
        <w:rPr>
          <w:rFonts w:eastAsia="Times New Roman" w:cstheme="minorHAnsi"/>
          <w:lang w:eastAsia="ar-SA"/>
        </w:rPr>
        <w:t xml:space="preserve">91. </w:t>
      </w:r>
      <w:r w:rsidR="00AC3323" w:rsidRPr="00412517">
        <w:rPr>
          <w:rFonts w:eastAsia="Times New Roman" w:cstheme="minorHAnsi"/>
          <w:b/>
          <w:lang w:eastAsia="ar-SA"/>
        </w:rPr>
        <w:t>Arlinghaus, R</w:t>
      </w:r>
      <w:r w:rsidR="00AC3323" w:rsidRPr="000E65C1">
        <w:rPr>
          <w:rFonts w:eastAsia="Times New Roman" w:cstheme="minorHAnsi"/>
          <w:lang w:eastAsia="ar-SA"/>
        </w:rPr>
        <w:t>. 2021. Ja, wo schwimmen sie denn. Forschung - Das Magazin der</w:t>
      </w:r>
      <w:r w:rsidR="00AC3323">
        <w:rPr>
          <w:rFonts w:eastAsia="Times New Roman" w:cstheme="minorHAnsi"/>
          <w:lang w:eastAsia="ar-SA"/>
        </w:rPr>
        <w:t xml:space="preserve"> </w:t>
      </w:r>
      <w:r w:rsidR="00AC3323" w:rsidRPr="000E65C1">
        <w:rPr>
          <w:rFonts w:eastAsia="Times New Roman" w:cstheme="minorHAnsi"/>
          <w:lang w:eastAsia="ar-SA"/>
        </w:rPr>
        <w:t>Deutschen Forschungsgemeinschaft. 3/2021. 18-22.</w:t>
      </w:r>
    </w:p>
    <w:p w:rsidR="00AC3323" w:rsidRPr="00DD4650" w:rsidRDefault="00412517" w:rsidP="00AC3323">
      <w:pPr>
        <w:suppressAutoHyphens/>
        <w:overflowPunct w:val="0"/>
        <w:autoSpaceDE w:val="0"/>
        <w:spacing w:before="159" w:after="0" w:line="240" w:lineRule="auto"/>
        <w:ind w:left="1208" w:hanging="1208"/>
        <w:textAlignment w:val="baseline"/>
        <w:rPr>
          <w:rFonts w:eastAsia="Times New Roman" w:cstheme="minorHAnsi"/>
          <w:lang w:eastAsia="ar-SA"/>
        </w:rPr>
      </w:pPr>
      <w:r>
        <w:rPr>
          <w:rFonts w:eastAsia="Times New Roman" w:cstheme="minorHAnsi"/>
          <w:lang w:eastAsia="ar-SA"/>
        </w:rPr>
        <w:t xml:space="preserve">90. </w:t>
      </w:r>
      <w:r w:rsidR="00AC3323" w:rsidRPr="00412517">
        <w:rPr>
          <w:rFonts w:eastAsia="Times New Roman" w:cstheme="minorHAnsi"/>
          <w:b/>
          <w:lang w:eastAsia="ar-SA"/>
        </w:rPr>
        <w:t>Arlinghaus, R.</w:t>
      </w:r>
      <w:r w:rsidR="00AC3323" w:rsidRPr="000E65C1">
        <w:rPr>
          <w:rFonts w:eastAsia="Times New Roman" w:cstheme="minorHAnsi"/>
          <w:lang w:eastAsia="ar-SA"/>
        </w:rPr>
        <w:t xml:space="preserve"> 2022. Fische und Fischerei erforschen. Academia, 02/2022, 42-45.</w:t>
      </w:r>
    </w:p>
    <w:p w:rsidR="00AC3323" w:rsidRDefault="00412517" w:rsidP="00AC3323">
      <w:pPr>
        <w:suppressAutoHyphens/>
        <w:overflowPunct w:val="0"/>
        <w:autoSpaceDE w:val="0"/>
        <w:spacing w:before="159" w:after="0" w:line="240" w:lineRule="auto"/>
        <w:ind w:left="1208" w:hanging="1208"/>
        <w:textAlignment w:val="baseline"/>
        <w:rPr>
          <w:rFonts w:eastAsia="Times New Roman" w:cstheme="minorHAnsi"/>
          <w:lang w:val="en-US" w:eastAsia="ar-SA"/>
        </w:rPr>
      </w:pPr>
      <w:r>
        <w:rPr>
          <w:rFonts w:eastAsia="Times New Roman" w:cstheme="minorHAnsi"/>
          <w:lang w:eastAsia="ar-SA"/>
        </w:rPr>
        <w:t xml:space="preserve">89. </w:t>
      </w:r>
      <w:r w:rsidR="00AC3323" w:rsidRPr="00412517">
        <w:rPr>
          <w:rFonts w:eastAsia="Times New Roman" w:cstheme="minorHAnsi"/>
          <w:b/>
          <w:lang w:eastAsia="ar-SA"/>
        </w:rPr>
        <w:t>Arlinghaus, R.</w:t>
      </w:r>
      <w:r w:rsidR="00AC3323" w:rsidRPr="000E65C1">
        <w:rPr>
          <w:rFonts w:eastAsia="Times New Roman" w:cstheme="minorHAnsi"/>
          <w:lang w:eastAsia="ar-SA"/>
        </w:rPr>
        <w:t xml:space="preserve"> 2022. Angeln ist mehr als </w:t>
      </w:r>
      <w:proofErr w:type="spellStart"/>
      <w:r w:rsidR="00AC3323" w:rsidRPr="000E65C1">
        <w:rPr>
          <w:rFonts w:eastAsia="Times New Roman" w:cstheme="minorHAnsi"/>
          <w:lang w:eastAsia="ar-SA"/>
        </w:rPr>
        <w:t>Fischefangen</w:t>
      </w:r>
      <w:proofErr w:type="spellEnd"/>
      <w:r w:rsidR="00AC3323" w:rsidRPr="000E65C1">
        <w:rPr>
          <w:rFonts w:eastAsia="Times New Roman" w:cstheme="minorHAnsi"/>
          <w:lang w:eastAsia="ar-SA"/>
        </w:rPr>
        <w:t xml:space="preserve">. </w:t>
      </w:r>
      <w:r w:rsidR="00AC3323" w:rsidRPr="000E65C1">
        <w:rPr>
          <w:rFonts w:eastAsia="Times New Roman" w:cstheme="minorHAnsi"/>
          <w:lang w:val="en-US" w:eastAsia="ar-SA"/>
        </w:rPr>
        <w:t>Academia, 02/2022, 38-41.</w:t>
      </w:r>
    </w:p>
    <w:p w:rsidR="00AC3323" w:rsidRPr="00DD4650" w:rsidRDefault="00AC3323" w:rsidP="00AC3323">
      <w:pPr>
        <w:suppressAutoHyphens/>
        <w:overflowPunct w:val="0"/>
        <w:autoSpaceDE w:val="0"/>
        <w:spacing w:before="159" w:after="0" w:line="240" w:lineRule="auto"/>
        <w:ind w:left="1208" w:hanging="1208"/>
        <w:textAlignment w:val="baseline"/>
        <w:rPr>
          <w:rFonts w:eastAsia="Times New Roman" w:cstheme="minorHAnsi"/>
          <w:lang w:val="en-GB" w:eastAsia="ar-SA"/>
        </w:rPr>
      </w:pPr>
      <w:r>
        <w:rPr>
          <w:rFonts w:eastAsia="Times New Roman" w:cstheme="minorHAnsi"/>
          <w:lang w:val="en-US" w:eastAsia="ar-SA"/>
        </w:rPr>
        <w:t>8</w:t>
      </w:r>
      <w:r w:rsidR="00412517">
        <w:rPr>
          <w:rFonts w:eastAsia="Times New Roman" w:cstheme="minorHAnsi"/>
          <w:lang w:val="en-US" w:eastAsia="ar-SA"/>
        </w:rPr>
        <w:t>8</w:t>
      </w:r>
      <w:r>
        <w:rPr>
          <w:rFonts w:eastAsia="Times New Roman" w:cstheme="minorHAnsi"/>
          <w:lang w:val="en-US" w:eastAsia="ar-SA"/>
        </w:rPr>
        <w:t xml:space="preserve">. </w:t>
      </w:r>
      <w:r w:rsidR="00C47238" w:rsidRPr="00412517">
        <w:rPr>
          <w:rFonts w:eastAsia="Times New Roman" w:cstheme="minorHAnsi"/>
          <w:b/>
          <w:lang w:val="en-US" w:eastAsia="ar-SA"/>
        </w:rPr>
        <w:t>Arlinghaus, R.,</w:t>
      </w:r>
      <w:r w:rsidR="00C47238" w:rsidRPr="00AC3323">
        <w:rPr>
          <w:rFonts w:eastAsia="Times New Roman" w:cstheme="minorHAnsi"/>
          <w:lang w:val="en-US" w:eastAsia="ar-SA"/>
        </w:rPr>
        <w:t xml:space="preserve"> Kömle, D. 2022. </w:t>
      </w:r>
      <w:r w:rsidR="00C47238" w:rsidRPr="000E65C1">
        <w:rPr>
          <w:rFonts w:eastAsia="Times New Roman" w:cstheme="minorHAnsi"/>
          <w:lang w:eastAsia="ar-SA"/>
        </w:rPr>
        <w:t>Wissenschaftler des IGB Berlin antworten auf offenen</w:t>
      </w:r>
      <w:r w:rsidRPr="00AC3323">
        <w:rPr>
          <w:rFonts w:eastAsia="Times New Roman" w:cstheme="minorHAnsi"/>
          <w:lang w:eastAsia="ar-SA"/>
        </w:rPr>
        <w:t xml:space="preserve"> </w:t>
      </w:r>
      <w:r w:rsidR="00C47238" w:rsidRPr="000E65C1">
        <w:rPr>
          <w:rFonts w:eastAsia="Times New Roman" w:cstheme="minorHAnsi"/>
          <w:lang w:eastAsia="ar-SA"/>
        </w:rPr>
        <w:t xml:space="preserve">Brief. </w:t>
      </w:r>
      <w:proofErr w:type="spellStart"/>
      <w:r w:rsidR="00C47238" w:rsidRPr="00DD4650">
        <w:rPr>
          <w:rFonts w:eastAsia="Times New Roman" w:cstheme="minorHAnsi"/>
          <w:lang w:val="en-GB" w:eastAsia="ar-SA"/>
        </w:rPr>
        <w:t>Fischerblatt</w:t>
      </w:r>
      <w:proofErr w:type="spellEnd"/>
      <w:r w:rsidR="00C47238" w:rsidRPr="00DD4650">
        <w:rPr>
          <w:rFonts w:eastAsia="Times New Roman" w:cstheme="minorHAnsi"/>
          <w:lang w:val="en-GB" w:eastAsia="ar-SA"/>
        </w:rPr>
        <w:t>, 1, 14-16.</w:t>
      </w:r>
    </w:p>
    <w:p w:rsidR="00412517" w:rsidRDefault="00412517" w:rsidP="00412517">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DD4650">
        <w:rPr>
          <w:rFonts w:eastAsia="Times New Roman" w:cstheme="minorHAnsi"/>
          <w:lang w:val="en-GB" w:eastAsia="ar-SA"/>
        </w:rPr>
        <w:t xml:space="preserve">87. </w:t>
      </w:r>
      <w:r w:rsidRPr="00DD4650">
        <w:rPr>
          <w:rFonts w:eastAsia="Times New Roman" w:cstheme="minorHAnsi"/>
          <w:b/>
          <w:lang w:val="en-GB" w:eastAsia="ar-SA"/>
        </w:rPr>
        <w:t>Arlinghaus, R</w:t>
      </w:r>
      <w:r w:rsidRPr="00DD4650">
        <w:rPr>
          <w:rFonts w:eastAsia="Times New Roman" w:cstheme="minorHAnsi"/>
          <w:lang w:val="en-GB" w:eastAsia="ar-SA"/>
        </w:rPr>
        <w:t xml:space="preserve">., Hart, P. J. B. 2021. </w:t>
      </w:r>
      <w:r w:rsidRPr="000E65C1">
        <w:rPr>
          <w:rFonts w:eastAsia="Times New Roman" w:cstheme="minorHAnsi"/>
          <w:lang w:val="en-US" w:eastAsia="ar-SA"/>
        </w:rPr>
        <w:t>Mental health and fisheries - An understudied topic of global relevance. Fish and Fisheries, 22, 871 - 873.</w:t>
      </w:r>
    </w:p>
    <w:p w:rsidR="00562456" w:rsidRPr="000E65C1" w:rsidRDefault="00AC3323" w:rsidP="00AC3323">
      <w:pPr>
        <w:suppressAutoHyphens/>
        <w:overflowPunct w:val="0"/>
        <w:autoSpaceDE w:val="0"/>
        <w:spacing w:before="159" w:after="0" w:line="240" w:lineRule="auto"/>
        <w:ind w:left="1208" w:hanging="1208"/>
        <w:textAlignment w:val="baseline"/>
        <w:rPr>
          <w:rFonts w:eastAsia="Times New Roman" w:cstheme="minorHAnsi"/>
          <w:lang w:eastAsia="ar-SA"/>
        </w:rPr>
      </w:pPr>
      <w:r w:rsidRPr="00DD4650">
        <w:rPr>
          <w:rFonts w:eastAsia="Times New Roman" w:cstheme="minorHAnsi"/>
          <w:lang w:val="en-GB" w:eastAsia="ar-SA"/>
        </w:rPr>
        <w:t xml:space="preserve">86. Hart, P. J. B., </w:t>
      </w:r>
      <w:r w:rsidRPr="00DD4650">
        <w:rPr>
          <w:rFonts w:eastAsia="Times New Roman" w:cstheme="minorHAnsi"/>
          <w:b/>
          <w:lang w:val="en-GB" w:eastAsia="ar-SA"/>
        </w:rPr>
        <w:t>Arlinghaus, R</w:t>
      </w:r>
      <w:r w:rsidRPr="00DD4650">
        <w:rPr>
          <w:rFonts w:eastAsia="Times New Roman" w:cstheme="minorHAnsi"/>
          <w:lang w:val="en-GB" w:eastAsia="ar-SA"/>
        </w:rPr>
        <w:t xml:space="preserve">. 2021. </w:t>
      </w:r>
      <w:r w:rsidRPr="000E65C1">
        <w:rPr>
          <w:rFonts w:eastAsia="Times New Roman" w:cstheme="minorHAnsi"/>
          <w:lang w:val="en-US" w:eastAsia="ar-SA"/>
        </w:rPr>
        <w:t xml:space="preserve">Plastic pollution in rivers and lakes - an indicator of an even bigger consequence of global change? </w:t>
      </w:r>
      <w:r w:rsidRPr="000E65C1">
        <w:rPr>
          <w:rFonts w:eastAsia="Times New Roman" w:cstheme="minorHAnsi"/>
          <w:lang w:eastAsia="ar-SA"/>
        </w:rPr>
        <w:t>Fish and Fisheries, 22, 465-466.</w:t>
      </w:r>
    </w:p>
    <w:p w:rsidR="00723CDF" w:rsidRPr="000E65C1" w:rsidRDefault="00723CDF" w:rsidP="00723CDF">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85. </w:t>
      </w:r>
      <w:r w:rsidR="00F17251" w:rsidRPr="000E65C1">
        <w:rPr>
          <w:rFonts w:eastAsia="Times New Roman" w:cstheme="minorHAnsi"/>
          <w:b/>
          <w:lang w:eastAsia="ar-SA"/>
        </w:rPr>
        <w:t xml:space="preserve">Arlinghaus, R. </w:t>
      </w:r>
      <w:r w:rsidR="00F17251" w:rsidRPr="000E65C1">
        <w:rPr>
          <w:rFonts w:eastAsia="Times New Roman" w:cstheme="minorHAnsi"/>
          <w:lang w:eastAsia="ar-SA"/>
        </w:rPr>
        <w:t xml:space="preserve">2021. Zeitschrift für Fischerei – Deutschlands erste Open-Access Fachzeitschrift für alle Belange der Fischerei. Zeitschrift für Fischerei 1, </w:t>
      </w:r>
      <w:r w:rsidRPr="000E65C1">
        <w:rPr>
          <w:rFonts w:eastAsia="Times New Roman" w:cstheme="minorHAnsi"/>
          <w:lang w:eastAsia="ar-SA"/>
        </w:rPr>
        <w:t xml:space="preserve">Artikel </w:t>
      </w:r>
      <w:r w:rsidR="00F17251" w:rsidRPr="000E65C1">
        <w:rPr>
          <w:rFonts w:eastAsia="Times New Roman" w:cstheme="minorHAnsi"/>
          <w:lang w:eastAsia="ar-SA"/>
        </w:rPr>
        <w:t>1, 1-3</w:t>
      </w:r>
      <w:r w:rsidRPr="000E65C1">
        <w:rPr>
          <w:rFonts w:eastAsia="Times New Roman" w:cstheme="minorHAnsi"/>
          <w:lang w:eastAsia="ar-SA"/>
        </w:rPr>
        <w:t>.</w:t>
      </w:r>
    </w:p>
    <w:p w:rsidR="0092540A" w:rsidRPr="000E65C1" w:rsidRDefault="00723CDF" w:rsidP="001948F6">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84. </w:t>
      </w:r>
      <w:r w:rsidR="0092540A" w:rsidRPr="000E65C1">
        <w:rPr>
          <w:rFonts w:eastAsia="Times New Roman" w:cstheme="minorHAnsi"/>
          <w:lang w:eastAsia="ar-SA"/>
        </w:rPr>
        <w:t xml:space="preserve">Hart, P. J. B., </w:t>
      </w:r>
      <w:r w:rsidR="0092540A" w:rsidRPr="000E65C1">
        <w:rPr>
          <w:rFonts w:eastAsia="Times New Roman" w:cstheme="minorHAnsi"/>
          <w:b/>
          <w:lang w:eastAsia="ar-SA"/>
        </w:rPr>
        <w:t>Arlinghaus, R</w:t>
      </w:r>
      <w:r w:rsidRPr="000E65C1">
        <w:rPr>
          <w:rFonts w:eastAsia="Times New Roman" w:cstheme="minorHAnsi"/>
          <w:lang w:eastAsia="ar-SA"/>
        </w:rPr>
        <w:t xml:space="preserve">. </w:t>
      </w:r>
      <w:r w:rsidR="0092540A" w:rsidRPr="000E65C1">
        <w:rPr>
          <w:rFonts w:eastAsia="Times New Roman" w:cstheme="minorHAnsi"/>
          <w:lang w:eastAsia="ar-SA"/>
        </w:rPr>
        <w:t xml:space="preserve">2021. </w:t>
      </w:r>
      <w:r w:rsidR="0092540A" w:rsidRPr="000E65C1">
        <w:rPr>
          <w:rFonts w:eastAsia="Times New Roman" w:cstheme="minorHAnsi"/>
          <w:lang w:val="en-US" w:eastAsia="ar-SA"/>
        </w:rPr>
        <w:t xml:space="preserve">Representing human </w:t>
      </w:r>
      <w:proofErr w:type="spellStart"/>
      <w:r w:rsidR="0092540A" w:rsidRPr="000E65C1">
        <w:rPr>
          <w:rFonts w:eastAsia="Times New Roman" w:cstheme="minorHAnsi"/>
          <w:lang w:val="en-US" w:eastAsia="ar-SA"/>
        </w:rPr>
        <w:t>behaviour</w:t>
      </w:r>
      <w:proofErr w:type="spellEnd"/>
      <w:r w:rsidR="0092540A" w:rsidRPr="000E65C1">
        <w:rPr>
          <w:rFonts w:eastAsia="Times New Roman" w:cstheme="minorHAnsi"/>
          <w:lang w:val="en-US" w:eastAsia="ar-SA"/>
        </w:rPr>
        <w:t xml:space="preserve"> in ecosystem models. </w:t>
      </w:r>
      <w:r w:rsidR="0092540A" w:rsidRPr="000E65C1">
        <w:rPr>
          <w:rFonts w:eastAsia="Times New Roman" w:cstheme="minorHAnsi"/>
          <w:lang w:eastAsia="ar-SA"/>
        </w:rPr>
        <w:t>Fish and Fisheries, 22, 241-242</w:t>
      </w:r>
    </w:p>
    <w:p w:rsidR="001948F6" w:rsidRPr="000E65C1" w:rsidRDefault="00723CDF" w:rsidP="00723CDF">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83. </w:t>
      </w:r>
      <w:r w:rsidR="001948F6" w:rsidRPr="000E65C1">
        <w:rPr>
          <w:rFonts w:eastAsia="Times New Roman" w:cstheme="minorHAnsi"/>
          <w:b/>
          <w:lang w:eastAsia="ar-SA"/>
        </w:rPr>
        <w:t>Arlinghaus, R</w:t>
      </w:r>
      <w:r w:rsidRPr="000E65C1">
        <w:rPr>
          <w:rFonts w:eastAsia="Times New Roman" w:cstheme="minorHAnsi"/>
          <w:lang w:eastAsia="ar-SA"/>
        </w:rPr>
        <w:t xml:space="preserve">. </w:t>
      </w:r>
      <w:r w:rsidR="001948F6" w:rsidRPr="000E65C1">
        <w:rPr>
          <w:rFonts w:eastAsia="Times New Roman" w:cstheme="minorHAnsi"/>
          <w:lang w:eastAsia="ar-SA"/>
        </w:rPr>
        <w:t>2020. Fischbesatz ist kein Allheilmitt</w:t>
      </w:r>
      <w:r w:rsidRPr="000E65C1">
        <w:rPr>
          <w:rFonts w:eastAsia="Times New Roman" w:cstheme="minorHAnsi"/>
          <w:lang w:eastAsia="ar-SA"/>
        </w:rPr>
        <w:t>el. AFZ Fischwaid, 1, 9-13.</w:t>
      </w:r>
    </w:p>
    <w:p w:rsidR="001948F6" w:rsidRPr="000E65C1" w:rsidRDefault="00723CDF" w:rsidP="00723CDF">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82. </w:t>
      </w:r>
      <w:r w:rsidRPr="000E65C1">
        <w:rPr>
          <w:rFonts w:eastAsia="Times New Roman" w:cstheme="minorHAnsi"/>
          <w:b/>
          <w:lang w:eastAsia="ar-SA"/>
        </w:rPr>
        <w:t>Arlinghaus, R</w:t>
      </w:r>
      <w:r w:rsidRPr="000E65C1">
        <w:rPr>
          <w:rFonts w:eastAsia="Times New Roman" w:cstheme="minorHAnsi"/>
          <w:lang w:eastAsia="ar-SA"/>
        </w:rPr>
        <w:t xml:space="preserve">. </w:t>
      </w:r>
      <w:r w:rsidR="001948F6" w:rsidRPr="000E65C1">
        <w:rPr>
          <w:rFonts w:eastAsia="Times New Roman" w:cstheme="minorHAnsi"/>
          <w:lang w:eastAsia="ar-SA"/>
        </w:rPr>
        <w:t>2020. Neue Wege bei der H</w:t>
      </w:r>
      <w:r w:rsidRPr="000E65C1">
        <w:rPr>
          <w:rFonts w:eastAsia="Times New Roman" w:cstheme="minorHAnsi"/>
          <w:lang w:eastAsia="ar-SA"/>
        </w:rPr>
        <w:t>ege. AFZ Fischwaid, 1, 3-6.</w:t>
      </w:r>
    </w:p>
    <w:p w:rsidR="00372517" w:rsidRPr="000E65C1" w:rsidRDefault="00723CDF"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81. </w:t>
      </w:r>
      <w:proofErr w:type="spellStart"/>
      <w:r w:rsidR="00372517" w:rsidRPr="000E65C1">
        <w:rPr>
          <w:rFonts w:eastAsia="Times New Roman" w:cstheme="minorHAnsi"/>
          <w:lang w:eastAsia="ar-SA"/>
        </w:rPr>
        <w:t>Wiegener</w:t>
      </w:r>
      <w:proofErr w:type="spellEnd"/>
      <w:r w:rsidR="00372517" w:rsidRPr="000E65C1">
        <w:rPr>
          <w:rFonts w:eastAsia="Times New Roman" w:cstheme="minorHAnsi"/>
          <w:lang w:eastAsia="ar-SA"/>
        </w:rPr>
        <w:t>, K</w:t>
      </w:r>
      <w:r w:rsidRPr="000E65C1">
        <w:rPr>
          <w:rFonts w:eastAsia="Times New Roman" w:cstheme="minorHAnsi"/>
          <w:lang w:eastAsia="ar-SA"/>
        </w:rPr>
        <w:t xml:space="preserve">., Klefoth, T., </w:t>
      </w:r>
      <w:r w:rsidRPr="000E65C1">
        <w:rPr>
          <w:rFonts w:eastAsia="Times New Roman" w:cstheme="minorHAnsi"/>
          <w:b/>
          <w:lang w:eastAsia="ar-SA"/>
        </w:rPr>
        <w:t>Arlinghaus, R</w:t>
      </w:r>
      <w:r w:rsidRPr="000E65C1">
        <w:rPr>
          <w:rFonts w:eastAsia="Times New Roman" w:cstheme="minorHAnsi"/>
          <w:lang w:eastAsia="ar-SA"/>
        </w:rPr>
        <w:t xml:space="preserve">. </w:t>
      </w:r>
      <w:r w:rsidR="00372517" w:rsidRPr="000E65C1">
        <w:rPr>
          <w:rFonts w:eastAsia="Times New Roman" w:cstheme="minorHAnsi"/>
          <w:lang w:eastAsia="ar-SA"/>
        </w:rPr>
        <w:t>2019. Bringt totes Holz Leben in den Baggerse</w:t>
      </w:r>
      <w:r w:rsidRPr="000E65C1">
        <w:rPr>
          <w:rFonts w:eastAsia="Times New Roman" w:cstheme="minorHAnsi"/>
          <w:lang w:eastAsia="ar-SA"/>
        </w:rPr>
        <w:t xml:space="preserve">e? Der Laubfrosch, VTA, </w:t>
      </w:r>
      <w:r w:rsidR="00372517" w:rsidRPr="000E65C1">
        <w:rPr>
          <w:rFonts w:eastAsia="Times New Roman" w:cstheme="minorHAnsi"/>
          <w:lang w:eastAsia="ar-SA"/>
        </w:rPr>
        <w:t>83, 12-13</w:t>
      </w:r>
      <w:r w:rsidRPr="000E65C1">
        <w:rPr>
          <w:rFonts w:eastAsia="Times New Roman" w:cstheme="minorHAnsi"/>
          <w:lang w:eastAsia="ar-SA"/>
        </w:rPr>
        <w:t>.</w:t>
      </w:r>
    </w:p>
    <w:p w:rsidR="00372517" w:rsidRPr="000E65C1" w:rsidRDefault="00723CDF"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80. </w:t>
      </w:r>
      <w:r w:rsidR="00372517" w:rsidRPr="000E65C1">
        <w:rPr>
          <w:rFonts w:eastAsia="Times New Roman" w:cstheme="minorHAnsi"/>
          <w:lang w:eastAsia="ar-SA"/>
        </w:rPr>
        <w:t xml:space="preserve">Kochalski, S., Riepe, C., </w:t>
      </w:r>
      <w:r w:rsidR="00372517" w:rsidRPr="000E65C1">
        <w:rPr>
          <w:rFonts w:eastAsia="Times New Roman" w:cstheme="minorHAnsi"/>
          <w:b/>
          <w:lang w:eastAsia="ar-SA"/>
        </w:rPr>
        <w:t>Arlinghaus, R.</w:t>
      </w:r>
      <w:r w:rsidRPr="000E65C1">
        <w:rPr>
          <w:rFonts w:eastAsia="Times New Roman" w:cstheme="minorHAnsi"/>
          <w:lang w:eastAsia="ar-SA"/>
        </w:rPr>
        <w:t xml:space="preserve"> </w:t>
      </w:r>
      <w:r w:rsidR="00372517" w:rsidRPr="000E65C1">
        <w:rPr>
          <w:rFonts w:eastAsia="Times New Roman" w:cstheme="minorHAnsi"/>
          <w:lang w:eastAsia="ar-SA"/>
        </w:rPr>
        <w:t>2019. Das Jahr des Lachses 2019 aus Sicht der Bevölkerun</w:t>
      </w:r>
      <w:r w:rsidRPr="000E65C1">
        <w:rPr>
          <w:rFonts w:eastAsia="Times New Roman" w:cstheme="minorHAnsi"/>
          <w:lang w:eastAsia="ar-SA"/>
        </w:rPr>
        <w:t>g. Fischer und Teichwirt, 8</w:t>
      </w:r>
      <w:r w:rsidR="00372517" w:rsidRPr="000E65C1">
        <w:rPr>
          <w:rFonts w:eastAsia="Times New Roman" w:cstheme="minorHAnsi"/>
          <w:lang w:eastAsia="ar-SA"/>
        </w:rPr>
        <w:t>, 287-291</w:t>
      </w:r>
    </w:p>
    <w:p w:rsidR="00372517" w:rsidRPr="000E65C1" w:rsidRDefault="00723CDF"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79. </w:t>
      </w:r>
      <w:r w:rsidR="00372517" w:rsidRPr="000E65C1">
        <w:rPr>
          <w:rFonts w:eastAsia="Times New Roman" w:cstheme="minorHAnsi"/>
          <w:lang w:eastAsia="ar-SA"/>
        </w:rPr>
        <w:t xml:space="preserve">Kochalski, S., Riepe, C., </w:t>
      </w:r>
      <w:r w:rsidR="00372517" w:rsidRPr="000E65C1">
        <w:rPr>
          <w:rFonts w:eastAsia="Times New Roman" w:cstheme="minorHAnsi"/>
          <w:b/>
          <w:lang w:eastAsia="ar-SA"/>
        </w:rPr>
        <w:t>Arlinghaus, R</w:t>
      </w:r>
      <w:r w:rsidRPr="000E65C1">
        <w:rPr>
          <w:rFonts w:eastAsia="Times New Roman" w:cstheme="minorHAnsi"/>
          <w:lang w:eastAsia="ar-SA"/>
        </w:rPr>
        <w:t>. 201</w:t>
      </w:r>
      <w:r w:rsidR="00372517" w:rsidRPr="000E65C1">
        <w:rPr>
          <w:rFonts w:eastAsia="Times New Roman" w:cstheme="minorHAnsi"/>
          <w:lang w:eastAsia="ar-SA"/>
        </w:rPr>
        <w:t>). Der Lachs aus Sicht der Bevölkerung. Fisch des Jahres 2019 - Der Lachs (</w:t>
      </w:r>
      <w:proofErr w:type="spellStart"/>
      <w:r w:rsidR="00372517" w:rsidRPr="000E65C1">
        <w:rPr>
          <w:rFonts w:eastAsia="Times New Roman" w:cstheme="minorHAnsi"/>
          <w:lang w:eastAsia="ar-SA"/>
        </w:rPr>
        <w:t>Salmo</w:t>
      </w:r>
      <w:proofErr w:type="spellEnd"/>
      <w:r w:rsidR="00372517" w:rsidRPr="000E65C1">
        <w:rPr>
          <w:rFonts w:eastAsia="Times New Roman" w:cstheme="minorHAnsi"/>
          <w:lang w:eastAsia="ar-SA"/>
        </w:rPr>
        <w:t xml:space="preserve"> </w:t>
      </w:r>
      <w:proofErr w:type="spellStart"/>
      <w:r w:rsidR="00372517" w:rsidRPr="000E65C1">
        <w:rPr>
          <w:rFonts w:eastAsia="Times New Roman" w:cstheme="minorHAnsi"/>
          <w:lang w:eastAsia="ar-SA"/>
        </w:rPr>
        <w:t>salar</w:t>
      </w:r>
      <w:proofErr w:type="spellEnd"/>
      <w:r w:rsidR="00372517" w:rsidRPr="000E65C1">
        <w:rPr>
          <w:rFonts w:eastAsia="Times New Roman" w:cstheme="minorHAnsi"/>
          <w:lang w:eastAsia="ar-SA"/>
        </w:rPr>
        <w:t>)</w:t>
      </w:r>
      <w:r w:rsidRPr="000E65C1">
        <w:rPr>
          <w:rFonts w:eastAsia="Times New Roman" w:cstheme="minorHAnsi"/>
          <w:lang w:eastAsia="ar-SA"/>
        </w:rPr>
        <w:t>. Deutscher Angelfischerverband, Berlin.</w:t>
      </w:r>
    </w:p>
    <w:p w:rsidR="00693DD9" w:rsidRPr="000E65C1" w:rsidRDefault="00693DD9"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78. </w:t>
      </w:r>
      <w:r w:rsidRPr="000E65C1">
        <w:rPr>
          <w:rFonts w:eastAsia="Times New Roman" w:cstheme="minorHAnsi"/>
          <w:b/>
          <w:smallCaps/>
          <w:lang w:eastAsia="ar-SA"/>
        </w:rPr>
        <w:t>Arlinghaus, R</w:t>
      </w:r>
      <w:r w:rsidRPr="000E65C1">
        <w:rPr>
          <w:rFonts w:eastAsia="Times New Roman" w:cstheme="minorHAnsi"/>
          <w:lang w:eastAsia="ar-SA"/>
        </w:rPr>
        <w:t>. 2018. Der Einheitsfang als praxisnahes Hilfsmittel zur Erfolgskontrolle von Hegemaßnahmen wie Besatz. Fischer &amp; Angler, 2/2018, 25-28</w:t>
      </w:r>
    </w:p>
    <w:p w:rsidR="00593744" w:rsidRPr="000E65C1" w:rsidRDefault="00825A4A"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77</w:t>
      </w:r>
      <w:r w:rsidR="00593744" w:rsidRPr="000E65C1">
        <w:rPr>
          <w:rFonts w:eastAsia="Times New Roman" w:cstheme="minorHAnsi"/>
          <w:lang w:eastAsia="ar-SA"/>
        </w:rPr>
        <w:t xml:space="preserve">. </w:t>
      </w:r>
      <w:r w:rsidR="00593744" w:rsidRPr="000E65C1">
        <w:rPr>
          <w:rFonts w:eastAsia="Times New Roman" w:cstheme="minorHAnsi"/>
          <w:b/>
          <w:smallCaps/>
          <w:lang w:eastAsia="ar-SA"/>
        </w:rPr>
        <w:t>Arlinghaus, R.</w:t>
      </w:r>
      <w:r w:rsidR="00593744" w:rsidRPr="000E65C1">
        <w:rPr>
          <w:rFonts w:eastAsia="Times New Roman" w:cstheme="minorHAnsi"/>
          <w:lang w:eastAsia="ar-SA"/>
        </w:rPr>
        <w:t xml:space="preserve"> 2018. </w:t>
      </w:r>
      <w:proofErr w:type="spellStart"/>
      <w:r w:rsidR="00593744" w:rsidRPr="000E65C1">
        <w:rPr>
          <w:rFonts w:eastAsia="Times New Roman" w:cstheme="minorHAnsi"/>
          <w:lang w:eastAsia="ar-SA"/>
        </w:rPr>
        <w:t>Zarybianie</w:t>
      </w:r>
      <w:proofErr w:type="spellEnd"/>
      <w:r w:rsidR="00593744" w:rsidRPr="000E65C1">
        <w:rPr>
          <w:rFonts w:eastAsia="Times New Roman" w:cstheme="minorHAnsi"/>
          <w:lang w:eastAsia="ar-SA"/>
        </w:rPr>
        <w:t xml:space="preserve"> – 10 </w:t>
      </w:r>
      <w:proofErr w:type="spellStart"/>
      <w:r w:rsidR="00593744" w:rsidRPr="000E65C1">
        <w:rPr>
          <w:rFonts w:eastAsia="Times New Roman" w:cstheme="minorHAnsi"/>
          <w:lang w:eastAsia="ar-SA"/>
        </w:rPr>
        <w:t>zasad</w:t>
      </w:r>
      <w:proofErr w:type="spellEnd"/>
      <w:r w:rsidR="00593744" w:rsidRPr="000E65C1">
        <w:rPr>
          <w:rFonts w:eastAsia="Times New Roman" w:cstheme="minorHAnsi"/>
          <w:lang w:eastAsia="ar-SA"/>
        </w:rPr>
        <w:t xml:space="preserve"> </w:t>
      </w:r>
      <w:proofErr w:type="spellStart"/>
      <w:r w:rsidR="00593744" w:rsidRPr="000E65C1">
        <w:rPr>
          <w:rFonts w:eastAsia="Times New Roman" w:cstheme="minorHAnsi"/>
          <w:lang w:eastAsia="ar-SA"/>
        </w:rPr>
        <w:t>postêpowania</w:t>
      </w:r>
      <w:proofErr w:type="spellEnd"/>
      <w:r w:rsidR="00593744" w:rsidRPr="000E65C1">
        <w:rPr>
          <w:rFonts w:eastAsia="Times New Roman" w:cstheme="minorHAnsi"/>
          <w:lang w:eastAsia="ar-SA"/>
        </w:rPr>
        <w:t xml:space="preserve">. In: </w:t>
      </w:r>
      <w:proofErr w:type="spellStart"/>
      <w:r w:rsidR="00593744" w:rsidRPr="000E65C1">
        <w:rPr>
          <w:rFonts w:eastAsia="Times New Roman" w:cstheme="minorHAnsi"/>
          <w:lang w:eastAsia="ar-SA"/>
        </w:rPr>
        <w:t>Wolosa</w:t>
      </w:r>
      <w:proofErr w:type="spellEnd"/>
      <w:r w:rsidR="00593744" w:rsidRPr="000E65C1">
        <w:rPr>
          <w:rFonts w:eastAsia="Times New Roman" w:cstheme="minorHAnsi"/>
          <w:lang w:eastAsia="ar-SA"/>
        </w:rPr>
        <w:t>, A. (</w:t>
      </w:r>
      <w:proofErr w:type="spellStart"/>
      <w:r w:rsidR="00593744" w:rsidRPr="000E65C1">
        <w:rPr>
          <w:rFonts w:eastAsia="Times New Roman" w:cstheme="minorHAnsi"/>
          <w:lang w:eastAsia="ar-SA"/>
        </w:rPr>
        <w:t>eds</w:t>
      </w:r>
      <w:proofErr w:type="spellEnd"/>
      <w:r w:rsidR="00593744" w:rsidRPr="000E65C1">
        <w:rPr>
          <w:rFonts w:eastAsia="Times New Roman" w:cstheme="minorHAnsi"/>
          <w:lang w:eastAsia="ar-SA"/>
        </w:rPr>
        <w:t xml:space="preserve">.), </w:t>
      </w:r>
      <w:proofErr w:type="spellStart"/>
      <w:r w:rsidR="00593744" w:rsidRPr="000E65C1">
        <w:rPr>
          <w:rFonts w:eastAsia="Times New Roman" w:cstheme="minorHAnsi"/>
          <w:lang w:eastAsia="ar-SA"/>
        </w:rPr>
        <w:t>Działania</w:t>
      </w:r>
      <w:proofErr w:type="spellEnd"/>
      <w:r w:rsidR="00593744" w:rsidRPr="000E65C1">
        <w:rPr>
          <w:rFonts w:eastAsia="Times New Roman" w:cstheme="minorHAnsi"/>
          <w:lang w:eastAsia="ar-SA"/>
        </w:rPr>
        <w:t xml:space="preserve"> </w:t>
      </w:r>
      <w:proofErr w:type="spellStart"/>
      <w:r w:rsidR="00593744" w:rsidRPr="000E65C1">
        <w:rPr>
          <w:rFonts w:eastAsia="Times New Roman" w:cstheme="minorHAnsi"/>
          <w:lang w:eastAsia="ar-SA"/>
        </w:rPr>
        <w:t>prośrodowiskowe</w:t>
      </w:r>
      <w:proofErr w:type="spellEnd"/>
      <w:r w:rsidR="00593744" w:rsidRPr="000E65C1">
        <w:rPr>
          <w:rFonts w:eastAsia="Times New Roman" w:cstheme="minorHAnsi"/>
          <w:lang w:eastAsia="ar-SA"/>
        </w:rPr>
        <w:t xml:space="preserve"> w </w:t>
      </w:r>
      <w:proofErr w:type="spellStart"/>
      <w:r w:rsidR="00593744" w:rsidRPr="000E65C1">
        <w:rPr>
          <w:rFonts w:eastAsia="Times New Roman" w:cstheme="minorHAnsi"/>
          <w:lang w:eastAsia="ar-SA"/>
        </w:rPr>
        <w:t>racjonalnej</w:t>
      </w:r>
      <w:proofErr w:type="spellEnd"/>
      <w:r w:rsidR="00593744" w:rsidRPr="000E65C1">
        <w:rPr>
          <w:rFonts w:eastAsia="Times New Roman" w:cstheme="minorHAnsi"/>
          <w:lang w:eastAsia="ar-SA"/>
        </w:rPr>
        <w:t xml:space="preserve"> </w:t>
      </w:r>
      <w:proofErr w:type="spellStart"/>
      <w:r w:rsidR="00593744" w:rsidRPr="000E65C1">
        <w:rPr>
          <w:rFonts w:eastAsia="Times New Roman" w:cstheme="minorHAnsi"/>
          <w:lang w:eastAsia="ar-SA"/>
        </w:rPr>
        <w:t>gospodarce</w:t>
      </w:r>
      <w:proofErr w:type="spellEnd"/>
      <w:r w:rsidR="00593744" w:rsidRPr="000E65C1">
        <w:rPr>
          <w:rFonts w:eastAsia="Times New Roman" w:cstheme="minorHAnsi"/>
          <w:lang w:eastAsia="ar-SA"/>
        </w:rPr>
        <w:t xml:space="preserve"> </w:t>
      </w:r>
      <w:proofErr w:type="spellStart"/>
      <w:r w:rsidR="00593744" w:rsidRPr="000E65C1">
        <w:rPr>
          <w:rFonts w:eastAsia="Times New Roman" w:cstheme="minorHAnsi"/>
          <w:lang w:eastAsia="ar-SA"/>
        </w:rPr>
        <w:t>rybackiej</w:t>
      </w:r>
      <w:proofErr w:type="spellEnd"/>
      <w:r w:rsidR="00593744" w:rsidRPr="000E65C1">
        <w:rPr>
          <w:rFonts w:eastAsia="Times New Roman" w:cstheme="minorHAnsi"/>
          <w:lang w:eastAsia="ar-SA"/>
        </w:rPr>
        <w:t>, 61-68</w:t>
      </w:r>
    </w:p>
    <w:p w:rsidR="00825A4A" w:rsidRPr="000E65C1" w:rsidRDefault="00825A4A"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76. </w:t>
      </w:r>
      <w:r w:rsidRPr="000E65C1">
        <w:rPr>
          <w:rFonts w:eastAsia="Times New Roman" w:cstheme="minorHAnsi"/>
          <w:b/>
          <w:smallCaps/>
          <w:lang w:eastAsia="ar-SA"/>
        </w:rPr>
        <w:t>Arlinghaus, R</w:t>
      </w:r>
      <w:r w:rsidRPr="000E65C1">
        <w:rPr>
          <w:rFonts w:eastAsia="Times New Roman" w:cstheme="minorHAnsi"/>
          <w:lang w:eastAsia="ar-SA"/>
        </w:rPr>
        <w:t xml:space="preserve">. 2018. Entnahmefenster – Sinn und Unsinn am Beispiel der </w:t>
      </w:r>
      <w:proofErr w:type="spellStart"/>
      <w:r w:rsidRPr="000E65C1">
        <w:rPr>
          <w:rFonts w:eastAsia="Times New Roman" w:cstheme="minorHAnsi"/>
          <w:lang w:eastAsia="ar-SA"/>
        </w:rPr>
        <w:t>anglerischen</w:t>
      </w:r>
      <w:proofErr w:type="spellEnd"/>
      <w:r w:rsidRPr="000E65C1">
        <w:rPr>
          <w:rFonts w:eastAsia="Times New Roman" w:cstheme="minorHAnsi"/>
          <w:lang w:eastAsia="ar-SA"/>
        </w:rPr>
        <w:t xml:space="preserve"> </w:t>
      </w:r>
      <w:proofErr w:type="spellStart"/>
      <w:r w:rsidRPr="000E65C1">
        <w:rPr>
          <w:rFonts w:eastAsia="Times New Roman" w:cstheme="minorHAnsi"/>
          <w:lang w:eastAsia="ar-SA"/>
        </w:rPr>
        <w:t>Raubischbewirtschatung</w:t>
      </w:r>
      <w:proofErr w:type="spellEnd"/>
      <w:r w:rsidRPr="000E65C1">
        <w:rPr>
          <w:rFonts w:eastAsia="Times New Roman" w:cstheme="minorHAnsi"/>
          <w:lang w:eastAsia="ar-SA"/>
        </w:rPr>
        <w:t xml:space="preserve">. </w:t>
      </w:r>
      <w:proofErr w:type="spellStart"/>
      <w:r w:rsidRPr="000E65C1">
        <w:rPr>
          <w:rFonts w:eastAsia="Times New Roman" w:cstheme="minorHAnsi"/>
          <w:lang w:eastAsia="ar-SA"/>
        </w:rPr>
        <w:t>aqua</w:t>
      </w:r>
      <w:proofErr w:type="spellEnd"/>
      <w:r w:rsidRPr="000E65C1">
        <w:rPr>
          <w:rFonts w:eastAsia="Times New Roman" w:cstheme="minorHAnsi"/>
          <w:lang w:eastAsia="ar-SA"/>
        </w:rPr>
        <w:t xml:space="preserve"> </w:t>
      </w:r>
      <w:proofErr w:type="spellStart"/>
      <w:r w:rsidRPr="000E65C1">
        <w:rPr>
          <w:rFonts w:eastAsia="Times New Roman" w:cstheme="minorHAnsi"/>
          <w:lang w:eastAsia="ar-SA"/>
        </w:rPr>
        <w:t>viva</w:t>
      </w:r>
      <w:proofErr w:type="spellEnd"/>
      <w:r w:rsidRPr="000E65C1">
        <w:rPr>
          <w:rFonts w:eastAsia="Times New Roman" w:cstheme="minorHAnsi"/>
          <w:lang w:eastAsia="ar-SA"/>
        </w:rPr>
        <w:t>, 1, 10-15.</w:t>
      </w:r>
    </w:p>
    <w:p w:rsidR="00825A4A" w:rsidRPr="000E65C1" w:rsidRDefault="00825A4A"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75. </w:t>
      </w:r>
      <w:r w:rsidRPr="000E65C1">
        <w:rPr>
          <w:rFonts w:eastAsia="Times New Roman" w:cstheme="minorHAnsi"/>
          <w:b/>
          <w:smallCaps/>
          <w:lang w:eastAsia="ar-SA"/>
        </w:rPr>
        <w:t>Arlinghaus, R.</w:t>
      </w:r>
      <w:r w:rsidRPr="000E65C1">
        <w:rPr>
          <w:rFonts w:eastAsia="Times New Roman" w:cstheme="minorHAnsi"/>
          <w:lang w:eastAsia="ar-SA"/>
        </w:rPr>
        <w:t xml:space="preserve"> 2018. Wirksamkeit von Fortbildungen zu Fischbesatz unter Anglern. </w:t>
      </w:r>
      <w:proofErr w:type="spellStart"/>
      <w:r w:rsidRPr="000E65C1">
        <w:rPr>
          <w:rFonts w:eastAsia="Times New Roman" w:cstheme="minorHAnsi"/>
          <w:lang w:eastAsia="ar-SA"/>
        </w:rPr>
        <w:t>aqua</w:t>
      </w:r>
      <w:proofErr w:type="spellEnd"/>
      <w:r w:rsidRPr="000E65C1">
        <w:rPr>
          <w:rFonts w:eastAsia="Times New Roman" w:cstheme="minorHAnsi"/>
          <w:lang w:eastAsia="ar-SA"/>
        </w:rPr>
        <w:t xml:space="preserve"> </w:t>
      </w:r>
      <w:proofErr w:type="spellStart"/>
      <w:r w:rsidRPr="000E65C1">
        <w:rPr>
          <w:rFonts w:eastAsia="Times New Roman" w:cstheme="minorHAnsi"/>
          <w:lang w:eastAsia="ar-SA"/>
        </w:rPr>
        <w:t>viva</w:t>
      </w:r>
      <w:proofErr w:type="spellEnd"/>
      <w:r w:rsidRPr="000E65C1">
        <w:rPr>
          <w:rFonts w:eastAsia="Times New Roman" w:cstheme="minorHAnsi"/>
          <w:lang w:eastAsia="ar-SA"/>
        </w:rPr>
        <w:t>, 1, 22-25.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74. </w:t>
      </w:r>
      <w:r w:rsidRPr="000E65C1">
        <w:rPr>
          <w:rFonts w:eastAsia="Times New Roman" w:cstheme="minorHAnsi"/>
          <w:b/>
          <w:smallCaps/>
          <w:lang w:eastAsia="ar-SA"/>
        </w:rPr>
        <w:t>Arlinghaus, R.,</w:t>
      </w:r>
      <w:r w:rsidRPr="000E65C1">
        <w:rPr>
          <w:rFonts w:eastAsia="Times New Roman" w:cstheme="minorHAnsi"/>
          <w:smallCaps/>
          <w:lang w:eastAsia="ar-SA"/>
        </w:rPr>
        <w:t xml:space="preserve"> Hühn, D., Pagel, T., Beck, M., Rapp, T., Wolter, C</w:t>
      </w:r>
      <w:r w:rsidRPr="000E65C1">
        <w:rPr>
          <w:rFonts w:eastAsia="Times New Roman" w:cstheme="minorHAnsi"/>
          <w:lang w:eastAsia="ar-SA"/>
        </w:rPr>
        <w:t>. 2017. Fischereilicher Nutzen und gewässerökologische Auswirkungen des Besatzes mit Karpfen (</w:t>
      </w:r>
      <w:proofErr w:type="spellStart"/>
      <w:r w:rsidRPr="000E65C1">
        <w:rPr>
          <w:rFonts w:eastAsia="Times New Roman" w:cstheme="minorHAnsi"/>
          <w:i/>
          <w:lang w:eastAsia="ar-SA"/>
        </w:rPr>
        <w:t>Cyprinus</w:t>
      </w:r>
      <w:proofErr w:type="spellEnd"/>
      <w:r w:rsidRPr="000E65C1">
        <w:rPr>
          <w:rFonts w:eastAsia="Times New Roman" w:cstheme="minorHAnsi"/>
          <w:i/>
          <w:lang w:eastAsia="ar-SA"/>
        </w:rPr>
        <w:t xml:space="preserve"> </w:t>
      </w:r>
      <w:proofErr w:type="spellStart"/>
      <w:r w:rsidRPr="000E65C1">
        <w:rPr>
          <w:rFonts w:eastAsia="Times New Roman" w:cstheme="minorHAnsi"/>
          <w:i/>
          <w:lang w:eastAsia="ar-SA"/>
        </w:rPr>
        <w:t>carpio</w:t>
      </w:r>
      <w:proofErr w:type="spellEnd"/>
      <w:r w:rsidRPr="000E65C1">
        <w:rPr>
          <w:rFonts w:eastAsia="Times New Roman" w:cstheme="minorHAnsi"/>
          <w:lang w:eastAsia="ar-SA"/>
        </w:rPr>
        <w:t>) in stehenden Gewässern: Ergebnisse und Schlussfolgerungen aktueller Ganzseeexperimente und Meta-Analysen. Fischerei &amp; Fischmarkt in Mecklenburg-Vorpommern, 1, 36-46.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73. </w:t>
      </w:r>
      <w:r w:rsidRPr="000E65C1">
        <w:rPr>
          <w:rFonts w:eastAsia="Times New Roman" w:cstheme="minorHAnsi"/>
          <w:smallCaps/>
          <w:lang w:eastAsia="ar-SA"/>
        </w:rPr>
        <w:t xml:space="preserve">Hilborn, R., </w:t>
      </w:r>
      <w:r w:rsidRPr="000E65C1">
        <w:rPr>
          <w:rFonts w:eastAsia="Times New Roman" w:cstheme="minorHAnsi"/>
          <w:b/>
          <w:smallCaps/>
          <w:lang w:eastAsia="ar-SA"/>
        </w:rPr>
        <w:t>Arlinghaus, R</w:t>
      </w:r>
      <w:r w:rsidRPr="000E65C1">
        <w:rPr>
          <w:rFonts w:eastAsia="Times New Roman" w:cstheme="minorHAnsi"/>
          <w:lang w:eastAsia="ar-SA"/>
        </w:rPr>
        <w:t xml:space="preserve">. 2017. Zustand, Entwicklung und Ertragspotenzial </w:t>
      </w:r>
      <w:proofErr w:type="spellStart"/>
      <w:r w:rsidRPr="000E65C1">
        <w:rPr>
          <w:rFonts w:eastAsia="Times New Roman" w:cstheme="minorHAnsi"/>
          <w:lang w:eastAsia="ar-SA"/>
        </w:rPr>
        <w:t>bestandskundlich</w:t>
      </w:r>
      <w:proofErr w:type="spellEnd"/>
      <w:r w:rsidRPr="000E65C1">
        <w:rPr>
          <w:rFonts w:eastAsia="Times New Roman" w:cstheme="minorHAnsi"/>
          <w:lang w:eastAsia="ar-SA"/>
        </w:rPr>
        <w:t xml:space="preserve"> erfasster europäischer Fischbestände im Nordostatlantik. Fischerei &amp; Fischmarkt in Mecklenburg-Vorpommern, 3, 42-49.</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72. </w:t>
      </w:r>
      <w:r w:rsidRPr="000E65C1">
        <w:rPr>
          <w:rFonts w:eastAsia="Times New Roman" w:cstheme="minorHAnsi"/>
          <w:smallCaps/>
          <w:lang w:eastAsia="ar-SA"/>
        </w:rPr>
        <w:t xml:space="preserve">Theis, S., Riepe, C., Fujitani, M., </w:t>
      </w:r>
      <w:r w:rsidRPr="000E65C1">
        <w:rPr>
          <w:rFonts w:eastAsia="Times New Roman" w:cstheme="minorHAnsi"/>
          <w:b/>
          <w:smallCaps/>
          <w:lang w:eastAsia="ar-SA"/>
        </w:rPr>
        <w:t>Arlinghaus, R</w:t>
      </w:r>
      <w:r w:rsidRPr="000E65C1">
        <w:rPr>
          <w:rFonts w:eastAsia="Times New Roman" w:cstheme="minorHAnsi"/>
          <w:b/>
          <w:lang w:eastAsia="ar-SA"/>
        </w:rPr>
        <w:t xml:space="preserve">. </w:t>
      </w:r>
      <w:r w:rsidRPr="000E65C1">
        <w:rPr>
          <w:rFonts w:eastAsia="Times New Roman" w:cstheme="minorHAnsi"/>
          <w:lang w:eastAsia="ar-SA"/>
        </w:rPr>
        <w:t>2017. Typisierung von Angelvereinen in Bezug auf den Einsatz von Hegemaßnahmen. AFZ-Fischwaid, 3, 18-20.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lastRenderedPageBreak/>
        <w:t xml:space="preserve">71. </w:t>
      </w:r>
      <w:r w:rsidRPr="000E65C1">
        <w:rPr>
          <w:rFonts w:eastAsia="Times New Roman" w:cstheme="minorHAnsi"/>
          <w:b/>
          <w:smallCaps/>
          <w:lang w:eastAsia="ar-SA"/>
        </w:rPr>
        <w:t>Arlinghaus, R.,</w:t>
      </w:r>
      <w:r w:rsidRPr="000E65C1">
        <w:rPr>
          <w:rFonts w:eastAsia="Times New Roman" w:cstheme="minorHAnsi"/>
          <w:smallCaps/>
          <w:lang w:eastAsia="ar-SA"/>
        </w:rPr>
        <w:t xml:space="preserve"> Pagel, T., Hühn, D., Rapp, T.</w:t>
      </w:r>
      <w:r w:rsidRPr="000E65C1">
        <w:rPr>
          <w:rFonts w:eastAsia="Times New Roman" w:cstheme="minorHAnsi"/>
          <w:lang w:eastAsia="ar-SA"/>
        </w:rPr>
        <w:t xml:space="preserve"> 2016. Einheitsfanganalysen als praxisnahes Hilfsmittel zur Abschätzung der Fischbestandsentwicklung in Binnengewässern. Fischerei &amp; Fischmarkt in Mecklenburg-Vorpommern, 2, 30-41.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70. </w:t>
      </w:r>
      <w:proofErr w:type="spellStart"/>
      <w:r w:rsidRPr="000E65C1">
        <w:rPr>
          <w:rFonts w:eastAsia="Times New Roman" w:cstheme="minorHAnsi"/>
          <w:smallCaps/>
          <w:lang w:eastAsia="ar-SA"/>
        </w:rPr>
        <w:t>Pieterek</w:t>
      </w:r>
      <w:proofErr w:type="spellEnd"/>
      <w:r w:rsidRPr="000E65C1">
        <w:rPr>
          <w:rFonts w:eastAsia="Times New Roman" w:cstheme="minorHAnsi"/>
          <w:smallCaps/>
          <w:lang w:eastAsia="ar-SA"/>
        </w:rPr>
        <w:t xml:space="preserve">, T., Klefoth, T., Alós, J., </w:t>
      </w:r>
      <w:r w:rsidRPr="000E65C1">
        <w:rPr>
          <w:rFonts w:eastAsia="Times New Roman" w:cstheme="minorHAnsi"/>
          <w:b/>
          <w:smallCaps/>
          <w:lang w:eastAsia="ar-SA"/>
        </w:rPr>
        <w:t>Arlinghaus, R</w:t>
      </w:r>
      <w:r w:rsidRPr="000E65C1">
        <w:rPr>
          <w:rFonts w:eastAsia="Times New Roman" w:cstheme="minorHAnsi"/>
          <w:lang w:eastAsia="ar-SA"/>
        </w:rPr>
        <w:t xml:space="preserve">. 2016. Einflussfaktoren auf die </w:t>
      </w:r>
      <w:proofErr w:type="spellStart"/>
      <w:r w:rsidRPr="000E65C1">
        <w:rPr>
          <w:rFonts w:eastAsia="Times New Roman" w:cstheme="minorHAnsi"/>
          <w:lang w:eastAsia="ar-SA"/>
        </w:rPr>
        <w:t>anglerische</w:t>
      </w:r>
      <w:proofErr w:type="spellEnd"/>
      <w:r w:rsidRPr="000E65C1">
        <w:rPr>
          <w:rFonts w:eastAsia="Times New Roman" w:cstheme="minorHAnsi"/>
          <w:lang w:eastAsia="ar-SA"/>
        </w:rPr>
        <w:t xml:space="preserve"> Fangbarkeit von Hechten (</w:t>
      </w:r>
      <w:proofErr w:type="spellStart"/>
      <w:r w:rsidRPr="000E65C1">
        <w:rPr>
          <w:rFonts w:eastAsia="Times New Roman" w:cstheme="minorHAnsi"/>
          <w:i/>
          <w:lang w:eastAsia="ar-SA"/>
        </w:rPr>
        <w:t>Esox</w:t>
      </w:r>
      <w:proofErr w:type="spellEnd"/>
      <w:r w:rsidRPr="000E65C1">
        <w:rPr>
          <w:rFonts w:eastAsia="Times New Roman" w:cstheme="minorHAnsi"/>
          <w:i/>
          <w:lang w:eastAsia="ar-SA"/>
        </w:rPr>
        <w:t xml:space="preserve"> </w:t>
      </w:r>
      <w:proofErr w:type="spellStart"/>
      <w:r w:rsidRPr="000E65C1">
        <w:rPr>
          <w:rFonts w:eastAsia="Times New Roman" w:cstheme="minorHAnsi"/>
          <w:i/>
          <w:lang w:eastAsia="ar-SA"/>
        </w:rPr>
        <w:t>lucius</w:t>
      </w:r>
      <w:proofErr w:type="spellEnd"/>
      <w:r w:rsidRPr="000E65C1">
        <w:rPr>
          <w:rFonts w:eastAsia="Times New Roman" w:cstheme="minorHAnsi"/>
          <w:lang w:eastAsia="ar-SA"/>
        </w:rPr>
        <w:t>). Fisch des Jahres 2016 - Der Hecht (</w:t>
      </w:r>
      <w:proofErr w:type="spellStart"/>
      <w:r w:rsidRPr="000E65C1">
        <w:rPr>
          <w:rFonts w:eastAsia="Times New Roman" w:cstheme="minorHAnsi"/>
          <w:i/>
          <w:lang w:eastAsia="ar-SA"/>
        </w:rPr>
        <w:t>Esox</w:t>
      </w:r>
      <w:proofErr w:type="spellEnd"/>
      <w:r w:rsidRPr="000E65C1">
        <w:rPr>
          <w:rFonts w:eastAsia="Times New Roman" w:cstheme="minorHAnsi"/>
          <w:i/>
          <w:lang w:eastAsia="ar-SA"/>
        </w:rPr>
        <w:t xml:space="preserve"> </w:t>
      </w:r>
      <w:proofErr w:type="spellStart"/>
      <w:r w:rsidRPr="000E65C1">
        <w:rPr>
          <w:rFonts w:eastAsia="Times New Roman" w:cstheme="minorHAnsi"/>
          <w:i/>
          <w:lang w:eastAsia="ar-SA"/>
        </w:rPr>
        <w:t>lucius</w:t>
      </w:r>
      <w:proofErr w:type="spellEnd"/>
      <w:r w:rsidRPr="000E65C1">
        <w:rPr>
          <w:rFonts w:eastAsia="Times New Roman" w:cstheme="minorHAnsi"/>
          <w:lang w:eastAsia="ar-SA"/>
        </w:rPr>
        <w:t>), 59-65.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69. </w:t>
      </w:r>
      <w:proofErr w:type="spellStart"/>
      <w:r w:rsidRPr="000E65C1">
        <w:rPr>
          <w:rFonts w:eastAsia="Times New Roman" w:cstheme="minorHAnsi"/>
          <w:smallCaps/>
          <w:lang w:eastAsia="ar-SA"/>
        </w:rPr>
        <w:t>Pieterek</w:t>
      </w:r>
      <w:proofErr w:type="spellEnd"/>
      <w:r w:rsidRPr="000E65C1">
        <w:rPr>
          <w:rFonts w:eastAsia="Times New Roman" w:cstheme="minorHAnsi"/>
          <w:smallCaps/>
          <w:lang w:eastAsia="ar-SA"/>
        </w:rPr>
        <w:t xml:space="preserve">, T., Klefoth, T., Alós, J., </w:t>
      </w:r>
      <w:r w:rsidRPr="000E65C1">
        <w:rPr>
          <w:rFonts w:eastAsia="Times New Roman" w:cstheme="minorHAnsi"/>
          <w:b/>
          <w:smallCaps/>
          <w:lang w:eastAsia="ar-SA"/>
        </w:rPr>
        <w:t>Arlinghaus, R</w:t>
      </w:r>
      <w:r w:rsidRPr="000E65C1">
        <w:rPr>
          <w:rFonts w:eastAsia="Times New Roman" w:cstheme="minorHAnsi"/>
          <w:smallCaps/>
          <w:lang w:eastAsia="ar-SA"/>
        </w:rPr>
        <w:t>.</w:t>
      </w:r>
      <w:r w:rsidRPr="000E65C1">
        <w:rPr>
          <w:rFonts w:eastAsia="Times New Roman" w:cstheme="minorHAnsi"/>
          <w:lang w:eastAsia="ar-SA"/>
        </w:rPr>
        <w:t xml:space="preserve"> 2016. Einfluss verschiedener Faktoren auf die </w:t>
      </w:r>
      <w:proofErr w:type="spellStart"/>
      <w:r w:rsidRPr="000E65C1">
        <w:rPr>
          <w:rFonts w:eastAsia="Times New Roman" w:cstheme="minorHAnsi"/>
          <w:lang w:eastAsia="ar-SA"/>
        </w:rPr>
        <w:t>anglerische</w:t>
      </w:r>
      <w:proofErr w:type="spellEnd"/>
      <w:r w:rsidRPr="000E65C1">
        <w:rPr>
          <w:rFonts w:eastAsia="Times New Roman" w:cstheme="minorHAnsi"/>
          <w:lang w:eastAsia="ar-SA"/>
        </w:rPr>
        <w:t xml:space="preserve"> Fangbarkeit von Hechten (</w:t>
      </w:r>
      <w:proofErr w:type="spellStart"/>
      <w:r w:rsidRPr="000E65C1">
        <w:rPr>
          <w:rFonts w:eastAsia="Times New Roman" w:cstheme="minorHAnsi"/>
          <w:i/>
          <w:lang w:eastAsia="ar-SA"/>
        </w:rPr>
        <w:t>Esox</w:t>
      </w:r>
      <w:proofErr w:type="spellEnd"/>
      <w:r w:rsidRPr="000E65C1">
        <w:rPr>
          <w:rFonts w:eastAsia="Times New Roman" w:cstheme="minorHAnsi"/>
          <w:i/>
          <w:lang w:eastAsia="ar-SA"/>
        </w:rPr>
        <w:t xml:space="preserve"> </w:t>
      </w:r>
      <w:proofErr w:type="spellStart"/>
      <w:r w:rsidRPr="000E65C1">
        <w:rPr>
          <w:rFonts w:eastAsia="Times New Roman" w:cstheme="minorHAnsi"/>
          <w:i/>
          <w:lang w:eastAsia="ar-SA"/>
        </w:rPr>
        <w:t>lucius</w:t>
      </w:r>
      <w:proofErr w:type="spellEnd"/>
      <w:r w:rsidRPr="000E65C1">
        <w:rPr>
          <w:rFonts w:eastAsia="Times New Roman" w:cstheme="minorHAnsi"/>
          <w:lang w:eastAsia="ar-SA"/>
        </w:rPr>
        <w:t>). Schriftenreihe des Deutschen Angelfischereiverbands, Gewässer- und Naturschutzseminar, Band 1, 17-26.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68. </w:t>
      </w:r>
      <w:r w:rsidRPr="000E65C1">
        <w:rPr>
          <w:rFonts w:eastAsia="Times New Roman" w:cstheme="minorHAnsi"/>
          <w:smallCaps/>
          <w:lang w:eastAsia="ar-SA"/>
        </w:rPr>
        <w:t xml:space="preserve">Ensinger, J., Brämick, U., </w:t>
      </w:r>
      <w:r w:rsidRPr="000E65C1">
        <w:rPr>
          <w:rFonts w:eastAsia="Times New Roman" w:cstheme="minorHAnsi"/>
          <w:b/>
          <w:smallCaps/>
          <w:lang w:eastAsia="ar-SA"/>
        </w:rPr>
        <w:t>Arlinghaus, R</w:t>
      </w:r>
      <w:r w:rsidRPr="000E65C1">
        <w:rPr>
          <w:rFonts w:eastAsia="Times New Roman" w:cstheme="minorHAnsi"/>
          <w:smallCaps/>
          <w:lang w:eastAsia="ar-SA"/>
        </w:rPr>
        <w:t>.</w:t>
      </w:r>
      <w:r w:rsidRPr="000E65C1">
        <w:rPr>
          <w:rFonts w:eastAsia="Times New Roman" w:cstheme="minorHAnsi"/>
          <w:lang w:eastAsia="ar-SA"/>
        </w:rPr>
        <w:t xml:space="preserve"> (2016). Anglern in Nordostdeutschland wissenschaftlich auf der Spur. Fischerei &amp; Fischmarkt in Mecklenburg-Vorpommern, 3, 41-42.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67. </w:t>
      </w:r>
      <w:r w:rsidRPr="000E65C1">
        <w:rPr>
          <w:rFonts w:eastAsia="Times New Roman" w:cstheme="minorHAnsi"/>
          <w:b/>
          <w:smallCaps/>
          <w:lang w:eastAsia="ar-SA"/>
        </w:rPr>
        <w:t>Arlinghaus, R</w:t>
      </w:r>
      <w:r w:rsidRPr="000E65C1">
        <w:rPr>
          <w:rFonts w:eastAsia="Times New Roman" w:cstheme="minorHAnsi"/>
          <w:smallCaps/>
          <w:lang w:eastAsia="ar-SA"/>
        </w:rPr>
        <w:t xml:space="preserve">., Emmrich, M., Hühn, D., </w:t>
      </w:r>
      <w:proofErr w:type="spellStart"/>
      <w:r w:rsidRPr="000E65C1">
        <w:rPr>
          <w:rFonts w:eastAsia="Times New Roman" w:cstheme="minorHAnsi"/>
          <w:smallCaps/>
          <w:lang w:eastAsia="ar-SA"/>
        </w:rPr>
        <w:t>Schälicke</w:t>
      </w:r>
      <w:proofErr w:type="spellEnd"/>
      <w:r w:rsidRPr="000E65C1">
        <w:rPr>
          <w:rFonts w:eastAsia="Times New Roman" w:cstheme="minorHAnsi"/>
          <w:smallCaps/>
          <w:lang w:eastAsia="ar-SA"/>
        </w:rPr>
        <w:t>, S., Lewin, W.-C., Pagel, T., Klefoth, T., Rapp, T.</w:t>
      </w:r>
      <w:r w:rsidRPr="000E65C1">
        <w:rPr>
          <w:rFonts w:eastAsia="Times New Roman" w:cstheme="minorHAnsi"/>
          <w:lang w:eastAsia="ar-SA"/>
        </w:rPr>
        <w:t xml:space="preserve"> 2016. Ufergebundene Fischartenvielfalt fischereilich gehegter Baggerseen im Vergleich zu eiszeitlich entstandenen Naturseen in Norddeutschland. Fischer &amp; Teichwirt, 67, 288-291.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66. </w:t>
      </w:r>
      <w:r w:rsidRPr="000E65C1">
        <w:rPr>
          <w:rFonts w:eastAsia="Times New Roman" w:cstheme="minorHAnsi"/>
          <w:b/>
          <w:smallCaps/>
          <w:lang w:eastAsia="ar-SA"/>
        </w:rPr>
        <w:t>Arlinghaus, R</w:t>
      </w:r>
      <w:r w:rsidRPr="000E65C1">
        <w:rPr>
          <w:rFonts w:eastAsia="Times New Roman" w:cstheme="minorHAnsi"/>
          <w:smallCaps/>
          <w:lang w:eastAsia="ar-SA"/>
        </w:rPr>
        <w:t>., Alós, J., Beardmore, B., Díaz, Á., Eschbach, E., Hagemann, R., Hühn, D., Johnston, F., Klefoth, T., Lübke, K., Matsumura, S.</w:t>
      </w:r>
      <w:r w:rsidRPr="000E65C1">
        <w:rPr>
          <w:rFonts w:eastAsia="Times New Roman" w:cstheme="minorHAnsi"/>
          <w:lang w:eastAsia="ar-SA"/>
        </w:rPr>
        <w:t xml:space="preserve"> 2016. Hechtbestandsmanagement in der Angelfischerei - Möglichkeiten und Grenzen der Hege über Besatz, </w:t>
      </w:r>
      <w:proofErr w:type="spellStart"/>
      <w:r w:rsidRPr="000E65C1">
        <w:rPr>
          <w:rFonts w:eastAsia="Times New Roman" w:cstheme="minorHAnsi"/>
          <w:lang w:eastAsia="ar-SA"/>
        </w:rPr>
        <w:t>Habitatmanagement</w:t>
      </w:r>
      <w:proofErr w:type="spellEnd"/>
      <w:r w:rsidRPr="000E65C1">
        <w:rPr>
          <w:rFonts w:eastAsia="Times New Roman" w:cstheme="minorHAnsi"/>
          <w:lang w:eastAsia="ar-SA"/>
        </w:rPr>
        <w:t xml:space="preserve"> und veränderte Fang- und Entnahmebestimmungen. Fisch des Jahres 2016 - Der Hecht (</w:t>
      </w:r>
      <w:proofErr w:type="spellStart"/>
      <w:r w:rsidRPr="000E65C1">
        <w:rPr>
          <w:rFonts w:eastAsia="Times New Roman" w:cstheme="minorHAnsi"/>
          <w:i/>
          <w:lang w:eastAsia="ar-SA"/>
        </w:rPr>
        <w:t>Esox</w:t>
      </w:r>
      <w:proofErr w:type="spellEnd"/>
      <w:r w:rsidRPr="000E65C1">
        <w:rPr>
          <w:rFonts w:eastAsia="Times New Roman" w:cstheme="minorHAnsi"/>
          <w:i/>
          <w:lang w:eastAsia="ar-SA"/>
        </w:rPr>
        <w:t xml:space="preserve"> </w:t>
      </w:r>
      <w:proofErr w:type="spellStart"/>
      <w:r w:rsidRPr="000E65C1">
        <w:rPr>
          <w:rFonts w:eastAsia="Times New Roman" w:cstheme="minorHAnsi"/>
          <w:i/>
          <w:lang w:eastAsia="ar-SA"/>
        </w:rPr>
        <w:t>lucius</w:t>
      </w:r>
      <w:proofErr w:type="spellEnd"/>
      <w:r w:rsidRPr="000E65C1">
        <w:rPr>
          <w:rFonts w:eastAsia="Times New Roman" w:cstheme="minorHAnsi"/>
          <w:lang w:eastAsia="ar-SA"/>
        </w:rPr>
        <w:t>), 19-53.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65. </w:t>
      </w:r>
      <w:r w:rsidRPr="000E65C1">
        <w:rPr>
          <w:rFonts w:eastAsia="Times New Roman" w:cstheme="minorHAnsi"/>
          <w:smallCaps/>
          <w:lang w:eastAsia="ar-SA"/>
        </w:rPr>
        <w:t xml:space="preserve">Pagel, T., </w:t>
      </w:r>
      <w:r w:rsidRPr="000E65C1">
        <w:rPr>
          <w:rFonts w:eastAsia="Times New Roman" w:cstheme="minorHAnsi"/>
          <w:b/>
          <w:smallCaps/>
          <w:lang w:eastAsia="ar-SA"/>
        </w:rPr>
        <w:t>Arlinghaus, R</w:t>
      </w:r>
      <w:r w:rsidRPr="000E65C1">
        <w:rPr>
          <w:rFonts w:eastAsia="Times New Roman" w:cstheme="minorHAnsi"/>
          <w:b/>
          <w:lang w:eastAsia="ar-SA"/>
        </w:rPr>
        <w:t>.</w:t>
      </w:r>
      <w:r w:rsidRPr="000E65C1">
        <w:rPr>
          <w:rFonts w:eastAsia="Times New Roman" w:cstheme="minorHAnsi"/>
          <w:lang w:eastAsia="ar-SA"/>
        </w:rPr>
        <w:t xml:space="preserve"> 2016. Fischbesatz in der organisierten deutschen Angelfischerei: Gesamtumfang, besetzte Arten und prototypische Herkunftswege. Fischerei &amp; Fischmarkt in Mecklenburg-Vorpommern, 4, 34-42.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64. </w:t>
      </w:r>
      <w:r w:rsidRPr="000E65C1">
        <w:rPr>
          <w:rFonts w:eastAsia="Times New Roman" w:cstheme="minorHAnsi"/>
          <w:smallCaps/>
          <w:lang w:eastAsia="ar-SA"/>
        </w:rPr>
        <w:t xml:space="preserve">Baer, J., </w:t>
      </w:r>
      <w:proofErr w:type="spellStart"/>
      <w:r w:rsidRPr="000E65C1">
        <w:rPr>
          <w:rFonts w:eastAsia="Times New Roman" w:cstheme="minorHAnsi"/>
          <w:smallCaps/>
          <w:lang w:eastAsia="ar-SA"/>
        </w:rPr>
        <w:t>Eckmann</w:t>
      </w:r>
      <w:proofErr w:type="spellEnd"/>
      <w:r w:rsidRPr="000E65C1">
        <w:rPr>
          <w:rFonts w:eastAsia="Times New Roman" w:cstheme="minorHAnsi"/>
          <w:smallCaps/>
          <w:lang w:eastAsia="ar-SA"/>
        </w:rPr>
        <w:t xml:space="preserve">, R., Rösch, R., </w:t>
      </w:r>
      <w:r w:rsidRPr="000E65C1">
        <w:rPr>
          <w:rFonts w:eastAsia="Times New Roman" w:cstheme="minorHAnsi"/>
          <w:b/>
          <w:smallCaps/>
          <w:lang w:eastAsia="ar-SA"/>
        </w:rPr>
        <w:t>Arlinghaus, R</w:t>
      </w:r>
      <w:r w:rsidRPr="000E65C1">
        <w:rPr>
          <w:rFonts w:eastAsia="Times New Roman" w:cstheme="minorHAnsi"/>
          <w:smallCaps/>
          <w:lang w:eastAsia="ar-SA"/>
        </w:rPr>
        <w:t>., Brinker, A.</w:t>
      </w:r>
      <w:r w:rsidRPr="000E65C1">
        <w:rPr>
          <w:rFonts w:eastAsia="Times New Roman" w:cstheme="minorHAnsi"/>
          <w:lang w:eastAsia="ar-SA"/>
        </w:rPr>
        <w:t xml:space="preserve"> 2016. Fischereimanagement am Bodensee-Obersee in einem mehrschichtigen Umfeld: Gewinner und Verlierer in einem Jahrhundert geprägt von menschlich verursachten </w:t>
      </w:r>
      <w:proofErr w:type="spellStart"/>
      <w:r w:rsidRPr="000E65C1">
        <w:rPr>
          <w:rFonts w:eastAsia="Times New Roman" w:cstheme="minorHAnsi"/>
          <w:lang w:eastAsia="ar-SA"/>
        </w:rPr>
        <w:t>Trophieschwankungen</w:t>
      </w:r>
      <w:proofErr w:type="spellEnd"/>
      <w:r w:rsidRPr="000E65C1">
        <w:rPr>
          <w:rFonts w:eastAsia="Times New Roman" w:cstheme="minorHAnsi"/>
          <w:lang w:eastAsia="ar-SA"/>
        </w:rPr>
        <w:t xml:space="preserve">. AUF </w:t>
      </w:r>
      <w:proofErr w:type="spellStart"/>
      <w:r w:rsidRPr="000E65C1">
        <w:rPr>
          <w:rFonts w:eastAsia="Times New Roman" w:cstheme="minorHAnsi"/>
          <w:lang w:eastAsia="ar-SA"/>
        </w:rPr>
        <w:t>AUF</w:t>
      </w:r>
      <w:proofErr w:type="spellEnd"/>
      <w:r w:rsidRPr="000E65C1">
        <w:rPr>
          <w:rFonts w:eastAsia="Times New Roman" w:cstheme="minorHAnsi"/>
          <w:lang w:eastAsia="ar-SA"/>
        </w:rPr>
        <w:t>, 3, 3-10.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63. </w:t>
      </w:r>
      <w:r w:rsidRPr="000E65C1">
        <w:rPr>
          <w:rFonts w:eastAsia="Times New Roman" w:cstheme="minorHAnsi"/>
          <w:b/>
          <w:smallCaps/>
          <w:lang w:eastAsia="ar-SA"/>
        </w:rPr>
        <w:t>Arlinghaus, R</w:t>
      </w:r>
      <w:r w:rsidRPr="000E65C1">
        <w:rPr>
          <w:rFonts w:eastAsia="Times New Roman" w:cstheme="minorHAnsi"/>
          <w:smallCaps/>
          <w:lang w:eastAsia="ar-SA"/>
        </w:rPr>
        <w:t>., Riepe, C</w:t>
      </w:r>
      <w:r w:rsidRPr="000E65C1">
        <w:rPr>
          <w:rFonts w:eastAsia="Times New Roman" w:cstheme="minorHAnsi"/>
          <w:lang w:eastAsia="ar-SA"/>
        </w:rPr>
        <w:t>. 2016. Urbanisierung, Wertewandel und die gesellschaftliche Akzeptanz des Angelns. Arbeiten des Deutschen Fischereiverbands e.V., 94, 79-83.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62. </w:t>
      </w:r>
      <w:r w:rsidRPr="000E65C1">
        <w:rPr>
          <w:rFonts w:eastAsia="Times New Roman" w:cstheme="minorHAnsi"/>
          <w:smallCaps/>
          <w:lang w:eastAsia="ar-SA"/>
        </w:rPr>
        <w:t xml:space="preserve">Eschbach, E., Nolte, A., Kohlmann, K., Alós, J., Kersten, P., Schöning, S., Rapp, T., </w:t>
      </w:r>
      <w:r w:rsidRPr="000E65C1">
        <w:rPr>
          <w:rFonts w:eastAsia="Times New Roman" w:cstheme="minorHAnsi"/>
          <w:b/>
          <w:smallCaps/>
          <w:lang w:eastAsia="ar-SA"/>
        </w:rPr>
        <w:t>Arlinghaus, R</w:t>
      </w:r>
      <w:r w:rsidRPr="000E65C1">
        <w:rPr>
          <w:rFonts w:eastAsia="Times New Roman" w:cstheme="minorHAnsi"/>
          <w:smallCaps/>
          <w:lang w:eastAsia="ar-SA"/>
        </w:rPr>
        <w:t>.</w:t>
      </w:r>
      <w:r w:rsidRPr="000E65C1">
        <w:rPr>
          <w:rFonts w:eastAsia="Times New Roman" w:cstheme="minorHAnsi"/>
          <w:lang w:eastAsia="ar-SA"/>
        </w:rPr>
        <w:t xml:space="preserve"> 2016. Genetische Vielfalt von Zander- und Hechtpopulationen in Deutschland: Schlussfolgerung für die nachhaltige fischereiliche Hege durch Besatz. Fischer &amp; Teichwirt, 67, 327-330.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61. </w:t>
      </w:r>
      <w:r w:rsidRPr="000E65C1">
        <w:rPr>
          <w:rFonts w:eastAsia="Times New Roman" w:cstheme="minorHAnsi"/>
          <w:smallCaps/>
          <w:lang w:eastAsia="ar-SA"/>
        </w:rPr>
        <w:t xml:space="preserve">Ensinger, J., Brämick, U., </w:t>
      </w:r>
      <w:r w:rsidRPr="000E65C1">
        <w:rPr>
          <w:rFonts w:eastAsia="Times New Roman" w:cstheme="minorHAnsi"/>
          <w:b/>
          <w:smallCaps/>
          <w:lang w:eastAsia="ar-SA"/>
        </w:rPr>
        <w:t>Arlinghaus, R.</w:t>
      </w:r>
      <w:r w:rsidRPr="000E65C1">
        <w:rPr>
          <w:rFonts w:eastAsia="Times New Roman" w:cstheme="minorHAnsi"/>
          <w:lang w:eastAsia="ar-SA"/>
        </w:rPr>
        <w:t xml:space="preserve"> 2016. Angeln, Verstädterung und Angeltourismus – neue Studien bieten Anregungen. Fischer &amp; Teichwirt, 67, 86-88.</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60. </w:t>
      </w:r>
      <w:r w:rsidRPr="000E65C1">
        <w:rPr>
          <w:rFonts w:eastAsia="Times New Roman" w:cstheme="minorHAnsi"/>
          <w:smallCaps/>
          <w:lang w:eastAsia="ar-SA"/>
        </w:rPr>
        <w:t xml:space="preserve">Hühn, D., </w:t>
      </w:r>
      <w:r w:rsidRPr="000E65C1">
        <w:rPr>
          <w:rFonts w:eastAsia="Times New Roman" w:cstheme="minorHAnsi"/>
          <w:b/>
          <w:smallCaps/>
          <w:lang w:eastAsia="ar-SA"/>
        </w:rPr>
        <w:t>R. Arlinghaus</w:t>
      </w:r>
      <w:r w:rsidRPr="000E65C1">
        <w:rPr>
          <w:rFonts w:eastAsia="Times New Roman" w:cstheme="minorHAnsi"/>
          <w:lang w:eastAsia="ar-SA"/>
        </w:rPr>
        <w:t>. 2016. Hechtbesatz in natürlich reproduzierende Hechtbestände: sinnvolle Strategie oder vergebene Liebesmüh? Der Märkische Angler, Nr. 1, 40-42.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59. </w:t>
      </w:r>
      <w:r w:rsidRPr="000E65C1">
        <w:rPr>
          <w:rFonts w:eastAsia="Times New Roman" w:cstheme="minorHAnsi"/>
          <w:smallCaps/>
          <w:lang w:eastAsia="ar-SA"/>
        </w:rPr>
        <w:t xml:space="preserve">Alós, J., </w:t>
      </w:r>
      <w:r w:rsidRPr="000E65C1">
        <w:rPr>
          <w:rFonts w:eastAsia="Times New Roman" w:cstheme="minorHAnsi"/>
          <w:b/>
          <w:smallCaps/>
          <w:lang w:eastAsia="ar-SA"/>
        </w:rPr>
        <w:t>R. Arlinghaus.</w:t>
      </w:r>
      <w:r w:rsidRPr="000E65C1">
        <w:rPr>
          <w:rFonts w:eastAsia="Times New Roman" w:cstheme="minorHAnsi"/>
          <w:lang w:eastAsia="ar-SA"/>
        </w:rPr>
        <w:t xml:space="preserve"> 2015. Pfiffige Fische rund um Mallorca – und die Fischer gucken in die Röhre bzw. auf die regungslose Pose. Fischer &amp; Teichwirt 66:256-257.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58. </w:t>
      </w:r>
      <w:r w:rsidRPr="000E65C1">
        <w:rPr>
          <w:rFonts w:eastAsia="Times New Roman" w:cstheme="minorHAnsi"/>
          <w:smallCaps/>
          <w:lang w:eastAsia="ar-SA"/>
        </w:rPr>
        <w:t>Cyrus, E.-M.,</w:t>
      </w:r>
      <w:r w:rsidRPr="000E65C1">
        <w:rPr>
          <w:rFonts w:eastAsia="Times New Roman" w:cstheme="minorHAnsi"/>
          <w:lang w:eastAsia="ar-SA"/>
        </w:rPr>
        <w:t xml:space="preserve"> C. Riepe, </w:t>
      </w:r>
      <w:r w:rsidRPr="000E65C1">
        <w:rPr>
          <w:rFonts w:eastAsia="Times New Roman" w:cstheme="minorHAnsi"/>
          <w:b/>
          <w:smallCaps/>
          <w:lang w:eastAsia="ar-SA"/>
        </w:rPr>
        <w:t>R. Arlinghaus</w:t>
      </w:r>
      <w:r w:rsidRPr="000E65C1">
        <w:rPr>
          <w:rFonts w:eastAsia="Times New Roman" w:cstheme="minorHAnsi"/>
          <w:smallCaps/>
          <w:lang w:eastAsia="ar-SA"/>
        </w:rPr>
        <w:t xml:space="preserve">. 2015. </w:t>
      </w:r>
      <w:r w:rsidRPr="000E65C1">
        <w:rPr>
          <w:rFonts w:eastAsia="Times New Roman" w:cstheme="minorHAnsi"/>
          <w:lang w:eastAsia="ar-SA"/>
        </w:rPr>
        <w:t>Sind Hobbyangler Tierquäler? AFZ-Fischwaid 1, 24-25.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57. </w:t>
      </w:r>
      <w:r w:rsidRPr="000E65C1">
        <w:rPr>
          <w:rFonts w:eastAsia="Times New Roman" w:cstheme="minorHAnsi"/>
          <w:smallCaps/>
          <w:lang w:eastAsia="ar-SA"/>
        </w:rPr>
        <w:t>Cyrus, E.-M.,</w:t>
      </w:r>
      <w:r w:rsidRPr="000E65C1">
        <w:rPr>
          <w:rFonts w:eastAsia="Times New Roman" w:cstheme="minorHAnsi"/>
          <w:lang w:eastAsia="ar-SA"/>
        </w:rPr>
        <w:t xml:space="preserve"> D. Hühn, K. Lübke, </w:t>
      </w:r>
      <w:r w:rsidRPr="000E65C1">
        <w:rPr>
          <w:rFonts w:eastAsia="Times New Roman" w:cstheme="minorHAnsi"/>
          <w:b/>
          <w:smallCaps/>
          <w:lang w:eastAsia="ar-SA"/>
        </w:rPr>
        <w:t>R. Arlinghaus</w:t>
      </w:r>
      <w:r w:rsidRPr="000E65C1">
        <w:rPr>
          <w:rFonts w:eastAsia="Times New Roman" w:cstheme="minorHAnsi"/>
          <w:smallCaps/>
          <w:lang w:eastAsia="ar-SA"/>
        </w:rPr>
        <w:t xml:space="preserve">. </w:t>
      </w:r>
      <w:r w:rsidRPr="000E65C1">
        <w:rPr>
          <w:rFonts w:eastAsia="Times New Roman" w:cstheme="minorHAnsi"/>
          <w:lang w:eastAsia="ar-SA"/>
        </w:rPr>
        <w:t>2015. Einsetzen von Kannibalen lohnt sich nicht. Salzburgs Fischerei 1:35-37.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56. </w:t>
      </w:r>
      <w:r w:rsidRPr="000E65C1">
        <w:rPr>
          <w:rFonts w:eastAsia="Times New Roman" w:cstheme="minorHAnsi"/>
          <w:smallCaps/>
          <w:lang w:eastAsia="ar-SA"/>
        </w:rPr>
        <w:t>Cyrus, E.-M.,</w:t>
      </w:r>
      <w:r w:rsidRPr="000E65C1">
        <w:rPr>
          <w:rFonts w:eastAsia="Times New Roman" w:cstheme="minorHAnsi"/>
          <w:lang w:eastAsia="ar-SA"/>
        </w:rPr>
        <w:t xml:space="preserve"> D. Hühn, K. Lübke, </w:t>
      </w:r>
      <w:r w:rsidRPr="000E65C1">
        <w:rPr>
          <w:rFonts w:eastAsia="Times New Roman" w:cstheme="minorHAnsi"/>
          <w:b/>
          <w:smallCaps/>
          <w:lang w:eastAsia="ar-SA"/>
        </w:rPr>
        <w:t>R. Arlinghaus</w:t>
      </w:r>
      <w:r w:rsidRPr="000E65C1">
        <w:rPr>
          <w:rFonts w:eastAsia="Times New Roman" w:cstheme="minorHAnsi"/>
          <w:smallCaps/>
          <w:lang w:eastAsia="ar-SA"/>
        </w:rPr>
        <w:t xml:space="preserve">. </w:t>
      </w:r>
      <w:r w:rsidRPr="000E65C1">
        <w:rPr>
          <w:rFonts w:eastAsia="Times New Roman" w:cstheme="minorHAnsi"/>
          <w:lang w:eastAsia="ar-SA"/>
        </w:rPr>
        <w:t>2015. Einsetzen von Kannibalen lohnt sich nicht. Fischer &amp; Teichwirt 66:14-17.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lastRenderedPageBreak/>
        <w:t xml:space="preserve">55. </w:t>
      </w:r>
      <w:r w:rsidRPr="000E65C1">
        <w:rPr>
          <w:rFonts w:eastAsia="Times New Roman" w:cstheme="minorHAnsi"/>
          <w:b/>
          <w:smallCaps/>
          <w:lang w:eastAsia="ar-SA"/>
        </w:rPr>
        <w:t>Arlinghaus, R.</w:t>
      </w:r>
      <w:r w:rsidRPr="000E65C1">
        <w:rPr>
          <w:rFonts w:eastAsia="Times New Roman" w:cstheme="minorHAnsi"/>
          <w:lang w:eastAsia="ar-SA"/>
        </w:rPr>
        <w:t xml:space="preserve"> 2014. Stellungnahme zu "Angeln und Tierschutz: Der Grund muss eben "vernünftig" sein!" Fischer und Teichwirt, 6: 202.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54. </w:t>
      </w:r>
      <w:r w:rsidRPr="000E65C1">
        <w:rPr>
          <w:rFonts w:eastAsia="Times New Roman" w:cstheme="minorHAnsi"/>
          <w:b/>
          <w:smallCaps/>
          <w:lang w:eastAsia="ar-SA"/>
        </w:rPr>
        <w:t>Arlinghaus, R</w:t>
      </w:r>
      <w:r w:rsidRPr="000E65C1">
        <w:rPr>
          <w:rFonts w:eastAsia="Times New Roman" w:cstheme="minorHAnsi"/>
          <w:lang w:eastAsia="ar-SA"/>
        </w:rPr>
        <w:t xml:space="preserve">. 2014. Eine kritische Auseinandersetzung mit der Darstellung tierschutzwidriger </w:t>
      </w:r>
      <w:proofErr w:type="spellStart"/>
      <w:r w:rsidRPr="000E65C1">
        <w:rPr>
          <w:rFonts w:eastAsia="Times New Roman" w:cstheme="minorHAnsi"/>
          <w:lang w:eastAsia="ar-SA"/>
        </w:rPr>
        <w:t>anglerischer</w:t>
      </w:r>
      <w:proofErr w:type="spellEnd"/>
      <w:r w:rsidRPr="000E65C1">
        <w:rPr>
          <w:rFonts w:eastAsia="Times New Roman" w:cstheme="minorHAnsi"/>
          <w:lang w:eastAsia="ar-SA"/>
        </w:rPr>
        <w:t xml:space="preserve"> Praktiken ohne Verwertungsabsicht in den Massenmedien. Fischer &amp; Teichwirt 65, 12-17.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53. </w:t>
      </w:r>
      <w:r w:rsidRPr="000E65C1">
        <w:rPr>
          <w:rFonts w:eastAsia="Times New Roman" w:cstheme="minorHAnsi"/>
          <w:b/>
          <w:smallCaps/>
          <w:lang w:eastAsia="ar-SA"/>
        </w:rPr>
        <w:t>Arlinghaus, R</w:t>
      </w:r>
      <w:r w:rsidRPr="000E65C1">
        <w:rPr>
          <w:rFonts w:eastAsia="Times New Roman" w:cstheme="minorHAnsi"/>
          <w:smallCaps/>
          <w:lang w:eastAsia="ar-SA"/>
        </w:rPr>
        <w:t>., E.-M. Cyrus</w:t>
      </w:r>
      <w:r w:rsidRPr="000E65C1">
        <w:rPr>
          <w:rFonts w:eastAsia="Times New Roman" w:cstheme="minorHAnsi"/>
          <w:lang w:eastAsia="ar-SA"/>
        </w:rPr>
        <w:t xml:space="preserve"> 2013. Empfinden Fische Schmerzen? Forum Flusskrebse Heft 20, 16-20.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52. </w:t>
      </w:r>
      <w:r w:rsidRPr="000E65C1">
        <w:rPr>
          <w:rFonts w:eastAsia="Times New Roman" w:cstheme="minorHAnsi"/>
          <w:b/>
          <w:smallCaps/>
          <w:lang w:eastAsia="ar-SA"/>
        </w:rPr>
        <w:t>Arlinghaus,</w:t>
      </w:r>
      <w:r w:rsidRPr="000E65C1">
        <w:rPr>
          <w:rFonts w:eastAsia="Times New Roman" w:cstheme="minorHAnsi"/>
          <w:smallCaps/>
          <w:lang w:eastAsia="ar-SA"/>
        </w:rPr>
        <w:t xml:space="preserve"> </w:t>
      </w:r>
      <w:r w:rsidRPr="000E65C1">
        <w:rPr>
          <w:rFonts w:eastAsia="Times New Roman" w:cstheme="minorHAnsi"/>
          <w:b/>
          <w:smallCaps/>
          <w:lang w:eastAsia="ar-SA"/>
        </w:rPr>
        <w:t xml:space="preserve">R., </w:t>
      </w:r>
      <w:r w:rsidRPr="000E65C1">
        <w:rPr>
          <w:rFonts w:eastAsia="Times New Roman" w:cstheme="minorHAnsi"/>
          <w:smallCaps/>
          <w:lang w:eastAsia="ar-SA"/>
        </w:rPr>
        <w:t xml:space="preserve">E.-M. Cyrus. 2013. </w:t>
      </w:r>
      <w:r w:rsidRPr="000E65C1">
        <w:rPr>
          <w:rFonts w:eastAsia="Times New Roman" w:cstheme="minorHAnsi"/>
          <w:lang w:eastAsia="ar-SA"/>
        </w:rPr>
        <w:t>Empfinden Fische Schmerzen? Fischer &amp; Teichwirt 64:369.</w:t>
      </w:r>
      <w:r w:rsidRPr="000E65C1">
        <w:rPr>
          <w:rFonts w:eastAsia="Times New Roman" w:cstheme="minorHAnsi"/>
          <w:smallCaps/>
          <w:lang w:eastAsia="ar-SA"/>
        </w:rPr>
        <w:t xml:space="preserve">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51. </w:t>
      </w:r>
      <w:r w:rsidRPr="000E65C1">
        <w:rPr>
          <w:rFonts w:eastAsia="Times New Roman" w:cstheme="minorHAnsi"/>
          <w:smallCaps/>
          <w:lang w:eastAsia="ar-SA"/>
        </w:rPr>
        <w:t>Cyrus, E.-M.,</w:t>
      </w:r>
      <w:r w:rsidRPr="000E65C1">
        <w:rPr>
          <w:rFonts w:eastAsia="Times New Roman" w:cstheme="minorHAnsi"/>
          <w:lang w:eastAsia="ar-SA"/>
        </w:rPr>
        <w:t xml:space="preserve"> </w:t>
      </w:r>
      <w:r w:rsidRPr="000E65C1">
        <w:rPr>
          <w:rFonts w:eastAsia="Times New Roman" w:cstheme="minorHAnsi"/>
          <w:b/>
          <w:smallCaps/>
          <w:lang w:eastAsia="ar-SA"/>
        </w:rPr>
        <w:t>R. Arlinghaus</w:t>
      </w:r>
      <w:r w:rsidRPr="000E65C1">
        <w:rPr>
          <w:rFonts w:eastAsia="Times New Roman" w:cstheme="minorHAnsi"/>
          <w:smallCaps/>
          <w:lang w:eastAsia="ar-SA"/>
        </w:rPr>
        <w:t xml:space="preserve">., T. Klefoth. </w:t>
      </w:r>
      <w:r w:rsidRPr="000E65C1">
        <w:rPr>
          <w:rFonts w:eastAsia="Times New Roman" w:cstheme="minorHAnsi"/>
          <w:lang w:eastAsia="ar-SA"/>
        </w:rPr>
        <w:t>2012. Auch Karpfen haben eine Persönlichkeit – zeigen das aber nur in gefährlichen Situationen. Fischer &amp; Teichwirt  63:325.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DD4650">
        <w:rPr>
          <w:rFonts w:eastAsia="Times New Roman" w:cstheme="minorHAnsi"/>
          <w:lang w:eastAsia="ar-SA"/>
        </w:rPr>
        <w:t xml:space="preserve">50. </w:t>
      </w:r>
      <w:r w:rsidRPr="00DD4650">
        <w:rPr>
          <w:rFonts w:eastAsia="Times New Roman" w:cstheme="minorHAnsi"/>
          <w:smallCaps/>
          <w:lang w:eastAsia="ar-SA"/>
        </w:rPr>
        <w:t xml:space="preserve">Dorow, M., </w:t>
      </w:r>
      <w:r w:rsidRPr="00DD4650">
        <w:rPr>
          <w:rFonts w:eastAsia="Times New Roman" w:cstheme="minorHAnsi"/>
          <w:b/>
          <w:smallCaps/>
          <w:lang w:eastAsia="ar-SA"/>
        </w:rPr>
        <w:t>R. Arlinghaus</w:t>
      </w:r>
      <w:r w:rsidRPr="00DD4650">
        <w:rPr>
          <w:rFonts w:eastAsia="Times New Roman" w:cstheme="minorHAnsi"/>
          <w:lang w:eastAsia="ar-SA"/>
        </w:rPr>
        <w:t xml:space="preserve">, </w:t>
      </w:r>
      <w:r w:rsidRPr="00DD4650">
        <w:rPr>
          <w:rFonts w:eastAsia="Times New Roman" w:cstheme="minorHAnsi"/>
          <w:smallCaps/>
          <w:lang w:eastAsia="ar-SA"/>
        </w:rPr>
        <w:t xml:space="preserve">B. Beardmore, W. Haider. </w:t>
      </w:r>
      <w:r w:rsidRPr="000E65C1">
        <w:rPr>
          <w:rFonts w:eastAsia="Times New Roman" w:cstheme="minorHAnsi"/>
          <w:lang w:val="en-GB" w:eastAsia="ar-SA"/>
        </w:rPr>
        <w:t>2009. What would be the economic and behavioural consequences of altered recreational eel angling regulations in light of the European eel recovery action plan? ICES CM 2009/O:22.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49. </w:t>
      </w:r>
      <w:r w:rsidRPr="000E65C1">
        <w:rPr>
          <w:rFonts w:eastAsia="Times New Roman" w:cstheme="minorHAnsi"/>
          <w:b/>
          <w:smallCaps/>
          <w:lang w:val="en-GB" w:eastAsia="ar-SA"/>
        </w:rPr>
        <w:t>Arlinghaus</w:t>
      </w:r>
      <w:r w:rsidRPr="000E65C1">
        <w:rPr>
          <w:rFonts w:eastAsia="Times New Roman" w:cstheme="minorHAnsi"/>
          <w:lang w:val="en-GB" w:eastAsia="ar-SA"/>
        </w:rPr>
        <w:t xml:space="preserve">, </w:t>
      </w:r>
      <w:r w:rsidRPr="000E65C1">
        <w:rPr>
          <w:rFonts w:eastAsia="Times New Roman" w:cstheme="minorHAnsi"/>
          <w:b/>
          <w:smallCaps/>
          <w:lang w:val="en-GB" w:eastAsia="ar-SA"/>
        </w:rPr>
        <w:t>R.</w:t>
      </w:r>
      <w:r w:rsidRPr="000E65C1">
        <w:rPr>
          <w:rFonts w:eastAsia="Times New Roman" w:cstheme="minorHAnsi"/>
          <w:lang w:val="en-GB" w:eastAsia="ar-SA"/>
        </w:rPr>
        <w:t xml:space="preserve">, </w:t>
      </w:r>
      <w:r w:rsidRPr="000E65C1">
        <w:rPr>
          <w:rFonts w:eastAsia="Times New Roman" w:cstheme="minorHAnsi"/>
          <w:smallCaps/>
          <w:lang w:val="en-GB" w:eastAsia="ar-SA"/>
        </w:rPr>
        <w:t xml:space="preserve">M. Dorow, B. Beardmore, W. Haider. </w:t>
      </w:r>
      <w:r w:rsidRPr="000E65C1">
        <w:rPr>
          <w:rFonts w:eastAsia="Times New Roman" w:cstheme="minorHAnsi"/>
          <w:lang w:val="en-GB" w:eastAsia="ar-SA"/>
        </w:rPr>
        <w:t>2009. A novel survey method to assess fisheries stakeholders’ preferences and support for policies to conserve European eel (</w:t>
      </w:r>
      <w:r w:rsidRPr="000E65C1">
        <w:rPr>
          <w:rFonts w:eastAsia="Times New Roman" w:cstheme="minorHAnsi"/>
          <w:i/>
          <w:lang w:val="en-GB" w:eastAsia="ar-SA"/>
        </w:rPr>
        <w:t xml:space="preserve">Anguilla </w:t>
      </w:r>
      <w:proofErr w:type="spellStart"/>
      <w:r w:rsidRPr="000E65C1">
        <w:rPr>
          <w:rFonts w:eastAsia="Times New Roman" w:cstheme="minorHAnsi"/>
          <w:i/>
          <w:lang w:val="en-GB" w:eastAsia="ar-SA"/>
        </w:rPr>
        <w:t>anguilla</w:t>
      </w:r>
      <w:proofErr w:type="spellEnd"/>
      <w:r w:rsidRPr="000E65C1">
        <w:rPr>
          <w:rFonts w:eastAsia="Times New Roman" w:cstheme="minorHAnsi"/>
          <w:lang w:val="en-GB" w:eastAsia="ar-SA"/>
        </w:rPr>
        <w:t xml:space="preserve"> L.). ICES CM 2009/O:10.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GB" w:eastAsia="ar-SA"/>
        </w:rPr>
        <w:t xml:space="preserve">48. </w:t>
      </w:r>
      <w:r w:rsidRPr="000E65C1">
        <w:rPr>
          <w:rFonts w:eastAsia="Times New Roman" w:cstheme="minorHAnsi"/>
          <w:smallCaps/>
          <w:lang w:val="en-GB" w:eastAsia="ar-SA"/>
        </w:rPr>
        <w:t xml:space="preserve">Dorow, M., B. Beardmore, W. Haider, </w:t>
      </w:r>
      <w:r w:rsidRPr="000E65C1">
        <w:rPr>
          <w:rFonts w:eastAsia="Times New Roman" w:cstheme="minorHAnsi"/>
          <w:b/>
          <w:smallCaps/>
          <w:lang w:val="en-GB" w:eastAsia="ar-SA"/>
        </w:rPr>
        <w:t>R. Arlinghaus</w:t>
      </w:r>
      <w:r w:rsidRPr="000E65C1">
        <w:rPr>
          <w:rFonts w:eastAsia="Times New Roman" w:cstheme="minorHAnsi"/>
          <w:lang w:val="en-GB" w:eastAsia="ar-SA"/>
        </w:rPr>
        <w:t xml:space="preserve">. </w:t>
      </w:r>
      <w:r w:rsidRPr="000E65C1">
        <w:rPr>
          <w:rFonts w:eastAsia="Times New Roman" w:cstheme="minorHAnsi"/>
          <w:lang w:eastAsia="ar-SA"/>
        </w:rPr>
        <w:t>2009. Grad der Unterstützung für integrierte Managementpläne durch Angler in Mecklenburg-Vorpommern: ein Beitrag zur Umsetzung der EU-Aalverordnung. Fischerei &amp; Fischmarkt in Mecklenburg-Vorpommern 9(4):33-46.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47. </w:t>
      </w:r>
      <w:r w:rsidRPr="000E65C1">
        <w:rPr>
          <w:rFonts w:eastAsia="Times New Roman" w:cstheme="minorHAnsi"/>
          <w:smallCaps/>
          <w:lang w:eastAsia="ar-SA"/>
        </w:rPr>
        <w:t xml:space="preserve">Dorow, M., B. Beardmore, W. Haider, </w:t>
      </w:r>
      <w:r w:rsidRPr="000E65C1">
        <w:rPr>
          <w:rFonts w:eastAsia="Times New Roman" w:cstheme="minorHAnsi"/>
          <w:b/>
          <w:smallCaps/>
          <w:lang w:eastAsia="ar-SA"/>
        </w:rPr>
        <w:t>R. Arlinghaus</w:t>
      </w:r>
      <w:r w:rsidRPr="000E65C1">
        <w:rPr>
          <w:rFonts w:eastAsia="Times New Roman" w:cstheme="minorHAnsi"/>
          <w:lang w:eastAsia="ar-SA"/>
        </w:rPr>
        <w:t>. 2009. Gewinner und Verlierer geänderter Aalfangbestimmungen in Mecklenburg-Vorpommern – eine wohlfahrtsökonomische Analyse unter Berücksichtigung verschiedener Anglertypen. Fischerei &amp; Fischmarkt in Mecklenburg-Vorpommern 9(3):30-44.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46. </w:t>
      </w:r>
      <w:r w:rsidRPr="000E65C1">
        <w:rPr>
          <w:rFonts w:eastAsia="Times New Roman" w:cstheme="minorHAnsi"/>
          <w:smallCaps/>
          <w:lang w:eastAsia="ar-SA"/>
        </w:rPr>
        <w:t xml:space="preserve">Dorow, M., </w:t>
      </w:r>
      <w:r w:rsidRPr="000E65C1">
        <w:rPr>
          <w:rFonts w:eastAsia="Times New Roman" w:cstheme="minorHAnsi"/>
          <w:b/>
          <w:smallCaps/>
          <w:lang w:eastAsia="ar-SA"/>
        </w:rPr>
        <w:t>R. Arlinghaus</w:t>
      </w:r>
      <w:r w:rsidRPr="000E65C1">
        <w:rPr>
          <w:rFonts w:eastAsia="Times New Roman" w:cstheme="minorHAnsi"/>
          <w:lang w:eastAsia="ar-SA"/>
        </w:rPr>
        <w:t xml:space="preserve">. 2009. Angelbegeisterung und </w:t>
      </w:r>
      <w:proofErr w:type="spellStart"/>
      <w:r w:rsidRPr="000E65C1">
        <w:rPr>
          <w:rFonts w:eastAsia="Times New Roman" w:cstheme="minorHAnsi"/>
          <w:lang w:eastAsia="ar-SA"/>
        </w:rPr>
        <w:t>anglerische</w:t>
      </w:r>
      <w:proofErr w:type="spellEnd"/>
      <w:r w:rsidRPr="000E65C1">
        <w:rPr>
          <w:rFonts w:eastAsia="Times New Roman" w:cstheme="minorHAnsi"/>
          <w:lang w:eastAsia="ar-SA"/>
        </w:rPr>
        <w:t xml:space="preserve"> Fischerträge in Binnen- und Küstengewässern Mecklenburg-Vorpommerns unter besonderer Berücksichtigung des Aals (</w:t>
      </w:r>
      <w:r w:rsidRPr="000E65C1">
        <w:rPr>
          <w:rFonts w:eastAsia="Times New Roman" w:cstheme="minorHAnsi"/>
          <w:i/>
          <w:lang w:eastAsia="ar-SA"/>
        </w:rPr>
        <w:t xml:space="preserve">Anguilla </w:t>
      </w:r>
      <w:proofErr w:type="spellStart"/>
      <w:r w:rsidRPr="000E65C1">
        <w:rPr>
          <w:rFonts w:eastAsia="Times New Roman" w:cstheme="minorHAnsi"/>
          <w:i/>
          <w:lang w:eastAsia="ar-SA"/>
        </w:rPr>
        <w:t>anguilla</w:t>
      </w:r>
      <w:proofErr w:type="spellEnd"/>
      <w:r w:rsidRPr="000E65C1">
        <w:rPr>
          <w:rFonts w:eastAsia="Times New Roman" w:cstheme="minorHAnsi"/>
          <w:lang w:eastAsia="ar-SA"/>
        </w:rPr>
        <w:t>). Fischerei &amp; Fischmarkt in Mecklenburg-Vorpommern 9(2):36-46.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45. </w:t>
      </w:r>
      <w:r w:rsidRPr="000E65C1">
        <w:rPr>
          <w:rFonts w:eastAsia="Times New Roman" w:cstheme="minorHAnsi"/>
          <w:b/>
          <w:smallCaps/>
          <w:lang w:eastAsia="ar-SA"/>
        </w:rPr>
        <w:t>Arlinghaus, R</w:t>
      </w:r>
      <w:r w:rsidRPr="000E65C1">
        <w:rPr>
          <w:rFonts w:eastAsia="Times New Roman" w:cstheme="minorHAnsi"/>
          <w:smallCaps/>
          <w:lang w:eastAsia="ar-SA"/>
        </w:rPr>
        <w:t xml:space="preserve">., W. Kalweit, M. Dorow, K. </w:t>
      </w:r>
      <w:proofErr w:type="spellStart"/>
      <w:r w:rsidRPr="000E65C1">
        <w:rPr>
          <w:rFonts w:eastAsia="Times New Roman" w:cstheme="minorHAnsi"/>
          <w:smallCaps/>
          <w:lang w:eastAsia="ar-SA"/>
        </w:rPr>
        <w:t>Daedlow</w:t>
      </w:r>
      <w:proofErr w:type="spellEnd"/>
      <w:r w:rsidRPr="000E65C1">
        <w:rPr>
          <w:rFonts w:eastAsia="Times New Roman" w:cstheme="minorHAnsi"/>
          <w:lang w:eastAsia="ar-SA"/>
        </w:rPr>
        <w:t xml:space="preserve">. 2009. Die Stellung der Sozialwissenschaften in der deutschen Binnenfischereiforschung. </w:t>
      </w:r>
      <w:r w:rsidRPr="000E65C1">
        <w:rPr>
          <w:rFonts w:eastAsia="Times New Roman" w:cstheme="minorHAnsi"/>
          <w:lang w:val="en-US" w:eastAsia="ar-SA"/>
        </w:rPr>
        <w:t xml:space="preserve">Fischer &amp; </w:t>
      </w:r>
      <w:proofErr w:type="spellStart"/>
      <w:r w:rsidRPr="000E65C1">
        <w:rPr>
          <w:rFonts w:eastAsia="Times New Roman" w:cstheme="minorHAnsi"/>
          <w:lang w:val="en-US" w:eastAsia="ar-SA"/>
        </w:rPr>
        <w:t>Teichwirt</w:t>
      </w:r>
      <w:proofErr w:type="spellEnd"/>
      <w:r w:rsidRPr="000E65C1">
        <w:rPr>
          <w:rFonts w:eastAsia="Times New Roman" w:cstheme="minorHAnsi"/>
          <w:lang w:val="en-US" w:eastAsia="ar-SA"/>
        </w:rPr>
        <w:t xml:space="preserve"> 60:226-227.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DD4650">
        <w:rPr>
          <w:rFonts w:eastAsia="Times New Roman" w:cstheme="minorHAnsi"/>
          <w:smallCaps/>
          <w:lang w:val="en-GB" w:eastAsia="ar-SA"/>
        </w:rPr>
        <w:t xml:space="preserve">44. Matsumura S., </w:t>
      </w:r>
      <w:proofErr w:type="spellStart"/>
      <w:r w:rsidRPr="00DD4650">
        <w:rPr>
          <w:rFonts w:eastAsia="Times New Roman" w:cstheme="minorHAnsi"/>
          <w:smallCaps/>
          <w:lang w:val="en-GB" w:eastAsia="ar-SA"/>
        </w:rPr>
        <w:t>Dieckmann</w:t>
      </w:r>
      <w:proofErr w:type="spellEnd"/>
      <w:r w:rsidRPr="00DD4650">
        <w:rPr>
          <w:rFonts w:eastAsia="Times New Roman" w:cstheme="minorHAnsi"/>
          <w:smallCaps/>
          <w:lang w:val="en-GB" w:eastAsia="ar-SA"/>
        </w:rPr>
        <w:t xml:space="preserve"> U., </w:t>
      </w:r>
      <w:r w:rsidRPr="00DD4650">
        <w:rPr>
          <w:rFonts w:eastAsia="Times New Roman" w:cstheme="minorHAnsi"/>
          <w:b/>
          <w:smallCaps/>
          <w:lang w:val="en-GB" w:eastAsia="ar-SA"/>
        </w:rPr>
        <w:t>Arlinghaus R</w:t>
      </w:r>
      <w:r w:rsidRPr="00DD4650">
        <w:rPr>
          <w:rFonts w:eastAsia="Times New Roman" w:cstheme="minorHAnsi"/>
          <w:lang w:val="en-GB" w:eastAsia="ar-SA"/>
        </w:rPr>
        <w:t xml:space="preserve">. 2009. </w:t>
      </w:r>
      <w:r w:rsidRPr="000E65C1">
        <w:rPr>
          <w:rFonts w:eastAsia="Times New Roman" w:cstheme="minorHAnsi"/>
          <w:lang w:val="en-IE" w:eastAsia="ar-SA"/>
        </w:rPr>
        <w:t>Modelling the impact of inland recreational fisheries at regional scales by incorporating complex angler behaviour. Proceedings of the WFC 2008, 5</w:t>
      </w:r>
      <w:r w:rsidRPr="000E65C1">
        <w:rPr>
          <w:rFonts w:eastAsia="Times New Roman" w:cstheme="minorHAnsi"/>
          <w:vertAlign w:val="superscript"/>
          <w:lang w:val="en-IE" w:eastAsia="ar-SA"/>
        </w:rPr>
        <w:t>th</w:t>
      </w:r>
      <w:r w:rsidRPr="000E65C1">
        <w:rPr>
          <w:rFonts w:eastAsia="Times New Roman" w:cstheme="minorHAnsi"/>
          <w:lang w:val="en-IE" w:eastAsia="ar-SA"/>
        </w:rPr>
        <w:t xml:space="preserve"> World Fisheries Congress., October 20-24, 2008, Yokohama, Japan (CD Rom Publication).</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it-IT" w:eastAsia="ar-SA"/>
        </w:rPr>
        <w:t xml:space="preserve">43. </w:t>
      </w:r>
      <w:r w:rsidRPr="000E65C1">
        <w:rPr>
          <w:rFonts w:eastAsia="Times New Roman" w:cstheme="minorHAnsi"/>
          <w:b/>
          <w:smallCaps/>
          <w:lang w:val="it-IT" w:eastAsia="ar-SA"/>
        </w:rPr>
        <w:t>Arlinghaus, R.,</w:t>
      </w:r>
      <w:r w:rsidRPr="000E65C1">
        <w:rPr>
          <w:rFonts w:eastAsia="Times New Roman" w:cstheme="minorHAnsi"/>
          <w:smallCaps/>
          <w:lang w:val="it-IT" w:eastAsia="ar-SA"/>
        </w:rPr>
        <w:t xml:space="preserve"> S. Matsumura, P. Venturelli.</w:t>
      </w:r>
      <w:r w:rsidRPr="000E65C1">
        <w:rPr>
          <w:rFonts w:eastAsia="Times New Roman" w:cstheme="minorHAnsi"/>
          <w:lang w:val="it-IT" w:eastAsia="ar-SA"/>
        </w:rPr>
        <w:t xml:space="preserve"> </w:t>
      </w:r>
      <w:r w:rsidRPr="000E65C1">
        <w:rPr>
          <w:rFonts w:eastAsia="Times New Roman" w:cstheme="minorHAnsi"/>
          <w:lang w:eastAsia="ar-SA"/>
        </w:rPr>
        <w:t>2008. Größenselektive Angelfischerei und ihre möglichen populationsdynamischen Auswirkungen: eine Herausforderung für die fischereiliche Bewirtschaftung? VDSF-Schriftenreihe Fischerei &amp; Naturschutz 10:83-104.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42. </w:t>
      </w:r>
      <w:r w:rsidRPr="000E65C1">
        <w:rPr>
          <w:rFonts w:eastAsia="Times New Roman" w:cstheme="minorHAnsi"/>
          <w:b/>
          <w:smallCaps/>
          <w:lang w:eastAsia="ar-SA"/>
        </w:rPr>
        <w:t xml:space="preserve">Arlinghaus, R. </w:t>
      </w:r>
      <w:r w:rsidRPr="000E65C1">
        <w:rPr>
          <w:rFonts w:eastAsia="Times New Roman" w:cstheme="minorHAnsi"/>
          <w:lang w:eastAsia="ar-SA"/>
        </w:rPr>
        <w:t>2008. Die Angelfischerei und ihre Stellung in der Gesellschaft. Pro Natur Deutscher Anglerverband e.V., Deutschen Anglerverbandes, Berlin, 9-25.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DD4650">
        <w:rPr>
          <w:rFonts w:eastAsia="Times New Roman" w:cstheme="minorHAnsi"/>
          <w:lang w:eastAsia="ar-SA"/>
        </w:rPr>
        <w:t xml:space="preserve">41. </w:t>
      </w:r>
      <w:r w:rsidRPr="00DD4650">
        <w:rPr>
          <w:rFonts w:eastAsia="Times New Roman" w:cstheme="minorHAnsi"/>
          <w:b/>
          <w:lang w:eastAsia="ar-SA"/>
        </w:rPr>
        <w:t>Arlinghaus, R</w:t>
      </w:r>
      <w:r w:rsidRPr="00DD4650">
        <w:rPr>
          <w:rFonts w:eastAsia="Times New Roman" w:cstheme="minorHAnsi"/>
          <w:lang w:eastAsia="ar-SA"/>
        </w:rPr>
        <w:t xml:space="preserve">. 2008. </w:t>
      </w:r>
      <w:r w:rsidRPr="000E65C1">
        <w:rPr>
          <w:rFonts w:eastAsia="Times New Roman" w:cstheme="minorHAnsi"/>
          <w:lang w:val="en-US" w:eastAsia="ar-SA"/>
        </w:rPr>
        <w:t xml:space="preserve">The scientific angler. </w:t>
      </w:r>
      <w:r w:rsidRPr="000E65C1">
        <w:rPr>
          <w:rFonts w:eastAsia="Times New Roman" w:cstheme="minorHAnsi"/>
          <w:lang w:val="en-GB" w:eastAsia="ar-SA"/>
        </w:rPr>
        <w:t xml:space="preserve">Newsletter of the Fisheries Society of the British Isles. </w:t>
      </w:r>
    </w:p>
    <w:p w:rsidR="00D20EEB" w:rsidRPr="000E65C1" w:rsidRDefault="00593744" w:rsidP="00D20EEB">
      <w:pPr>
        <w:tabs>
          <w:tab w:val="left" w:pos="3402"/>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40. </w:t>
      </w:r>
      <w:r w:rsidRPr="000E65C1">
        <w:rPr>
          <w:rFonts w:eastAsia="Times New Roman" w:cstheme="minorHAnsi"/>
          <w:b/>
          <w:smallCaps/>
          <w:lang w:eastAsia="ar-SA"/>
        </w:rPr>
        <w:t>Arlinghaus, R.</w:t>
      </w:r>
      <w:r w:rsidRPr="000E65C1">
        <w:rPr>
          <w:rFonts w:eastAsia="Times New Roman" w:cstheme="minorHAnsi"/>
          <w:lang w:eastAsia="ar-SA"/>
        </w:rPr>
        <w:t xml:space="preserve"> 2008. Angeln auf Karpfen. In: </w:t>
      </w:r>
      <w:r w:rsidRPr="000E65C1">
        <w:rPr>
          <w:rFonts w:eastAsia="Times New Roman" w:cstheme="minorHAnsi"/>
          <w:smallCaps/>
          <w:lang w:eastAsia="ar-SA"/>
        </w:rPr>
        <w:t>W. Steffens</w:t>
      </w:r>
      <w:r w:rsidRPr="000E65C1">
        <w:rPr>
          <w:rFonts w:eastAsia="Times New Roman" w:cstheme="minorHAnsi"/>
          <w:lang w:eastAsia="ar-SA"/>
        </w:rPr>
        <w:t xml:space="preserve">. Der Karpfen. Westarp Wissenschaften, </w:t>
      </w:r>
      <w:proofErr w:type="spellStart"/>
      <w:r w:rsidRPr="000E65C1">
        <w:rPr>
          <w:rFonts w:eastAsia="Times New Roman" w:cstheme="minorHAnsi"/>
          <w:lang w:eastAsia="ar-SA"/>
        </w:rPr>
        <w:t>Hohenwarsleben</w:t>
      </w:r>
      <w:proofErr w:type="spellEnd"/>
      <w:r w:rsidRPr="000E65C1">
        <w:rPr>
          <w:rFonts w:eastAsia="Times New Roman" w:cstheme="minorHAnsi"/>
          <w:lang w:eastAsia="ar-SA"/>
        </w:rPr>
        <w:t>, pp. 146-157.</w:t>
      </w:r>
    </w:p>
    <w:p w:rsidR="00530C22" w:rsidRDefault="00530C22" w:rsidP="00593744">
      <w:pPr>
        <w:suppressAutoHyphens/>
        <w:overflowPunct w:val="0"/>
        <w:autoSpaceDE w:val="0"/>
        <w:spacing w:before="159" w:after="0" w:line="240" w:lineRule="auto"/>
        <w:ind w:left="1208" w:hanging="1208"/>
        <w:textAlignment w:val="baseline"/>
        <w:rPr>
          <w:rFonts w:eastAsia="Times New Roman" w:cstheme="minorHAnsi"/>
          <w:lang w:eastAsia="ar-SA"/>
        </w:rPr>
      </w:pPr>
    </w:p>
    <w:p w:rsidR="00530C22" w:rsidRDefault="00530C22" w:rsidP="00593744">
      <w:pPr>
        <w:suppressAutoHyphens/>
        <w:overflowPunct w:val="0"/>
        <w:autoSpaceDE w:val="0"/>
        <w:spacing w:before="159" w:after="0" w:line="240" w:lineRule="auto"/>
        <w:ind w:left="1208" w:hanging="1208"/>
        <w:textAlignment w:val="baseline"/>
        <w:rPr>
          <w:rFonts w:eastAsia="Times New Roman" w:cstheme="minorHAnsi"/>
          <w:lang w:eastAsia="ar-SA"/>
        </w:rPr>
      </w:pP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eastAsia="ar-SA"/>
        </w:rPr>
        <w:t xml:space="preserve">39. </w:t>
      </w:r>
      <w:proofErr w:type="spellStart"/>
      <w:r w:rsidRPr="000E65C1">
        <w:rPr>
          <w:rFonts w:eastAsia="Times New Roman" w:cstheme="minorHAnsi"/>
          <w:smallCaps/>
          <w:lang w:eastAsia="ar-SA"/>
        </w:rPr>
        <w:t>Daedlow</w:t>
      </w:r>
      <w:proofErr w:type="spellEnd"/>
      <w:r w:rsidRPr="000E65C1">
        <w:rPr>
          <w:rFonts w:eastAsia="Times New Roman" w:cstheme="minorHAnsi"/>
          <w:smallCaps/>
          <w:lang w:eastAsia="ar-SA"/>
        </w:rPr>
        <w:t xml:space="preserve">, K., </w:t>
      </w:r>
      <w:r w:rsidRPr="000E65C1">
        <w:rPr>
          <w:rFonts w:eastAsia="Times New Roman" w:cstheme="minorHAnsi"/>
          <w:b/>
          <w:smallCaps/>
          <w:lang w:eastAsia="ar-SA"/>
        </w:rPr>
        <w:t xml:space="preserve">Arlinghaus, R., </w:t>
      </w:r>
      <w:r w:rsidRPr="000E65C1">
        <w:rPr>
          <w:rFonts w:eastAsia="Times New Roman" w:cstheme="minorHAnsi"/>
          <w:smallCaps/>
          <w:lang w:eastAsia="ar-SA"/>
        </w:rPr>
        <w:t>Beckmann, V.</w:t>
      </w:r>
      <w:r w:rsidRPr="000E65C1">
        <w:rPr>
          <w:rFonts w:eastAsia="Times New Roman" w:cstheme="minorHAnsi"/>
          <w:lang w:eastAsia="ar-SA"/>
        </w:rPr>
        <w:t xml:space="preserve"> 2007. </w:t>
      </w:r>
      <w:r w:rsidRPr="000E65C1">
        <w:rPr>
          <w:rFonts w:eastAsia="Times New Roman" w:cstheme="minorHAnsi"/>
          <w:lang w:val="en-GB" w:eastAsia="ar-SA"/>
        </w:rPr>
        <w:t xml:space="preserve">Collective choice on different spatial levels and over time: a framework to </w:t>
      </w:r>
      <w:proofErr w:type="spellStart"/>
      <w:r w:rsidRPr="000E65C1">
        <w:rPr>
          <w:rFonts w:eastAsia="Times New Roman" w:cstheme="minorHAnsi"/>
          <w:lang w:val="en-GB" w:eastAsia="ar-SA"/>
        </w:rPr>
        <w:t>analyze</w:t>
      </w:r>
      <w:proofErr w:type="spellEnd"/>
      <w:r w:rsidRPr="000E65C1">
        <w:rPr>
          <w:rFonts w:eastAsia="Times New Roman" w:cstheme="minorHAnsi"/>
          <w:lang w:val="en-GB" w:eastAsia="ar-SA"/>
        </w:rPr>
        <w:t xml:space="preserve"> adaptation and sustainability of common pool resource management in German recreational fisheries (GRF), in: Ostrom, Elinor; Schlüter, Achim (Ed.): Interdisciplinary PhD Seminar “The Challenge of Self-Governance in Complex, Globalizing Economies” – Collection of revised papers, Institute of Forestry Economics, University of Freiburg, </w:t>
      </w:r>
      <w:proofErr w:type="spellStart"/>
      <w:r w:rsidRPr="000E65C1">
        <w:rPr>
          <w:rFonts w:eastAsia="Times New Roman" w:cstheme="minorHAnsi"/>
          <w:lang w:val="en-GB" w:eastAsia="ar-SA"/>
        </w:rPr>
        <w:t>Arbeitsbericht</w:t>
      </w:r>
      <w:proofErr w:type="spellEnd"/>
      <w:r w:rsidRPr="000E65C1">
        <w:rPr>
          <w:rFonts w:eastAsia="Times New Roman" w:cstheme="minorHAnsi"/>
          <w:lang w:val="en-GB" w:eastAsia="ar-SA"/>
        </w:rPr>
        <w:t xml:space="preserve"> 47-2007.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IE" w:eastAsia="ar-SA"/>
        </w:rPr>
      </w:pPr>
      <w:r w:rsidRPr="000E65C1">
        <w:rPr>
          <w:rFonts w:eastAsia="Times New Roman" w:cstheme="minorHAnsi"/>
          <w:lang w:eastAsia="ar-SA"/>
        </w:rPr>
        <w:t>38.</w:t>
      </w:r>
      <w:r w:rsidRPr="000E65C1">
        <w:rPr>
          <w:rFonts w:eastAsia="Times New Roman" w:cstheme="minorHAnsi"/>
          <w:b/>
          <w:lang w:eastAsia="ar-SA"/>
        </w:rPr>
        <w:t xml:space="preserve"> </w:t>
      </w:r>
      <w:r w:rsidRPr="000E65C1">
        <w:rPr>
          <w:rFonts w:eastAsia="Times New Roman" w:cstheme="minorHAnsi"/>
          <w:smallCaps/>
          <w:lang w:eastAsia="ar-SA"/>
        </w:rPr>
        <w:t xml:space="preserve">Matsumura S, Dieckmann U, </w:t>
      </w:r>
      <w:r w:rsidRPr="000E65C1">
        <w:rPr>
          <w:rFonts w:eastAsia="Times New Roman" w:cstheme="minorHAnsi"/>
          <w:b/>
          <w:smallCaps/>
          <w:lang w:eastAsia="ar-SA"/>
        </w:rPr>
        <w:t>Arlinghaus R</w:t>
      </w:r>
      <w:r w:rsidRPr="000E65C1">
        <w:rPr>
          <w:rFonts w:eastAsia="Times New Roman" w:cstheme="minorHAnsi"/>
          <w:lang w:eastAsia="ar-SA"/>
        </w:rPr>
        <w:t xml:space="preserve">. 2007. </w:t>
      </w:r>
      <w:r w:rsidRPr="000E65C1">
        <w:rPr>
          <w:rFonts w:eastAsia="Times New Roman" w:cstheme="minorHAnsi"/>
          <w:lang w:val="en-IE" w:eastAsia="ar-SA"/>
        </w:rPr>
        <w:t>Non-ideal predators and resource dynamics: implications for spatially structured fish-angler interactions. 6</w:t>
      </w:r>
      <w:r w:rsidRPr="000E65C1">
        <w:rPr>
          <w:rFonts w:eastAsia="Times New Roman" w:cstheme="minorHAnsi"/>
          <w:vertAlign w:val="superscript"/>
          <w:lang w:val="en-IE" w:eastAsia="ar-SA"/>
        </w:rPr>
        <w:t>th</w:t>
      </w:r>
      <w:r w:rsidRPr="000E65C1">
        <w:rPr>
          <w:rFonts w:eastAsia="Times New Roman" w:cstheme="minorHAnsi"/>
          <w:lang w:val="en-IE" w:eastAsia="ar-SA"/>
        </w:rPr>
        <w:t xml:space="preserve"> European Conference on Ecological Modelling, Trieste, Italy, 27-30 November 2007. </w:t>
      </w:r>
      <w:r w:rsidRPr="000E65C1">
        <w:rPr>
          <w:rFonts w:eastAsia="Times New Roman" w:cstheme="minorHAnsi"/>
          <w:i/>
          <w:lang w:val="en-IE" w:eastAsia="ar-SA"/>
        </w:rPr>
        <w:t>Conference Proceedings</w:t>
      </w:r>
      <w:r w:rsidRPr="000E65C1">
        <w:rPr>
          <w:rFonts w:eastAsia="Times New Roman" w:cstheme="minorHAnsi"/>
          <w:lang w:val="en-IE" w:eastAsia="ar-SA"/>
        </w:rPr>
        <w:t xml:space="preserve">, 335-336. </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37. </w:t>
      </w:r>
      <w:r w:rsidRPr="000E65C1">
        <w:rPr>
          <w:rFonts w:eastAsia="Times New Roman" w:cstheme="minorHAnsi"/>
          <w:smallCaps/>
          <w:lang w:eastAsia="ar-SA"/>
        </w:rPr>
        <w:t>Meinelt, T.,</w:t>
      </w:r>
      <w:r w:rsidRPr="000E65C1">
        <w:rPr>
          <w:rFonts w:eastAsia="Times New Roman" w:cstheme="minorHAnsi"/>
          <w:b/>
          <w:smallCaps/>
          <w:lang w:eastAsia="ar-SA"/>
        </w:rPr>
        <w:t xml:space="preserve"> R. Arlinghaus.</w:t>
      </w:r>
      <w:r w:rsidRPr="000E65C1">
        <w:rPr>
          <w:rFonts w:eastAsia="Times New Roman" w:cstheme="minorHAnsi"/>
          <w:lang w:eastAsia="ar-SA"/>
        </w:rPr>
        <w:t xml:space="preserve"> 2007. Die Bedeutung großer Tiere im Fischereimanagement. Fischerei  &amp; Fischmarkt in Mecklenburg-Vorpommern 7: 31-38.</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36. </w:t>
      </w:r>
      <w:r w:rsidRPr="000E65C1">
        <w:rPr>
          <w:rFonts w:eastAsia="Times New Roman" w:cstheme="minorHAnsi"/>
          <w:smallCaps/>
          <w:lang w:eastAsia="ar-SA"/>
        </w:rPr>
        <w:t xml:space="preserve">Hühn, D., </w:t>
      </w:r>
      <w:r w:rsidRPr="000E65C1">
        <w:rPr>
          <w:rFonts w:eastAsia="Times New Roman" w:cstheme="minorHAnsi"/>
          <w:b/>
          <w:smallCaps/>
          <w:lang w:eastAsia="ar-SA"/>
        </w:rPr>
        <w:t>R. Arlinghaus.</w:t>
      </w:r>
      <w:r w:rsidRPr="000E65C1">
        <w:rPr>
          <w:rFonts w:eastAsia="Times New Roman" w:cstheme="minorHAnsi"/>
          <w:smallCaps/>
          <w:lang w:eastAsia="ar-SA"/>
        </w:rPr>
        <w:t xml:space="preserve"> </w:t>
      </w:r>
      <w:r w:rsidRPr="000E65C1">
        <w:rPr>
          <w:rFonts w:eastAsia="Times New Roman" w:cstheme="minorHAnsi"/>
          <w:lang w:eastAsia="ar-SA"/>
        </w:rPr>
        <w:t>2007. Auswirkungen des Fangen-und-Zurücksetzens auf in Deutschland heimische Fischarten sowie deren nahe Verwandte: Empfehlungen für die Praxis. Fischerei  &amp; Fischmarkt in Mecklenburg-Vorpommern 7:35-45.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35. </w:t>
      </w:r>
      <w:r w:rsidRPr="000E65C1">
        <w:rPr>
          <w:rFonts w:eastAsia="Times New Roman" w:cstheme="minorHAnsi"/>
          <w:smallCaps/>
          <w:lang w:eastAsia="ar-SA"/>
        </w:rPr>
        <w:t xml:space="preserve">Dorow, M., </w:t>
      </w:r>
      <w:r w:rsidRPr="000E65C1">
        <w:rPr>
          <w:rFonts w:eastAsia="Times New Roman" w:cstheme="minorHAnsi"/>
          <w:b/>
          <w:smallCaps/>
          <w:lang w:eastAsia="ar-SA"/>
        </w:rPr>
        <w:t>R. Arlinghaus.</w:t>
      </w:r>
      <w:r w:rsidRPr="000E65C1">
        <w:rPr>
          <w:rFonts w:eastAsia="Times New Roman" w:cstheme="minorHAnsi"/>
          <w:smallCaps/>
          <w:lang w:eastAsia="ar-SA"/>
        </w:rPr>
        <w:t xml:space="preserve"> </w:t>
      </w:r>
      <w:r w:rsidRPr="000E65C1">
        <w:rPr>
          <w:rFonts w:eastAsia="Times New Roman" w:cstheme="minorHAnsi"/>
          <w:lang w:eastAsia="ar-SA"/>
        </w:rPr>
        <w:t>2007. Die Bedeutung der Angelfischerei in Mecklenburg-Vorpommern unter besonderer Berücksichtigung der zurückgehenden Ressource Aal – ein Kurzüberblick über eine laufende Studie. Fischerei &amp; Fischmarkt in Mecklenburg-Vorpommern 7:21-26.</w:t>
      </w:r>
    </w:p>
    <w:p w:rsidR="00593744" w:rsidRPr="00DD4650"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34. </w:t>
      </w:r>
      <w:r w:rsidRPr="000E65C1">
        <w:rPr>
          <w:rFonts w:eastAsia="Times New Roman" w:cstheme="minorHAnsi"/>
          <w:smallCaps/>
          <w:lang w:eastAsia="ar-SA"/>
        </w:rPr>
        <w:t xml:space="preserve">Lewin, W.-C., </w:t>
      </w:r>
      <w:r w:rsidRPr="000E65C1">
        <w:rPr>
          <w:rFonts w:eastAsia="Times New Roman" w:cstheme="minorHAnsi"/>
          <w:b/>
          <w:smallCaps/>
          <w:lang w:eastAsia="ar-SA"/>
        </w:rPr>
        <w:t>R. Arlinghaus,</w:t>
      </w:r>
      <w:r w:rsidRPr="000E65C1">
        <w:rPr>
          <w:rFonts w:eastAsia="Times New Roman" w:cstheme="minorHAnsi"/>
          <w:smallCaps/>
          <w:lang w:eastAsia="ar-SA"/>
        </w:rPr>
        <w:t xml:space="preserve"> T. Mehner.</w:t>
      </w:r>
      <w:r w:rsidRPr="000E65C1">
        <w:rPr>
          <w:rFonts w:eastAsia="Times New Roman" w:cstheme="minorHAnsi"/>
          <w:lang w:eastAsia="ar-SA"/>
        </w:rPr>
        <w:t xml:space="preserve"> </w:t>
      </w:r>
      <w:r w:rsidRPr="000E65C1">
        <w:rPr>
          <w:rFonts w:eastAsia="Times New Roman" w:cstheme="minorHAnsi"/>
          <w:lang w:val="en-US" w:eastAsia="ar-SA"/>
        </w:rPr>
        <w:t xml:space="preserve">2006. </w:t>
      </w:r>
      <w:r w:rsidRPr="000E65C1">
        <w:rPr>
          <w:rFonts w:eastAsia="Times New Roman" w:cstheme="minorHAnsi"/>
          <w:lang w:val="en-GB" w:eastAsia="ar-SA"/>
        </w:rPr>
        <w:t xml:space="preserve">A brief overview on biological impacts of recreational angling: insights for management and conservation. </w:t>
      </w:r>
      <w:r w:rsidRPr="00DD4650">
        <w:rPr>
          <w:rFonts w:eastAsia="Times New Roman" w:cstheme="minorHAnsi"/>
          <w:lang w:eastAsia="ar-SA"/>
        </w:rPr>
        <w:t>Berichte des IGB 23:161-172.</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eastAsia="ar-SA"/>
        </w:rPr>
        <w:t xml:space="preserve">33. </w:t>
      </w:r>
      <w:r w:rsidRPr="000E65C1">
        <w:rPr>
          <w:rFonts w:eastAsia="Times New Roman" w:cstheme="minorHAnsi"/>
          <w:smallCaps/>
          <w:lang w:eastAsia="ar-SA"/>
        </w:rPr>
        <w:t xml:space="preserve">Wolter, C., </w:t>
      </w:r>
      <w:r w:rsidRPr="000E65C1">
        <w:rPr>
          <w:rFonts w:eastAsia="Times New Roman" w:cstheme="minorHAnsi"/>
          <w:b/>
          <w:smallCaps/>
          <w:lang w:eastAsia="ar-SA"/>
        </w:rPr>
        <w:t xml:space="preserve">R. Arlinghaus, </w:t>
      </w:r>
      <w:r w:rsidRPr="000E65C1">
        <w:rPr>
          <w:rFonts w:eastAsia="Times New Roman" w:cstheme="minorHAnsi"/>
          <w:smallCaps/>
          <w:lang w:eastAsia="ar-SA"/>
        </w:rPr>
        <w:t xml:space="preserve">U.A. Grosch, A. </w:t>
      </w:r>
      <w:proofErr w:type="spellStart"/>
      <w:r w:rsidRPr="000E65C1">
        <w:rPr>
          <w:rFonts w:eastAsia="Times New Roman" w:cstheme="minorHAnsi"/>
          <w:smallCaps/>
          <w:lang w:eastAsia="ar-SA"/>
        </w:rPr>
        <w:t>Vilcinskas</w:t>
      </w:r>
      <w:proofErr w:type="spellEnd"/>
      <w:r w:rsidRPr="000E65C1">
        <w:rPr>
          <w:rFonts w:eastAsia="Times New Roman" w:cstheme="minorHAnsi"/>
          <w:smallCaps/>
          <w:lang w:eastAsia="ar-SA"/>
        </w:rPr>
        <w:t xml:space="preserve">. </w:t>
      </w:r>
      <w:r w:rsidRPr="000E65C1">
        <w:rPr>
          <w:rFonts w:eastAsia="Times New Roman" w:cstheme="minorHAnsi"/>
          <w:lang w:eastAsia="ar-SA"/>
        </w:rPr>
        <w:t>2005. Rote Liste und Gesamtartenliste der Fische und Neunaugen (</w:t>
      </w:r>
      <w:proofErr w:type="spellStart"/>
      <w:r w:rsidRPr="000E65C1">
        <w:rPr>
          <w:rFonts w:eastAsia="Times New Roman" w:cstheme="minorHAnsi"/>
          <w:lang w:eastAsia="ar-SA"/>
        </w:rPr>
        <w:t>Pisces</w:t>
      </w:r>
      <w:proofErr w:type="spellEnd"/>
      <w:r w:rsidRPr="000E65C1">
        <w:rPr>
          <w:rFonts w:eastAsia="Times New Roman" w:cstheme="minorHAnsi"/>
          <w:lang w:eastAsia="ar-SA"/>
        </w:rPr>
        <w:t xml:space="preserve"> et Cyclostomata) von Berlin. In: Der Landesbeauftragte für Naturschutz und Landschaftspflege / Senatsverwaltung für Stadtentwicklung (Hrsg.), Rote Listen der gefährdeten Pflanzen und Tiere von Berlin. </w:t>
      </w:r>
      <w:proofErr w:type="spellStart"/>
      <w:r w:rsidRPr="000E65C1">
        <w:rPr>
          <w:rFonts w:eastAsia="Times New Roman" w:cstheme="minorHAnsi"/>
          <w:lang w:val="en-GB" w:eastAsia="ar-SA"/>
        </w:rPr>
        <w:t>Erhältlich</w:t>
      </w:r>
      <w:proofErr w:type="spellEnd"/>
      <w:r w:rsidRPr="000E65C1">
        <w:rPr>
          <w:rFonts w:eastAsia="Times New Roman" w:cstheme="minorHAnsi"/>
          <w:lang w:val="en-GB" w:eastAsia="ar-SA"/>
        </w:rPr>
        <w:t xml:space="preserve"> </w:t>
      </w:r>
      <w:proofErr w:type="spellStart"/>
      <w:r w:rsidRPr="000E65C1">
        <w:rPr>
          <w:rFonts w:eastAsia="Times New Roman" w:cstheme="minorHAnsi"/>
          <w:lang w:val="en-GB" w:eastAsia="ar-SA"/>
        </w:rPr>
        <w:t>als</w:t>
      </w:r>
      <w:proofErr w:type="spellEnd"/>
      <w:r w:rsidRPr="000E65C1">
        <w:rPr>
          <w:rFonts w:eastAsia="Times New Roman" w:cstheme="minorHAnsi"/>
          <w:lang w:val="en-GB" w:eastAsia="ar-SA"/>
        </w:rPr>
        <w:t xml:space="preserve"> </w:t>
      </w:r>
      <w:proofErr w:type="spellStart"/>
      <w:r w:rsidRPr="000E65C1">
        <w:rPr>
          <w:rFonts w:eastAsia="Times New Roman" w:cstheme="minorHAnsi"/>
          <w:lang w:val="en-GB" w:eastAsia="ar-SA"/>
        </w:rPr>
        <w:t>CD-Rom</w:t>
      </w:r>
      <w:proofErr w:type="spellEnd"/>
      <w:r w:rsidRPr="000E65C1">
        <w:rPr>
          <w:rFonts w:eastAsia="Times New Roman" w:cstheme="minorHAnsi"/>
          <w:lang w:val="en-GB" w:eastAsia="ar-SA"/>
        </w:rPr>
        <w:t>.</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smallCaps/>
          <w:lang w:val="en-GB" w:eastAsia="ar-SA"/>
        </w:rPr>
        <w:t xml:space="preserve">32. </w:t>
      </w:r>
      <w:r w:rsidRPr="000E65C1">
        <w:rPr>
          <w:rFonts w:eastAsia="Times New Roman" w:cstheme="minorHAnsi"/>
          <w:b/>
          <w:smallCaps/>
          <w:lang w:val="en-GB" w:eastAsia="ar-SA"/>
        </w:rPr>
        <w:t>Arlinghaus, R</w:t>
      </w:r>
      <w:r w:rsidRPr="000E65C1">
        <w:rPr>
          <w:rFonts w:eastAsia="Times New Roman" w:cstheme="minorHAnsi"/>
          <w:smallCaps/>
          <w:lang w:val="en-GB" w:eastAsia="ar-SA"/>
        </w:rPr>
        <w:t xml:space="preserve">. 2005. </w:t>
      </w:r>
      <w:r w:rsidRPr="000E65C1">
        <w:rPr>
          <w:rFonts w:eastAsia="Times New Roman" w:cstheme="minorHAnsi"/>
          <w:lang w:val="en-GB" w:eastAsia="ar-SA"/>
        </w:rPr>
        <w:t xml:space="preserve">Book review: Jon A. Lucy and Anne L. </w:t>
      </w:r>
      <w:proofErr w:type="spellStart"/>
      <w:r w:rsidRPr="000E65C1">
        <w:rPr>
          <w:rFonts w:eastAsia="Times New Roman" w:cstheme="minorHAnsi"/>
          <w:lang w:val="en-GB" w:eastAsia="ar-SA"/>
        </w:rPr>
        <w:t>Studholme</w:t>
      </w:r>
      <w:proofErr w:type="spellEnd"/>
      <w:r w:rsidRPr="000E65C1">
        <w:rPr>
          <w:rFonts w:eastAsia="Times New Roman" w:cstheme="minorHAnsi"/>
          <w:lang w:val="en-GB" w:eastAsia="ar-SA"/>
        </w:rPr>
        <w:t xml:space="preserve"> (Eds.): Catch and Release in Marine Recreational fisheries. </w:t>
      </w:r>
      <w:r w:rsidRPr="000E65C1">
        <w:rPr>
          <w:rFonts w:eastAsia="Times New Roman" w:cstheme="minorHAnsi"/>
          <w:lang w:eastAsia="ar-SA"/>
        </w:rPr>
        <w:t>Human Dimension of Wildlife 10:78-81.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31. </w:t>
      </w:r>
      <w:r w:rsidRPr="000E65C1">
        <w:rPr>
          <w:rFonts w:eastAsia="Times New Roman" w:cstheme="minorHAnsi"/>
          <w:b/>
          <w:smallCaps/>
          <w:lang w:eastAsia="ar-SA"/>
        </w:rPr>
        <w:t>Arlinghaus, R.,</w:t>
      </w:r>
      <w:r w:rsidRPr="000E65C1">
        <w:rPr>
          <w:rFonts w:eastAsia="Times New Roman" w:cstheme="minorHAnsi"/>
          <w:smallCaps/>
          <w:lang w:eastAsia="ar-SA"/>
        </w:rPr>
        <w:t xml:space="preserve"> W.-C. Lewin.</w:t>
      </w:r>
      <w:r w:rsidRPr="000E65C1">
        <w:rPr>
          <w:rFonts w:eastAsia="Times New Roman" w:cstheme="minorHAnsi"/>
          <w:lang w:eastAsia="ar-SA"/>
        </w:rPr>
        <w:t xml:space="preserve"> 2005. Dokumentierte und vermutete Auswirkungen einer intensiven Angelfischerei und Ausblick für das Management. In: Leibniz-Institut für Gewässerökologie und Binnenfischerei (Hrsg.), Integrierter Gewässerschutz für Binnengewässer: Maßnahmen zum nachhaltigen Umgang mit der Ressource Wasser. 4. </w:t>
      </w:r>
      <w:proofErr w:type="spellStart"/>
      <w:r w:rsidRPr="000E65C1">
        <w:rPr>
          <w:rFonts w:eastAsia="Times New Roman" w:cstheme="minorHAnsi"/>
          <w:lang w:eastAsia="ar-SA"/>
        </w:rPr>
        <w:t>Stechlin</w:t>
      </w:r>
      <w:proofErr w:type="spellEnd"/>
      <w:r w:rsidRPr="000E65C1">
        <w:rPr>
          <w:rFonts w:eastAsia="Times New Roman" w:cstheme="minorHAnsi"/>
          <w:lang w:eastAsia="ar-SA"/>
        </w:rPr>
        <w:t>-Forum, 28.-30. Oktober 2005, 55-76.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30. </w:t>
      </w:r>
      <w:r w:rsidRPr="000E65C1">
        <w:rPr>
          <w:rFonts w:eastAsia="Times New Roman" w:cstheme="minorHAnsi"/>
          <w:smallCaps/>
          <w:lang w:eastAsia="ar-SA"/>
        </w:rPr>
        <w:t xml:space="preserve">Meinelt, T., R. </w:t>
      </w:r>
      <w:r w:rsidRPr="000E65C1">
        <w:rPr>
          <w:rFonts w:eastAsia="Times New Roman" w:cstheme="minorHAnsi"/>
          <w:b/>
          <w:smallCaps/>
          <w:lang w:eastAsia="ar-SA"/>
        </w:rPr>
        <w:t xml:space="preserve">Arlinghaus. </w:t>
      </w:r>
      <w:r w:rsidRPr="000E65C1">
        <w:rPr>
          <w:rFonts w:eastAsia="Times New Roman" w:cstheme="minorHAnsi"/>
          <w:lang w:eastAsia="ar-SA"/>
        </w:rPr>
        <w:t>2005. Ein Kurzüberblick für den 4. Weltkongress zur Freizeitfischerei in Trondheim, Norwegen. Fischer &amp; Teichwirt 56:463-464.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29. </w:t>
      </w:r>
      <w:r w:rsidRPr="000E65C1">
        <w:rPr>
          <w:rFonts w:eastAsia="Times New Roman" w:cstheme="minorHAnsi"/>
          <w:b/>
          <w:smallCaps/>
          <w:lang w:eastAsia="ar-SA"/>
        </w:rPr>
        <w:t>Arlinghaus, R.</w:t>
      </w:r>
      <w:r w:rsidRPr="000E65C1">
        <w:rPr>
          <w:rFonts w:eastAsia="Times New Roman" w:cstheme="minorHAnsi"/>
          <w:smallCaps/>
          <w:lang w:eastAsia="ar-SA"/>
        </w:rPr>
        <w:t xml:space="preserve"> </w:t>
      </w:r>
      <w:r w:rsidRPr="000E65C1">
        <w:rPr>
          <w:rFonts w:eastAsia="Times New Roman" w:cstheme="minorHAnsi"/>
          <w:lang w:eastAsia="ar-SA"/>
        </w:rPr>
        <w:t>2005. Die gesellschaftliche Bedeutung der Freizeitfischerei in Deutschland aus wissenschaftlicher Sicht und Ausblick in die Zukunft. Fischer &amp; Teichwirt 56:423-427.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28. </w:t>
      </w:r>
      <w:r w:rsidRPr="000E65C1">
        <w:rPr>
          <w:rFonts w:eastAsia="Times New Roman" w:cstheme="minorHAnsi"/>
          <w:b/>
          <w:smallCaps/>
          <w:lang w:eastAsia="ar-SA"/>
        </w:rPr>
        <w:t>Arlinghaus, R.</w:t>
      </w:r>
      <w:r w:rsidRPr="000E65C1">
        <w:rPr>
          <w:rFonts w:eastAsia="Times New Roman" w:cstheme="minorHAnsi"/>
          <w:lang w:eastAsia="ar-SA"/>
        </w:rPr>
        <w:t xml:space="preserve"> 2005. Der Mensch als Schlüsselfaktor beim nachhaltigen Management in der Angelfischerei – Teil 2. Fischerei &amp; Fischmarkt in Mecklenburg-</w:t>
      </w:r>
      <w:proofErr w:type="spellStart"/>
      <w:r w:rsidRPr="000E65C1">
        <w:rPr>
          <w:rFonts w:eastAsia="Times New Roman" w:cstheme="minorHAnsi"/>
          <w:lang w:eastAsia="ar-SA"/>
        </w:rPr>
        <w:t>Vorpommmern</w:t>
      </w:r>
      <w:proofErr w:type="spellEnd"/>
      <w:r w:rsidRPr="000E65C1">
        <w:rPr>
          <w:rFonts w:eastAsia="Times New Roman" w:cstheme="minorHAnsi"/>
          <w:lang w:eastAsia="ar-SA"/>
        </w:rPr>
        <w:t>, 5(2), 25-33..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27. </w:t>
      </w:r>
      <w:r w:rsidRPr="000E65C1">
        <w:rPr>
          <w:rFonts w:eastAsia="Times New Roman" w:cstheme="minorHAnsi"/>
          <w:b/>
          <w:smallCaps/>
          <w:lang w:eastAsia="ar-SA"/>
        </w:rPr>
        <w:t>Arlinghaus, R.</w:t>
      </w:r>
      <w:r w:rsidRPr="000E65C1">
        <w:rPr>
          <w:rFonts w:eastAsia="Times New Roman" w:cstheme="minorHAnsi"/>
          <w:lang w:eastAsia="ar-SA"/>
        </w:rPr>
        <w:t xml:space="preserve"> 2005. Der Mensch als Schlüsselfaktor beim nachhaltigen Management in der Angelfischerei – Teil 1. </w:t>
      </w:r>
      <w:r w:rsidRPr="000E65C1">
        <w:rPr>
          <w:rFonts w:eastAsia="Times New Roman" w:cstheme="minorHAnsi"/>
          <w:lang w:val="en-US" w:eastAsia="ar-SA"/>
        </w:rPr>
        <w:t xml:space="preserve">Fischerei &amp; </w:t>
      </w:r>
      <w:proofErr w:type="spellStart"/>
      <w:r w:rsidRPr="000E65C1">
        <w:rPr>
          <w:rFonts w:eastAsia="Times New Roman" w:cstheme="minorHAnsi"/>
          <w:lang w:val="en-US" w:eastAsia="ar-SA"/>
        </w:rPr>
        <w:t>Fischmarkt</w:t>
      </w:r>
      <w:proofErr w:type="spellEnd"/>
      <w:r w:rsidRPr="000E65C1">
        <w:rPr>
          <w:rFonts w:eastAsia="Times New Roman" w:cstheme="minorHAnsi"/>
          <w:lang w:val="en-US" w:eastAsia="ar-SA"/>
        </w:rPr>
        <w:t xml:space="preserve"> in Mecklenburg-Vorpommern, 5 (1), 26-36.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lastRenderedPageBreak/>
        <w:t xml:space="preserve">26. </w:t>
      </w:r>
      <w:r w:rsidRPr="000E65C1">
        <w:rPr>
          <w:rFonts w:eastAsia="Times New Roman" w:cstheme="minorHAnsi"/>
          <w:b/>
          <w:smallCaps/>
          <w:lang w:val="en-US" w:eastAsia="ar-SA"/>
        </w:rPr>
        <w:t>Arlinghaus, R.</w:t>
      </w:r>
      <w:r w:rsidRPr="000E65C1">
        <w:rPr>
          <w:rFonts w:eastAsia="Times New Roman" w:cstheme="minorHAnsi"/>
          <w:lang w:val="en-US" w:eastAsia="ar-SA"/>
        </w:rPr>
        <w:t xml:space="preserve"> 200</w:t>
      </w:r>
      <w:r w:rsidRPr="000E65C1">
        <w:rPr>
          <w:rFonts w:eastAsia="Times New Roman" w:cstheme="minorHAnsi"/>
          <w:lang w:val="en-GB" w:eastAsia="ar-SA"/>
        </w:rPr>
        <w:t xml:space="preserve">5. On the likely disconnection between motivation and satisfaction in recreational angling. </w:t>
      </w:r>
      <w:r w:rsidRPr="000E65C1">
        <w:rPr>
          <w:rFonts w:eastAsia="Times New Roman" w:cstheme="minorHAnsi"/>
          <w:lang w:eastAsia="ar-SA"/>
        </w:rPr>
        <w:t>Berichte des IGB 22:164-176.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25. </w:t>
      </w:r>
      <w:r w:rsidRPr="000E65C1">
        <w:rPr>
          <w:rFonts w:eastAsia="Times New Roman" w:cstheme="minorHAnsi"/>
          <w:b/>
          <w:smallCaps/>
          <w:lang w:eastAsia="ar-SA"/>
        </w:rPr>
        <w:t>Arlinghaus, R.</w:t>
      </w:r>
      <w:r w:rsidRPr="000E65C1">
        <w:rPr>
          <w:rFonts w:eastAsia="Times New Roman" w:cstheme="minorHAnsi"/>
          <w:lang w:eastAsia="ar-SA"/>
        </w:rPr>
        <w:t xml:space="preserve"> 2005. Können fischereiliche Ressourcen genutzt und gleichzeitig geschützt werden oder schließt Nutzung einen effektiven Schutz aus? Fischer &amp; Teichwirt 56:49-51.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24. </w:t>
      </w:r>
      <w:proofErr w:type="spellStart"/>
      <w:r w:rsidRPr="000E65C1">
        <w:rPr>
          <w:rFonts w:eastAsia="Times New Roman" w:cstheme="minorHAnsi"/>
          <w:smallCaps/>
          <w:lang w:eastAsia="ar-SA"/>
        </w:rPr>
        <w:t>Jendrusch</w:t>
      </w:r>
      <w:proofErr w:type="spellEnd"/>
      <w:r w:rsidRPr="000E65C1">
        <w:rPr>
          <w:rFonts w:eastAsia="Times New Roman" w:cstheme="minorHAnsi"/>
          <w:smallCaps/>
          <w:lang w:eastAsia="ar-SA"/>
        </w:rPr>
        <w:t xml:space="preserve">, K., </w:t>
      </w:r>
      <w:r w:rsidRPr="000E65C1">
        <w:rPr>
          <w:rFonts w:eastAsia="Times New Roman" w:cstheme="minorHAnsi"/>
          <w:b/>
          <w:smallCaps/>
          <w:lang w:eastAsia="ar-SA"/>
        </w:rPr>
        <w:t>R. Arlinghaus</w:t>
      </w:r>
      <w:r w:rsidRPr="000E65C1">
        <w:rPr>
          <w:rFonts w:eastAsia="Times New Roman" w:cstheme="minorHAnsi"/>
          <w:lang w:eastAsia="ar-SA"/>
        </w:rPr>
        <w:t xml:space="preserve">. 2005. Catch &amp; Release – eine juristische Untersuchung. </w:t>
      </w:r>
      <w:proofErr w:type="spellStart"/>
      <w:r w:rsidRPr="000E65C1">
        <w:rPr>
          <w:rFonts w:eastAsia="Times New Roman" w:cstheme="minorHAnsi"/>
          <w:lang w:val="en-US" w:eastAsia="ar-SA"/>
        </w:rPr>
        <w:t>Agrar</w:t>
      </w:r>
      <w:proofErr w:type="spellEnd"/>
      <w:r w:rsidRPr="000E65C1">
        <w:rPr>
          <w:rFonts w:eastAsia="Times New Roman" w:cstheme="minorHAnsi"/>
          <w:lang w:val="en-US" w:eastAsia="ar-SA"/>
        </w:rPr>
        <w:t xml:space="preserve">- und </w:t>
      </w:r>
      <w:proofErr w:type="spellStart"/>
      <w:r w:rsidRPr="000E65C1">
        <w:rPr>
          <w:rFonts w:eastAsia="Times New Roman" w:cstheme="minorHAnsi"/>
          <w:lang w:val="en-US" w:eastAsia="ar-SA"/>
        </w:rPr>
        <w:t>Umweltrecht</w:t>
      </w:r>
      <w:proofErr w:type="spellEnd"/>
      <w:r w:rsidRPr="000E65C1">
        <w:rPr>
          <w:rFonts w:eastAsia="Times New Roman" w:cstheme="minorHAnsi"/>
          <w:lang w:val="en-US" w:eastAsia="ar-SA"/>
        </w:rPr>
        <w:t xml:space="preserve"> 35:48-51.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t xml:space="preserve">23. </w:t>
      </w:r>
      <w:r w:rsidRPr="000E65C1">
        <w:rPr>
          <w:rFonts w:eastAsia="Times New Roman" w:cstheme="minorHAnsi"/>
          <w:smallCaps/>
          <w:lang w:val="en-US" w:eastAsia="ar-SA"/>
        </w:rPr>
        <w:t xml:space="preserve">Wolter, C., </w:t>
      </w:r>
      <w:r w:rsidRPr="000E65C1">
        <w:rPr>
          <w:rFonts w:eastAsia="Times New Roman" w:cstheme="minorHAnsi"/>
          <w:b/>
          <w:smallCaps/>
          <w:lang w:val="en-US" w:eastAsia="ar-SA"/>
        </w:rPr>
        <w:t>R. Arlinghaus</w:t>
      </w:r>
      <w:r w:rsidRPr="000E65C1">
        <w:rPr>
          <w:rFonts w:eastAsia="Times New Roman" w:cstheme="minorHAnsi"/>
          <w:smallCaps/>
          <w:lang w:val="en-US" w:eastAsia="ar-SA"/>
        </w:rPr>
        <w:t>.</w:t>
      </w:r>
      <w:r w:rsidRPr="000E65C1">
        <w:rPr>
          <w:rFonts w:eastAsia="Times New Roman" w:cstheme="minorHAnsi"/>
          <w:lang w:val="en-US" w:eastAsia="ar-SA"/>
        </w:rPr>
        <w:t xml:space="preserve"> 2004. </w:t>
      </w:r>
      <w:r w:rsidRPr="000E65C1">
        <w:rPr>
          <w:rFonts w:eastAsia="Times New Roman" w:cstheme="minorHAnsi"/>
          <w:lang w:val="en-GB" w:eastAsia="ar-SA"/>
        </w:rPr>
        <w:t xml:space="preserve">Burst and critical swimming speeds of fish and their ecological relevance in waterways. </w:t>
      </w:r>
      <w:r w:rsidRPr="000E65C1">
        <w:rPr>
          <w:rFonts w:eastAsia="Times New Roman" w:cstheme="minorHAnsi"/>
          <w:lang w:eastAsia="ar-SA"/>
        </w:rPr>
        <w:t>Berichte des IGB 20:77-93.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22. </w:t>
      </w:r>
      <w:r w:rsidRPr="000E65C1">
        <w:rPr>
          <w:rFonts w:eastAsia="Times New Roman" w:cstheme="minorHAnsi"/>
          <w:b/>
          <w:smallCaps/>
          <w:lang w:eastAsia="ar-SA"/>
        </w:rPr>
        <w:t>Arlinghaus, R</w:t>
      </w:r>
      <w:r w:rsidRPr="000E65C1">
        <w:rPr>
          <w:rFonts w:eastAsia="Times New Roman" w:cstheme="minorHAnsi"/>
          <w:smallCaps/>
          <w:lang w:eastAsia="ar-SA"/>
        </w:rPr>
        <w:t>.</w:t>
      </w:r>
      <w:r w:rsidRPr="000E65C1">
        <w:rPr>
          <w:rFonts w:eastAsia="Times New Roman" w:cstheme="minorHAnsi"/>
          <w:lang w:eastAsia="ar-SA"/>
        </w:rPr>
        <w:t xml:space="preserve"> 2004. Gedanken zur Notwendigkeit des gemeinsamen </w:t>
      </w:r>
      <w:proofErr w:type="spellStart"/>
      <w:r w:rsidRPr="000E65C1">
        <w:rPr>
          <w:rFonts w:eastAsia="Times New Roman" w:cstheme="minorHAnsi"/>
          <w:lang w:eastAsia="ar-SA"/>
        </w:rPr>
        <w:t>Erhaltes</w:t>
      </w:r>
      <w:proofErr w:type="spellEnd"/>
      <w:r w:rsidRPr="000E65C1">
        <w:rPr>
          <w:rFonts w:eastAsia="Times New Roman" w:cstheme="minorHAnsi"/>
          <w:lang w:eastAsia="ar-SA"/>
        </w:rPr>
        <w:t xml:space="preserve"> der Landwirtschaftlich-Gärtnerischen Fakultät und des fischereilichen Masterstudienganges in Berlin. Fischer &amp; Teichwirt 55:735-736.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eastAsia="ar-SA"/>
        </w:rPr>
        <w:t xml:space="preserve">21.  </w:t>
      </w:r>
      <w:r w:rsidRPr="000E65C1">
        <w:rPr>
          <w:rFonts w:eastAsia="Times New Roman" w:cstheme="minorHAnsi"/>
          <w:b/>
          <w:smallCaps/>
          <w:lang w:eastAsia="ar-SA"/>
        </w:rPr>
        <w:t>Arlinghaus, R</w:t>
      </w:r>
      <w:r w:rsidRPr="000E65C1">
        <w:rPr>
          <w:rFonts w:eastAsia="Times New Roman" w:cstheme="minorHAnsi"/>
          <w:smallCaps/>
          <w:lang w:eastAsia="ar-SA"/>
        </w:rPr>
        <w:t>.</w:t>
      </w:r>
      <w:r w:rsidRPr="000E65C1">
        <w:rPr>
          <w:rFonts w:eastAsia="Times New Roman" w:cstheme="minorHAnsi"/>
          <w:lang w:eastAsia="ar-SA"/>
        </w:rPr>
        <w:t xml:space="preserve"> 2004. Nachhaltiges Angelfischereimanagement in anthropogen degradierten Gewässern: die Menschen als Schlüsselfaktoren. </w:t>
      </w:r>
      <w:r w:rsidRPr="000E65C1">
        <w:rPr>
          <w:rFonts w:eastAsia="Times New Roman" w:cstheme="minorHAnsi"/>
          <w:lang w:val="en-GB" w:eastAsia="ar-SA"/>
        </w:rPr>
        <w:t>VDSF-</w:t>
      </w:r>
      <w:proofErr w:type="spellStart"/>
      <w:r w:rsidRPr="000E65C1">
        <w:rPr>
          <w:rFonts w:eastAsia="Times New Roman" w:cstheme="minorHAnsi"/>
          <w:lang w:val="en-GB" w:eastAsia="ar-SA"/>
        </w:rPr>
        <w:t>Schriftenreihe</w:t>
      </w:r>
      <w:proofErr w:type="spellEnd"/>
      <w:r w:rsidRPr="000E65C1">
        <w:rPr>
          <w:rFonts w:eastAsia="Times New Roman" w:cstheme="minorHAnsi"/>
          <w:lang w:val="en-GB" w:eastAsia="ar-SA"/>
        </w:rPr>
        <w:t xml:space="preserve"> Fischerei &amp; </w:t>
      </w:r>
      <w:proofErr w:type="spellStart"/>
      <w:r w:rsidRPr="000E65C1">
        <w:rPr>
          <w:rFonts w:eastAsia="Times New Roman" w:cstheme="minorHAnsi"/>
          <w:lang w:val="en-GB" w:eastAsia="ar-SA"/>
        </w:rPr>
        <w:t>Naturschutz</w:t>
      </w:r>
      <w:proofErr w:type="spellEnd"/>
      <w:r w:rsidRPr="000E65C1">
        <w:rPr>
          <w:rFonts w:eastAsia="Times New Roman" w:cstheme="minorHAnsi"/>
          <w:lang w:val="en-GB" w:eastAsia="ar-SA"/>
        </w:rPr>
        <w:t xml:space="preserve"> 6:79-103.</w:t>
      </w:r>
    </w:p>
    <w:p w:rsidR="00593744" w:rsidRPr="000E65C1" w:rsidRDefault="00593744" w:rsidP="00593744">
      <w:pPr>
        <w:widowControl w:val="0"/>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 xml:space="preserve">20. </w:t>
      </w:r>
      <w:r w:rsidRPr="000E65C1">
        <w:rPr>
          <w:rFonts w:eastAsia="Times New Roman" w:cstheme="minorHAnsi"/>
          <w:b/>
          <w:smallCaps/>
          <w:lang w:val="en-GB" w:eastAsia="ar-SA"/>
        </w:rPr>
        <w:t>Arlinghaus, R.</w:t>
      </w:r>
      <w:r w:rsidRPr="000E65C1">
        <w:rPr>
          <w:rFonts w:eastAsia="Times New Roman" w:cstheme="minorHAnsi"/>
          <w:smallCaps/>
          <w:lang w:val="en-GB" w:eastAsia="ar-SA"/>
        </w:rPr>
        <w:t xml:space="preserve"> 2004. </w:t>
      </w:r>
      <w:r w:rsidRPr="000E65C1">
        <w:rPr>
          <w:rFonts w:eastAsia="Times New Roman" w:cstheme="minorHAnsi"/>
          <w:lang w:val="en-GB" w:eastAsia="ar-SA"/>
        </w:rPr>
        <w:t>The Forth World Fisheries Congress in Vancouver: a subjective evaluation. American Fisheries Society, Fisheries Management Section, Newsletter 2004, 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GB" w:eastAsia="ar-SA"/>
        </w:rPr>
        <w:t xml:space="preserve">19. </w:t>
      </w:r>
      <w:proofErr w:type="spellStart"/>
      <w:r w:rsidRPr="000E65C1">
        <w:rPr>
          <w:rFonts w:eastAsia="Times New Roman" w:cstheme="minorHAnsi"/>
          <w:smallCaps/>
          <w:lang w:val="en-GB" w:eastAsia="ar-SA"/>
        </w:rPr>
        <w:t>Niesar</w:t>
      </w:r>
      <w:proofErr w:type="spellEnd"/>
      <w:r w:rsidRPr="000E65C1">
        <w:rPr>
          <w:rFonts w:eastAsia="Times New Roman" w:cstheme="minorHAnsi"/>
          <w:smallCaps/>
          <w:lang w:val="en-GB" w:eastAsia="ar-SA"/>
        </w:rPr>
        <w:t xml:space="preserve"> M.</w:t>
      </w:r>
      <w:proofErr w:type="gramStart"/>
      <w:r w:rsidRPr="000E65C1">
        <w:rPr>
          <w:rFonts w:eastAsia="Times New Roman" w:cstheme="minorHAnsi"/>
          <w:smallCaps/>
          <w:lang w:val="en-GB" w:eastAsia="ar-SA"/>
        </w:rPr>
        <w:t xml:space="preserve">,  </w:t>
      </w:r>
      <w:r w:rsidRPr="000E65C1">
        <w:rPr>
          <w:rFonts w:eastAsia="Times New Roman" w:cstheme="minorHAnsi"/>
          <w:b/>
          <w:smallCaps/>
          <w:lang w:val="en-GB" w:eastAsia="ar-SA"/>
        </w:rPr>
        <w:t>R.</w:t>
      </w:r>
      <w:proofErr w:type="gramEnd"/>
      <w:r w:rsidRPr="000E65C1">
        <w:rPr>
          <w:rFonts w:eastAsia="Times New Roman" w:cstheme="minorHAnsi"/>
          <w:b/>
          <w:smallCaps/>
          <w:lang w:val="en-GB" w:eastAsia="ar-SA"/>
        </w:rPr>
        <w:t xml:space="preserve"> Arlinghaus</w:t>
      </w:r>
      <w:r w:rsidRPr="000E65C1">
        <w:rPr>
          <w:rFonts w:eastAsia="Times New Roman" w:cstheme="minorHAnsi"/>
          <w:smallCaps/>
          <w:lang w:val="en-GB" w:eastAsia="ar-SA"/>
        </w:rPr>
        <w:t xml:space="preserve">. </w:t>
      </w:r>
      <w:r w:rsidRPr="00DD4650">
        <w:rPr>
          <w:rFonts w:eastAsia="Times New Roman" w:cstheme="minorHAnsi"/>
          <w:lang w:val="en-GB" w:eastAsia="ar-SA"/>
        </w:rPr>
        <w:t xml:space="preserve">2004. </w:t>
      </w:r>
      <w:r w:rsidRPr="000E65C1">
        <w:rPr>
          <w:rFonts w:eastAsia="Times New Roman" w:cstheme="minorHAnsi"/>
          <w:lang w:eastAsia="ar-SA"/>
        </w:rPr>
        <w:t>Einfluss von Angelfuttermitteln auf Fisch und Gewässer am Beispiel des Karpfens (</w:t>
      </w:r>
      <w:proofErr w:type="spellStart"/>
      <w:r w:rsidRPr="000E65C1">
        <w:rPr>
          <w:rFonts w:eastAsia="Times New Roman" w:cstheme="minorHAnsi"/>
          <w:i/>
          <w:lang w:eastAsia="ar-SA"/>
        </w:rPr>
        <w:t>Cyprinus</w:t>
      </w:r>
      <w:proofErr w:type="spellEnd"/>
      <w:r w:rsidRPr="000E65C1">
        <w:rPr>
          <w:rFonts w:eastAsia="Times New Roman" w:cstheme="minorHAnsi"/>
          <w:i/>
          <w:lang w:eastAsia="ar-SA"/>
        </w:rPr>
        <w:t xml:space="preserve"> </w:t>
      </w:r>
      <w:proofErr w:type="spellStart"/>
      <w:r w:rsidRPr="000E65C1">
        <w:rPr>
          <w:rFonts w:eastAsia="Times New Roman" w:cstheme="minorHAnsi"/>
          <w:i/>
          <w:lang w:eastAsia="ar-SA"/>
        </w:rPr>
        <w:t>carpio</w:t>
      </w:r>
      <w:proofErr w:type="spellEnd"/>
      <w:r w:rsidRPr="000E65C1">
        <w:rPr>
          <w:rFonts w:eastAsia="Times New Roman" w:cstheme="minorHAnsi"/>
          <w:lang w:eastAsia="ar-SA"/>
        </w:rPr>
        <w:t xml:space="preserve"> L.). Berichte des 2. Gewässerwarteseminars des Deutschen Anglerverbandes (DAV), 29. März 2003, DAV, Berlin, 59-74.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smallCaps/>
          <w:lang w:eastAsia="ar-SA"/>
        </w:rPr>
        <w:t xml:space="preserve">18. </w:t>
      </w:r>
      <w:r w:rsidRPr="000E65C1">
        <w:rPr>
          <w:rFonts w:eastAsia="Times New Roman" w:cstheme="minorHAnsi"/>
          <w:b/>
          <w:smallCaps/>
          <w:lang w:eastAsia="ar-SA"/>
        </w:rPr>
        <w:t>Arlinghaus, R</w:t>
      </w:r>
      <w:r w:rsidRPr="000E65C1">
        <w:rPr>
          <w:rFonts w:eastAsia="Times New Roman" w:cstheme="minorHAnsi"/>
          <w:smallCaps/>
          <w:lang w:eastAsia="ar-SA"/>
        </w:rPr>
        <w:t>.</w:t>
      </w:r>
      <w:r w:rsidRPr="000E65C1">
        <w:rPr>
          <w:rFonts w:eastAsia="Times New Roman" w:cstheme="minorHAnsi"/>
          <w:lang w:eastAsia="ar-SA"/>
        </w:rPr>
        <w:t xml:space="preserve"> 2004. Wissenschaftliche Ansätze für ein nachhaltiges Angelfischereimanagement. Berichte des 2. Gewässerwarteseminars des Deutschen Anglerverbandes (DAV), 29. März 2003, DAV, Berlin, 5-43.</w:t>
      </w:r>
    </w:p>
    <w:p w:rsidR="00593744" w:rsidRPr="000E65C1" w:rsidRDefault="00593744" w:rsidP="00593744">
      <w:pPr>
        <w:keepLines/>
        <w:suppressLineNumbers/>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val="en-GB" w:eastAsia="ar-SA"/>
        </w:rPr>
        <w:t xml:space="preserve">17. </w:t>
      </w:r>
      <w:proofErr w:type="spellStart"/>
      <w:r w:rsidRPr="000E65C1">
        <w:rPr>
          <w:rFonts w:eastAsia="Times New Roman" w:cstheme="minorHAnsi"/>
          <w:smallCaps/>
          <w:lang w:val="en-GB" w:eastAsia="ar-SA"/>
        </w:rPr>
        <w:t>Wol</w:t>
      </w:r>
      <w:r w:rsidRPr="000E65C1">
        <w:rPr>
          <w:rFonts w:eastAsia="Times New Roman" w:cstheme="minorHAnsi"/>
          <w:smallCaps/>
          <w:lang w:val="en-US" w:eastAsia="ar-SA"/>
        </w:rPr>
        <w:t>ter</w:t>
      </w:r>
      <w:proofErr w:type="spellEnd"/>
      <w:r w:rsidRPr="000E65C1">
        <w:rPr>
          <w:rFonts w:eastAsia="Times New Roman" w:cstheme="minorHAnsi"/>
          <w:smallCaps/>
          <w:lang w:val="en-US" w:eastAsia="ar-SA"/>
        </w:rPr>
        <w:t xml:space="preserve">, C., </w:t>
      </w:r>
      <w:r w:rsidRPr="000E65C1">
        <w:rPr>
          <w:rFonts w:eastAsia="Times New Roman" w:cstheme="minorHAnsi"/>
          <w:b/>
          <w:smallCaps/>
          <w:lang w:val="en-US" w:eastAsia="ar-SA"/>
        </w:rPr>
        <w:t xml:space="preserve">R. Arlinghaus. </w:t>
      </w:r>
      <w:r w:rsidRPr="000E65C1">
        <w:rPr>
          <w:rFonts w:eastAsia="Times New Roman" w:cstheme="minorHAnsi"/>
          <w:lang w:val="en-US" w:eastAsia="ar-SA"/>
        </w:rPr>
        <w:t xml:space="preserve">2004. </w:t>
      </w:r>
      <w:r w:rsidRPr="000E65C1">
        <w:rPr>
          <w:rFonts w:eastAsia="Times New Roman" w:cstheme="minorHAnsi"/>
          <w:lang w:val="en-GB" w:eastAsia="ar-SA"/>
        </w:rPr>
        <w:t xml:space="preserve">Powerful ships – weak fish: the potential role of inland navigation as structuring factor for fish assemblages in waterways. In </w:t>
      </w:r>
      <w:proofErr w:type="spellStart"/>
      <w:r w:rsidRPr="000E65C1">
        <w:rPr>
          <w:rFonts w:eastAsia="Times New Roman" w:cstheme="minorHAnsi"/>
          <w:lang w:val="en-GB" w:eastAsia="ar-SA"/>
        </w:rPr>
        <w:t>Garcá</w:t>
      </w:r>
      <w:proofErr w:type="spellEnd"/>
      <w:r w:rsidRPr="000E65C1">
        <w:rPr>
          <w:rFonts w:eastAsia="Times New Roman" w:cstheme="minorHAnsi"/>
          <w:lang w:val="en-GB" w:eastAsia="ar-SA"/>
        </w:rPr>
        <w:t xml:space="preserve"> de </w:t>
      </w:r>
      <w:proofErr w:type="spellStart"/>
      <w:r w:rsidRPr="000E65C1">
        <w:rPr>
          <w:rFonts w:eastAsia="Times New Roman" w:cstheme="minorHAnsi"/>
          <w:lang w:val="en-GB" w:eastAsia="ar-SA"/>
        </w:rPr>
        <w:t>Jalón</w:t>
      </w:r>
      <w:proofErr w:type="spellEnd"/>
      <w:r w:rsidRPr="000E65C1">
        <w:rPr>
          <w:rFonts w:eastAsia="Times New Roman" w:cstheme="minorHAnsi"/>
          <w:lang w:val="en-GB" w:eastAsia="ar-SA"/>
        </w:rPr>
        <w:t xml:space="preserve">, D., </w:t>
      </w:r>
      <w:proofErr w:type="spellStart"/>
      <w:r w:rsidRPr="000E65C1">
        <w:rPr>
          <w:rFonts w:eastAsia="Times New Roman" w:cstheme="minorHAnsi"/>
          <w:lang w:val="en-GB" w:eastAsia="ar-SA"/>
        </w:rPr>
        <w:t>Vizcaíno</w:t>
      </w:r>
      <w:proofErr w:type="spellEnd"/>
      <w:r w:rsidRPr="000E65C1">
        <w:rPr>
          <w:rFonts w:eastAsia="Times New Roman" w:cstheme="minorHAnsi"/>
          <w:lang w:val="en-GB" w:eastAsia="ar-SA"/>
        </w:rPr>
        <w:t xml:space="preserve"> Martínez, P. (Eds.), Aquatic habitats: analysis &amp; restoration, Proceedings of the 5</w:t>
      </w:r>
      <w:r w:rsidRPr="000E65C1">
        <w:rPr>
          <w:rFonts w:eastAsia="Times New Roman" w:cstheme="minorHAnsi"/>
          <w:vertAlign w:val="superscript"/>
          <w:lang w:val="en-GB" w:eastAsia="ar-SA"/>
        </w:rPr>
        <w:t>th</w:t>
      </w:r>
      <w:r w:rsidRPr="000E65C1">
        <w:rPr>
          <w:rFonts w:eastAsia="Times New Roman" w:cstheme="minorHAnsi"/>
          <w:lang w:val="en-GB" w:eastAsia="ar-SA"/>
        </w:rPr>
        <w:t xml:space="preserve"> International Symposium on </w:t>
      </w:r>
      <w:proofErr w:type="spellStart"/>
      <w:r w:rsidRPr="000E65C1">
        <w:rPr>
          <w:rFonts w:eastAsia="Times New Roman" w:cstheme="minorHAnsi"/>
          <w:lang w:val="en-GB" w:eastAsia="ar-SA"/>
        </w:rPr>
        <w:t>Ecohydraulics</w:t>
      </w:r>
      <w:proofErr w:type="spellEnd"/>
      <w:r w:rsidRPr="000E65C1">
        <w:rPr>
          <w:rFonts w:eastAsia="Times New Roman" w:cstheme="minorHAnsi"/>
          <w:lang w:val="en-GB" w:eastAsia="ar-SA"/>
        </w:rPr>
        <w:t>, Vol. 1, Madrid 12</w:t>
      </w:r>
      <w:r w:rsidRPr="000E65C1">
        <w:rPr>
          <w:rFonts w:eastAsia="Times New Roman" w:cstheme="minorHAnsi"/>
          <w:vertAlign w:val="superscript"/>
          <w:lang w:val="en-GB" w:eastAsia="ar-SA"/>
        </w:rPr>
        <w:t>th</w:t>
      </w:r>
      <w:r w:rsidRPr="000E65C1">
        <w:rPr>
          <w:rFonts w:eastAsia="Times New Roman" w:cstheme="minorHAnsi"/>
          <w:lang w:val="en-GB" w:eastAsia="ar-SA"/>
        </w:rPr>
        <w:t xml:space="preserve"> – 17</w:t>
      </w:r>
      <w:r w:rsidRPr="000E65C1">
        <w:rPr>
          <w:rFonts w:eastAsia="Times New Roman" w:cstheme="minorHAnsi"/>
          <w:vertAlign w:val="superscript"/>
          <w:lang w:val="en-GB" w:eastAsia="ar-SA"/>
        </w:rPr>
        <w:t>th</w:t>
      </w:r>
      <w:r w:rsidRPr="000E65C1">
        <w:rPr>
          <w:rFonts w:eastAsia="Times New Roman" w:cstheme="minorHAnsi"/>
          <w:lang w:val="en-GB" w:eastAsia="ar-SA"/>
        </w:rPr>
        <w:t xml:space="preserve"> September 2004 in Madrid. IAHR, Madrid, 139-145.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smallCaps/>
          <w:lang w:val="en-GB" w:eastAsia="ar-SA"/>
        </w:rPr>
        <w:t xml:space="preserve">16. </w:t>
      </w:r>
      <w:r w:rsidRPr="000E65C1">
        <w:rPr>
          <w:rFonts w:eastAsia="Times New Roman" w:cstheme="minorHAnsi"/>
          <w:b/>
          <w:smallCaps/>
          <w:lang w:val="en-GB" w:eastAsia="ar-SA"/>
        </w:rPr>
        <w:t>Arlinghaus, R.,</w:t>
      </w:r>
      <w:r w:rsidRPr="000E65C1">
        <w:rPr>
          <w:rFonts w:eastAsia="Times New Roman" w:cstheme="minorHAnsi"/>
          <w:smallCaps/>
          <w:lang w:val="en-GB" w:eastAsia="ar-SA"/>
        </w:rPr>
        <w:t xml:space="preserve"> T. Mehner, I.G. Cowx. 2003. </w:t>
      </w:r>
      <w:r w:rsidRPr="000E65C1">
        <w:rPr>
          <w:rFonts w:eastAsia="Times New Roman" w:cstheme="minorHAnsi"/>
          <w:lang w:val="en-GB" w:eastAsia="ar-SA"/>
        </w:rPr>
        <w:t xml:space="preserve">Reconciling traditional inland fisheries management and sustainability in industrialized countries, with emphasis on Europe. </w:t>
      </w:r>
      <w:r w:rsidRPr="000E65C1">
        <w:rPr>
          <w:rFonts w:eastAsia="Times New Roman" w:cstheme="minorHAnsi"/>
          <w:lang w:eastAsia="ar-SA"/>
        </w:rPr>
        <w:t xml:space="preserve">In: C. </w:t>
      </w:r>
      <w:r w:rsidRPr="000E65C1">
        <w:rPr>
          <w:rFonts w:eastAsia="Times New Roman" w:cstheme="minorHAnsi"/>
          <w:smallCaps/>
          <w:lang w:eastAsia="ar-SA"/>
        </w:rPr>
        <w:t xml:space="preserve">Steinberg, W. </w:t>
      </w:r>
      <w:proofErr w:type="spellStart"/>
      <w:r w:rsidRPr="000E65C1">
        <w:rPr>
          <w:rFonts w:eastAsia="Times New Roman" w:cstheme="minorHAnsi"/>
          <w:smallCaps/>
          <w:lang w:eastAsia="ar-SA"/>
        </w:rPr>
        <w:t>Calmano</w:t>
      </w:r>
      <w:proofErr w:type="spellEnd"/>
      <w:r w:rsidRPr="000E65C1">
        <w:rPr>
          <w:rFonts w:eastAsia="Times New Roman" w:cstheme="minorHAnsi"/>
          <w:smallCaps/>
          <w:lang w:eastAsia="ar-SA"/>
        </w:rPr>
        <w:t>, H. Klapper &amp; R. -</w:t>
      </w:r>
      <w:proofErr w:type="spellStart"/>
      <w:r w:rsidRPr="000E65C1">
        <w:rPr>
          <w:rFonts w:eastAsia="Times New Roman" w:cstheme="minorHAnsi"/>
          <w:smallCaps/>
          <w:lang w:eastAsia="ar-SA"/>
        </w:rPr>
        <w:t>D.Wilken</w:t>
      </w:r>
      <w:proofErr w:type="spellEnd"/>
      <w:r w:rsidRPr="000E65C1">
        <w:rPr>
          <w:rFonts w:eastAsia="Times New Roman" w:cstheme="minorHAnsi"/>
          <w:lang w:eastAsia="ar-SA"/>
        </w:rPr>
        <w:t xml:space="preserve"> (Hrsg.), Handbuch angewandte Limnologie: Grundlagen, Gewässerbelastung, Restaurierung, Aquatische Toxikologie, Bewertung, Gewässerschutz, 16. Ergänzungslieferung 7/03 der Loseblatt Ausgabe. Ecomed, Landsberg am Lech, 44 S. (</w:t>
      </w:r>
      <w:proofErr w:type="spellStart"/>
      <w:r w:rsidRPr="000E65C1">
        <w:rPr>
          <w:rFonts w:eastAsia="Times New Roman" w:cstheme="minorHAnsi"/>
          <w:lang w:eastAsia="ar-SA"/>
        </w:rPr>
        <w:t>reprint</w:t>
      </w:r>
      <w:proofErr w:type="spellEnd"/>
      <w:r w:rsidRPr="000E65C1">
        <w:rPr>
          <w:rFonts w:eastAsia="Times New Roman" w:cstheme="minorHAnsi"/>
          <w:lang w:eastAsia="ar-SA"/>
        </w:rPr>
        <w:t xml:space="preserve"> aus Arlinghaus et al. 2003. Fish and Fisheries 3:261-316)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smallCaps/>
          <w:lang w:eastAsia="ar-SA"/>
        </w:rPr>
        <w:t xml:space="preserve">15.  </w:t>
      </w:r>
      <w:r w:rsidRPr="000E65C1">
        <w:rPr>
          <w:rFonts w:eastAsia="Times New Roman" w:cstheme="minorHAnsi"/>
          <w:b/>
          <w:smallCaps/>
          <w:lang w:eastAsia="ar-SA"/>
        </w:rPr>
        <w:t>Arlinghaus, R.</w:t>
      </w:r>
      <w:r w:rsidRPr="000E65C1">
        <w:rPr>
          <w:rFonts w:eastAsia="Times New Roman" w:cstheme="minorHAnsi"/>
          <w:smallCaps/>
          <w:lang w:eastAsia="ar-SA"/>
        </w:rPr>
        <w:t xml:space="preserve"> 2003. </w:t>
      </w:r>
      <w:r w:rsidRPr="000E65C1">
        <w:rPr>
          <w:rFonts w:eastAsia="Times New Roman" w:cstheme="minorHAnsi"/>
          <w:lang w:eastAsia="ar-SA"/>
        </w:rPr>
        <w:t xml:space="preserve">Argumente für eine sachlichere Diskussion um „Catch &amp; Release“ bei der Angelfischerei in Deutschland – eine Erwiderung auf </w:t>
      </w:r>
      <w:proofErr w:type="spellStart"/>
      <w:r w:rsidRPr="000E65C1">
        <w:rPr>
          <w:rFonts w:eastAsia="Times New Roman" w:cstheme="minorHAnsi"/>
          <w:lang w:eastAsia="ar-SA"/>
        </w:rPr>
        <w:t>Drossé</w:t>
      </w:r>
      <w:proofErr w:type="spellEnd"/>
      <w:r w:rsidRPr="000E65C1">
        <w:rPr>
          <w:rFonts w:eastAsia="Times New Roman" w:cstheme="minorHAnsi"/>
          <w:lang w:eastAsia="ar-SA"/>
        </w:rPr>
        <w:t xml:space="preserve"> in Agrarrecht 2002, 111 ff. Agrar- und Umweltrecht 33:367-370.</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14. </w:t>
      </w:r>
      <w:r w:rsidRPr="000E65C1">
        <w:rPr>
          <w:rFonts w:eastAsia="Times New Roman" w:cstheme="minorHAnsi"/>
          <w:b/>
          <w:smallCaps/>
          <w:lang w:eastAsia="ar-SA"/>
        </w:rPr>
        <w:t>Arlinghaus, R</w:t>
      </w:r>
      <w:r w:rsidRPr="000E65C1">
        <w:rPr>
          <w:rFonts w:eastAsia="Times New Roman" w:cstheme="minorHAnsi"/>
          <w:smallCaps/>
          <w:lang w:eastAsia="ar-SA"/>
        </w:rPr>
        <w:t>.</w:t>
      </w:r>
      <w:r w:rsidRPr="000E65C1">
        <w:rPr>
          <w:rFonts w:eastAsia="Times New Roman" w:cstheme="minorHAnsi"/>
          <w:lang w:eastAsia="ar-SA"/>
        </w:rPr>
        <w:t xml:space="preserve"> 2003. Den Angler an die Angel nehmen. Nachhaltiges Binnenfischereimanagement. In: Leibniz Gemeinschaft (Hrsg.), Der verschwundene Hering und das Geheimnis des Regenmachers: Umweltforschung in der Leibniz-Gemeinschaft-Qualität und Vielfalt. Wissenschaftsgemeinschaft Gottfried Wilhelm Leibniz e.V., Bonn, 93-95.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13. </w:t>
      </w:r>
      <w:r w:rsidRPr="000E65C1">
        <w:rPr>
          <w:rFonts w:eastAsia="Times New Roman" w:cstheme="minorHAnsi"/>
          <w:b/>
          <w:smallCaps/>
          <w:lang w:eastAsia="ar-SA"/>
        </w:rPr>
        <w:t>Arlinghaus, R.,</w:t>
      </w:r>
      <w:r w:rsidRPr="000E65C1">
        <w:rPr>
          <w:rFonts w:eastAsia="Times New Roman" w:cstheme="minorHAnsi"/>
          <w:smallCaps/>
          <w:lang w:eastAsia="ar-SA"/>
        </w:rPr>
        <w:t xml:space="preserve"> T. Mehner.</w:t>
      </w:r>
      <w:r w:rsidRPr="000E65C1">
        <w:rPr>
          <w:rFonts w:eastAsia="Times New Roman" w:cstheme="minorHAnsi"/>
          <w:lang w:eastAsia="ar-SA"/>
        </w:rPr>
        <w:t xml:space="preserve"> 2003. Über die Anglervielfalt und die Notwendigkeit detaillierter Studien zur Angelfischerei in Deutschland. Fischer &amp; Teichwirt 54:204-207.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lang w:eastAsia="ar-SA"/>
        </w:rPr>
        <w:lastRenderedPageBreak/>
        <w:t xml:space="preserve">12. </w:t>
      </w:r>
      <w:r w:rsidRPr="000E65C1">
        <w:rPr>
          <w:rFonts w:eastAsia="Times New Roman" w:cstheme="minorHAnsi"/>
          <w:b/>
          <w:smallCaps/>
          <w:lang w:eastAsia="ar-SA"/>
        </w:rPr>
        <w:t>Arlinghaus, R</w:t>
      </w:r>
      <w:r w:rsidRPr="000E65C1">
        <w:rPr>
          <w:rFonts w:eastAsia="Times New Roman" w:cstheme="minorHAnsi"/>
          <w:smallCaps/>
          <w:lang w:eastAsia="ar-SA"/>
        </w:rPr>
        <w:t>.</w:t>
      </w:r>
      <w:r w:rsidRPr="000E65C1">
        <w:rPr>
          <w:rFonts w:eastAsia="Times New Roman" w:cstheme="minorHAnsi"/>
          <w:lang w:eastAsia="ar-SA"/>
        </w:rPr>
        <w:t xml:space="preserve"> 2003. Entwicklungstrends der internationalen Angelfischereiforschung und deren Relevanz für Deutschland. </w:t>
      </w:r>
      <w:r w:rsidRPr="000E65C1">
        <w:rPr>
          <w:rFonts w:eastAsia="Times New Roman" w:cstheme="minorHAnsi"/>
          <w:lang w:val="en-GB" w:eastAsia="ar-SA"/>
        </w:rPr>
        <w:t xml:space="preserve">Fischer &amp; </w:t>
      </w:r>
      <w:proofErr w:type="spellStart"/>
      <w:r w:rsidRPr="000E65C1">
        <w:rPr>
          <w:rFonts w:eastAsia="Times New Roman" w:cstheme="minorHAnsi"/>
          <w:lang w:val="en-GB" w:eastAsia="ar-SA"/>
        </w:rPr>
        <w:t>Teichwirt</w:t>
      </w:r>
      <w:proofErr w:type="spellEnd"/>
      <w:r w:rsidRPr="000E65C1">
        <w:rPr>
          <w:rFonts w:eastAsia="Times New Roman" w:cstheme="minorHAnsi"/>
          <w:lang w:val="en-GB" w:eastAsia="ar-SA"/>
        </w:rPr>
        <w:t xml:space="preserve"> 54:27-29.</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GB" w:eastAsia="ar-SA"/>
        </w:rPr>
      </w:pPr>
      <w:r w:rsidRPr="000E65C1">
        <w:rPr>
          <w:rFonts w:eastAsia="Times New Roman" w:cstheme="minorHAnsi"/>
          <w:smallCaps/>
          <w:lang w:val="en-GB" w:eastAsia="ar-SA"/>
        </w:rPr>
        <w:t>11.</w:t>
      </w:r>
      <w:r w:rsidRPr="000E65C1">
        <w:rPr>
          <w:rFonts w:eastAsia="Times New Roman" w:cstheme="minorHAnsi"/>
          <w:b/>
          <w:smallCaps/>
          <w:lang w:val="en-GB" w:eastAsia="ar-SA"/>
        </w:rPr>
        <w:t xml:space="preserve"> Arlinghaus, R.,</w:t>
      </w:r>
      <w:r w:rsidRPr="000E65C1">
        <w:rPr>
          <w:rFonts w:eastAsia="Times New Roman" w:cstheme="minorHAnsi"/>
          <w:smallCaps/>
          <w:lang w:val="en-GB" w:eastAsia="ar-SA"/>
        </w:rPr>
        <w:t xml:space="preserve"> T. Mehner</w:t>
      </w:r>
      <w:r w:rsidRPr="000E65C1">
        <w:rPr>
          <w:rFonts w:eastAsia="Times New Roman" w:cstheme="minorHAnsi"/>
          <w:lang w:val="en-GB" w:eastAsia="ar-SA"/>
        </w:rPr>
        <w:t>. 2003. Characteristics of anglers living in the metropolitan area of Berlin (Germany): implications for urban fisheries management and research. In Coleman, A.P.M. (Ed.), Regional experiences for global solutions. The Proceedings of the 3</w:t>
      </w:r>
      <w:r w:rsidRPr="000E65C1">
        <w:rPr>
          <w:rFonts w:eastAsia="Times New Roman" w:cstheme="minorHAnsi"/>
          <w:vertAlign w:val="superscript"/>
          <w:lang w:val="en-GB" w:eastAsia="ar-SA"/>
        </w:rPr>
        <w:t>rd</w:t>
      </w:r>
      <w:r w:rsidRPr="000E65C1">
        <w:rPr>
          <w:rFonts w:eastAsia="Times New Roman" w:cstheme="minorHAnsi"/>
          <w:lang w:val="en-GB" w:eastAsia="ar-SA"/>
        </w:rPr>
        <w:t xml:space="preserve"> World Recreational Fishing Conference 21-24 May 2002, Northern Territory, Australia. Fisheries Report 67, Fisheries Group, Department of Business, Industry and Resource Development, Darwin, 117-120.</w:t>
      </w:r>
    </w:p>
    <w:p w:rsidR="00593744" w:rsidRPr="000E65C1" w:rsidRDefault="00593744" w:rsidP="00593744">
      <w:pPr>
        <w:keepLines/>
        <w:suppressLineNumber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10. </w:t>
      </w:r>
      <w:r w:rsidRPr="000E65C1">
        <w:rPr>
          <w:rFonts w:eastAsia="Times New Roman" w:cstheme="minorHAnsi"/>
          <w:smallCaps/>
          <w:lang w:eastAsia="ar-SA"/>
        </w:rPr>
        <w:t xml:space="preserve">Engelhardt, C., M. Brunke, </w:t>
      </w:r>
      <w:r w:rsidRPr="000E65C1">
        <w:rPr>
          <w:rFonts w:eastAsia="Times New Roman" w:cstheme="minorHAnsi"/>
          <w:b/>
          <w:smallCaps/>
          <w:lang w:eastAsia="ar-SA"/>
        </w:rPr>
        <w:t>R. Arlinghaus,</w:t>
      </w:r>
      <w:r w:rsidRPr="000E65C1">
        <w:rPr>
          <w:rFonts w:eastAsia="Times New Roman" w:cstheme="minorHAnsi"/>
          <w:smallCaps/>
          <w:lang w:eastAsia="ar-SA"/>
        </w:rPr>
        <w:t xml:space="preserve"> A. Sukhodolov</w:t>
      </w:r>
      <w:r w:rsidRPr="000E65C1">
        <w:rPr>
          <w:rFonts w:eastAsia="Times New Roman" w:cstheme="minorHAnsi"/>
          <w:lang w:eastAsia="ar-SA"/>
        </w:rPr>
        <w:t xml:space="preserve">. 2002. Der Einfluss des Schiffsverkehrs auf die hydraulischen Verhältnisse in ufernahen Habitaten von </w:t>
      </w:r>
      <w:proofErr w:type="spellStart"/>
      <w:r w:rsidRPr="000E65C1">
        <w:rPr>
          <w:rFonts w:eastAsia="Times New Roman" w:cstheme="minorHAnsi"/>
          <w:lang w:eastAsia="ar-SA"/>
        </w:rPr>
        <w:t>Wasserstrassen</w:t>
      </w:r>
      <w:proofErr w:type="spellEnd"/>
      <w:r w:rsidRPr="000E65C1">
        <w:rPr>
          <w:rFonts w:eastAsia="Times New Roman" w:cstheme="minorHAnsi"/>
          <w:lang w:eastAsia="ar-SA"/>
        </w:rPr>
        <w:t xml:space="preserve">. In: </w:t>
      </w:r>
      <w:r w:rsidRPr="000E65C1">
        <w:rPr>
          <w:rFonts w:eastAsia="Times New Roman" w:cstheme="minorHAnsi"/>
          <w:smallCaps/>
          <w:lang w:eastAsia="ar-SA"/>
        </w:rPr>
        <w:t xml:space="preserve">Geller, W., </w:t>
      </w:r>
      <w:proofErr w:type="spellStart"/>
      <w:r w:rsidRPr="000E65C1">
        <w:rPr>
          <w:rFonts w:eastAsia="Times New Roman" w:cstheme="minorHAnsi"/>
          <w:smallCaps/>
          <w:lang w:eastAsia="ar-SA"/>
        </w:rPr>
        <w:t>Puncochar</w:t>
      </w:r>
      <w:proofErr w:type="spellEnd"/>
      <w:r w:rsidRPr="000E65C1">
        <w:rPr>
          <w:rFonts w:eastAsia="Times New Roman" w:cstheme="minorHAnsi"/>
          <w:smallCaps/>
          <w:lang w:eastAsia="ar-SA"/>
        </w:rPr>
        <w:t xml:space="preserve">, P., </w:t>
      </w:r>
      <w:proofErr w:type="spellStart"/>
      <w:r w:rsidRPr="000E65C1">
        <w:rPr>
          <w:rFonts w:eastAsia="Times New Roman" w:cstheme="minorHAnsi"/>
          <w:smallCaps/>
          <w:lang w:eastAsia="ar-SA"/>
        </w:rPr>
        <w:t>Guhr</w:t>
      </w:r>
      <w:proofErr w:type="spellEnd"/>
      <w:r w:rsidRPr="000E65C1">
        <w:rPr>
          <w:rFonts w:eastAsia="Times New Roman" w:cstheme="minorHAnsi"/>
          <w:smallCaps/>
          <w:lang w:eastAsia="ar-SA"/>
        </w:rPr>
        <w:t xml:space="preserve">, H., von </w:t>
      </w:r>
      <w:proofErr w:type="spellStart"/>
      <w:r w:rsidRPr="000E65C1">
        <w:rPr>
          <w:rFonts w:eastAsia="Times New Roman" w:cstheme="minorHAnsi"/>
          <w:smallCaps/>
          <w:lang w:eastAsia="ar-SA"/>
        </w:rPr>
        <w:t>Tümpling</w:t>
      </w:r>
      <w:proofErr w:type="spellEnd"/>
      <w:r w:rsidRPr="000E65C1">
        <w:rPr>
          <w:rFonts w:eastAsia="Times New Roman" w:cstheme="minorHAnsi"/>
          <w:smallCaps/>
          <w:lang w:eastAsia="ar-SA"/>
        </w:rPr>
        <w:t xml:space="preserve"> W. jun., </w:t>
      </w:r>
      <w:proofErr w:type="spellStart"/>
      <w:r w:rsidRPr="000E65C1">
        <w:rPr>
          <w:rFonts w:eastAsia="Times New Roman" w:cstheme="minorHAnsi"/>
          <w:smallCaps/>
          <w:lang w:eastAsia="ar-SA"/>
        </w:rPr>
        <w:t>Medek</w:t>
      </w:r>
      <w:proofErr w:type="spellEnd"/>
      <w:r w:rsidRPr="000E65C1">
        <w:rPr>
          <w:rFonts w:eastAsia="Times New Roman" w:cstheme="minorHAnsi"/>
          <w:smallCaps/>
          <w:lang w:eastAsia="ar-SA"/>
        </w:rPr>
        <w:t xml:space="preserve">, J., </w:t>
      </w:r>
      <w:proofErr w:type="spellStart"/>
      <w:r w:rsidRPr="000E65C1">
        <w:rPr>
          <w:rFonts w:eastAsia="Times New Roman" w:cstheme="minorHAnsi"/>
          <w:smallCaps/>
          <w:lang w:eastAsia="ar-SA"/>
        </w:rPr>
        <w:t>Smart’ak</w:t>
      </w:r>
      <w:proofErr w:type="spellEnd"/>
      <w:r w:rsidRPr="000E65C1">
        <w:rPr>
          <w:rFonts w:eastAsia="Times New Roman" w:cstheme="minorHAnsi"/>
          <w:smallCaps/>
          <w:lang w:eastAsia="ar-SA"/>
        </w:rPr>
        <w:t>, J., Feldmann, H., Uhlmann</w:t>
      </w:r>
      <w:r w:rsidRPr="000E65C1">
        <w:rPr>
          <w:rFonts w:eastAsia="Times New Roman" w:cstheme="minorHAnsi"/>
          <w:lang w:eastAsia="ar-SA"/>
        </w:rPr>
        <w:t xml:space="preserve">, O. (Hrsg.), Die Elbe – neue Horizonte des Flusseinzugsgebietsmanagement. 10. Magdeburger </w:t>
      </w:r>
      <w:proofErr w:type="spellStart"/>
      <w:r w:rsidRPr="000E65C1">
        <w:rPr>
          <w:rFonts w:eastAsia="Times New Roman" w:cstheme="minorHAnsi"/>
          <w:lang w:eastAsia="ar-SA"/>
        </w:rPr>
        <w:t>Gewässerschutzseminr</w:t>
      </w:r>
      <w:proofErr w:type="spellEnd"/>
      <w:r w:rsidRPr="000E65C1">
        <w:rPr>
          <w:rFonts w:eastAsia="Times New Roman" w:cstheme="minorHAnsi"/>
          <w:lang w:eastAsia="ar-SA"/>
        </w:rPr>
        <w:t>, B. G. Teubner GmbH, Stuttgart, 301-302.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smallCaps/>
          <w:lang w:eastAsia="ar-SA"/>
        </w:rPr>
        <w:t xml:space="preserve">9. </w:t>
      </w:r>
      <w:r w:rsidRPr="000E65C1">
        <w:rPr>
          <w:rFonts w:eastAsia="Times New Roman" w:cstheme="minorHAnsi"/>
          <w:b/>
          <w:smallCaps/>
          <w:lang w:eastAsia="ar-SA"/>
        </w:rPr>
        <w:t>Arlinghaus, R</w:t>
      </w:r>
      <w:r w:rsidRPr="000E65C1">
        <w:rPr>
          <w:rFonts w:eastAsia="Times New Roman" w:cstheme="minorHAnsi"/>
          <w:smallCaps/>
          <w:lang w:eastAsia="ar-SA"/>
        </w:rPr>
        <w:t xml:space="preserve">., R. </w:t>
      </w:r>
      <w:proofErr w:type="spellStart"/>
      <w:r w:rsidRPr="000E65C1">
        <w:rPr>
          <w:rFonts w:eastAsia="Times New Roman" w:cstheme="minorHAnsi"/>
          <w:smallCaps/>
          <w:lang w:eastAsia="ar-SA"/>
        </w:rPr>
        <w:t>Knösche</w:t>
      </w:r>
      <w:proofErr w:type="spellEnd"/>
      <w:r w:rsidRPr="000E65C1">
        <w:rPr>
          <w:rFonts w:eastAsia="Times New Roman" w:cstheme="minorHAnsi"/>
          <w:smallCaps/>
          <w:lang w:eastAsia="ar-SA"/>
        </w:rPr>
        <w:t xml:space="preserve">, K. Wysujack. </w:t>
      </w:r>
      <w:r w:rsidRPr="000E65C1">
        <w:rPr>
          <w:rFonts w:eastAsia="Times New Roman" w:cstheme="minorHAnsi"/>
          <w:lang w:eastAsia="ar-SA"/>
        </w:rPr>
        <w:t>2002. Einfluss des Binnenfischerei</w:t>
      </w:r>
      <w:r w:rsidRPr="000E65C1">
        <w:rPr>
          <w:rFonts w:eastAsia="Times New Roman" w:cstheme="minorHAnsi"/>
          <w:lang w:eastAsia="ar-SA"/>
        </w:rPr>
        <w:softHyphen/>
        <w:t>managements auf die Süßwasserökosysteme. Fischer &amp; Teichwirt 53:480-482.</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 </w:t>
      </w:r>
      <w:proofErr w:type="spellStart"/>
      <w:r w:rsidRPr="000E65C1">
        <w:rPr>
          <w:rFonts w:eastAsia="Times New Roman" w:cstheme="minorHAnsi"/>
          <w:smallCaps/>
          <w:lang w:eastAsia="ar-SA"/>
        </w:rPr>
        <w:t>Jankowitsch</w:t>
      </w:r>
      <w:proofErr w:type="spellEnd"/>
      <w:r w:rsidRPr="000E65C1">
        <w:rPr>
          <w:rFonts w:eastAsia="Times New Roman" w:cstheme="minorHAnsi"/>
          <w:smallCaps/>
          <w:lang w:eastAsia="ar-SA"/>
        </w:rPr>
        <w:t xml:space="preserve">, O., </w:t>
      </w:r>
      <w:r w:rsidRPr="000E65C1">
        <w:rPr>
          <w:rFonts w:eastAsia="Times New Roman" w:cstheme="minorHAnsi"/>
          <w:b/>
          <w:smallCaps/>
          <w:lang w:eastAsia="ar-SA"/>
        </w:rPr>
        <w:t>R. Arlinghaus</w:t>
      </w:r>
      <w:r w:rsidRPr="000E65C1">
        <w:rPr>
          <w:rFonts w:eastAsia="Times New Roman" w:cstheme="minorHAnsi"/>
          <w:smallCaps/>
          <w:lang w:eastAsia="ar-SA"/>
        </w:rPr>
        <w:t>, K. Kirschbaum</w:t>
      </w:r>
      <w:r w:rsidRPr="000E65C1">
        <w:rPr>
          <w:rFonts w:eastAsia="Times New Roman" w:cstheme="minorHAnsi"/>
          <w:lang w:eastAsia="ar-SA"/>
        </w:rPr>
        <w:t>. 2001. Die Neustrukturierung des Berliner fischereilichen Studienganges. Fischer &amp; Teichwirt 52:303-305.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 </w:t>
      </w:r>
      <w:r w:rsidRPr="000E65C1">
        <w:rPr>
          <w:rFonts w:eastAsia="Times New Roman" w:cstheme="minorHAnsi"/>
          <w:b/>
          <w:smallCaps/>
          <w:lang w:eastAsia="ar-SA"/>
        </w:rPr>
        <w:t>Arlinghaus, R.,</w:t>
      </w:r>
      <w:r w:rsidRPr="000E65C1">
        <w:rPr>
          <w:rFonts w:eastAsia="Times New Roman" w:cstheme="minorHAnsi"/>
          <w:smallCaps/>
          <w:lang w:eastAsia="ar-SA"/>
        </w:rPr>
        <w:t xml:space="preserve"> C. Wolter.</w:t>
      </w:r>
      <w:r w:rsidRPr="000E65C1">
        <w:rPr>
          <w:rFonts w:eastAsia="Times New Roman" w:cstheme="minorHAnsi"/>
          <w:lang w:eastAsia="ar-SA"/>
        </w:rPr>
        <w:t xml:space="preserve"> 2001. Untersuchung des Jungfischaufkommens im Oder-Havel-Kanal unter besonderer Berücksichtigung der Blocksteinschüttungen. Fischer &amp; Teichwirt 52:472-474.</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 </w:t>
      </w:r>
      <w:r w:rsidRPr="000E65C1">
        <w:rPr>
          <w:rFonts w:eastAsia="Times New Roman" w:cstheme="minorHAnsi"/>
          <w:b/>
          <w:smallCaps/>
          <w:lang w:eastAsia="ar-SA"/>
        </w:rPr>
        <w:t>Arlinghaus, R.,</w:t>
      </w:r>
      <w:r w:rsidRPr="000E65C1">
        <w:rPr>
          <w:rFonts w:eastAsia="Times New Roman" w:cstheme="minorHAnsi"/>
          <w:smallCaps/>
          <w:lang w:eastAsia="ar-SA"/>
        </w:rPr>
        <w:t xml:space="preserve"> T. Mehner, C. Wolter.</w:t>
      </w:r>
      <w:r w:rsidRPr="000E65C1">
        <w:rPr>
          <w:rFonts w:eastAsia="Times New Roman" w:cstheme="minorHAnsi"/>
          <w:lang w:eastAsia="ar-SA"/>
        </w:rPr>
        <w:t xml:space="preserve"> 2001. Die Debatte um Nachhaltigkeit – Notwendigkeit und Chance für die deutsche Binnenfischerei. Fischer &amp; Teichwirt 52:262-265.</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 </w:t>
      </w:r>
      <w:r w:rsidRPr="000E65C1">
        <w:rPr>
          <w:rFonts w:eastAsia="Times New Roman" w:cstheme="minorHAnsi"/>
          <w:b/>
          <w:smallCaps/>
          <w:lang w:eastAsia="ar-SA"/>
        </w:rPr>
        <w:t>Arlinghaus, R.,</w:t>
      </w:r>
      <w:r w:rsidRPr="000E65C1">
        <w:rPr>
          <w:rFonts w:eastAsia="Times New Roman" w:cstheme="minorHAnsi"/>
          <w:smallCaps/>
          <w:lang w:eastAsia="ar-SA"/>
        </w:rPr>
        <w:t xml:space="preserve"> B. Rennert, M. Wirth.</w:t>
      </w:r>
      <w:r w:rsidRPr="000E65C1">
        <w:rPr>
          <w:rFonts w:eastAsia="Times New Roman" w:cstheme="minorHAnsi"/>
          <w:lang w:eastAsia="ar-SA"/>
        </w:rPr>
        <w:t xml:space="preserve"> 2001. Die scheinbare Verdaulichkeit der Makronährstoffe bei der Schleie (</w:t>
      </w:r>
      <w:proofErr w:type="spellStart"/>
      <w:r w:rsidRPr="000E65C1">
        <w:rPr>
          <w:rFonts w:eastAsia="Times New Roman" w:cstheme="minorHAnsi"/>
          <w:i/>
          <w:lang w:eastAsia="ar-SA"/>
        </w:rPr>
        <w:t>Tinca</w:t>
      </w:r>
      <w:proofErr w:type="spellEnd"/>
      <w:r w:rsidRPr="000E65C1">
        <w:rPr>
          <w:rFonts w:eastAsia="Times New Roman" w:cstheme="minorHAnsi"/>
          <w:i/>
          <w:lang w:eastAsia="ar-SA"/>
        </w:rPr>
        <w:t xml:space="preserve"> </w:t>
      </w:r>
      <w:proofErr w:type="spellStart"/>
      <w:r w:rsidRPr="000E65C1">
        <w:rPr>
          <w:rFonts w:eastAsia="Times New Roman" w:cstheme="minorHAnsi"/>
          <w:i/>
          <w:lang w:eastAsia="ar-SA"/>
        </w:rPr>
        <w:t>tinca</w:t>
      </w:r>
      <w:proofErr w:type="spellEnd"/>
      <w:r w:rsidRPr="000E65C1">
        <w:rPr>
          <w:rFonts w:eastAsia="Times New Roman" w:cstheme="minorHAnsi"/>
          <w:lang w:eastAsia="ar-SA"/>
        </w:rPr>
        <w:t xml:space="preserve"> L.) unter besonderer Berücksichtigung der Kohlenhydrate. Fischer &amp; Teichwirt 52:25-27.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 </w:t>
      </w:r>
      <w:r w:rsidRPr="000E65C1">
        <w:rPr>
          <w:rFonts w:eastAsia="Times New Roman" w:cstheme="minorHAnsi"/>
          <w:b/>
          <w:smallCaps/>
          <w:lang w:eastAsia="ar-SA"/>
        </w:rPr>
        <w:t>Arlinghaus, R.</w:t>
      </w:r>
      <w:r w:rsidRPr="000E65C1">
        <w:rPr>
          <w:rFonts w:eastAsia="Times New Roman" w:cstheme="minorHAnsi"/>
          <w:lang w:eastAsia="ar-SA"/>
        </w:rPr>
        <w:t xml:space="preserve"> 2001. Eine Aufforderung an die deutsche Binnenfischerei. Fischer &amp; Teichwirt 52:83.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 </w:t>
      </w:r>
      <w:r w:rsidRPr="000E65C1">
        <w:rPr>
          <w:rFonts w:eastAsia="Times New Roman" w:cstheme="minorHAnsi"/>
          <w:smallCaps/>
          <w:lang w:eastAsia="ar-SA"/>
        </w:rPr>
        <w:t xml:space="preserve">Baer, J., </w:t>
      </w:r>
      <w:r w:rsidRPr="000E65C1">
        <w:rPr>
          <w:rFonts w:eastAsia="Times New Roman" w:cstheme="minorHAnsi"/>
          <w:b/>
          <w:smallCaps/>
          <w:lang w:eastAsia="ar-SA"/>
        </w:rPr>
        <w:t>R. Arlinghaus,</w:t>
      </w:r>
      <w:r w:rsidRPr="000E65C1">
        <w:rPr>
          <w:rFonts w:eastAsia="Times New Roman" w:cstheme="minorHAnsi"/>
          <w:smallCaps/>
          <w:lang w:eastAsia="ar-SA"/>
        </w:rPr>
        <w:t xml:space="preserve"> C. </w:t>
      </w:r>
      <w:proofErr w:type="spellStart"/>
      <w:r w:rsidRPr="000E65C1">
        <w:rPr>
          <w:rFonts w:eastAsia="Times New Roman" w:cstheme="minorHAnsi"/>
          <w:smallCaps/>
          <w:lang w:eastAsia="ar-SA"/>
        </w:rPr>
        <w:t>Balnath</w:t>
      </w:r>
      <w:proofErr w:type="spellEnd"/>
      <w:r w:rsidRPr="000E65C1">
        <w:rPr>
          <w:rFonts w:eastAsia="Times New Roman" w:cstheme="minorHAnsi"/>
          <w:lang w:eastAsia="ar-SA"/>
        </w:rPr>
        <w:t xml:space="preserve">. 2000. Ein neuartiges Produktionssystem für den Channel </w:t>
      </w:r>
      <w:proofErr w:type="spellStart"/>
      <w:r w:rsidRPr="000E65C1">
        <w:rPr>
          <w:rFonts w:eastAsia="Times New Roman" w:cstheme="minorHAnsi"/>
          <w:lang w:eastAsia="ar-SA"/>
        </w:rPr>
        <w:t>Catfish</w:t>
      </w:r>
      <w:proofErr w:type="spellEnd"/>
      <w:r w:rsidRPr="000E65C1">
        <w:rPr>
          <w:rFonts w:eastAsia="Times New Roman" w:cstheme="minorHAnsi"/>
          <w:lang w:eastAsia="ar-SA"/>
        </w:rPr>
        <w:t xml:space="preserve"> (</w:t>
      </w:r>
      <w:proofErr w:type="spellStart"/>
      <w:r w:rsidRPr="000E65C1">
        <w:rPr>
          <w:rFonts w:eastAsia="Times New Roman" w:cstheme="minorHAnsi"/>
          <w:i/>
          <w:lang w:eastAsia="ar-SA"/>
        </w:rPr>
        <w:t>Ictalurus</w:t>
      </w:r>
      <w:proofErr w:type="spellEnd"/>
      <w:r w:rsidRPr="000E65C1">
        <w:rPr>
          <w:rFonts w:eastAsia="Times New Roman" w:cstheme="minorHAnsi"/>
          <w:i/>
          <w:lang w:eastAsia="ar-SA"/>
        </w:rPr>
        <w:t xml:space="preserve"> </w:t>
      </w:r>
      <w:proofErr w:type="spellStart"/>
      <w:r w:rsidRPr="000E65C1">
        <w:rPr>
          <w:rFonts w:eastAsia="Times New Roman" w:cstheme="minorHAnsi"/>
          <w:i/>
          <w:lang w:eastAsia="ar-SA"/>
        </w:rPr>
        <w:t>punctatus</w:t>
      </w:r>
      <w:proofErr w:type="spellEnd"/>
      <w:r w:rsidRPr="000E65C1">
        <w:rPr>
          <w:rFonts w:eastAsia="Times New Roman" w:cstheme="minorHAnsi"/>
          <w:lang w:eastAsia="ar-SA"/>
        </w:rPr>
        <w:t>). Fischer &amp; Teichwirt 51:25-27.</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2</w:t>
      </w:r>
      <w:r w:rsidRPr="000E65C1">
        <w:rPr>
          <w:rFonts w:eastAsia="Times New Roman" w:cstheme="minorHAnsi"/>
          <w:smallCaps/>
          <w:lang w:eastAsia="ar-SA"/>
        </w:rPr>
        <w:t xml:space="preserve">. </w:t>
      </w:r>
      <w:r w:rsidRPr="000E65C1">
        <w:rPr>
          <w:rFonts w:eastAsia="Times New Roman" w:cstheme="minorHAnsi"/>
          <w:b/>
          <w:smallCaps/>
          <w:lang w:eastAsia="ar-SA"/>
        </w:rPr>
        <w:t>Arlinghaus, R.,</w:t>
      </w:r>
      <w:r w:rsidRPr="000E65C1">
        <w:rPr>
          <w:rFonts w:eastAsia="Times New Roman" w:cstheme="minorHAnsi"/>
          <w:smallCaps/>
          <w:lang w:eastAsia="ar-SA"/>
        </w:rPr>
        <w:t xml:space="preserve"> B. Rennert. </w:t>
      </w:r>
      <w:r w:rsidRPr="000E65C1">
        <w:rPr>
          <w:rFonts w:eastAsia="Times New Roman" w:cstheme="minorHAnsi"/>
          <w:lang w:eastAsia="ar-SA"/>
        </w:rPr>
        <w:t>2000. Die Schleie - ein potenter Aquakulturfisch für Deutschland. Fischer &amp; Teichwirt 51:342-345.</w:t>
      </w:r>
    </w:p>
    <w:p w:rsidR="00593744" w:rsidRPr="00CB1694" w:rsidRDefault="00593744" w:rsidP="00593744">
      <w:pPr>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1. </w:t>
      </w:r>
      <w:r w:rsidRPr="000E65C1">
        <w:rPr>
          <w:rFonts w:eastAsia="Times New Roman" w:cstheme="minorHAnsi"/>
          <w:b/>
          <w:smallCaps/>
          <w:lang w:eastAsia="ar-SA"/>
        </w:rPr>
        <w:t>Arlinghaus, R.,</w:t>
      </w:r>
      <w:r w:rsidRPr="000E65C1">
        <w:rPr>
          <w:rFonts w:eastAsia="Times New Roman" w:cstheme="minorHAnsi"/>
          <w:smallCaps/>
          <w:lang w:eastAsia="ar-SA"/>
        </w:rPr>
        <w:t xml:space="preserve"> J. Baer</w:t>
      </w:r>
      <w:r w:rsidRPr="000E65C1">
        <w:rPr>
          <w:rFonts w:eastAsia="Times New Roman" w:cstheme="minorHAnsi"/>
          <w:lang w:eastAsia="ar-SA"/>
        </w:rPr>
        <w:t xml:space="preserve">. 2000. </w:t>
      </w:r>
      <w:proofErr w:type="spellStart"/>
      <w:r w:rsidRPr="000E65C1">
        <w:rPr>
          <w:rFonts w:eastAsia="Times New Roman" w:cstheme="minorHAnsi"/>
          <w:lang w:eastAsia="ar-SA"/>
        </w:rPr>
        <w:t>Louisiana`s</w:t>
      </w:r>
      <w:proofErr w:type="spellEnd"/>
      <w:r w:rsidRPr="000E65C1">
        <w:rPr>
          <w:rFonts w:eastAsia="Times New Roman" w:cstheme="minorHAnsi"/>
          <w:lang w:eastAsia="ar-SA"/>
        </w:rPr>
        <w:t xml:space="preserve"> Süßwasserkrebszucht - ein Beispiel für erfolgreiche und nachhaltige Aquakultur im Süden der USA. </w:t>
      </w:r>
      <w:r w:rsidRPr="00CB1694">
        <w:rPr>
          <w:rFonts w:eastAsia="Times New Roman" w:cstheme="minorHAnsi"/>
          <w:lang w:val="en-US" w:eastAsia="ar-SA"/>
        </w:rPr>
        <w:t xml:space="preserve">Fischer &amp; </w:t>
      </w:r>
      <w:proofErr w:type="spellStart"/>
      <w:r w:rsidRPr="00CB1694">
        <w:rPr>
          <w:rFonts w:eastAsia="Times New Roman" w:cstheme="minorHAnsi"/>
          <w:lang w:val="en-US" w:eastAsia="ar-SA"/>
        </w:rPr>
        <w:t>Teichwirt</w:t>
      </w:r>
      <w:proofErr w:type="spellEnd"/>
      <w:r w:rsidRPr="00CB1694">
        <w:rPr>
          <w:rFonts w:eastAsia="Times New Roman" w:cstheme="minorHAnsi"/>
          <w:lang w:val="en-US" w:eastAsia="ar-SA"/>
        </w:rPr>
        <w:t xml:space="preserve"> 51:267-270.</w:t>
      </w:r>
    </w:p>
    <w:p w:rsidR="00593744" w:rsidRPr="00CB1694" w:rsidRDefault="00593744" w:rsidP="00593744">
      <w:pPr>
        <w:tabs>
          <w:tab w:val="left" w:pos="3402"/>
          <w:tab w:val="left" w:pos="6260"/>
        </w:tabs>
        <w:suppressAutoHyphens/>
        <w:overflowPunct w:val="0"/>
        <w:autoSpaceDE w:val="0"/>
        <w:spacing w:before="159" w:after="0" w:line="240" w:lineRule="auto"/>
        <w:ind w:left="1208" w:hanging="1208"/>
        <w:textAlignment w:val="baseline"/>
        <w:rPr>
          <w:rFonts w:eastAsia="Times New Roman" w:cstheme="minorHAnsi"/>
          <w:b/>
          <w:lang w:val="en-US" w:eastAsia="ar-SA"/>
        </w:rPr>
      </w:pPr>
    </w:p>
    <w:p w:rsidR="00D20EEB" w:rsidRPr="00CB1694" w:rsidRDefault="00D20EEB" w:rsidP="00D20EEB">
      <w:pPr>
        <w:spacing w:after="0" w:line="240" w:lineRule="auto"/>
        <w:rPr>
          <w:rFonts w:eastAsia="Times New Roman" w:cstheme="minorHAnsi"/>
          <w:b/>
          <w:lang w:val="en-US" w:eastAsia="ar-SA"/>
        </w:rPr>
      </w:pPr>
    </w:p>
    <w:p w:rsidR="005C51EB" w:rsidRPr="00E1636D" w:rsidRDefault="00E1636D" w:rsidP="00D20EEB">
      <w:pPr>
        <w:spacing w:after="0" w:line="240" w:lineRule="auto"/>
        <w:rPr>
          <w:rFonts w:eastAsia="Times New Roman" w:cstheme="minorHAnsi"/>
          <w:b/>
          <w:lang w:val="en-US" w:eastAsia="ar-SA"/>
        </w:rPr>
      </w:pPr>
      <w:r w:rsidRPr="00E1636D">
        <w:rPr>
          <w:rFonts w:eastAsia="Times New Roman" w:cstheme="minorHAnsi"/>
          <w:b/>
          <w:lang w:val="en-US" w:eastAsia="ar-SA"/>
        </w:rPr>
        <w:t xml:space="preserve">Reports and </w:t>
      </w:r>
      <w:r w:rsidR="000240ED" w:rsidRPr="00E1636D">
        <w:rPr>
          <w:rFonts w:eastAsia="Times New Roman" w:cstheme="minorHAnsi"/>
          <w:b/>
          <w:lang w:val="en-US" w:eastAsia="ar-SA"/>
        </w:rPr>
        <w:t>Policy Briefs</w:t>
      </w:r>
      <w:r w:rsidR="00593744" w:rsidRPr="00E1636D">
        <w:rPr>
          <w:rFonts w:eastAsia="Times New Roman" w:cstheme="minorHAnsi"/>
          <w:b/>
          <w:lang w:val="en-US" w:eastAsia="ar-SA"/>
        </w:rPr>
        <w:tab/>
      </w:r>
    </w:p>
    <w:p w:rsidR="00412517" w:rsidRPr="00E1636D" w:rsidRDefault="00E1636D" w:rsidP="00D20EEB">
      <w:pPr>
        <w:suppressAutoHyphens/>
        <w:spacing w:before="159" w:after="0" w:line="240" w:lineRule="auto"/>
        <w:ind w:left="1208" w:hanging="1208"/>
        <w:rPr>
          <w:rFonts w:eastAsia="Times New Roman" w:cstheme="minorHAnsi"/>
          <w:lang w:val="en-US" w:eastAsia="ar-SA"/>
        </w:rPr>
      </w:pPr>
      <w:r w:rsidRPr="00E1636D">
        <w:rPr>
          <w:rFonts w:eastAsia="Times New Roman" w:cstheme="minorHAnsi"/>
          <w:lang w:val="en-US" w:eastAsia="ar-SA"/>
        </w:rPr>
        <w:t>Re</w:t>
      </w:r>
      <w:r>
        <w:rPr>
          <w:rFonts w:eastAsia="Times New Roman" w:cstheme="minorHAnsi"/>
          <w:lang w:val="en-US" w:eastAsia="ar-SA"/>
        </w:rPr>
        <w:t>ports to funding bodies are not listed.</w:t>
      </w:r>
    </w:p>
    <w:p w:rsidR="001948F6" w:rsidRPr="000E65C1" w:rsidRDefault="00412517" w:rsidP="001948F6">
      <w:pPr>
        <w:suppressAutoHyphens/>
        <w:spacing w:before="159" w:after="0" w:line="240" w:lineRule="auto"/>
        <w:ind w:left="1208" w:hanging="1208"/>
        <w:rPr>
          <w:rFonts w:eastAsia="Times New Roman" w:cstheme="minorHAnsi"/>
          <w:lang w:eastAsia="ar-SA"/>
        </w:rPr>
      </w:pPr>
      <w:r w:rsidRPr="00CB1694">
        <w:rPr>
          <w:rFonts w:eastAsia="Times New Roman" w:cstheme="minorHAnsi"/>
          <w:lang w:eastAsia="ar-SA"/>
        </w:rPr>
        <w:t xml:space="preserve">14. </w:t>
      </w:r>
      <w:r w:rsidR="00F1278D" w:rsidRPr="00CB1694">
        <w:rPr>
          <w:rFonts w:eastAsia="Times New Roman" w:cstheme="minorHAnsi"/>
          <w:lang w:eastAsia="ar-SA"/>
        </w:rPr>
        <w:t xml:space="preserve">BAGGERSEE (2020). </w:t>
      </w:r>
      <w:r w:rsidR="00F1278D" w:rsidRPr="000E65C1">
        <w:rPr>
          <w:rFonts w:eastAsia="Times New Roman" w:cstheme="minorHAnsi"/>
          <w:lang w:eastAsia="ar-SA"/>
        </w:rPr>
        <w:t>Totes Holz für mehr Leben im Baggersee. Fischbestände &amp; Artenvielfalt erhöhen. Ein Kurzleitfaden für Gewässerbewirtschafter. baggersee-forschung.de (Stand 21.07.2020).</w:t>
      </w:r>
    </w:p>
    <w:p w:rsidR="001948F6" w:rsidRPr="000E65C1" w:rsidRDefault="00412517" w:rsidP="001948F6">
      <w:pPr>
        <w:suppressAutoHyphens/>
        <w:spacing w:before="159" w:after="0" w:line="240" w:lineRule="auto"/>
        <w:ind w:left="1208" w:hanging="1208"/>
        <w:rPr>
          <w:rFonts w:eastAsia="Times New Roman" w:cstheme="minorHAnsi"/>
          <w:lang w:eastAsia="ar-SA"/>
        </w:rPr>
      </w:pPr>
      <w:r>
        <w:rPr>
          <w:rFonts w:eastAsia="Times New Roman" w:cstheme="minorHAnsi"/>
          <w:lang w:eastAsia="ar-SA"/>
        </w:rPr>
        <w:t xml:space="preserve">13. </w:t>
      </w:r>
      <w:r w:rsidR="001948F6" w:rsidRPr="00412517">
        <w:rPr>
          <w:rFonts w:eastAsia="Times New Roman" w:cstheme="minorHAnsi"/>
          <w:smallCaps/>
          <w:lang w:eastAsia="ar-SA"/>
        </w:rPr>
        <w:t xml:space="preserve">Jähnig, S. C., Adrian, R., Arlinghaus, R., Becks, L., Behrmann-Godel, J., Berendonk, T., Borchardt, D., </w:t>
      </w:r>
      <w:proofErr w:type="spellStart"/>
      <w:r w:rsidR="001948F6" w:rsidRPr="00412517">
        <w:rPr>
          <w:rFonts w:eastAsia="Times New Roman" w:cstheme="minorHAnsi"/>
          <w:smallCaps/>
          <w:lang w:eastAsia="ar-SA"/>
        </w:rPr>
        <w:t>Dutz</w:t>
      </w:r>
      <w:proofErr w:type="spellEnd"/>
      <w:r w:rsidR="001948F6" w:rsidRPr="00412517">
        <w:rPr>
          <w:rFonts w:eastAsia="Times New Roman" w:cstheme="minorHAnsi"/>
          <w:smallCaps/>
          <w:lang w:eastAsia="ar-SA"/>
        </w:rPr>
        <w:t xml:space="preserve">, J., Freyhof, J., Gaedke, U., Geist, J., Gessner, M., </w:t>
      </w:r>
      <w:proofErr w:type="spellStart"/>
      <w:r w:rsidR="001948F6" w:rsidRPr="00412517">
        <w:rPr>
          <w:rFonts w:eastAsia="Times New Roman" w:cstheme="minorHAnsi"/>
          <w:smallCaps/>
          <w:lang w:eastAsia="ar-SA"/>
        </w:rPr>
        <w:t>Großart</w:t>
      </w:r>
      <w:proofErr w:type="spellEnd"/>
      <w:r w:rsidR="001948F6" w:rsidRPr="00412517">
        <w:rPr>
          <w:rFonts w:eastAsia="Times New Roman" w:cstheme="minorHAnsi"/>
          <w:smallCaps/>
          <w:lang w:eastAsia="ar-SA"/>
        </w:rPr>
        <w:t xml:space="preserve">, H.-P., Haase, P., Hahn, H. J., Hering, D., Hölker, F., Jeschke, J., Jürgens, K., Kremp, A., Kube, S., </w:t>
      </w:r>
      <w:proofErr w:type="spellStart"/>
      <w:r w:rsidR="001948F6" w:rsidRPr="00412517">
        <w:rPr>
          <w:rFonts w:eastAsia="Times New Roman" w:cstheme="minorHAnsi"/>
          <w:smallCaps/>
          <w:lang w:eastAsia="ar-SA"/>
        </w:rPr>
        <w:t>Labrenz</w:t>
      </w:r>
      <w:proofErr w:type="spellEnd"/>
      <w:r w:rsidR="001948F6" w:rsidRPr="00412517">
        <w:rPr>
          <w:rFonts w:eastAsia="Times New Roman" w:cstheme="minorHAnsi"/>
          <w:smallCaps/>
          <w:lang w:eastAsia="ar-SA"/>
        </w:rPr>
        <w:t xml:space="preserve">, M., Leese, F., </w:t>
      </w:r>
      <w:r w:rsidR="001948F6" w:rsidRPr="00412517">
        <w:rPr>
          <w:rFonts w:eastAsia="Times New Roman" w:cstheme="minorHAnsi"/>
          <w:smallCaps/>
          <w:lang w:eastAsia="ar-SA"/>
        </w:rPr>
        <w:lastRenderedPageBreak/>
        <w:t xml:space="preserve">Monaghan, M. T., </w:t>
      </w:r>
      <w:proofErr w:type="spellStart"/>
      <w:r w:rsidR="001948F6" w:rsidRPr="00412517">
        <w:rPr>
          <w:rFonts w:eastAsia="Times New Roman" w:cstheme="minorHAnsi"/>
          <w:smallCaps/>
          <w:lang w:eastAsia="ar-SA"/>
        </w:rPr>
        <w:t>Pätzig</w:t>
      </w:r>
      <w:proofErr w:type="spellEnd"/>
      <w:r w:rsidR="001948F6" w:rsidRPr="00412517">
        <w:rPr>
          <w:rFonts w:eastAsia="Times New Roman" w:cstheme="minorHAnsi"/>
          <w:smallCaps/>
          <w:lang w:eastAsia="ar-SA"/>
        </w:rPr>
        <w:t xml:space="preserve">, M., Pauls, S. U., Piontek, J., Pusch, M., Schäfer, R. B., Schneider, J., Sommerwerk, N., Stöck, M., </w:t>
      </w:r>
      <w:proofErr w:type="spellStart"/>
      <w:r w:rsidR="001948F6" w:rsidRPr="00412517">
        <w:rPr>
          <w:rFonts w:eastAsia="Times New Roman" w:cstheme="minorHAnsi"/>
          <w:smallCaps/>
          <w:lang w:eastAsia="ar-SA"/>
        </w:rPr>
        <w:t>Straile</w:t>
      </w:r>
      <w:proofErr w:type="spellEnd"/>
      <w:r w:rsidR="001948F6" w:rsidRPr="00412517">
        <w:rPr>
          <w:rFonts w:eastAsia="Times New Roman" w:cstheme="minorHAnsi"/>
          <w:smallCaps/>
          <w:lang w:eastAsia="ar-SA"/>
        </w:rPr>
        <w:t xml:space="preserve">, D., </w:t>
      </w:r>
      <w:proofErr w:type="spellStart"/>
      <w:r w:rsidR="001948F6" w:rsidRPr="00412517">
        <w:rPr>
          <w:rFonts w:eastAsia="Times New Roman" w:cstheme="minorHAnsi"/>
          <w:smallCaps/>
          <w:lang w:eastAsia="ar-SA"/>
        </w:rPr>
        <w:t>Suhling</w:t>
      </w:r>
      <w:proofErr w:type="spellEnd"/>
      <w:r w:rsidR="001948F6" w:rsidRPr="00412517">
        <w:rPr>
          <w:rFonts w:eastAsia="Times New Roman" w:cstheme="minorHAnsi"/>
          <w:smallCaps/>
          <w:lang w:eastAsia="ar-SA"/>
        </w:rPr>
        <w:t xml:space="preserve">, F., Wagner, A., Weitere, M., Weithoff, G., Winkelmann, C., </w:t>
      </w:r>
      <w:proofErr w:type="spellStart"/>
      <w:r w:rsidR="001948F6" w:rsidRPr="00412517">
        <w:rPr>
          <w:rFonts w:eastAsia="Times New Roman" w:cstheme="minorHAnsi"/>
          <w:smallCaps/>
          <w:lang w:eastAsia="ar-SA"/>
        </w:rPr>
        <w:t>Worischka</w:t>
      </w:r>
      <w:proofErr w:type="spellEnd"/>
      <w:r w:rsidR="001948F6" w:rsidRPr="00412517">
        <w:rPr>
          <w:rFonts w:eastAsia="Times New Roman" w:cstheme="minorHAnsi"/>
          <w:smallCaps/>
          <w:lang w:eastAsia="ar-SA"/>
        </w:rPr>
        <w:t>, S.</w:t>
      </w:r>
      <w:r w:rsidR="001948F6" w:rsidRPr="000E65C1">
        <w:rPr>
          <w:rFonts w:eastAsia="Times New Roman" w:cstheme="minorHAnsi"/>
          <w:lang w:eastAsia="ar-SA"/>
        </w:rPr>
        <w:t xml:space="preserve"> 2019. </w:t>
      </w:r>
      <w:r w:rsidR="001948F6" w:rsidRPr="000E65C1">
        <w:rPr>
          <w:rFonts w:eastAsia="Times New Roman" w:cstheme="minorHAnsi"/>
          <w:lang w:val="en-US" w:eastAsia="ar-SA"/>
        </w:rPr>
        <w:t xml:space="preserve">Living waters: a research agenda for the biodiversity of inland and coastal waters. </w:t>
      </w:r>
      <w:r w:rsidR="001948F6" w:rsidRPr="000E65C1">
        <w:rPr>
          <w:rFonts w:eastAsia="Times New Roman" w:cstheme="minorHAnsi"/>
          <w:lang w:eastAsia="ar-SA"/>
        </w:rPr>
        <w:t xml:space="preserve">Leibniz-Institut für Gewässerökologie und </w:t>
      </w:r>
      <w:proofErr w:type="spellStart"/>
      <w:r w:rsidR="001948F6" w:rsidRPr="000E65C1">
        <w:rPr>
          <w:rFonts w:eastAsia="Times New Roman" w:cstheme="minorHAnsi"/>
          <w:lang w:eastAsia="ar-SA"/>
        </w:rPr>
        <w:t>Binnefischerei</w:t>
      </w:r>
      <w:proofErr w:type="spellEnd"/>
      <w:r w:rsidR="001948F6" w:rsidRPr="000E65C1">
        <w:rPr>
          <w:rFonts w:eastAsia="Times New Roman" w:cstheme="minorHAnsi"/>
          <w:lang w:eastAsia="ar-SA"/>
        </w:rPr>
        <w:t>, Berlin, pp. 14.</w:t>
      </w:r>
    </w:p>
    <w:p w:rsidR="00372517" w:rsidRPr="000E65C1" w:rsidRDefault="00412517" w:rsidP="00805C14">
      <w:pPr>
        <w:suppressAutoHyphens/>
        <w:spacing w:before="159" w:after="0" w:line="240" w:lineRule="auto"/>
        <w:ind w:left="1208" w:hanging="1208"/>
        <w:rPr>
          <w:rFonts w:eastAsia="Times New Roman" w:cstheme="minorHAnsi"/>
          <w:lang w:eastAsia="ar-SA"/>
        </w:rPr>
      </w:pPr>
      <w:r>
        <w:rPr>
          <w:rFonts w:eastAsia="Times New Roman" w:cstheme="minorHAnsi"/>
          <w:lang w:eastAsia="ar-SA"/>
        </w:rPr>
        <w:t xml:space="preserve">12. </w:t>
      </w:r>
      <w:r w:rsidR="00372517" w:rsidRPr="00412517">
        <w:rPr>
          <w:rFonts w:eastAsia="Times New Roman" w:cstheme="minorHAnsi"/>
          <w:smallCaps/>
          <w:lang w:eastAsia="ar-SA"/>
        </w:rPr>
        <w:t xml:space="preserve">Jähnig, S. C., </w:t>
      </w:r>
      <w:r w:rsidR="00372517" w:rsidRPr="00412517">
        <w:rPr>
          <w:rFonts w:eastAsia="Times New Roman" w:cstheme="minorHAnsi"/>
          <w:b/>
          <w:smallCaps/>
          <w:lang w:eastAsia="ar-SA"/>
        </w:rPr>
        <w:t>Arlinghaus, R</w:t>
      </w:r>
      <w:r w:rsidR="00372517" w:rsidRPr="00412517">
        <w:rPr>
          <w:rFonts w:eastAsia="Times New Roman" w:cstheme="minorHAnsi"/>
          <w:smallCaps/>
          <w:lang w:eastAsia="ar-SA"/>
        </w:rPr>
        <w:t xml:space="preserve">., Becks, L., Behrmann-Godel, J., Berendonk, T., Borchardt, D., </w:t>
      </w:r>
      <w:proofErr w:type="spellStart"/>
      <w:r w:rsidR="00372517" w:rsidRPr="00412517">
        <w:rPr>
          <w:rFonts w:eastAsia="Times New Roman" w:cstheme="minorHAnsi"/>
          <w:smallCaps/>
          <w:lang w:eastAsia="ar-SA"/>
        </w:rPr>
        <w:t>Dutz</w:t>
      </w:r>
      <w:proofErr w:type="spellEnd"/>
      <w:r w:rsidR="00372517" w:rsidRPr="00412517">
        <w:rPr>
          <w:rFonts w:eastAsia="Times New Roman" w:cstheme="minorHAnsi"/>
          <w:smallCaps/>
          <w:lang w:eastAsia="ar-SA"/>
        </w:rPr>
        <w:t xml:space="preserve">, J., Freyhof, J., Gaedke, U., Geist, J., Gessner, M., </w:t>
      </w:r>
      <w:proofErr w:type="spellStart"/>
      <w:r w:rsidR="00372517" w:rsidRPr="00412517">
        <w:rPr>
          <w:rFonts w:eastAsia="Times New Roman" w:cstheme="minorHAnsi"/>
          <w:smallCaps/>
          <w:lang w:eastAsia="ar-SA"/>
        </w:rPr>
        <w:t>Großart</w:t>
      </w:r>
      <w:proofErr w:type="spellEnd"/>
      <w:r w:rsidR="00372517" w:rsidRPr="00412517">
        <w:rPr>
          <w:rFonts w:eastAsia="Times New Roman" w:cstheme="minorHAnsi"/>
          <w:smallCaps/>
          <w:lang w:eastAsia="ar-SA"/>
        </w:rPr>
        <w:t xml:space="preserve">, H.-P., Haase, P., Hahn, H. J., Hering, D., Hölker, F., Jeschke, J., Jürgens, K., Kremp, A., Kube, S., </w:t>
      </w:r>
      <w:proofErr w:type="spellStart"/>
      <w:r w:rsidR="00372517" w:rsidRPr="00412517">
        <w:rPr>
          <w:rFonts w:eastAsia="Times New Roman" w:cstheme="minorHAnsi"/>
          <w:smallCaps/>
          <w:lang w:eastAsia="ar-SA"/>
        </w:rPr>
        <w:t>Labrenz</w:t>
      </w:r>
      <w:proofErr w:type="spellEnd"/>
      <w:r w:rsidR="00372517" w:rsidRPr="00412517">
        <w:rPr>
          <w:rFonts w:eastAsia="Times New Roman" w:cstheme="minorHAnsi"/>
          <w:smallCaps/>
          <w:lang w:eastAsia="ar-SA"/>
        </w:rPr>
        <w:t xml:space="preserve">, M., Leese, F., </w:t>
      </w:r>
      <w:proofErr w:type="spellStart"/>
      <w:r w:rsidR="00372517" w:rsidRPr="00412517">
        <w:rPr>
          <w:rFonts w:eastAsia="Times New Roman" w:cstheme="minorHAnsi"/>
          <w:smallCaps/>
          <w:lang w:eastAsia="ar-SA"/>
        </w:rPr>
        <w:t>Pätzig</w:t>
      </w:r>
      <w:proofErr w:type="spellEnd"/>
      <w:r w:rsidR="00372517" w:rsidRPr="00412517">
        <w:rPr>
          <w:rFonts w:eastAsia="Times New Roman" w:cstheme="minorHAnsi"/>
          <w:smallCaps/>
          <w:lang w:eastAsia="ar-SA"/>
        </w:rPr>
        <w:t xml:space="preserve">, M., Pauls, S., Piontek, J., Pusch, M., Schäfer, R. B., Schneider, J., Stöck, M., </w:t>
      </w:r>
      <w:proofErr w:type="spellStart"/>
      <w:r w:rsidR="00372517" w:rsidRPr="00412517">
        <w:rPr>
          <w:rFonts w:eastAsia="Times New Roman" w:cstheme="minorHAnsi"/>
          <w:smallCaps/>
          <w:lang w:eastAsia="ar-SA"/>
        </w:rPr>
        <w:t>Straile</w:t>
      </w:r>
      <w:proofErr w:type="spellEnd"/>
      <w:r w:rsidR="00372517" w:rsidRPr="00412517">
        <w:rPr>
          <w:rFonts w:eastAsia="Times New Roman" w:cstheme="minorHAnsi"/>
          <w:smallCaps/>
          <w:lang w:eastAsia="ar-SA"/>
        </w:rPr>
        <w:t xml:space="preserve">, D., </w:t>
      </w:r>
      <w:proofErr w:type="spellStart"/>
      <w:r w:rsidR="00372517" w:rsidRPr="00412517">
        <w:rPr>
          <w:rFonts w:eastAsia="Times New Roman" w:cstheme="minorHAnsi"/>
          <w:smallCaps/>
          <w:lang w:eastAsia="ar-SA"/>
        </w:rPr>
        <w:t>Suhling</w:t>
      </w:r>
      <w:proofErr w:type="spellEnd"/>
      <w:r w:rsidR="00372517" w:rsidRPr="00412517">
        <w:rPr>
          <w:rFonts w:eastAsia="Times New Roman" w:cstheme="minorHAnsi"/>
          <w:smallCaps/>
          <w:lang w:eastAsia="ar-SA"/>
        </w:rPr>
        <w:t xml:space="preserve">, F., Wagner, A., Weitere, M., Weithoff, G., Winkelmann, C., </w:t>
      </w:r>
      <w:proofErr w:type="spellStart"/>
      <w:r w:rsidR="00372517" w:rsidRPr="00412517">
        <w:rPr>
          <w:rFonts w:eastAsia="Times New Roman" w:cstheme="minorHAnsi"/>
          <w:smallCaps/>
          <w:lang w:eastAsia="ar-SA"/>
        </w:rPr>
        <w:t>Worischka</w:t>
      </w:r>
      <w:proofErr w:type="spellEnd"/>
      <w:r w:rsidR="00372517" w:rsidRPr="00412517">
        <w:rPr>
          <w:rFonts w:eastAsia="Times New Roman" w:cstheme="minorHAnsi"/>
          <w:smallCaps/>
          <w:lang w:eastAsia="ar-SA"/>
        </w:rPr>
        <w:t>, S.</w:t>
      </w:r>
      <w:r w:rsidR="00372517" w:rsidRPr="000E65C1">
        <w:rPr>
          <w:rFonts w:eastAsia="Times New Roman" w:cstheme="minorHAnsi"/>
          <w:lang w:eastAsia="ar-SA"/>
        </w:rPr>
        <w:t xml:space="preserve"> 2019. Lebendiges Wasser: Forschungsagenda zur biologischen Vielfalt der Binnen- und Küstengewässer. Leibniz-Institut für Gewässerökologie und Binnenfischerei.</w:t>
      </w:r>
    </w:p>
    <w:p w:rsidR="00805C14" w:rsidRPr="000E65C1" w:rsidRDefault="00412517" w:rsidP="00412517">
      <w:pPr>
        <w:suppressAutoHyphens/>
        <w:spacing w:before="159" w:after="0" w:line="240" w:lineRule="auto"/>
        <w:ind w:left="1208" w:hanging="1208"/>
        <w:rPr>
          <w:rFonts w:eastAsia="Times New Roman" w:cstheme="minorHAnsi"/>
          <w:lang w:val="en-US" w:eastAsia="ar-SA"/>
        </w:rPr>
      </w:pPr>
      <w:r>
        <w:rPr>
          <w:rFonts w:eastAsia="Times New Roman" w:cstheme="minorHAnsi"/>
          <w:lang w:eastAsia="ar-SA"/>
        </w:rPr>
        <w:t xml:space="preserve">11. </w:t>
      </w:r>
      <w:r w:rsidR="00805C14" w:rsidRPr="00412517">
        <w:rPr>
          <w:rFonts w:eastAsia="Times New Roman" w:cstheme="minorHAnsi"/>
          <w:smallCaps/>
          <w:lang w:eastAsia="ar-SA"/>
        </w:rPr>
        <w:t xml:space="preserve">Skov, C., Gundelund, C., </w:t>
      </w:r>
      <w:r w:rsidR="00805C14" w:rsidRPr="00412517">
        <w:rPr>
          <w:rFonts w:eastAsia="Times New Roman" w:cstheme="minorHAnsi"/>
          <w:b/>
          <w:smallCaps/>
          <w:lang w:eastAsia="ar-SA"/>
        </w:rPr>
        <w:t>Arlinghaus, R.,</w:t>
      </w:r>
      <w:r w:rsidR="00805C14" w:rsidRPr="00412517">
        <w:rPr>
          <w:rFonts w:eastAsia="Times New Roman" w:cstheme="minorHAnsi"/>
          <w:smallCaps/>
          <w:lang w:eastAsia="ar-SA"/>
        </w:rPr>
        <w:t xml:space="preserve"> Hartill, B., Olesen, H. J., Aarestrup, K., </w:t>
      </w:r>
      <w:proofErr w:type="spellStart"/>
      <w:r w:rsidR="00805C14" w:rsidRPr="00412517">
        <w:rPr>
          <w:rFonts w:eastAsia="Times New Roman" w:cstheme="minorHAnsi"/>
          <w:smallCaps/>
          <w:lang w:eastAsia="ar-SA"/>
        </w:rPr>
        <w:t>Koed</w:t>
      </w:r>
      <w:proofErr w:type="spellEnd"/>
      <w:r w:rsidR="00805C14" w:rsidRPr="00412517">
        <w:rPr>
          <w:rFonts w:eastAsia="Times New Roman" w:cstheme="minorHAnsi"/>
          <w:smallCaps/>
          <w:lang w:eastAsia="ar-SA"/>
        </w:rPr>
        <w:t>, A</w:t>
      </w:r>
      <w:r w:rsidR="00805C14" w:rsidRPr="000E65C1">
        <w:rPr>
          <w:rFonts w:eastAsia="Times New Roman" w:cstheme="minorHAnsi"/>
          <w:lang w:eastAsia="ar-SA"/>
        </w:rPr>
        <w:t xml:space="preserve">. 2019. </w:t>
      </w:r>
      <w:proofErr w:type="spellStart"/>
      <w:r w:rsidR="00805C14" w:rsidRPr="000E65C1">
        <w:rPr>
          <w:rFonts w:eastAsia="Times New Roman" w:cstheme="minorHAnsi"/>
          <w:lang w:eastAsia="ar-SA"/>
        </w:rPr>
        <w:t>Lystfiskeri</w:t>
      </w:r>
      <w:proofErr w:type="spellEnd"/>
      <w:r w:rsidR="00805C14" w:rsidRPr="000E65C1">
        <w:rPr>
          <w:rFonts w:eastAsia="Times New Roman" w:cstheme="minorHAnsi"/>
          <w:lang w:eastAsia="ar-SA"/>
        </w:rPr>
        <w:t xml:space="preserve"> </w:t>
      </w:r>
      <w:proofErr w:type="spellStart"/>
      <w:r w:rsidR="00805C14" w:rsidRPr="000E65C1">
        <w:rPr>
          <w:rFonts w:eastAsia="Times New Roman" w:cstheme="minorHAnsi"/>
          <w:lang w:eastAsia="ar-SA"/>
        </w:rPr>
        <w:t>langs</w:t>
      </w:r>
      <w:proofErr w:type="spellEnd"/>
      <w:r w:rsidR="00805C14" w:rsidRPr="000E65C1">
        <w:rPr>
          <w:rFonts w:eastAsia="Times New Roman" w:cstheme="minorHAnsi"/>
          <w:lang w:eastAsia="ar-SA"/>
        </w:rPr>
        <w:t xml:space="preserve"> </w:t>
      </w:r>
      <w:proofErr w:type="spellStart"/>
      <w:r w:rsidR="00805C14" w:rsidRPr="000E65C1">
        <w:rPr>
          <w:rFonts w:eastAsia="Times New Roman" w:cstheme="minorHAnsi"/>
          <w:lang w:eastAsia="ar-SA"/>
        </w:rPr>
        <w:t>kysten</w:t>
      </w:r>
      <w:proofErr w:type="spellEnd"/>
      <w:r w:rsidR="00805C14" w:rsidRPr="000E65C1">
        <w:rPr>
          <w:rFonts w:eastAsia="Times New Roman" w:cstheme="minorHAnsi"/>
          <w:lang w:eastAsia="ar-SA"/>
        </w:rPr>
        <w:t xml:space="preserve"> </w:t>
      </w:r>
      <w:proofErr w:type="spellStart"/>
      <w:r w:rsidR="00805C14" w:rsidRPr="000E65C1">
        <w:rPr>
          <w:rFonts w:eastAsia="Times New Roman" w:cstheme="minorHAnsi"/>
          <w:lang w:eastAsia="ar-SA"/>
        </w:rPr>
        <w:t>på</w:t>
      </w:r>
      <w:proofErr w:type="spellEnd"/>
      <w:r w:rsidR="00805C14" w:rsidRPr="000E65C1">
        <w:rPr>
          <w:rFonts w:eastAsia="Times New Roman" w:cstheme="minorHAnsi"/>
          <w:lang w:eastAsia="ar-SA"/>
        </w:rPr>
        <w:t xml:space="preserve"> </w:t>
      </w:r>
      <w:proofErr w:type="spellStart"/>
      <w:r w:rsidR="00805C14" w:rsidRPr="000E65C1">
        <w:rPr>
          <w:rFonts w:eastAsia="Times New Roman" w:cstheme="minorHAnsi"/>
          <w:lang w:eastAsia="ar-SA"/>
        </w:rPr>
        <w:t>Fyn</w:t>
      </w:r>
      <w:proofErr w:type="spellEnd"/>
      <w:r w:rsidR="00805C14" w:rsidRPr="000E65C1">
        <w:rPr>
          <w:rFonts w:eastAsia="Times New Roman" w:cstheme="minorHAnsi"/>
          <w:lang w:eastAsia="ar-SA"/>
        </w:rPr>
        <w:t xml:space="preserve"> </w:t>
      </w:r>
      <w:proofErr w:type="spellStart"/>
      <w:r w:rsidR="00805C14" w:rsidRPr="000E65C1">
        <w:rPr>
          <w:rFonts w:eastAsia="Times New Roman" w:cstheme="minorHAnsi"/>
          <w:lang w:eastAsia="ar-SA"/>
        </w:rPr>
        <w:t>om</w:t>
      </w:r>
      <w:proofErr w:type="spellEnd"/>
      <w:r w:rsidR="00805C14" w:rsidRPr="000E65C1">
        <w:rPr>
          <w:rFonts w:eastAsia="Times New Roman" w:cstheme="minorHAnsi"/>
          <w:lang w:eastAsia="ar-SA"/>
        </w:rPr>
        <w:t xml:space="preserve"> </w:t>
      </w:r>
      <w:proofErr w:type="spellStart"/>
      <w:r w:rsidR="00805C14" w:rsidRPr="000E65C1">
        <w:rPr>
          <w:rFonts w:eastAsia="Times New Roman" w:cstheme="minorHAnsi"/>
          <w:lang w:eastAsia="ar-SA"/>
        </w:rPr>
        <w:t>foråret</w:t>
      </w:r>
      <w:proofErr w:type="spellEnd"/>
      <w:r w:rsidR="00805C14" w:rsidRPr="000E65C1">
        <w:rPr>
          <w:rFonts w:eastAsia="Times New Roman" w:cstheme="minorHAnsi"/>
          <w:lang w:eastAsia="ar-SA"/>
        </w:rPr>
        <w:t xml:space="preserve">: Fiske- </w:t>
      </w:r>
      <w:proofErr w:type="spellStart"/>
      <w:r w:rsidR="00805C14" w:rsidRPr="000E65C1">
        <w:rPr>
          <w:rFonts w:eastAsia="Times New Roman" w:cstheme="minorHAnsi"/>
          <w:lang w:eastAsia="ar-SA"/>
        </w:rPr>
        <w:t>indsats</w:t>
      </w:r>
      <w:proofErr w:type="spellEnd"/>
      <w:r w:rsidR="00805C14" w:rsidRPr="000E65C1">
        <w:rPr>
          <w:rFonts w:eastAsia="Times New Roman" w:cstheme="minorHAnsi"/>
          <w:lang w:eastAsia="ar-SA"/>
        </w:rPr>
        <w:t xml:space="preserve">, </w:t>
      </w:r>
      <w:proofErr w:type="spellStart"/>
      <w:r w:rsidR="00805C14" w:rsidRPr="000E65C1">
        <w:rPr>
          <w:rFonts w:eastAsia="Times New Roman" w:cstheme="minorHAnsi"/>
          <w:lang w:eastAsia="ar-SA"/>
        </w:rPr>
        <w:t>fangster</w:t>
      </w:r>
      <w:proofErr w:type="spellEnd"/>
      <w:r w:rsidR="00805C14" w:rsidRPr="000E65C1">
        <w:rPr>
          <w:rFonts w:eastAsia="Times New Roman" w:cstheme="minorHAnsi"/>
          <w:lang w:eastAsia="ar-SA"/>
        </w:rPr>
        <w:t xml:space="preserve">, </w:t>
      </w:r>
      <w:proofErr w:type="spellStart"/>
      <w:r w:rsidR="00805C14" w:rsidRPr="000E65C1">
        <w:rPr>
          <w:rFonts w:eastAsia="Times New Roman" w:cstheme="minorHAnsi"/>
          <w:lang w:eastAsia="ar-SA"/>
        </w:rPr>
        <w:t>demografi</w:t>
      </w:r>
      <w:proofErr w:type="spellEnd"/>
      <w:r w:rsidR="00805C14" w:rsidRPr="000E65C1">
        <w:rPr>
          <w:rFonts w:eastAsia="Times New Roman" w:cstheme="minorHAnsi"/>
          <w:lang w:eastAsia="ar-SA"/>
        </w:rPr>
        <w:t xml:space="preserve">, </w:t>
      </w:r>
      <w:proofErr w:type="spellStart"/>
      <w:r w:rsidR="00805C14" w:rsidRPr="000E65C1">
        <w:rPr>
          <w:rFonts w:eastAsia="Times New Roman" w:cstheme="minorHAnsi"/>
          <w:lang w:eastAsia="ar-SA"/>
        </w:rPr>
        <w:t>adfærd</w:t>
      </w:r>
      <w:proofErr w:type="spellEnd"/>
      <w:r w:rsidR="00805C14" w:rsidRPr="000E65C1">
        <w:rPr>
          <w:rFonts w:eastAsia="Times New Roman" w:cstheme="minorHAnsi"/>
          <w:lang w:eastAsia="ar-SA"/>
        </w:rPr>
        <w:t xml:space="preserve"> </w:t>
      </w:r>
      <w:proofErr w:type="spellStart"/>
      <w:r w:rsidR="00805C14" w:rsidRPr="000E65C1">
        <w:rPr>
          <w:rFonts w:eastAsia="Times New Roman" w:cstheme="minorHAnsi"/>
          <w:lang w:eastAsia="ar-SA"/>
        </w:rPr>
        <w:t>og</w:t>
      </w:r>
      <w:proofErr w:type="spellEnd"/>
      <w:r w:rsidR="00805C14" w:rsidRPr="000E65C1">
        <w:rPr>
          <w:rFonts w:eastAsia="Times New Roman" w:cstheme="minorHAnsi"/>
          <w:lang w:eastAsia="ar-SA"/>
        </w:rPr>
        <w:t xml:space="preserve"> </w:t>
      </w:r>
      <w:proofErr w:type="spellStart"/>
      <w:r w:rsidR="00805C14" w:rsidRPr="000E65C1">
        <w:rPr>
          <w:rFonts w:eastAsia="Times New Roman" w:cstheme="minorHAnsi"/>
          <w:lang w:eastAsia="ar-SA"/>
        </w:rPr>
        <w:t>holdninger</w:t>
      </w:r>
      <w:proofErr w:type="spellEnd"/>
      <w:r w:rsidR="00805C14" w:rsidRPr="000E65C1">
        <w:rPr>
          <w:rFonts w:eastAsia="Times New Roman" w:cstheme="minorHAnsi"/>
          <w:lang w:eastAsia="ar-SA"/>
        </w:rPr>
        <w:t xml:space="preserve">. </w:t>
      </w:r>
      <w:r w:rsidR="00805C14" w:rsidRPr="000E65C1">
        <w:rPr>
          <w:rFonts w:eastAsia="Times New Roman" w:cstheme="minorHAnsi"/>
          <w:lang w:val="en-US" w:eastAsia="ar-SA"/>
        </w:rPr>
        <w:t>DTU Aqua-rapport nr. 339-2019</w:t>
      </w:r>
    </w:p>
    <w:p w:rsidR="00593744" w:rsidRPr="000E65C1" w:rsidRDefault="00593744" w:rsidP="00593744">
      <w:pPr>
        <w:suppressAutoHyphens/>
        <w:spacing w:before="159" w:after="0" w:line="240" w:lineRule="auto"/>
        <w:ind w:left="1208" w:hanging="1208"/>
        <w:rPr>
          <w:rFonts w:eastAsia="Times New Roman" w:cstheme="minorHAnsi"/>
          <w:lang w:val="en-US" w:eastAsia="ar-SA"/>
        </w:rPr>
      </w:pPr>
      <w:r w:rsidRPr="000E65C1">
        <w:rPr>
          <w:rFonts w:eastAsia="Times New Roman" w:cstheme="minorHAnsi"/>
          <w:lang w:val="en-US" w:eastAsia="ar-SA"/>
        </w:rPr>
        <w:t xml:space="preserve">10. </w:t>
      </w:r>
      <w:proofErr w:type="spellStart"/>
      <w:r w:rsidRPr="000E65C1">
        <w:rPr>
          <w:rFonts w:eastAsia="Times New Roman" w:cstheme="minorHAnsi"/>
          <w:smallCaps/>
          <w:lang w:val="en-US" w:eastAsia="ar-SA"/>
        </w:rPr>
        <w:t>Johnsson</w:t>
      </w:r>
      <w:proofErr w:type="spellEnd"/>
      <w:r w:rsidRPr="000E65C1">
        <w:rPr>
          <w:rFonts w:eastAsia="Times New Roman" w:cstheme="minorHAnsi"/>
          <w:smallCaps/>
          <w:lang w:val="en-US" w:eastAsia="ar-SA"/>
        </w:rPr>
        <w:t xml:space="preserve">, J.I, Hindar, K.,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Cucherousset, J., Fleming, I., </w:t>
      </w:r>
      <w:proofErr w:type="spellStart"/>
      <w:r w:rsidRPr="000E65C1">
        <w:rPr>
          <w:rFonts w:eastAsia="Times New Roman" w:cstheme="minorHAnsi"/>
          <w:smallCaps/>
          <w:lang w:val="en-US" w:eastAsia="ar-SA"/>
        </w:rPr>
        <w:t>Aas</w:t>
      </w:r>
      <w:proofErr w:type="spellEnd"/>
      <w:r w:rsidRPr="000E65C1">
        <w:rPr>
          <w:rFonts w:eastAsia="Times New Roman" w:cstheme="minorHAnsi"/>
          <w:smallCaps/>
          <w:lang w:val="en-US" w:eastAsia="ar-SA"/>
        </w:rPr>
        <w:t>, Ø.</w:t>
      </w:r>
      <w:r w:rsidRPr="000E65C1">
        <w:rPr>
          <w:rFonts w:eastAsia="Times New Roman" w:cstheme="minorHAnsi"/>
          <w:lang w:val="en-US" w:eastAsia="ar-SA"/>
        </w:rPr>
        <w:t xml:space="preserve"> 2018. The need to manage salmonid invasions in Europe to protect native biodiversity. Policy Brief of the </w:t>
      </w:r>
      <w:proofErr w:type="spellStart"/>
      <w:r w:rsidRPr="000E65C1">
        <w:rPr>
          <w:rFonts w:eastAsia="Times New Roman" w:cstheme="minorHAnsi"/>
          <w:lang w:val="en-US" w:eastAsia="ar-SA"/>
        </w:rPr>
        <w:t>SalmoInvade</w:t>
      </w:r>
      <w:proofErr w:type="spellEnd"/>
      <w:r w:rsidRPr="000E65C1">
        <w:rPr>
          <w:rFonts w:eastAsia="Times New Roman" w:cstheme="minorHAnsi"/>
          <w:lang w:val="en-US" w:eastAsia="ar-SA"/>
        </w:rPr>
        <w:t xml:space="preserve"> Project.</w:t>
      </w:r>
      <w:r w:rsidRPr="000E65C1">
        <w:rPr>
          <w:rFonts w:cstheme="minorHAnsi"/>
          <w:lang w:val="en-US"/>
        </w:rPr>
        <w:t xml:space="preserve"> </w:t>
      </w:r>
      <w:r w:rsidRPr="000E65C1">
        <w:rPr>
          <w:rFonts w:eastAsia="Times New Roman" w:cstheme="minorHAnsi"/>
          <w:lang w:val="en-US" w:eastAsia="ar-SA"/>
        </w:rPr>
        <w:t>https://bioenv.gu.se/digitalAssets/1679/1679497_pr_salmoinvade3.pdf</w:t>
      </w:r>
    </w:p>
    <w:p w:rsidR="00593744" w:rsidRPr="000E65C1" w:rsidRDefault="00593744" w:rsidP="00593744">
      <w:pPr>
        <w:suppressAutoHyphens/>
        <w:spacing w:before="159" w:after="0" w:line="240" w:lineRule="auto"/>
        <w:ind w:left="1208" w:hanging="1208"/>
        <w:rPr>
          <w:rFonts w:eastAsia="Times New Roman" w:cstheme="minorHAnsi"/>
          <w:lang w:val="en-US" w:eastAsia="ar-SA"/>
        </w:rPr>
      </w:pPr>
      <w:r w:rsidRPr="000E65C1">
        <w:rPr>
          <w:rFonts w:eastAsia="Times New Roman" w:cstheme="minorHAnsi"/>
          <w:lang w:val="en-US" w:eastAsia="ar-SA"/>
        </w:rPr>
        <w:t xml:space="preserve">9. </w:t>
      </w:r>
      <w:r w:rsidRPr="000E65C1">
        <w:rPr>
          <w:rFonts w:eastAsia="Times New Roman" w:cstheme="minorHAnsi"/>
          <w:smallCaps/>
          <w:lang w:val="en-US" w:eastAsia="ar-SA"/>
        </w:rPr>
        <w:t xml:space="preserve">Pita, P., Alonso, A.,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w:t>
      </w:r>
      <w:proofErr w:type="spellStart"/>
      <w:r w:rsidRPr="000E65C1">
        <w:rPr>
          <w:rFonts w:eastAsia="Times New Roman" w:cstheme="minorHAnsi"/>
          <w:smallCaps/>
          <w:lang w:val="en-US" w:eastAsia="ar-SA"/>
        </w:rPr>
        <w:t>Artetxe</w:t>
      </w:r>
      <w:proofErr w:type="spellEnd"/>
      <w:r w:rsidRPr="000E65C1">
        <w:rPr>
          <w:rFonts w:eastAsia="Times New Roman" w:cstheme="minorHAnsi"/>
          <w:smallCaps/>
          <w:lang w:val="en-US" w:eastAsia="ar-SA"/>
        </w:rPr>
        <w:t xml:space="preserve">, I., </w:t>
      </w:r>
      <w:proofErr w:type="spellStart"/>
      <w:r w:rsidRPr="000E65C1">
        <w:rPr>
          <w:rFonts w:eastAsia="Times New Roman" w:cstheme="minorHAnsi"/>
          <w:smallCaps/>
          <w:lang w:val="en-US" w:eastAsia="ar-SA"/>
        </w:rPr>
        <w:t>Bañón</w:t>
      </w:r>
      <w:proofErr w:type="spellEnd"/>
      <w:r w:rsidRPr="000E65C1">
        <w:rPr>
          <w:rFonts w:eastAsia="Times New Roman" w:cstheme="minorHAnsi"/>
          <w:smallCaps/>
          <w:lang w:val="en-US" w:eastAsia="ar-SA"/>
        </w:rPr>
        <w:t xml:space="preserve">, R., </w:t>
      </w:r>
      <w:proofErr w:type="spellStart"/>
      <w:r w:rsidRPr="000E65C1">
        <w:rPr>
          <w:rFonts w:eastAsia="Times New Roman" w:cstheme="minorHAnsi"/>
          <w:smallCaps/>
          <w:lang w:val="en-US" w:eastAsia="ar-SA"/>
        </w:rPr>
        <w:t>Beiro</w:t>
      </w:r>
      <w:proofErr w:type="spellEnd"/>
      <w:r w:rsidRPr="000E65C1">
        <w:rPr>
          <w:rFonts w:eastAsia="Times New Roman" w:cstheme="minorHAnsi"/>
          <w:smallCaps/>
          <w:lang w:val="en-US" w:eastAsia="ar-SA"/>
        </w:rPr>
        <w:t>, J. A., Castro, R., Diogo, H., Fernandez, M., Flores, D., García-</w:t>
      </w:r>
      <w:proofErr w:type="spellStart"/>
      <w:r w:rsidRPr="000E65C1">
        <w:rPr>
          <w:rFonts w:eastAsia="Times New Roman" w:cstheme="minorHAnsi"/>
          <w:smallCaps/>
          <w:lang w:val="en-US" w:eastAsia="ar-SA"/>
        </w:rPr>
        <w:t>Allut</w:t>
      </w:r>
      <w:proofErr w:type="spellEnd"/>
      <w:r w:rsidRPr="000E65C1">
        <w:rPr>
          <w:rFonts w:eastAsia="Times New Roman" w:cstheme="minorHAnsi"/>
          <w:smallCaps/>
          <w:lang w:val="en-US" w:eastAsia="ar-SA"/>
        </w:rPr>
        <w:t xml:space="preserve">, A., García, R., Gimenez, L., Gomes, P., Gonzalez, J., González, R., Gordoa, A., </w:t>
      </w:r>
      <w:proofErr w:type="spellStart"/>
      <w:r w:rsidRPr="000E65C1">
        <w:rPr>
          <w:rFonts w:eastAsia="Times New Roman" w:cstheme="minorHAnsi"/>
          <w:smallCaps/>
          <w:lang w:val="en-US" w:eastAsia="ar-SA"/>
        </w:rPr>
        <w:t>Graupera</w:t>
      </w:r>
      <w:proofErr w:type="spellEnd"/>
      <w:r w:rsidRPr="000E65C1">
        <w:rPr>
          <w:rFonts w:eastAsia="Times New Roman" w:cstheme="minorHAnsi"/>
          <w:smallCaps/>
          <w:lang w:val="en-US" w:eastAsia="ar-SA"/>
        </w:rPr>
        <w:t xml:space="preserve">, E., Hyder, K., López, S., </w:t>
      </w:r>
      <w:proofErr w:type="spellStart"/>
      <w:r w:rsidRPr="000E65C1">
        <w:rPr>
          <w:rFonts w:eastAsia="Times New Roman" w:cstheme="minorHAnsi"/>
          <w:smallCaps/>
          <w:lang w:val="en-US" w:eastAsia="ar-SA"/>
        </w:rPr>
        <w:t>Molares</w:t>
      </w:r>
      <w:proofErr w:type="spellEnd"/>
      <w:r w:rsidRPr="000E65C1">
        <w:rPr>
          <w:rFonts w:eastAsia="Times New Roman" w:cstheme="minorHAnsi"/>
          <w:smallCaps/>
          <w:lang w:val="en-US" w:eastAsia="ar-SA"/>
        </w:rPr>
        <w:t xml:space="preserve">, J., </w:t>
      </w:r>
      <w:proofErr w:type="spellStart"/>
      <w:r w:rsidRPr="000E65C1">
        <w:rPr>
          <w:rFonts w:eastAsia="Times New Roman" w:cstheme="minorHAnsi"/>
          <w:smallCaps/>
          <w:lang w:val="en-US" w:eastAsia="ar-SA"/>
        </w:rPr>
        <w:t>Navacerrada</w:t>
      </w:r>
      <w:proofErr w:type="spellEnd"/>
      <w:r w:rsidRPr="000E65C1">
        <w:rPr>
          <w:rFonts w:eastAsia="Times New Roman" w:cstheme="minorHAnsi"/>
          <w:smallCaps/>
          <w:lang w:val="en-US" w:eastAsia="ar-SA"/>
        </w:rPr>
        <w:t xml:space="preserve">, J., Nieto, B., </w:t>
      </w:r>
      <w:proofErr w:type="spellStart"/>
      <w:r w:rsidRPr="000E65C1">
        <w:rPr>
          <w:rFonts w:eastAsia="Times New Roman" w:cstheme="minorHAnsi"/>
          <w:smallCaps/>
          <w:lang w:val="en-US" w:eastAsia="ar-SA"/>
        </w:rPr>
        <w:t>Núñez</w:t>
      </w:r>
      <w:proofErr w:type="spellEnd"/>
      <w:r w:rsidRPr="000E65C1">
        <w:rPr>
          <w:rFonts w:eastAsia="Times New Roman" w:cstheme="minorHAnsi"/>
          <w:smallCaps/>
          <w:lang w:val="en-US" w:eastAsia="ar-SA"/>
        </w:rPr>
        <w:t xml:space="preserve">, J., Otero, J. B., Peña, M., Pereira, J., Pérez, V., Pita, C., </w:t>
      </w:r>
      <w:proofErr w:type="spellStart"/>
      <w:r w:rsidRPr="000E65C1">
        <w:rPr>
          <w:rFonts w:eastAsia="Times New Roman" w:cstheme="minorHAnsi"/>
          <w:smallCaps/>
          <w:lang w:val="en-US" w:eastAsia="ar-SA"/>
        </w:rPr>
        <w:t>Portela</w:t>
      </w:r>
      <w:proofErr w:type="spellEnd"/>
      <w:r w:rsidRPr="000E65C1">
        <w:rPr>
          <w:rFonts w:eastAsia="Times New Roman" w:cstheme="minorHAnsi"/>
          <w:smallCaps/>
          <w:lang w:val="en-US" w:eastAsia="ar-SA"/>
        </w:rPr>
        <w:t xml:space="preserve">, F., Prieto, M., Rangel, M. O., Rodrigues, J., </w:t>
      </w:r>
      <w:proofErr w:type="spellStart"/>
      <w:r w:rsidRPr="000E65C1">
        <w:rPr>
          <w:rFonts w:eastAsia="Times New Roman" w:cstheme="minorHAnsi"/>
          <w:smallCaps/>
          <w:lang w:val="en-US" w:eastAsia="ar-SA"/>
        </w:rPr>
        <w:t>Sáez</w:t>
      </w:r>
      <w:proofErr w:type="spellEnd"/>
      <w:r w:rsidRPr="000E65C1">
        <w:rPr>
          <w:rFonts w:eastAsia="Times New Roman" w:cstheme="minorHAnsi"/>
          <w:smallCaps/>
          <w:lang w:val="en-US" w:eastAsia="ar-SA"/>
        </w:rPr>
        <w:t xml:space="preserve">, J., </w:t>
      </w:r>
      <w:proofErr w:type="spellStart"/>
      <w:r w:rsidRPr="000E65C1">
        <w:rPr>
          <w:rFonts w:eastAsia="Times New Roman" w:cstheme="minorHAnsi"/>
          <w:smallCaps/>
          <w:lang w:val="en-US" w:eastAsia="ar-SA"/>
        </w:rPr>
        <w:t>Sagué</w:t>
      </w:r>
      <w:proofErr w:type="spellEnd"/>
      <w:r w:rsidRPr="000E65C1">
        <w:rPr>
          <w:rFonts w:eastAsia="Times New Roman" w:cstheme="minorHAnsi"/>
          <w:smallCaps/>
          <w:lang w:val="en-US" w:eastAsia="ar-SA"/>
        </w:rPr>
        <w:t xml:space="preserve">, O., </w:t>
      </w:r>
      <w:proofErr w:type="spellStart"/>
      <w:r w:rsidRPr="000E65C1">
        <w:rPr>
          <w:rFonts w:eastAsia="Times New Roman" w:cstheme="minorHAnsi"/>
          <w:smallCaps/>
          <w:lang w:val="en-US" w:eastAsia="ar-SA"/>
        </w:rPr>
        <w:t>Sanlorenzo</w:t>
      </w:r>
      <w:proofErr w:type="spellEnd"/>
      <w:r w:rsidRPr="000E65C1">
        <w:rPr>
          <w:rFonts w:eastAsia="Times New Roman" w:cstheme="minorHAnsi"/>
          <w:smallCaps/>
          <w:lang w:val="en-US" w:eastAsia="ar-SA"/>
        </w:rPr>
        <w:t xml:space="preserve">, C., </w:t>
      </w:r>
      <w:proofErr w:type="spellStart"/>
      <w:r w:rsidRPr="000E65C1">
        <w:rPr>
          <w:rFonts w:eastAsia="Times New Roman" w:cstheme="minorHAnsi"/>
          <w:smallCaps/>
          <w:lang w:val="en-US" w:eastAsia="ar-SA"/>
        </w:rPr>
        <w:t>Santaella</w:t>
      </w:r>
      <w:proofErr w:type="spellEnd"/>
      <w:r w:rsidRPr="000E65C1">
        <w:rPr>
          <w:rFonts w:eastAsia="Times New Roman" w:cstheme="minorHAnsi"/>
          <w:smallCaps/>
          <w:lang w:val="en-US" w:eastAsia="ar-SA"/>
        </w:rPr>
        <w:t xml:space="preserve">, E., Sexto, L., Veiga, P., </w:t>
      </w:r>
      <w:proofErr w:type="spellStart"/>
      <w:r w:rsidRPr="000E65C1">
        <w:rPr>
          <w:rFonts w:eastAsia="Times New Roman" w:cstheme="minorHAnsi"/>
          <w:smallCaps/>
          <w:lang w:val="en-US" w:eastAsia="ar-SA"/>
        </w:rPr>
        <w:t>Vingada</w:t>
      </w:r>
      <w:proofErr w:type="spellEnd"/>
      <w:r w:rsidRPr="000E65C1">
        <w:rPr>
          <w:rFonts w:eastAsia="Times New Roman" w:cstheme="minorHAnsi"/>
          <w:smallCaps/>
          <w:lang w:val="en-US" w:eastAsia="ar-SA"/>
        </w:rPr>
        <w:t>, J.V., Villasante, S</w:t>
      </w:r>
      <w:r w:rsidRPr="000E65C1">
        <w:rPr>
          <w:rFonts w:eastAsia="Times New Roman" w:cstheme="minorHAnsi"/>
          <w:lang w:val="en-US" w:eastAsia="ar-SA"/>
        </w:rPr>
        <w:t xml:space="preserve">. 2016. Informe </w:t>
      </w:r>
      <w:proofErr w:type="spellStart"/>
      <w:r w:rsidRPr="000E65C1">
        <w:rPr>
          <w:rFonts w:eastAsia="Times New Roman" w:cstheme="minorHAnsi"/>
          <w:lang w:val="en-US" w:eastAsia="ar-SA"/>
        </w:rPr>
        <w:t>técnico</w:t>
      </w:r>
      <w:proofErr w:type="spellEnd"/>
      <w:r w:rsidRPr="000E65C1">
        <w:rPr>
          <w:rFonts w:eastAsia="Times New Roman" w:cstheme="minorHAnsi"/>
          <w:lang w:val="en-US" w:eastAsia="ar-SA"/>
        </w:rPr>
        <w:t xml:space="preserve"> del I Taller </w:t>
      </w:r>
      <w:proofErr w:type="spellStart"/>
      <w:r w:rsidRPr="000E65C1">
        <w:rPr>
          <w:rFonts w:eastAsia="Times New Roman" w:cstheme="minorHAnsi"/>
          <w:lang w:val="en-US" w:eastAsia="ar-SA"/>
        </w:rPr>
        <w:t>sobre</w:t>
      </w:r>
      <w:proofErr w:type="spellEnd"/>
      <w:r w:rsidRPr="000E65C1">
        <w:rPr>
          <w:rFonts w:eastAsia="Times New Roman" w:cstheme="minorHAnsi"/>
          <w:lang w:val="en-US" w:eastAsia="ar-SA"/>
        </w:rPr>
        <w:t xml:space="preserve"> </w:t>
      </w:r>
      <w:proofErr w:type="spellStart"/>
      <w:r w:rsidRPr="000E65C1">
        <w:rPr>
          <w:rFonts w:eastAsia="Times New Roman" w:cstheme="minorHAnsi"/>
          <w:lang w:val="en-US" w:eastAsia="ar-SA"/>
        </w:rPr>
        <w:t>Pesca</w:t>
      </w:r>
      <w:proofErr w:type="spellEnd"/>
      <w:r w:rsidRPr="000E65C1">
        <w:rPr>
          <w:rFonts w:eastAsia="Times New Roman" w:cstheme="minorHAnsi"/>
          <w:lang w:val="en-US" w:eastAsia="ar-SA"/>
        </w:rPr>
        <w:t xml:space="preserve"> </w:t>
      </w:r>
      <w:proofErr w:type="spellStart"/>
      <w:r w:rsidRPr="000E65C1">
        <w:rPr>
          <w:rFonts w:eastAsia="Times New Roman" w:cstheme="minorHAnsi"/>
          <w:lang w:val="en-US" w:eastAsia="ar-SA"/>
        </w:rPr>
        <w:t>Recreativa</w:t>
      </w:r>
      <w:proofErr w:type="spellEnd"/>
      <w:r w:rsidRPr="000E65C1">
        <w:rPr>
          <w:rFonts w:eastAsia="Times New Roman" w:cstheme="minorHAnsi"/>
          <w:lang w:val="en-US" w:eastAsia="ar-SA"/>
        </w:rPr>
        <w:t xml:space="preserve"> </w:t>
      </w:r>
      <w:proofErr w:type="spellStart"/>
      <w:r w:rsidRPr="000E65C1">
        <w:rPr>
          <w:rFonts w:eastAsia="Times New Roman" w:cstheme="minorHAnsi"/>
          <w:lang w:val="en-US" w:eastAsia="ar-SA"/>
        </w:rPr>
        <w:t>en</w:t>
      </w:r>
      <w:proofErr w:type="spellEnd"/>
      <w:r w:rsidRPr="000E65C1">
        <w:rPr>
          <w:rFonts w:eastAsia="Times New Roman" w:cstheme="minorHAnsi"/>
          <w:lang w:val="en-US" w:eastAsia="ar-SA"/>
        </w:rPr>
        <w:t xml:space="preserve"> el </w:t>
      </w:r>
      <w:proofErr w:type="spellStart"/>
      <w:r w:rsidRPr="000E65C1">
        <w:rPr>
          <w:rFonts w:eastAsia="Times New Roman" w:cstheme="minorHAnsi"/>
          <w:lang w:val="en-US" w:eastAsia="ar-SA"/>
        </w:rPr>
        <w:t>litoral</w:t>
      </w:r>
      <w:proofErr w:type="spellEnd"/>
      <w:r w:rsidRPr="000E65C1">
        <w:rPr>
          <w:rFonts w:eastAsia="Times New Roman" w:cstheme="minorHAnsi"/>
          <w:lang w:val="en-US" w:eastAsia="ar-SA"/>
        </w:rPr>
        <w:t xml:space="preserve"> Atlántico </w:t>
      </w:r>
      <w:proofErr w:type="spellStart"/>
      <w:r w:rsidRPr="000E65C1">
        <w:rPr>
          <w:rFonts w:eastAsia="Times New Roman" w:cstheme="minorHAnsi"/>
          <w:lang w:val="en-US" w:eastAsia="ar-SA"/>
        </w:rPr>
        <w:t>Ibérico</w:t>
      </w:r>
      <w:proofErr w:type="spellEnd"/>
      <w:r w:rsidRPr="000E65C1">
        <w:rPr>
          <w:rFonts w:eastAsia="Times New Roman" w:cstheme="minorHAnsi"/>
          <w:lang w:val="en-US" w:eastAsia="ar-SA"/>
        </w:rPr>
        <w:t xml:space="preserve">, 2016, Vigo, </w:t>
      </w:r>
      <w:proofErr w:type="spellStart"/>
      <w:r w:rsidRPr="000E65C1">
        <w:rPr>
          <w:rFonts w:eastAsia="Times New Roman" w:cstheme="minorHAnsi"/>
          <w:lang w:val="en-US" w:eastAsia="ar-SA"/>
        </w:rPr>
        <w:t>España</w:t>
      </w:r>
      <w:proofErr w:type="spellEnd"/>
      <w:r w:rsidRPr="000E65C1">
        <w:rPr>
          <w:rFonts w:eastAsia="Times New Roman" w:cstheme="minorHAnsi"/>
          <w:lang w:val="en-US" w:eastAsia="ar-SA"/>
        </w:rPr>
        <w:t>, 111 pp.</w:t>
      </w:r>
    </w:p>
    <w:p w:rsidR="00593744" w:rsidRPr="000E65C1" w:rsidRDefault="00593744" w:rsidP="00593744">
      <w:pPr>
        <w:suppressAutoHyphens/>
        <w:spacing w:before="159" w:after="0" w:line="240" w:lineRule="auto"/>
        <w:ind w:left="1208" w:hanging="1208"/>
        <w:rPr>
          <w:rFonts w:eastAsia="Times New Roman" w:cstheme="minorHAnsi"/>
          <w:lang w:eastAsia="ar-SA"/>
        </w:rPr>
      </w:pPr>
      <w:r w:rsidRPr="000E65C1">
        <w:rPr>
          <w:rFonts w:eastAsia="Times New Roman" w:cstheme="minorHAnsi"/>
          <w:lang w:eastAsia="ar-SA"/>
        </w:rPr>
        <w:t xml:space="preserve">8. </w:t>
      </w:r>
      <w:proofErr w:type="spellStart"/>
      <w:r w:rsidRPr="000E65C1">
        <w:rPr>
          <w:rFonts w:eastAsia="Times New Roman" w:cstheme="minorHAnsi"/>
          <w:smallCaps/>
          <w:lang w:eastAsia="ar-SA"/>
        </w:rPr>
        <w:t>Schälicke</w:t>
      </w:r>
      <w:proofErr w:type="spellEnd"/>
      <w:r w:rsidRPr="000E65C1">
        <w:rPr>
          <w:rFonts w:eastAsia="Times New Roman" w:cstheme="minorHAnsi"/>
          <w:smallCaps/>
          <w:lang w:eastAsia="ar-SA"/>
        </w:rPr>
        <w:t xml:space="preserve">, S., D. Hühn, </w:t>
      </w:r>
      <w:r w:rsidRPr="000E65C1">
        <w:rPr>
          <w:rFonts w:eastAsia="Times New Roman" w:cstheme="minorHAnsi"/>
          <w:b/>
          <w:smallCaps/>
          <w:lang w:eastAsia="ar-SA"/>
        </w:rPr>
        <w:t>R. Arlinghaus</w:t>
      </w:r>
      <w:r w:rsidRPr="000E65C1">
        <w:rPr>
          <w:rFonts w:eastAsia="Times New Roman" w:cstheme="minorHAnsi"/>
          <w:lang w:eastAsia="ar-SA"/>
        </w:rPr>
        <w:t xml:space="preserve">. 2012. Strukturierende Faktoren der litoralen Fischartengemeinschaft </w:t>
      </w:r>
      <w:proofErr w:type="spellStart"/>
      <w:r w:rsidRPr="000E65C1">
        <w:rPr>
          <w:rFonts w:eastAsia="Times New Roman" w:cstheme="minorHAnsi"/>
          <w:lang w:eastAsia="ar-SA"/>
        </w:rPr>
        <w:t>angelfischereilich</w:t>
      </w:r>
      <w:proofErr w:type="spellEnd"/>
      <w:r w:rsidRPr="000E65C1">
        <w:rPr>
          <w:rFonts w:eastAsia="Times New Roman" w:cstheme="minorHAnsi"/>
          <w:lang w:eastAsia="ar-SA"/>
        </w:rPr>
        <w:t xml:space="preserve"> bewirtschafteter Baggerseen in Niedersachsen. Forschungsbericht des Besatzfisch Projekts, Leibniz-Institut für Gewässerökologie und Binnenfischerei, Berlin, 73 pp.</w:t>
      </w:r>
    </w:p>
    <w:p w:rsidR="00593744" w:rsidRPr="000E65C1" w:rsidRDefault="00593744" w:rsidP="00593744">
      <w:pPr>
        <w:suppressAutoHyphens/>
        <w:spacing w:before="159" w:after="0" w:line="240" w:lineRule="auto"/>
        <w:ind w:left="1208" w:hanging="1208"/>
        <w:rPr>
          <w:rFonts w:eastAsia="Times New Roman" w:cstheme="minorHAnsi"/>
          <w:lang w:eastAsia="ar-SA"/>
        </w:rPr>
      </w:pPr>
      <w:r w:rsidRPr="000E65C1">
        <w:rPr>
          <w:rFonts w:eastAsia="Times New Roman" w:cstheme="minorHAnsi"/>
          <w:lang w:eastAsia="ar-SA"/>
        </w:rPr>
        <w:t xml:space="preserve">7. </w:t>
      </w:r>
      <w:r w:rsidRPr="000E65C1">
        <w:rPr>
          <w:rFonts w:eastAsia="Times New Roman" w:cstheme="minorHAnsi"/>
          <w:smallCaps/>
          <w:lang w:eastAsia="ar-SA"/>
        </w:rPr>
        <w:t xml:space="preserve">Freudenberg, P., </w:t>
      </w:r>
      <w:r w:rsidRPr="000E65C1">
        <w:rPr>
          <w:rFonts w:eastAsia="Times New Roman" w:cstheme="minorHAnsi"/>
          <w:b/>
          <w:smallCaps/>
          <w:lang w:eastAsia="ar-SA"/>
        </w:rPr>
        <w:t>R. Arlinghaus</w:t>
      </w:r>
      <w:r w:rsidRPr="000E65C1">
        <w:rPr>
          <w:rFonts w:eastAsia="Times New Roman" w:cstheme="minorHAnsi"/>
          <w:smallCaps/>
          <w:lang w:eastAsia="ar-SA"/>
        </w:rPr>
        <w:t>, U. Brämick.</w:t>
      </w:r>
      <w:r w:rsidRPr="000E65C1">
        <w:rPr>
          <w:rFonts w:eastAsia="Times New Roman" w:cstheme="minorHAnsi"/>
          <w:lang w:eastAsia="ar-SA"/>
        </w:rPr>
        <w:t xml:space="preserve"> 2009. Die Bedeutung des Angelns für Menschen mit Behinderung. </w:t>
      </w:r>
      <w:r w:rsidRPr="000E65C1">
        <w:rPr>
          <w:rFonts w:eastAsia="Times New Roman" w:cstheme="minorHAnsi"/>
          <w:iCs/>
          <w:lang w:eastAsia="ar-SA"/>
        </w:rPr>
        <w:t>Schriften des Instituts für Binnenfischerei e.V. Potsdam-</w:t>
      </w:r>
      <w:proofErr w:type="spellStart"/>
      <w:r w:rsidRPr="000E65C1">
        <w:rPr>
          <w:rFonts w:eastAsia="Times New Roman" w:cstheme="minorHAnsi"/>
          <w:iCs/>
          <w:lang w:eastAsia="ar-SA"/>
        </w:rPr>
        <w:t>Sacrow</w:t>
      </w:r>
      <w:proofErr w:type="spellEnd"/>
      <w:r w:rsidRPr="000E65C1">
        <w:rPr>
          <w:rFonts w:eastAsia="Times New Roman" w:cstheme="minorHAnsi"/>
          <w:lang w:eastAsia="ar-SA"/>
        </w:rPr>
        <w:t xml:space="preserve"> 24, 102 pp.</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smallCaps/>
          <w:lang w:eastAsia="ar-SA"/>
        </w:rPr>
        <w:t xml:space="preserve">6. Wichmann, T., J. Hiller, </w:t>
      </w:r>
      <w:r w:rsidRPr="000E65C1">
        <w:rPr>
          <w:rFonts w:eastAsia="Times New Roman" w:cstheme="minorHAnsi"/>
          <w:b/>
          <w:smallCaps/>
          <w:lang w:eastAsia="ar-SA"/>
        </w:rPr>
        <w:t>R. Arlinghaus.</w:t>
      </w:r>
      <w:r w:rsidRPr="000E65C1">
        <w:rPr>
          <w:rFonts w:eastAsia="Times New Roman" w:cstheme="minorHAnsi"/>
          <w:smallCaps/>
          <w:lang w:eastAsia="ar-SA"/>
        </w:rPr>
        <w:t xml:space="preserve"> 2008. </w:t>
      </w:r>
      <w:r w:rsidRPr="000E65C1">
        <w:rPr>
          <w:rFonts w:eastAsia="Times New Roman" w:cstheme="minorHAnsi"/>
          <w:lang w:eastAsia="ar-SA"/>
        </w:rPr>
        <w:t xml:space="preserve">Anglerumfrage zur nachhaltigen Nutzung von Gewässern in Schutzgebieten und zur Entwicklung angeltouristischer Potentiale in Nordwestmecklenburg. Landesanglerverband Mecklenburg-Vorpommern e.V., </w:t>
      </w:r>
      <w:proofErr w:type="spellStart"/>
      <w:r w:rsidRPr="000E65C1">
        <w:rPr>
          <w:rFonts w:eastAsia="Times New Roman" w:cstheme="minorHAnsi"/>
          <w:lang w:eastAsia="ar-SA"/>
        </w:rPr>
        <w:t>Görslow</w:t>
      </w:r>
      <w:proofErr w:type="spellEnd"/>
      <w:r w:rsidRPr="000E65C1">
        <w:rPr>
          <w:rFonts w:eastAsia="Times New Roman" w:cstheme="minorHAnsi"/>
          <w:lang w:eastAsia="ar-SA"/>
        </w:rPr>
        <w:t>, 119 pp.</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smallCaps/>
          <w:lang w:eastAsia="ar-SA"/>
        </w:rPr>
        <w:t xml:space="preserve">5. Dorow, M., </w:t>
      </w:r>
      <w:r w:rsidRPr="000E65C1">
        <w:rPr>
          <w:rFonts w:eastAsia="Times New Roman" w:cstheme="minorHAnsi"/>
          <w:b/>
          <w:smallCaps/>
          <w:lang w:eastAsia="ar-SA"/>
        </w:rPr>
        <w:t>R. Arlinghaus.</w:t>
      </w:r>
      <w:r w:rsidRPr="000E65C1">
        <w:rPr>
          <w:rFonts w:eastAsia="Times New Roman" w:cstheme="minorHAnsi"/>
          <w:smallCaps/>
          <w:lang w:eastAsia="ar-SA"/>
        </w:rPr>
        <w:t xml:space="preserve"> 2008. </w:t>
      </w:r>
      <w:r w:rsidRPr="000E65C1">
        <w:rPr>
          <w:rFonts w:eastAsia="Times New Roman" w:cstheme="minorHAnsi"/>
          <w:lang w:eastAsia="ar-SA"/>
        </w:rPr>
        <w:t>Ermittlung der Aalentnahme durch die Angelfischerei in Binnen- und Küstengewässern Mecklenburg-Vorpommerns. Leibniz-Institut für Gewässerökologie und Binnenfischerei, Projektendbericht zum Teilprojekt 3, Berlin, 151 pp.</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smallCaps/>
          <w:lang w:eastAsia="ar-SA"/>
        </w:rPr>
        <w:t>4</w:t>
      </w:r>
      <w:r w:rsidRPr="000E65C1">
        <w:rPr>
          <w:rFonts w:eastAsia="Times New Roman" w:cstheme="minorHAnsi"/>
          <w:b/>
          <w:smallCaps/>
          <w:lang w:eastAsia="ar-SA"/>
        </w:rPr>
        <w:t>. Arlinghaus R</w:t>
      </w:r>
      <w:r w:rsidRPr="000E65C1">
        <w:rPr>
          <w:rFonts w:eastAsia="Times New Roman" w:cstheme="minorHAnsi"/>
          <w:smallCaps/>
          <w:lang w:eastAsia="ar-SA"/>
        </w:rPr>
        <w:t xml:space="preserve">, </w:t>
      </w:r>
      <w:proofErr w:type="spellStart"/>
      <w:r w:rsidRPr="000E65C1">
        <w:rPr>
          <w:rFonts w:eastAsia="Times New Roman" w:cstheme="minorHAnsi"/>
          <w:smallCaps/>
          <w:lang w:eastAsia="ar-SA"/>
        </w:rPr>
        <w:t>Boukal</w:t>
      </w:r>
      <w:proofErr w:type="spellEnd"/>
      <w:r w:rsidRPr="000E65C1">
        <w:rPr>
          <w:rFonts w:eastAsia="Times New Roman" w:cstheme="minorHAnsi"/>
          <w:smallCaps/>
          <w:lang w:eastAsia="ar-SA"/>
        </w:rPr>
        <w:t xml:space="preserve"> D, Dieckmann U, Dunlop E, Enberg K, </w:t>
      </w:r>
      <w:proofErr w:type="spellStart"/>
      <w:r w:rsidRPr="000E65C1">
        <w:rPr>
          <w:rFonts w:eastAsia="Times New Roman" w:cstheme="minorHAnsi"/>
          <w:smallCaps/>
          <w:lang w:eastAsia="ar-SA"/>
        </w:rPr>
        <w:t>Ernande</w:t>
      </w:r>
      <w:proofErr w:type="spellEnd"/>
      <w:r w:rsidRPr="000E65C1">
        <w:rPr>
          <w:rFonts w:eastAsia="Times New Roman" w:cstheme="minorHAnsi"/>
          <w:smallCaps/>
          <w:lang w:eastAsia="ar-SA"/>
        </w:rPr>
        <w:t xml:space="preserve"> B, </w:t>
      </w:r>
      <w:proofErr w:type="spellStart"/>
      <w:r w:rsidRPr="000E65C1">
        <w:rPr>
          <w:rFonts w:eastAsia="Times New Roman" w:cstheme="minorHAnsi"/>
          <w:smallCaps/>
          <w:lang w:eastAsia="ar-SA"/>
        </w:rPr>
        <w:t>Gårdmark</w:t>
      </w:r>
      <w:proofErr w:type="spellEnd"/>
      <w:r w:rsidRPr="000E65C1">
        <w:rPr>
          <w:rFonts w:eastAsia="Times New Roman" w:cstheme="minorHAnsi"/>
          <w:smallCaps/>
          <w:lang w:eastAsia="ar-SA"/>
        </w:rPr>
        <w:t xml:space="preserve"> A, Heino M, Johnston F, Jørgensen C, Matsumura S, </w:t>
      </w:r>
      <w:proofErr w:type="spellStart"/>
      <w:r w:rsidRPr="000E65C1">
        <w:rPr>
          <w:rFonts w:eastAsia="Times New Roman" w:cstheme="minorHAnsi"/>
          <w:smallCaps/>
          <w:lang w:eastAsia="ar-SA"/>
        </w:rPr>
        <w:t>Pardoe</w:t>
      </w:r>
      <w:proofErr w:type="spellEnd"/>
      <w:r w:rsidRPr="000E65C1">
        <w:rPr>
          <w:rFonts w:eastAsia="Times New Roman" w:cstheme="minorHAnsi"/>
          <w:smallCaps/>
          <w:lang w:eastAsia="ar-SA"/>
        </w:rPr>
        <w:t xml:space="preserve"> H, Raab K, </w:t>
      </w:r>
      <w:proofErr w:type="spellStart"/>
      <w:r w:rsidRPr="000E65C1">
        <w:rPr>
          <w:rFonts w:eastAsia="Times New Roman" w:cstheme="minorHAnsi"/>
          <w:smallCaps/>
          <w:lang w:eastAsia="ar-SA"/>
        </w:rPr>
        <w:t>Rijnsdorp</w:t>
      </w:r>
      <w:proofErr w:type="spellEnd"/>
      <w:r w:rsidRPr="000E65C1">
        <w:rPr>
          <w:rFonts w:eastAsia="Times New Roman" w:cstheme="minorHAnsi"/>
          <w:smallCaps/>
          <w:lang w:eastAsia="ar-SA"/>
        </w:rPr>
        <w:t xml:space="preserve"> A, Silva A &amp; </w:t>
      </w:r>
      <w:proofErr w:type="spellStart"/>
      <w:r w:rsidRPr="000E65C1">
        <w:rPr>
          <w:rFonts w:eastAsia="Times New Roman" w:cstheme="minorHAnsi"/>
          <w:smallCaps/>
          <w:lang w:eastAsia="ar-SA"/>
        </w:rPr>
        <w:t>Vainikka</w:t>
      </w:r>
      <w:proofErr w:type="spellEnd"/>
      <w:r w:rsidRPr="000E65C1">
        <w:rPr>
          <w:rFonts w:eastAsia="Times New Roman" w:cstheme="minorHAnsi"/>
          <w:smallCaps/>
          <w:lang w:eastAsia="ar-SA"/>
        </w:rPr>
        <w:t xml:space="preserve"> A.</w:t>
      </w:r>
      <w:r w:rsidRPr="000E65C1">
        <w:rPr>
          <w:rFonts w:eastAsia="Times New Roman" w:cstheme="minorHAnsi"/>
          <w:lang w:eastAsia="ar-SA"/>
        </w:rPr>
        <w:t xml:space="preserve"> 2007. </w:t>
      </w:r>
      <w:r w:rsidRPr="000E65C1">
        <w:rPr>
          <w:rFonts w:eastAsia="Times New Roman" w:cstheme="minorHAnsi"/>
          <w:lang w:val="en-GB" w:eastAsia="ar-SA"/>
        </w:rPr>
        <w:t xml:space="preserve">Report of the Study Group on Fisheries-Induced Adaptive Change (SGFIAC). </w:t>
      </w:r>
      <w:r w:rsidRPr="000E65C1">
        <w:rPr>
          <w:rFonts w:eastAsia="Times New Roman" w:cstheme="minorHAnsi"/>
          <w:i/>
          <w:iCs/>
          <w:lang w:val="en-US" w:eastAsia="ar-SA"/>
        </w:rPr>
        <w:t>ICES CM</w:t>
      </w:r>
      <w:r w:rsidRPr="000E65C1">
        <w:rPr>
          <w:rFonts w:eastAsia="Times New Roman" w:cstheme="minorHAnsi"/>
          <w:lang w:val="en-US" w:eastAsia="ar-SA"/>
        </w:rPr>
        <w:t xml:space="preserve"> 2007/RMC: 03.</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smallCaps/>
          <w:lang w:val="en-US" w:eastAsia="ar-SA"/>
        </w:rPr>
        <w:t xml:space="preserve">3. </w:t>
      </w:r>
      <w:r w:rsidRPr="000E65C1">
        <w:rPr>
          <w:rFonts w:eastAsia="Times New Roman" w:cstheme="minorHAnsi"/>
          <w:b/>
          <w:smallCaps/>
          <w:lang w:val="en-US" w:eastAsia="ar-SA"/>
        </w:rPr>
        <w:t>Arlinghaus, R</w:t>
      </w:r>
      <w:r w:rsidRPr="000E65C1">
        <w:rPr>
          <w:rFonts w:eastAsia="Times New Roman" w:cstheme="minorHAnsi"/>
          <w:smallCaps/>
          <w:lang w:val="en-US" w:eastAsia="ar-SA"/>
        </w:rPr>
        <w:t xml:space="preserve">. 2004. </w:t>
      </w:r>
      <w:r w:rsidRPr="000E65C1">
        <w:rPr>
          <w:rFonts w:eastAsia="Times New Roman" w:cstheme="minorHAnsi"/>
          <w:lang w:val="en-US" w:eastAsia="ar-SA"/>
        </w:rPr>
        <w:t xml:space="preserve">Analyzing selection pressures on adaptive life-history traits in fish populations </w:t>
      </w:r>
      <w:proofErr w:type="spellStart"/>
      <w:r w:rsidRPr="000E65C1">
        <w:rPr>
          <w:rFonts w:eastAsia="Times New Roman" w:cstheme="minorHAnsi"/>
          <w:lang w:val="en-US" w:eastAsia="ar-SA"/>
        </w:rPr>
        <w:t>explo</w:t>
      </w:r>
      <w:r w:rsidRPr="000E65C1">
        <w:rPr>
          <w:rFonts w:eastAsia="Times New Roman" w:cstheme="minorHAnsi"/>
          <w:lang w:val="en-GB" w:eastAsia="ar-SA"/>
        </w:rPr>
        <w:t>ited</w:t>
      </w:r>
      <w:proofErr w:type="spellEnd"/>
      <w:r w:rsidRPr="000E65C1">
        <w:rPr>
          <w:rFonts w:eastAsia="Times New Roman" w:cstheme="minorHAnsi"/>
          <w:lang w:val="en-GB" w:eastAsia="ar-SA"/>
        </w:rPr>
        <w:t xml:space="preserve"> by anglers: model development and application to reproductive investment in </w:t>
      </w:r>
      <w:r w:rsidRPr="000E65C1">
        <w:rPr>
          <w:rFonts w:eastAsia="Times New Roman" w:cstheme="minorHAnsi"/>
          <w:lang w:val="en-GB" w:eastAsia="ar-SA"/>
        </w:rPr>
        <w:lastRenderedPageBreak/>
        <w:t>a simulated pike (</w:t>
      </w:r>
      <w:proofErr w:type="spellStart"/>
      <w:r w:rsidRPr="000E65C1">
        <w:rPr>
          <w:rFonts w:eastAsia="Times New Roman" w:cstheme="minorHAnsi"/>
          <w:i/>
          <w:lang w:val="en-GB" w:eastAsia="ar-SA"/>
        </w:rPr>
        <w:t>Esox</w:t>
      </w:r>
      <w:proofErr w:type="spellEnd"/>
      <w:r w:rsidRPr="000E65C1">
        <w:rPr>
          <w:rFonts w:eastAsia="Times New Roman" w:cstheme="minorHAnsi"/>
          <w:i/>
          <w:lang w:val="en-GB" w:eastAsia="ar-SA"/>
        </w:rPr>
        <w:t xml:space="preserve"> </w:t>
      </w:r>
      <w:proofErr w:type="spellStart"/>
      <w:r w:rsidRPr="000E65C1">
        <w:rPr>
          <w:rFonts w:eastAsia="Times New Roman" w:cstheme="minorHAnsi"/>
          <w:i/>
          <w:lang w:val="en-GB" w:eastAsia="ar-SA"/>
        </w:rPr>
        <w:t>lucius</w:t>
      </w:r>
      <w:proofErr w:type="spellEnd"/>
      <w:r w:rsidRPr="000E65C1">
        <w:rPr>
          <w:rFonts w:eastAsia="Times New Roman" w:cstheme="minorHAnsi"/>
          <w:lang w:val="en-GB" w:eastAsia="ar-SA"/>
        </w:rPr>
        <w:t xml:space="preserve">) fishery. </w:t>
      </w:r>
      <w:r w:rsidRPr="000E65C1">
        <w:rPr>
          <w:rFonts w:eastAsia="Times New Roman" w:cstheme="minorHAnsi"/>
          <w:lang w:eastAsia="ar-SA"/>
        </w:rPr>
        <w:t xml:space="preserve">Bericht zum Young Scientist Summer </w:t>
      </w:r>
      <w:proofErr w:type="spellStart"/>
      <w:r w:rsidRPr="000E65C1">
        <w:rPr>
          <w:rFonts w:eastAsia="Times New Roman" w:cstheme="minorHAnsi"/>
          <w:lang w:eastAsia="ar-SA"/>
        </w:rPr>
        <w:t>Program</w:t>
      </w:r>
      <w:proofErr w:type="spellEnd"/>
      <w:r w:rsidRPr="000E65C1">
        <w:rPr>
          <w:rFonts w:eastAsia="Times New Roman" w:cstheme="minorHAnsi"/>
          <w:lang w:eastAsia="ar-SA"/>
        </w:rPr>
        <w:t xml:space="preserve"> 2004 am International Institute </w:t>
      </w:r>
      <w:proofErr w:type="spellStart"/>
      <w:r w:rsidRPr="000E65C1">
        <w:rPr>
          <w:rFonts w:eastAsia="Times New Roman" w:cstheme="minorHAnsi"/>
          <w:lang w:eastAsia="ar-SA"/>
        </w:rPr>
        <w:t>for</w:t>
      </w:r>
      <w:proofErr w:type="spellEnd"/>
      <w:r w:rsidRPr="000E65C1">
        <w:rPr>
          <w:rFonts w:eastAsia="Times New Roman" w:cstheme="minorHAnsi"/>
          <w:lang w:eastAsia="ar-SA"/>
        </w:rPr>
        <w:t xml:space="preserve"> Applied Systems Analysis in Laxenburg (Österreich).</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b/>
          <w:lang w:eastAsia="ar-SA"/>
        </w:rPr>
      </w:pPr>
      <w:r w:rsidRPr="000E65C1">
        <w:rPr>
          <w:rFonts w:eastAsia="Times New Roman" w:cstheme="minorHAnsi"/>
          <w:smallCaps/>
          <w:lang w:eastAsia="ar-SA"/>
        </w:rPr>
        <w:t xml:space="preserve">2. </w:t>
      </w:r>
      <w:r w:rsidRPr="000E65C1">
        <w:rPr>
          <w:rFonts w:eastAsia="Times New Roman" w:cstheme="minorHAnsi"/>
          <w:b/>
          <w:smallCaps/>
          <w:lang w:eastAsia="ar-SA"/>
        </w:rPr>
        <w:t>Arlinghaus, R</w:t>
      </w:r>
      <w:r w:rsidRPr="000E65C1">
        <w:rPr>
          <w:rFonts w:eastAsia="Times New Roman" w:cstheme="minorHAnsi"/>
          <w:b/>
          <w:lang w:eastAsia="ar-SA"/>
        </w:rPr>
        <w:t>.</w:t>
      </w:r>
      <w:r w:rsidRPr="000E65C1">
        <w:rPr>
          <w:rFonts w:eastAsia="Times New Roman" w:cstheme="minorHAnsi"/>
          <w:lang w:eastAsia="ar-SA"/>
        </w:rPr>
        <w:t xml:space="preserve"> 2000. Untersuchung des Jungfischaufkommens im Oder-Havel-Kanal unter besonderer Berücksichtigung der Blocksteinschüttungen. Diplomarbeit, Humboldt-Universität zu Berlin, Landwirtschaftlich-Gärtnerische Fakultät, 151 pp.</w:t>
      </w:r>
      <w:r w:rsidRPr="000E65C1">
        <w:rPr>
          <w:rFonts w:eastAsia="Times New Roman" w:cstheme="minorHAnsi"/>
          <w:b/>
          <w:lang w:eastAsia="ar-SA"/>
        </w:rPr>
        <w:t xml:space="preserve"> </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smallCaps/>
          <w:lang w:eastAsia="ar-SA"/>
        </w:rPr>
        <w:t xml:space="preserve">1. </w:t>
      </w:r>
      <w:r w:rsidRPr="000E65C1">
        <w:rPr>
          <w:rFonts w:eastAsia="Times New Roman" w:cstheme="minorHAnsi"/>
          <w:b/>
          <w:smallCaps/>
          <w:lang w:eastAsia="ar-SA"/>
        </w:rPr>
        <w:t>Arlinghaus, R.</w:t>
      </w:r>
      <w:r w:rsidRPr="000E65C1">
        <w:rPr>
          <w:rFonts w:eastAsia="Times New Roman" w:cstheme="minorHAnsi"/>
          <w:lang w:eastAsia="ar-SA"/>
        </w:rPr>
        <w:t xml:space="preserve"> 2000. Untersuchung zur scheinbaren Verdaulichkeit der Makronährstoffe unter besonderer Berücksichtigung der Kohlenhydrate bei der Schleie (</w:t>
      </w:r>
      <w:proofErr w:type="spellStart"/>
      <w:r w:rsidRPr="000E65C1">
        <w:rPr>
          <w:rFonts w:eastAsia="Times New Roman" w:cstheme="minorHAnsi"/>
          <w:i/>
          <w:lang w:eastAsia="ar-SA"/>
        </w:rPr>
        <w:t>Tinca</w:t>
      </w:r>
      <w:proofErr w:type="spellEnd"/>
      <w:r w:rsidRPr="000E65C1">
        <w:rPr>
          <w:rFonts w:eastAsia="Times New Roman" w:cstheme="minorHAnsi"/>
          <w:i/>
          <w:lang w:eastAsia="ar-SA"/>
        </w:rPr>
        <w:t xml:space="preserve"> </w:t>
      </w:r>
      <w:proofErr w:type="spellStart"/>
      <w:r w:rsidRPr="000E65C1">
        <w:rPr>
          <w:rFonts w:eastAsia="Times New Roman" w:cstheme="minorHAnsi"/>
          <w:i/>
          <w:lang w:eastAsia="ar-SA"/>
        </w:rPr>
        <w:t>tinca</w:t>
      </w:r>
      <w:proofErr w:type="spellEnd"/>
      <w:r w:rsidRPr="000E65C1">
        <w:rPr>
          <w:rFonts w:eastAsia="Times New Roman" w:cstheme="minorHAnsi"/>
          <w:lang w:eastAsia="ar-SA"/>
        </w:rPr>
        <w:t xml:space="preserve"> </w:t>
      </w:r>
      <w:proofErr w:type="spellStart"/>
      <w:r w:rsidRPr="000E65C1">
        <w:rPr>
          <w:rFonts w:eastAsia="Times New Roman" w:cstheme="minorHAnsi"/>
          <w:lang w:eastAsia="ar-SA"/>
        </w:rPr>
        <w:t>Linné</w:t>
      </w:r>
      <w:proofErr w:type="spellEnd"/>
      <w:r w:rsidRPr="000E65C1">
        <w:rPr>
          <w:rFonts w:eastAsia="Times New Roman" w:cstheme="minorHAnsi"/>
          <w:lang w:eastAsia="ar-SA"/>
        </w:rPr>
        <w:t xml:space="preserve"> 1758). Studienprojektarbeit, Humboldt-Universität zu Berlin, Landwirtschaftlich-Gärtnerische Fakultät, 140 pp. </w:t>
      </w:r>
    </w:p>
    <w:p w:rsidR="00593744"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p>
    <w:p w:rsidR="00D20EEB" w:rsidRPr="000E65C1" w:rsidRDefault="00D20EEB"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p>
    <w:p w:rsidR="00593744" w:rsidRPr="00CB1694" w:rsidRDefault="00E1636D" w:rsidP="00593744">
      <w:pPr>
        <w:spacing w:after="0" w:line="240" w:lineRule="auto"/>
        <w:rPr>
          <w:rFonts w:eastAsia="Times New Roman" w:cstheme="minorHAnsi"/>
          <w:b/>
          <w:lang w:eastAsia="ar-SA"/>
        </w:rPr>
      </w:pPr>
      <w:proofErr w:type="spellStart"/>
      <w:r w:rsidRPr="00CB1694">
        <w:rPr>
          <w:rFonts w:eastAsia="Times New Roman" w:cstheme="minorHAnsi"/>
          <w:b/>
          <w:lang w:eastAsia="ar-SA"/>
        </w:rPr>
        <w:t>Popular</w:t>
      </w:r>
      <w:proofErr w:type="spellEnd"/>
      <w:r w:rsidRPr="00CB1694">
        <w:rPr>
          <w:rFonts w:eastAsia="Times New Roman" w:cstheme="minorHAnsi"/>
          <w:b/>
          <w:lang w:eastAsia="ar-SA"/>
        </w:rPr>
        <w:t xml:space="preserve"> </w:t>
      </w:r>
      <w:proofErr w:type="spellStart"/>
      <w:r w:rsidRPr="00CB1694">
        <w:rPr>
          <w:rFonts w:eastAsia="Times New Roman" w:cstheme="minorHAnsi"/>
          <w:b/>
          <w:lang w:eastAsia="ar-SA"/>
        </w:rPr>
        <w:t>science</w:t>
      </w:r>
      <w:proofErr w:type="spellEnd"/>
      <w:r w:rsidRPr="00CB1694">
        <w:rPr>
          <w:rFonts w:eastAsia="Times New Roman" w:cstheme="minorHAnsi"/>
          <w:b/>
          <w:lang w:eastAsia="ar-SA"/>
        </w:rPr>
        <w:t xml:space="preserve"> </w:t>
      </w:r>
      <w:proofErr w:type="spellStart"/>
      <w:r w:rsidRPr="00CB1694">
        <w:rPr>
          <w:rFonts w:eastAsia="Times New Roman" w:cstheme="minorHAnsi"/>
          <w:b/>
          <w:lang w:eastAsia="ar-SA"/>
        </w:rPr>
        <w:t>articles</w:t>
      </w:r>
      <w:proofErr w:type="spellEnd"/>
    </w:p>
    <w:p w:rsidR="00593744" w:rsidRPr="00CB1694" w:rsidRDefault="00593744" w:rsidP="00593744">
      <w:pPr>
        <w:suppressAutoHyphens/>
        <w:overflowPunct w:val="0"/>
        <w:autoSpaceDE w:val="0"/>
        <w:spacing w:after="0" w:line="240" w:lineRule="auto"/>
        <w:textAlignment w:val="baseline"/>
        <w:rPr>
          <w:rFonts w:eastAsia="Times New Roman" w:cstheme="minorHAnsi"/>
          <w:lang w:eastAsia="ar-SA"/>
        </w:rPr>
      </w:pPr>
    </w:p>
    <w:p w:rsidR="006D44B5" w:rsidRPr="00E1636D" w:rsidRDefault="00E1636D" w:rsidP="00593744">
      <w:pPr>
        <w:suppressAutoHyphens/>
        <w:overflowPunct w:val="0"/>
        <w:autoSpaceDE w:val="0"/>
        <w:spacing w:after="0" w:line="240" w:lineRule="auto"/>
        <w:textAlignment w:val="baseline"/>
        <w:rPr>
          <w:rFonts w:eastAsia="Times New Roman" w:cstheme="minorHAnsi"/>
          <w:lang w:val="en-US" w:eastAsia="ar-SA"/>
        </w:rPr>
      </w:pPr>
      <w:r w:rsidRPr="00E1636D">
        <w:rPr>
          <w:rFonts w:eastAsia="Times New Roman" w:cstheme="minorHAnsi"/>
          <w:lang w:val="en-US" w:eastAsia="ar-SA"/>
        </w:rPr>
        <w:t>Full lists of podcasts, fil</w:t>
      </w:r>
      <w:r>
        <w:rPr>
          <w:rFonts w:eastAsia="Times New Roman" w:cstheme="minorHAnsi"/>
          <w:lang w:val="en-US" w:eastAsia="ar-SA"/>
        </w:rPr>
        <w:t xml:space="preserve">ms, videos, comics and other output for stakeholders can be found at: </w:t>
      </w:r>
      <w:r w:rsidR="006D44B5" w:rsidRPr="00E1636D">
        <w:rPr>
          <w:rFonts w:eastAsia="Times New Roman" w:cstheme="minorHAnsi"/>
          <w:lang w:val="en-US" w:eastAsia="ar-SA"/>
        </w:rPr>
        <w:t xml:space="preserve"> </w:t>
      </w:r>
      <w:hyperlink r:id="rId10" w:history="1">
        <w:r w:rsidR="00D20EEB" w:rsidRPr="00E1636D">
          <w:rPr>
            <w:rStyle w:val="Hyperlink"/>
            <w:rFonts w:eastAsia="Times New Roman" w:cstheme="minorHAnsi"/>
            <w:lang w:val="en-US" w:eastAsia="ar-SA"/>
          </w:rPr>
          <w:t>https://www.ifishman.de/praktikerinfo/</w:t>
        </w:r>
      </w:hyperlink>
      <w:r w:rsidR="00D20EEB" w:rsidRPr="00E1636D">
        <w:rPr>
          <w:rFonts w:eastAsia="Times New Roman" w:cstheme="minorHAnsi"/>
          <w:lang w:val="en-US" w:eastAsia="ar-SA"/>
        </w:rPr>
        <w:t xml:space="preserve"> </w:t>
      </w:r>
    </w:p>
    <w:p w:rsidR="008F5908" w:rsidRPr="00E1636D" w:rsidRDefault="008F5908" w:rsidP="009E38F3">
      <w:pPr>
        <w:suppressAutoHyphens/>
        <w:overflowPunct w:val="0"/>
        <w:autoSpaceDE w:val="0"/>
        <w:spacing w:before="159" w:after="0" w:line="240" w:lineRule="auto"/>
        <w:ind w:left="1208" w:hanging="1208"/>
        <w:textAlignment w:val="baseline"/>
        <w:rPr>
          <w:rFonts w:eastAsia="Times New Roman" w:cstheme="minorHAnsi"/>
          <w:lang w:val="en-US" w:eastAsia="ar-SA"/>
        </w:rPr>
      </w:pPr>
    </w:p>
    <w:p w:rsidR="008F5908" w:rsidRDefault="008F5908" w:rsidP="008F5908">
      <w:pPr>
        <w:rPr>
          <w:rFonts w:eastAsia="Times New Roman" w:cstheme="minorHAnsi"/>
          <w:lang w:eastAsia="ar-SA"/>
        </w:rPr>
      </w:pPr>
      <w:r>
        <w:rPr>
          <w:rFonts w:eastAsia="Times New Roman" w:cstheme="minorHAnsi"/>
          <w:lang w:eastAsia="ar-SA"/>
        </w:rPr>
        <w:t xml:space="preserve">131. </w:t>
      </w:r>
      <w:r w:rsidRPr="008F5908">
        <w:rPr>
          <w:rFonts w:eastAsia="Times New Roman" w:cstheme="minorHAnsi"/>
          <w:b/>
          <w:lang w:eastAsia="ar-SA"/>
        </w:rPr>
        <w:t>Arlinghaus, R.</w:t>
      </w:r>
      <w:r w:rsidRPr="008F5908">
        <w:rPr>
          <w:rFonts w:eastAsia="Times New Roman" w:cstheme="minorHAnsi"/>
          <w:lang w:eastAsia="ar-SA"/>
        </w:rPr>
        <w:t xml:space="preserve"> 2024. Vergnügliches Scheitern. Blinker, 09/2024, 40-45.</w:t>
      </w:r>
    </w:p>
    <w:p w:rsidR="008F5908" w:rsidRPr="008F5908" w:rsidRDefault="008F5908" w:rsidP="008F5908">
      <w:pPr>
        <w:suppressAutoHyphens/>
        <w:overflowPunct w:val="0"/>
        <w:autoSpaceDE w:val="0"/>
        <w:spacing w:before="159" w:after="0" w:line="240" w:lineRule="auto"/>
        <w:ind w:left="1208" w:hanging="1208"/>
        <w:textAlignment w:val="baseline"/>
        <w:rPr>
          <w:rFonts w:eastAsia="Times New Roman" w:cstheme="minorHAnsi"/>
          <w:lang w:eastAsia="ar-SA"/>
        </w:rPr>
      </w:pPr>
      <w:r w:rsidRPr="008F5908">
        <w:rPr>
          <w:rFonts w:eastAsia="Times New Roman" w:cstheme="minorHAnsi"/>
          <w:lang w:eastAsia="ar-SA"/>
        </w:rPr>
        <w:t xml:space="preserve">130. Braun, M., </w:t>
      </w:r>
      <w:r w:rsidRPr="008F5908">
        <w:rPr>
          <w:rFonts w:eastAsia="Times New Roman" w:cstheme="minorHAnsi"/>
          <w:b/>
          <w:lang w:eastAsia="ar-SA"/>
        </w:rPr>
        <w:t>Arlinghaus, R.</w:t>
      </w:r>
      <w:r w:rsidRPr="008F5908">
        <w:rPr>
          <w:rFonts w:eastAsia="Times New Roman" w:cstheme="minorHAnsi"/>
          <w:lang w:eastAsia="ar-SA"/>
        </w:rPr>
        <w:t xml:space="preserve"> 2024. Durch die Augen eines Räubers. Blinker, 07/2024, 25-31.</w:t>
      </w:r>
    </w:p>
    <w:p w:rsidR="008F5908" w:rsidRPr="008F5908" w:rsidRDefault="008F5908" w:rsidP="008F5908">
      <w:pPr>
        <w:suppressAutoHyphens/>
        <w:overflowPunct w:val="0"/>
        <w:autoSpaceDE w:val="0"/>
        <w:spacing w:before="159" w:after="0" w:line="240" w:lineRule="auto"/>
        <w:ind w:left="1208" w:hanging="1208"/>
        <w:textAlignment w:val="baseline"/>
        <w:rPr>
          <w:rFonts w:eastAsia="Times New Roman" w:cstheme="minorHAnsi"/>
          <w:lang w:eastAsia="ar-SA"/>
        </w:rPr>
      </w:pPr>
      <w:r w:rsidRPr="008F5908">
        <w:rPr>
          <w:rFonts w:eastAsia="Times New Roman" w:cstheme="minorHAnsi"/>
          <w:lang w:eastAsia="ar-SA"/>
        </w:rPr>
        <w:t xml:space="preserve">129. </w:t>
      </w:r>
      <w:r w:rsidRPr="008F5908">
        <w:rPr>
          <w:rFonts w:eastAsia="Times New Roman" w:cstheme="minorHAnsi"/>
          <w:b/>
          <w:lang w:eastAsia="ar-SA"/>
        </w:rPr>
        <w:t>Arlinghaus, R.</w:t>
      </w:r>
      <w:r w:rsidRPr="008F5908">
        <w:rPr>
          <w:rFonts w:eastAsia="Times New Roman" w:cstheme="minorHAnsi"/>
          <w:lang w:eastAsia="ar-SA"/>
        </w:rPr>
        <w:t xml:space="preserve"> 2023. Es geht um etwas. Forschung und Lehre. 12/2023, online </w:t>
      </w:r>
      <w:proofErr w:type="spellStart"/>
      <w:r w:rsidRPr="008F5908">
        <w:rPr>
          <w:rFonts w:eastAsia="Times New Roman" w:cstheme="minorHAnsi"/>
          <w:lang w:eastAsia="ar-SA"/>
        </w:rPr>
        <w:t>text</w:t>
      </w:r>
      <w:proofErr w:type="spellEnd"/>
      <w:r w:rsidRPr="008F5908">
        <w:rPr>
          <w:rFonts w:eastAsia="Times New Roman" w:cstheme="minorHAnsi"/>
          <w:lang w:eastAsia="ar-SA"/>
        </w:rPr>
        <w:t>.</w:t>
      </w:r>
    </w:p>
    <w:p w:rsidR="008F5908" w:rsidRPr="008F5908" w:rsidRDefault="008F5908" w:rsidP="008F5908">
      <w:pPr>
        <w:suppressAutoHyphens/>
        <w:overflowPunct w:val="0"/>
        <w:autoSpaceDE w:val="0"/>
        <w:spacing w:before="159" w:after="0" w:line="240" w:lineRule="auto"/>
        <w:ind w:left="1208" w:hanging="1208"/>
        <w:textAlignment w:val="baseline"/>
        <w:rPr>
          <w:rFonts w:eastAsia="Times New Roman" w:cstheme="minorHAnsi"/>
          <w:lang w:eastAsia="ar-SA"/>
        </w:rPr>
      </w:pPr>
      <w:r w:rsidRPr="008F5908">
        <w:rPr>
          <w:rFonts w:eastAsia="Times New Roman" w:cstheme="minorHAnsi"/>
          <w:lang w:eastAsia="ar-SA"/>
        </w:rPr>
        <w:t xml:space="preserve">128. Niessner, D., </w:t>
      </w:r>
      <w:r w:rsidRPr="008F5908">
        <w:rPr>
          <w:rFonts w:eastAsia="Times New Roman" w:cstheme="minorHAnsi"/>
          <w:b/>
          <w:lang w:eastAsia="ar-SA"/>
        </w:rPr>
        <w:t>Arlinghaus, R.</w:t>
      </w:r>
      <w:r w:rsidRPr="008F5908">
        <w:rPr>
          <w:rFonts w:eastAsia="Times New Roman" w:cstheme="minorHAnsi"/>
          <w:lang w:eastAsia="ar-SA"/>
        </w:rPr>
        <w:t xml:space="preserve"> 2023. Projekt Boddenhecht erfolgreich abgeschlossen: Ergebnisse und Empfehlungen. Angeln in Mecklenburg-Vorpommern, 3, 16-17.</w:t>
      </w:r>
    </w:p>
    <w:p w:rsidR="008F5908" w:rsidRPr="008F5908" w:rsidRDefault="008F5908" w:rsidP="008F5908">
      <w:pPr>
        <w:suppressAutoHyphens/>
        <w:overflowPunct w:val="0"/>
        <w:autoSpaceDE w:val="0"/>
        <w:spacing w:before="159" w:after="0" w:line="240" w:lineRule="auto"/>
        <w:ind w:left="1208" w:hanging="1208"/>
        <w:textAlignment w:val="baseline"/>
        <w:rPr>
          <w:rFonts w:eastAsia="Times New Roman" w:cstheme="minorHAnsi"/>
          <w:lang w:eastAsia="ar-SA"/>
        </w:rPr>
      </w:pPr>
      <w:r w:rsidRPr="008F5908">
        <w:rPr>
          <w:rFonts w:eastAsia="Times New Roman" w:cstheme="minorHAnsi"/>
          <w:lang w:eastAsia="ar-SA"/>
        </w:rPr>
        <w:t xml:space="preserve">127. Niessner, D., Dhellemmes, F., </w:t>
      </w:r>
      <w:r w:rsidRPr="008F5908">
        <w:rPr>
          <w:rFonts w:eastAsia="Times New Roman" w:cstheme="minorHAnsi"/>
          <w:b/>
          <w:lang w:eastAsia="ar-SA"/>
        </w:rPr>
        <w:t>Arlinghaus, R.</w:t>
      </w:r>
      <w:r w:rsidRPr="008F5908">
        <w:rPr>
          <w:rFonts w:eastAsia="Times New Roman" w:cstheme="minorHAnsi"/>
          <w:lang w:eastAsia="ar-SA"/>
        </w:rPr>
        <w:t xml:space="preserve"> 2023. Schwimmer oder Steher. Angeln in Mecklenburg-Vorpommern, 1/2023, 26.</w:t>
      </w:r>
    </w:p>
    <w:p w:rsidR="008F5908" w:rsidRDefault="008F5908" w:rsidP="008F5908">
      <w:pPr>
        <w:suppressAutoHyphens/>
        <w:overflowPunct w:val="0"/>
        <w:autoSpaceDE w:val="0"/>
        <w:spacing w:before="159" w:after="0" w:line="240" w:lineRule="auto"/>
        <w:ind w:left="1208" w:hanging="1208"/>
        <w:textAlignment w:val="baseline"/>
        <w:rPr>
          <w:rFonts w:eastAsia="Times New Roman" w:cstheme="minorHAnsi"/>
          <w:lang w:eastAsia="ar-SA"/>
        </w:rPr>
      </w:pPr>
      <w:r w:rsidRPr="008F5908">
        <w:rPr>
          <w:rFonts w:eastAsia="Times New Roman" w:cstheme="minorHAnsi"/>
          <w:lang w:eastAsia="ar-SA"/>
        </w:rPr>
        <w:t xml:space="preserve">126. </w:t>
      </w:r>
      <w:r w:rsidRPr="008F5908">
        <w:rPr>
          <w:rFonts w:eastAsia="Times New Roman" w:cstheme="minorHAnsi"/>
          <w:b/>
          <w:lang w:eastAsia="ar-SA"/>
        </w:rPr>
        <w:t>Arlinghaus, R.</w:t>
      </w:r>
      <w:r w:rsidRPr="008F5908">
        <w:rPr>
          <w:rFonts w:eastAsia="Times New Roman" w:cstheme="minorHAnsi"/>
          <w:lang w:eastAsia="ar-SA"/>
        </w:rPr>
        <w:t xml:space="preserve"> 2023. Mehr als nur Fische fangen. Blinker, 03/2023, 69-75.</w:t>
      </w:r>
    </w:p>
    <w:p w:rsidR="009E38F3" w:rsidRDefault="00C26CAD" w:rsidP="009E38F3">
      <w:pPr>
        <w:suppressAutoHyphens/>
        <w:overflowPunct w:val="0"/>
        <w:autoSpaceDE w:val="0"/>
        <w:spacing w:before="159" w:after="0" w:line="240" w:lineRule="auto"/>
        <w:ind w:left="1208" w:hanging="1208"/>
        <w:textAlignment w:val="baseline"/>
        <w:rPr>
          <w:rFonts w:eastAsia="Times New Roman" w:cstheme="minorHAnsi"/>
          <w:lang w:eastAsia="ar-SA"/>
        </w:rPr>
      </w:pPr>
      <w:r w:rsidRPr="00DD4650">
        <w:rPr>
          <w:rFonts w:eastAsia="Times New Roman" w:cstheme="minorHAnsi"/>
          <w:lang w:eastAsia="ar-SA"/>
        </w:rPr>
        <w:t xml:space="preserve">125. </w:t>
      </w:r>
      <w:r w:rsidR="0051321C" w:rsidRPr="00DD4650">
        <w:rPr>
          <w:rFonts w:eastAsia="Times New Roman" w:cstheme="minorHAnsi"/>
          <w:lang w:eastAsia="ar-SA"/>
        </w:rPr>
        <w:t xml:space="preserve">Czapla, P., Lovén Wallerius, M., </w:t>
      </w:r>
      <w:r w:rsidR="0051321C" w:rsidRPr="00DD4650">
        <w:rPr>
          <w:rFonts w:eastAsia="Times New Roman" w:cstheme="minorHAnsi"/>
          <w:b/>
          <w:lang w:eastAsia="ar-SA"/>
        </w:rPr>
        <w:t>Arlinghaus, R</w:t>
      </w:r>
      <w:r w:rsidR="0051321C" w:rsidRPr="00DD4650">
        <w:rPr>
          <w:rFonts w:eastAsia="Times New Roman" w:cstheme="minorHAnsi"/>
          <w:lang w:eastAsia="ar-SA"/>
        </w:rPr>
        <w:t xml:space="preserve">. 2022. </w:t>
      </w:r>
      <w:r w:rsidR="0051321C" w:rsidRPr="000E65C1">
        <w:rPr>
          <w:rFonts w:eastAsia="Times New Roman" w:cstheme="minorHAnsi"/>
          <w:lang w:eastAsia="ar-SA"/>
        </w:rPr>
        <w:t>Doofes Unterwasserschwein? Von</w:t>
      </w:r>
      <w:r w:rsidR="009E38F3">
        <w:rPr>
          <w:rFonts w:eastAsia="Times New Roman" w:cstheme="minorHAnsi"/>
          <w:lang w:eastAsia="ar-SA"/>
        </w:rPr>
        <w:t xml:space="preserve"> </w:t>
      </w:r>
      <w:r w:rsidR="0051321C" w:rsidRPr="000E65C1">
        <w:rPr>
          <w:rFonts w:eastAsia="Times New Roman" w:cstheme="minorHAnsi"/>
          <w:lang w:eastAsia="ar-SA"/>
        </w:rPr>
        <w:t>wegen! Karpfen 1, 23-29</w:t>
      </w:r>
    </w:p>
    <w:p w:rsidR="00C26CAD" w:rsidRDefault="00C26CAD" w:rsidP="00C26CAD">
      <w:pPr>
        <w:suppressAutoHyphens/>
        <w:overflowPunct w:val="0"/>
        <w:autoSpaceDE w:val="0"/>
        <w:spacing w:before="159" w:after="0" w:line="240" w:lineRule="auto"/>
        <w:ind w:left="1208" w:hanging="1208"/>
        <w:textAlignment w:val="baseline"/>
        <w:rPr>
          <w:rFonts w:eastAsia="Times New Roman" w:cstheme="minorHAnsi"/>
          <w:lang w:eastAsia="ar-SA"/>
        </w:rPr>
      </w:pPr>
      <w:r>
        <w:rPr>
          <w:rFonts w:eastAsia="Times New Roman" w:cstheme="minorHAnsi"/>
          <w:lang w:eastAsia="ar-SA"/>
        </w:rPr>
        <w:t xml:space="preserve">124. </w:t>
      </w:r>
      <w:r w:rsidRPr="000E65C1">
        <w:rPr>
          <w:rFonts w:eastAsia="Times New Roman" w:cstheme="minorHAnsi"/>
          <w:lang w:eastAsia="ar-SA"/>
        </w:rPr>
        <w:t xml:space="preserve">Matern, S., Maday, A., Klefoth, T., </w:t>
      </w:r>
      <w:r w:rsidRPr="00C26CAD">
        <w:rPr>
          <w:rFonts w:eastAsia="Times New Roman" w:cstheme="minorHAnsi"/>
          <w:b/>
          <w:lang w:eastAsia="ar-SA"/>
        </w:rPr>
        <w:t>Arlinghaus</w:t>
      </w:r>
      <w:r w:rsidRPr="000E65C1">
        <w:rPr>
          <w:rFonts w:eastAsia="Times New Roman" w:cstheme="minorHAnsi"/>
          <w:lang w:eastAsia="ar-SA"/>
        </w:rPr>
        <w:t xml:space="preserve">, </w:t>
      </w:r>
      <w:r w:rsidRPr="00C26CAD">
        <w:rPr>
          <w:rFonts w:eastAsia="Times New Roman" w:cstheme="minorHAnsi"/>
          <w:b/>
          <w:lang w:eastAsia="ar-SA"/>
        </w:rPr>
        <w:t>R.</w:t>
      </w:r>
      <w:r>
        <w:rPr>
          <w:rFonts w:eastAsia="Times New Roman" w:cstheme="minorHAnsi"/>
          <w:lang w:eastAsia="ar-SA"/>
        </w:rPr>
        <w:t xml:space="preserve"> 2022.</w:t>
      </w:r>
      <w:r w:rsidRPr="00C26CAD">
        <w:rPr>
          <w:rFonts w:eastAsia="Times New Roman" w:cstheme="minorHAnsi"/>
          <w:lang w:eastAsia="ar-SA"/>
        </w:rPr>
        <w:t xml:space="preserve"> </w:t>
      </w:r>
      <w:r w:rsidRPr="000E65C1">
        <w:rPr>
          <w:rFonts w:eastAsia="Times New Roman" w:cstheme="minorHAnsi"/>
          <w:lang w:eastAsia="ar-SA"/>
        </w:rPr>
        <w:t>Totholz im Angelgewässer. Nichts als</w:t>
      </w:r>
      <w:r>
        <w:rPr>
          <w:rFonts w:eastAsia="Times New Roman" w:cstheme="minorHAnsi"/>
          <w:lang w:eastAsia="ar-SA"/>
        </w:rPr>
        <w:t xml:space="preserve"> </w:t>
      </w:r>
      <w:r w:rsidRPr="00AC3323">
        <w:rPr>
          <w:rFonts w:eastAsia="Times New Roman" w:cstheme="minorHAnsi"/>
          <w:lang w:eastAsia="ar-SA"/>
        </w:rPr>
        <w:t>Gestrüpp? Blinker 2, 61-67.</w:t>
      </w:r>
    </w:p>
    <w:p w:rsidR="00C26CAD" w:rsidRPr="000E65C1" w:rsidRDefault="00C26CAD" w:rsidP="009E38F3">
      <w:pPr>
        <w:suppressAutoHyphens/>
        <w:overflowPunct w:val="0"/>
        <w:autoSpaceDE w:val="0"/>
        <w:spacing w:before="159" w:after="0" w:line="240" w:lineRule="auto"/>
        <w:ind w:left="1208" w:hanging="1208"/>
        <w:textAlignment w:val="baseline"/>
        <w:rPr>
          <w:rFonts w:eastAsia="Times New Roman" w:cstheme="minorHAnsi"/>
          <w:lang w:eastAsia="ar-SA"/>
        </w:rPr>
      </w:pPr>
      <w:r>
        <w:rPr>
          <w:rFonts w:eastAsia="Times New Roman" w:cstheme="minorHAnsi"/>
          <w:lang w:eastAsia="ar-SA"/>
        </w:rPr>
        <w:t xml:space="preserve">123. </w:t>
      </w:r>
      <w:r w:rsidRPr="00C26CAD">
        <w:rPr>
          <w:rFonts w:eastAsia="Times New Roman" w:cstheme="minorHAnsi"/>
          <w:b/>
          <w:lang w:eastAsia="ar-SA"/>
        </w:rPr>
        <w:t>Arlinghaus, R</w:t>
      </w:r>
      <w:r>
        <w:rPr>
          <w:rFonts w:eastAsia="Times New Roman" w:cstheme="minorHAnsi"/>
          <w:lang w:eastAsia="ar-SA"/>
        </w:rPr>
        <w:t>. 2022. Vor dem Fisch sind alle gleich. Blinker, 9, 73-78.</w:t>
      </w:r>
    </w:p>
    <w:p w:rsidR="00C26CAD" w:rsidRDefault="00C26CAD" w:rsidP="00C26CAD">
      <w:pPr>
        <w:suppressAutoHyphens/>
        <w:overflowPunct w:val="0"/>
        <w:autoSpaceDE w:val="0"/>
        <w:spacing w:before="159" w:after="0" w:line="240" w:lineRule="auto"/>
        <w:ind w:left="1208" w:hanging="1208"/>
        <w:textAlignment w:val="baseline"/>
        <w:rPr>
          <w:rFonts w:eastAsia="Times New Roman" w:cstheme="minorHAnsi"/>
          <w:lang w:eastAsia="ar-SA"/>
        </w:rPr>
      </w:pPr>
      <w:r>
        <w:rPr>
          <w:rFonts w:eastAsia="Times New Roman" w:cstheme="minorHAnsi"/>
          <w:lang w:eastAsia="ar-SA"/>
        </w:rPr>
        <w:t xml:space="preserve">122. </w:t>
      </w:r>
      <w:r w:rsidRPr="000E65C1">
        <w:rPr>
          <w:rFonts w:eastAsia="Times New Roman" w:cstheme="minorHAnsi"/>
          <w:lang w:eastAsia="ar-SA"/>
        </w:rPr>
        <w:t xml:space="preserve">Niessner, D., Rittweg, T., Droll, J., </w:t>
      </w:r>
      <w:r w:rsidRPr="00C26CAD">
        <w:rPr>
          <w:rFonts w:eastAsia="Times New Roman" w:cstheme="minorHAnsi"/>
          <w:b/>
          <w:lang w:eastAsia="ar-SA"/>
        </w:rPr>
        <w:t>Arlinghaus, R.</w:t>
      </w:r>
      <w:r w:rsidRPr="000E65C1">
        <w:rPr>
          <w:rFonts w:eastAsia="Times New Roman" w:cstheme="minorHAnsi"/>
          <w:lang w:eastAsia="ar-SA"/>
        </w:rPr>
        <w:t xml:space="preserve"> 2021. Rügens Rucksackhechte.</w:t>
      </w:r>
      <w:r>
        <w:rPr>
          <w:rFonts w:eastAsia="Times New Roman" w:cstheme="minorHAnsi"/>
          <w:lang w:eastAsia="ar-SA"/>
        </w:rPr>
        <w:t xml:space="preserve"> </w:t>
      </w:r>
      <w:proofErr w:type="spellStart"/>
      <w:r w:rsidRPr="000E65C1">
        <w:rPr>
          <w:rFonts w:eastAsia="Times New Roman" w:cstheme="minorHAnsi"/>
          <w:lang w:eastAsia="ar-SA"/>
        </w:rPr>
        <w:t>FliegenFischen</w:t>
      </w:r>
      <w:proofErr w:type="spellEnd"/>
      <w:r w:rsidRPr="000E65C1">
        <w:rPr>
          <w:rFonts w:eastAsia="Times New Roman" w:cstheme="minorHAnsi"/>
          <w:lang w:eastAsia="ar-SA"/>
        </w:rPr>
        <w:t>, 6, 46-49</w:t>
      </w:r>
    </w:p>
    <w:p w:rsidR="00C26CAD" w:rsidRDefault="00C26CAD" w:rsidP="00C26CAD">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1</w:t>
      </w:r>
      <w:r>
        <w:rPr>
          <w:rFonts w:eastAsia="Times New Roman" w:cstheme="minorHAnsi"/>
          <w:lang w:eastAsia="ar-SA"/>
        </w:rPr>
        <w:t>21</w:t>
      </w:r>
      <w:r w:rsidRPr="000E65C1">
        <w:rPr>
          <w:rFonts w:eastAsia="Times New Roman" w:cstheme="minorHAnsi"/>
          <w:lang w:eastAsia="ar-SA"/>
        </w:rPr>
        <w:t xml:space="preserve">. Hein, D., </w:t>
      </w:r>
      <w:r w:rsidRPr="000E65C1">
        <w:rPr>
          <w:rFonts w:eastAsia="Times New Roman" w:cstheme="minorHAnsi"/>
          <w:b/>
          <w:lang w:eastAsia="ar-SA"/>
        </w:rPr>
        <w:t>Arlinghaus, R.,</w:t>
      </w:r>
      <w:r w:rsidRPr="000E65C1">
        <w:rPr>
          <w:rFonts w:eastAsia="Times New Roman" w:cstheme="minorHAnsi"/>
          <w:lang w:eastAsia="ar-SA"/>
        </w:rPr>
        <w:t xml:space="preserve"> Riepe, C. 2021. Männersache! Aber warum? Fliegenfischen, 1, 28-31.</w:t>
      </w:r>
    </w:p>
    <w:p w:rsidR="00C26CAD" w:rsidRDefault="00C26CAD" w:rsidP="00C26CAD">
      <w:pPr>
        <w:suppressAutoHyphens/>
        <w:overflowPunct w:val="0"/>
        <w:autoSpaceDE w:val="0"/>
        <w:spacing w:before="159" w:after="0" w:line="240" w:lineRule="auto"/>
        <w:ind w:left="1208" w:hanging="1208"/>
        <w:textAlignment w:val="baseline"/>
        <w:rPr>
          <w:rFonts w:eastAsia="Times New Roman" w:cstheme="minorHAnsi"/>
          <w:lang w:eastAsia="ar-SA"/>
        </w:rPr>
      </w:pPr>
      <w:r>
        <w:rPr>
          <w:rFonts w:eastAsia="Times New Roman" w:cstheme="minorHAnsi"/>
          <w:lang w:eastAsia="ar-SA"/>
        </w:rPr>
        <w:t xml:space="preserve">120. </w:t>
      </w:r>
      <w:r w:rsidR="0051321C" w:rsidRPr="00C26CAD">
        <w:rPr>
          <w:rFonts w:eastAsia="Times New Roman" w:cstheme="minorHAnsi"/>
          <w:b/>
          <w:lang w:eastAsia="ar-SA"/>
        </w:rPr>
        <w:t xml:space="preserve">Arlinghaus, R. </w:t>
      </w:r>
      <w:r w:rsidR="0051321C" w:rsidRPr="000E65C1">
        <w:rPr>
          <w:rFonts w:eastAsia="Times New Roman" w:cstheme="minorHAnsi"/>
          <w:lang w:eastAsia="ar-SA"/>
        </w:rPr>
        <w:t xml:space="preserve">2021. Hechte mit Rucksäcken unterwegs. Angeln in </w:t>
      </w:r>
      <w:proofErr w:type="spellStart"/>
      <w:r w:rsidR="0051321C" w:rsidRPr="000E65C1">
        <w:rPr>
          <w:rFonts w:eastAsia="Times New Roman" w:cstheme="minorHAnsi"/>
          <w:lang w:eastAsia="ar-SA"/>
        </w:rPr>
        <w:t>MecklenburgVorpommern</w:t>
      </w:r>
      <w:proofErr w:type="spellEnd"/>
      <w:r w:rsidR="0051321C" w:rsidRPr="000E65C1">
        <w:rPr>
          <w:rFonts w:eastAsia="Times New Roman" w:cstheme="minorHAnsi"/>
          <w:lang w:eastAsia="ar-SA"/>
        </w:rPr>
        <w:t>, 3, 25</w:t>
      </w:r>
    </w:p>
    <w:p w:rsidR="00C26CAD" w:rsidRDefault="00C26CAD" w:rsidP="00C26CAD">
      <w:pPr>
        <w:suppressAutoHyphens/>
        <w:overflowPunct w:val="0"/>
        <w:autoSpaceDE w:val="0"/>
        <w:spacing w:before="159" w:after="0" w:line="240" w:lineRule="auto"/>
        <w:ind w:left="1208" w:hanging="1208"/>
        <w:textAlignment w:val="baseline"/>
        <w:rPr>
          <w:rFonts w:eastAsia="Times New Roman" w:cstheme="minorHAnsi"/>
          <w:lang w:eastAsia="ar-SA"/>
        </w:rPr>
      </w:pPr>
      <w:r>
        <w:rPr>
          <w:rFonts w:eastAsia="Times New Roman" w:cstheme="minorHAnsi"/>
          <w:lang w:eastAsia="ar-SA"/>
        </w:rPr>
        <w:t xml:space="preserve">119. </w:t>
      </w:r>
      <w:r w:rsidR="0051321C" w:rsidRPr="00C26CAD">
        <w:rPr>
          <w:rFonts w:eastAsia="Times New Roman" w:cstheme="minorHAnsi"/>
          <w:b/>
          <w:lang w:eastAsia="ar-SA"/>
        </w:rPr>
        <w:t>Arlinghaus, R</w:t>
      </w:r>
      <w:r w:rsidR="0051321C" w:rsidRPr="000E65C1">
        <w:rPr>
          <w:rFonts w:eastAsia="Times New Roman" w:cstheme="minorHAnsi"/>
          <w:lang w:eastAsia="ar-SA"/>
        </w:rPr>
        <w:t xml:space="preserve">., Niessner, D. </w:t>
      </w:r>
      <w:r>
        <w:rPr>
          <w:rFonts w:eastAsia="Times New Roman" w:cstheme="minorHAnsi"/>
          <w:lang w:eastAsia="ar-SA"/>
        </w:rPr>
        <w:t>2021</w:t>
      </w:r>
      <w:r w:rsidR="0051321C" w:rsidRPr="000E65C1">
        <w:rPr>
          <w:rFonts w:eastAsia="Times New Roman" w:cstheme="minorHAnsi"/>
          <w:lang w:eastAsia="ar-SA"/>
        </w:rPr>
        <w:t>. Fangen Sie den Rucksack-Hecht! Blinker, 9,30-35</w:t>
      </w:r>
    </w:p>
    <w:p w:rsidR="0051321C" w:rsidRPr="000E65C1" w:rsidRDefault="00C26CAD" w:rsidP="00C26CAD">
      <w:pPr>
        <w:suppressAutoHyphens/>
        <w:overflowPunct w:val="0"/>
        <w:autoSpaceDE w:val="0"/>
        <w:spacing w:before="159" w:after="0" w:line="240" w:lineRule="auto"/>
        <w:ind w:left="1208" w:hanging="1208"/>
        <w:textAlignment w:val="baseline"/>
        <w:rPr>
          <w:rFonts w:eastAsia="Times New Roman" w:cstheme="minorHAnsi"/>
          <w:lang w:eastAsia="ar-SA"/>
        </w:rPr>
      </w:pPr>
      <w:r>
        <w:rPr>
          <w:rFonts w:eastAsia="Times New Roman" w:cstheme="minorHAnsi"/>
          <w:lang w:eastAsia="ar-SA"/>
        </w:rPr>
        <w:t xml:space="preserve">118. </w:t>
      </w:r>
      <w:r w:rsidR="00AC3323" w:rsidRPr="00C26CAD">
        <w:rPr>
          <w:rFonts w:eastAsia="Times New Roman" w:cstheme="minorHAnsi"/>
          <w:b/>
          <w:lang w:eastAsia="ar-SA"/>
        </w:rPr>
        <w:t>Arlinghaus, R</w:t>
      </w:r>
      <w:r w:rsidR="00AC3323" w:rsidRPr="000E65C1">
        <w:rPr>
          <w:rFonts w:eastAsia="Times New Roman" w:cstheme="minorHAnsi"/>
          <w:lang w:eastAsia="ar-SA"/>
        </w:rPr>
        <w:t xml:space="preserve">., Niessner, D. 2021. Bodden: Hechte mit Rucksäcken unterwegs. </w:t>
      </w:r>
      <w:r w:rsidR="00AC3323" w:rsidRPr="00DD4650">
        <w:rPr>
          <w:rFonts w:eastAsia="Times New Roman" w:cstheme="minorHAnsi"/>
          <w:lang w:eastAsia="ar-SA"/>
        </w:rPr>
        <w:t>Rute &amp;</w:t>
      </w:r>
      <w:r>
        <w:rPr>
          <w:rFonts w:eastAsia="Times New Roman" w:cstheme="minorHAnsi"/>
          <w:lang w:eastAsia="ar-SA"/>
        </w:rPr>
        <w:t xml:space="preserve"> </w:t>
      </w:r>
      <w:r w:rsidR="00AC3323" w:rsidRPr="00DD4650">
        <w:rPr>
          <w:rFonts w:eastAsia="Times New Roman" w:cstheme="minorHAnsi"/>
          <w:lang w:eastAsia="ar-SA"/>
        </w:rPr>
        <w:t>Rolle, 9, 48-51.</w:t>
      </w:r>
    </w:p>
    <w:p w:rsidR="001F352D" w:rsidRPr="000E65C1" w:rsidRDefault="00ED37F6" w:rsidP="00ED37F6">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117. </w:t>
      </w:r>
      <w:r w:rsidR="001F352D" w:rsidRPr="000E65C1">
        <w:rPr>
          <w:rFonts w:eastAsia="Times New Roman" w:cstheme="minorHAnsi"/>
          <w:b/>
          <w:lang w:eastAsia="ar-SA"/>
        </w:rPr>
        <w:t>Arlinghaus, R</w:t>
      </w:r>
      <w:r w:rsidRPr="000E65C1">
        <w:rPr>
          <w:rFonts w:eastAsia="Times New Roman" w:cstheme="minorHAnsi"/>
          <w:lang w:eastAsia="ar-SA"/>
        </w:rPr>
        <w:t>. 2021</w:t>
      </w:r>
      <w:r w:rsidR="001F352D" w:rsidRPr="000E65C1">
        <w:rPr>
          <w:rFonts w:eastAsia="Times New Roman" w:cstheme="minorHAnsi"/>
          <w:lang w:eastAsia="ar-SA"/>
        </w:rPr>
        <w:t>. Angl</w:t>
      </w:r>
      <w:r w:rsidRPr="000E65C1">
        <w:rPr>
          <w:rFonts w:eastAsia="Times New Roman" w:cstheme="minorHAnsi"/>
          <w:lang w:eastAsia="ar-SA"/>
        </w:rPr>
        <w:t>ertypen. Blinker, 1, 22-28.</w:t>
      </w:r>
    </w:p>
    <w:p w:rsidR="001F352D" w:rsidRPr="000E65C1" w:rsidRDefault="00ED37F6" w:rsidP="00ED37F6">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116. </w:t>
      </w:r>
      <w:r w:rsidR="001F352D" w:rsidRPr="000E65C1">
        <w:rPr>
          <w:rFonts w:eastAsia="Times New Roman" w:cstheme="minorHAnsi"/>
          <w:b/>
          <w:lang w:eastAsia="ar-SA"/>
        </w:rPr>
        <w:t>Arlinghaus, R</w:t>
      </w:r>
      <w:r w:rsidRPr="000E65C1">
        <w:rPr>
          <w:rFonts w:eastAsia="Times New Roman" w:cstheme="minorHAnsi"/>
          <w:lang w:eastAsia="ar-SA"/>
        </w:rPr>
        <w:t>., Kömle, D. 2021</w:t>
      </w:r>
      <w:r w:rsidR="001F352D" w:rsidRPr="000E65C1">
        <w:rPr>
          <w:rFonts w:eastAsia="Times New Roman" w:cstheme="minorHAnsi"/>
          <w:lang w:eastAsia="ar-SA"/>
        </w:rPr>
        <w:t xml:space="preserve">. Dorsch und Boddenhecht - </w:t>
      </w:r>
      <w:r w:rsidRPr="000E65C1">
        <w:rPr>
          <w:rFonts w:eastAsia="Times New Roman" w:cstheme="minorHAnsi"/>
          <w:lang w:eastAsia="ar-SA"/>
        </w:rPr>
        <w:t>Was tun? Blinker, 1, 66-67.</w:t>
      </w:r>
    </w:p>
    <w:p w:rsidR="00ED37F6" w:rsidRPr="000E65C1" w:rsidRDefault="00ED37F6" w:rsidP="00ED37F6">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lastRenderedPageBreak/>
        <w:t xml:space="preserve">115. </w:t>
      </w:r>
      <w:r w:rsidRPr="000E65C1">
        <w:rPr>
          <w:rFonts w:eastAsia="Times New Roman" w:cstheme="minorHAnsi"/>
          <w:b/>
          <w:lang w:eastAsia="ar-SA"/>
        </w:rPr>
        <w:t>Arlinghaus, R</w:t>
      </w:r>
      <w:r w:rsidRPr="000E65C1">
        <w:rPr>
          <w:rFonts w:eastAsia="Times New Roman" w:cstheme="minorHAnsi"/>
          <w:lang w:eastAsia="ar-SA"/>
        </w:rPr>
        <w:t>., Koemle, D. 2020. Klare Kante an der Küste: Diese Umfrage hilft Dorsch und Bodden-Hecht! Angelwoche, 26, 18-19.</w:t>
      </w:r>
    </w:p>
    <w:p w:rsidR="00822221" w:rsidRPr="000E65C1" w:rsidRDefault="00ED37F6" w:rsidP="00822221">
      <w:pPr>
        <w:rPr>
          <w:rFonts w:eastAsia="Times New Roman" w:cstheme="minorHAnsi"/>
          <w:lang w:eastAsia="ar-SA"/>
        </w:rPr>
      </w:pPr>
      <w:r w:rsidRPr="000E65C1">
        <w:rPr>
          <w:rFonts w:eastAsia="Times New Roman" w:cstheme="minorHAnsi"/>
          <w:lang w:eastAsia="ar-SA"/>
        </w:rPr>
        <w:t xml:space="preserve">114. </w:t>
      </w:r>
      <w:r w:rsidR="00822221" w:rsidRPr="000E65C1">
        <w:rPr>
          <w:rFonts w:eastAsia="Times New Roman" w:cstheme="minorHAnsi"/>
          <w:b/>
          <w:lang w:eastAsia="ar-SA"/>
        </w:rPr>
        <w:t>Arlinghaus, R</w:t>
      </w:r>
      <w:r w:rsidRPr="000E65C1">
        <w:rPr>
          <w:rFonts w:eastAsia="Times New Roman" w:cstheme="minorHAnsi"/>
          <w:lang w:eastAsia="ar-SA"/>
        </w:rPr>
        <w:t xml:space="preserve">., Koemle, D. </w:t>
      </w:r>
      <w:r w:rsidR="00822221" w:rsidRPr="000E65C1">
        <w:rPr>
          <w:rFonts w:eastAsia="Times New Roman" w:cstheme="minorHAnsi"/>
          <w:lang w:eastAsia="ar-SA"/>
        </w:rPr>
        <w:t>2020. Was Ihr wollt! Kutter &amp; Küste, 84, 75-77</w:t>
      </w:r>
      <w:r w:rsidRPr="000E65C1">
        <w:rPr>
          <w:rFonts w:eastAsia="Times New Roman" w:cstheme="minorHAnsi"/>
          <w:lang w:eastAsia="ar-SA"/>
        </w:rPr>
        <w:t>.</w:t>
      </w:r>
    </w:p>
    <w:p w:rsidR="00ED37F6" w:rsidRPr="000E65C1" w:rsidRDefault="00ED37F6" w:rsidP="00ED37F6">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113. </w:t>
      </w:r>
      <w:r w:rsidRPr="000E65C1">
        <w:rPr>
          <w:rFonts w:eastAsia="Times New Roman" w:cstheme="minorHAnsi"/>
          <w:b/>
          <w:lang w:eastAsia="ar-SA"/>
        </w:rPr>
        <w:t>Arlinghaus, R.</w:t>
      </w:r>
      <w:r w:rsidRPr="000E65C1">
        <w:rPr>
          <w:rFonts w:eastAsia="Times New Roman" w:cstheme="minorHAnsi"/>
          <w:lang w:eastAsia="ar-SA"/>
        </w:rPr>
        <w:t xml:space="preserve"> 202). Forellensee - Vom bösen Angelteich - Hoch lebe der Angelteich. Blinker, 4, 72-77</w:t>
      </w:r>
    </w:p>
    <w:p w:rsidR="00F1278D" w:rsidRPr="000E65C1" w:rsidRDefault="00ED37F6" w:rsidP="00F1278D">
      <w:pPr>
        <w:rPr>
          <w:rFonts w:eastAsia="Times New Roman" w:cstheme="minorHAnsi"/>
          <w:lang w:eastAsia="ar-SA"/>
        </w:rPr>
      </w:pPr>
      <w:r w:rsidRPr="000E65C1">
        <w:rPr>
          <w:rFonts w:eastAsia="Times New Roman" w:cstheme="minorHAnsi"/>
          <w:lang w:eastAsia="ar-SA"/>
        </w:rPr>
        <w:t xml:space="preserve">112. </w:t>
      </w:r>
      <w:r w:rsidR="00F1278D" w:rsidRPr="000E65C1">
        <w:rPr>
          <w:rFonts w:eastAsia="Times New Roman" w:cstheme="minorHAnsi"/>
          <w:b/>
          <w:lang w:eastAsia="ar-SA"/>
        </w:rPr>
        <w:t>Arlinghaus, R</w:t>
      </w:r>
      <w:r w:rsidRPr="000E65C1">
        <w:rPr>
          <w:rFonts w:eastAsia="Times New Roman" w:cstheme="minorHAnsi"/>
          <w:lang w:eastAsia="ar-SA"/>
        </w:rPr>
        <w:t xml:space="preserve">. </w:t>
      </w:r>
      <w:r w:rsidR="00F1278D" w:rsidRPr="000E65C1">
        <w:rPr>
          <w:rFonts w:eastAsia="Times New Roman" w:cstheme="minorHAnsi"/>
          <w:lang w:eastAsia="ar-SA"/>
        </w:rPr>
        <w:t>2020. Von Versorgern und Trophäe</w:t>
      </w:r>
      <w:r w:rsidRPr="000E65C1">
        <w:rPr>
          <w:rFonts w:eastAsia="Times New Roman" w:cstheme="minorHAnsi"/>
          <w:lang w:eastAsia="ar-SA"/>
        </w:rPr>
        <w:t>njägern. Rotary Magazin, 8</w:t>
      </w:r>
      <w:r w:rsidR="00F1278D" w:rsidRPr="000E65C1">
        <w:rPr>
          <w:rFonts w:eastAsia="Times New Roman" w:cstheme="minorHAnsi"/>
          <w:lang w:eastAsia="ar-SA"/>
        </w:rPr>
        <w:t>, 58-59</w:t>
      </w:r>
      <w:r w:rsidRPr="000E65C1">
        <w:rPr>
          <w:rFonts w:eastAsia="Times New Roman" w:cstheme="minorHAnsi"/>
          <w:lang w:eastAsia="ar-SA"/>
        </w:rPr>
        <w:t>.</w:t>
      </w:r>
    </w:p>
    <w:p w:rsidR="00ED37F6" w:rsidRPr="000E65C1" w:rsidRDefault="00ED37F6" w:rsidP="001948F6">
      <w:pPr>
        <w:rPr>
          <w:rFonts w:eastAsia="Times New Roman" w:cstheme="minorHAnsi"/>
          <w:lang w:eastAsia="ar-SA"/>
        </w:rPr>
      </w:pPr>
      <w:r w:rsidRPr="000E65C1">
        <w:rPr>
          <w:rFonts w:eastAsia="Times New Roman" w:cstheme="minorHAnsi"/>
          <w:lang w:eastAsia="ar-SA"/>
        </w:rPr>
        <w:t xml:space="preserve">111. </w:t>
      </w:r>
      <w:r w:rsidR="00F1278D" w:rsidRPr="000E65C1">
        <w:rPr>
          <w:rFonts w:eastAsia="Times New Roman" w:cstheme="minorHAnsi"/>
          <w:b/>
          <w:lang w:eastAsia="ar-SA"/>
        </w:rPr>
        <w:t>Arlinghaus, R</w:t>
      </w:r>
      <w:r w:rsidRPr="000E65C1">
        <w:rPr>
          <w:rFonts w:eastAsia="Times New Roman" w:cstheme="minorHAnsi"/>
          <w:lang w:eastAsia="ar-SA"/>
        </w:rPr>
        <w:t>. 2020</w:t>
      </w:r>
      <w:r w:rsidR="00F1278D" w:rsidRPr="000E65C1">
        <w:rPr>
          <w:rFonts w:eastAsia="Times New Roman" w:cstheme="minorHAnsi"/>
          <w:lang w:eastAsia="ar-SA"/>
        </w:rPr>
        <w:t>. Hechte am Haken der Wissenscha</w:t>
      </w:r>
      <w:r w:rsidRPr="000E65C1">
        <w:rPr>
          <w:rFonts w:eastAsia="Times New Roman" w:cstheme="minorHAnsi"/>
          <w:lang w:eastAsia="ar-SA"/>
        </w:rPr>
        <w:t>ft. Blinker, 5</w:t>
      </w:r>
      <w:r w:rsidR="00F1278D" w:rsidRPr="000E65C1">
        <w:rPr>
          <w:rFonts w:eastAsia="Times New Roman" w:cstheme="minorHAnsi"/>
          <w:lang w:eastAsia="ar-SA"/>
        </w:rPr>
        <w:t>, 44-48</w:t>
      </w:r>
      <w:r w:rsidRPr="000E65C1">
        <w:rPr>
          <w:rFonts w:eastAsia="Times New Roman" w:cstheme="minorHAnsi"/>
          <w:lang w:eastAsia="ar-SA"/>
        </w:rPr>
        <w:t>.</w:t>
      </w:r>
    </w:p>
    <w:p w:rsidR="00ED37F6" w:rsidRPr="000E65C1" w:rsidRDefault="00ED37F6" w:rsidP="00ED37F6">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110. </w:t>
      </w:r>
      <w:r w:rsidRPr="000E65C1">
        <w:rPr>
          <w:rFonts w:eastAsia="Times New Roman" w:cstheme="minorHAnsi"/>
          <w:b/>
          <w:lang w:eastAsia="ar-SA"/>
        </w:rPr>
        <w:t>Arlinghaus, R</w:t>
      </w:r>
      <w:r w:rsidRPr="000E65C1">
        <w:rPr>
          <w:rFonts w:eastAsia="Times New Roman" w:cstheme="minorHAnsi"/>
          <w:lang w:eastAsia="ar-SA"/>
        </w:rPr>
        <w:t>., Monk, C. T., Carle, S. 2019. Barsche zuppeln auf wissenschaftlich! Blinker, 12, 54-57.</w:t>
      </w:r>
    </w:p>
    <w:p w:rsidR="00ED37F6" w:rsidRPr="000E65C1" w:rsidRDefault="00ED37F6" w:rsidP="00ED37F6">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109. </w:t>
      </w:r>
      <w:r w:rsidR="001948F6" w:rsidRPr="000E65C1">
        <w:rPr>
          <w:rFonts w:eastAsia="Times New Roman" w:cstheme="minorHAnsi"/>
          <w:lang w:eastAsia="ar-SA"/>
        </w:rPr>
        <w:t xml:space="preserve">Neumann, N., </w:t>
      </w:r>
      <w:r w:rsidR="001948F6" w:rsidRPr="000E65C1">
        <w:rPr>
          <w:rFonts w:eastAsia="Times New Roman" w:cstheme="minorHAnsi"/>
          <w:b/>
          <w:lang w:eastAsia="ar-SA"/>
        </w:rPr>
        <w:t>Arlinghaus, R.</w:t>
      </w:r>
      <w:r w:rsidRPr="000E65C1">
        <w:rPr>
          <w:rFonts w:eastAsia="Times New Roman" w:cstheme="minorHAnsi"/>
          <w:lang w:eastAsia="ar-SA"/>
        </w:rPr>
        <w:t xml:space="preserve"> </w:t>
      </w:r>
      <w:r w:rsidR="001948F6" w:rsidRPr="000E65C1">
        <w:rPr>
          <w:rFonts w:eastAsia="Times New Roman" w:cstheme="minorHAnsi"/>
          <w:lang w:eastAsia="ar-SA"/>
        </w:rPr>
        <w:t>2020. Ökologisch intakte Flüsse sind den Deutschen Milliarde</w:t>
      </w:r>
      <w:r w:rsidRPr="000E65C1">
        <w:rPr>
          <w:rFonts w:eastAsia="Times New Roman" w:cstheme="minorHAnsi"/>
          <w:lang w:eastAsia="ar-SA"/>
        </w:rPr>
        <w:t>n wert. Verbundjournal, 113</w:t>
      </w:r>
      <w:r w:rsidR="001948F6" w:rsidRPr="000E65C1">
        <w:rPr>
          <w:rFonts w:eastAsia="Times New Roman" w:cstheme="minorHAnsi"/>
          <w:lang w:eastAsia="ar-SA"/>
        </w:rPr>
        <w:t>, 33-34</w:t>
      </w:r>
      <w:r w:rsidRPr="000E65C1">
        <w:rPr>
          <w:rFonts w:eastAsia="Times New Roman" w:cstheme="minorHAnsi"/>
          <w:lang w:eastAsia="ar-SA"/>
        </w:rPr>
        <w:t>.</w:t>
      </w:r>
    </w:p>
    <w:p w:rsidR="00372517" w:rsidRPr="000E65C1" w:rsidRDefault="00ED37F6" w:rsidP="00372517">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108. </w:t>
      </w:r>
      <w:r w:rsidR="00372517" w:rsidRPr="000E65C1">
        <w:rPr>
          <w:rFonts w:eastAsia="Times New Roman" w:cstheme="minorHAnsi"/>
          <w:b/>
          <w:lang w:eastAsia="ar-SA"/>
        </w:rPr>
        <w:t>Arlinghaus, R</w:t>
      </w:r>
      <w:r w:rsidRPr="000E65C1">
        <w:rPr>
          <w:rFonts w:eastAsia="Times New Roman" w:cstheme="minorHAnsi"/>
          <w:lang w:eastAsia="ar-SA"/>
        </w:rPr>
        <w:t xml:space="preserve">. </w:t>
      </w:r>
      <w:r w:rsidR="00372517" w:rsidRPr="000E65C1">
        <w:rPr>
          <w:rFonts w:eastAsia="Times New Roman" w:cstheme="minorHAnsi"/>
          <w:lang w:eastAsia="ar-SA"/>
        </w:rPr>
        <w:t>2019. Wann ist ein Best</w:t>
      </w:r>
      <w:r w:rsidRPr="000E65C1">
        <w:rPr>
          <w:rFonts w:eastAsia="Times New Roman" w:cstheme="minorHAnsi"/>
          <w:lang w:eastAsia="ar-SA"/>
        </w:rPr>
        <w:t>and überfischt? Blinker, 10</w:t>
      </w:r>
      <w:r w:rsidR="00372517" w:rsidRPr="000E65C1">
        <w:rPr>
          <w:rFonts w:eastAsia="Times New Roman" w:cstheme="minorHAnsi"/>
          <w:lang w:eastAsia="ar-SA"/>
        </w:rPr>
        <w:t>, 42-46</w:t>
      </w:r>
      <w:r w:rsidRPr="000E65C1">
        <w:rPr>
          <w:rFonts w:eastAsia="Times New Roman" w:cstheme="minorHAnsi"/>
          <w:lang w:eastAsia="ar-SA"/>
        </w:rPr>
        <w:t>.</w:t>
      </w:r>
    </w:p>
    <w:p w:rsidR="00372517" w:rsidRPr="000E65C1" w:rsidRDefault="00ED37F6" w:rsidP="00805C1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107. </w:t>
      </w:r>
      <w:r w:rsidRPr="000E65C1">
        <w:rPr>
          <w:rFonts w:eastAsia="Times New Roman" w:cstheme="minorHAnsi"/>
          <w:b/>
          <w:lang w:eastAsia="ar-SA"/>
        </w:rPr>
        <w:t>Arlinghaus, R</w:t>
      </w:r>
      <w:r w:rsidRPr="000E65C1">
        <w:rPr>
          <w:rFonts w:eastAsia="Times New Roman" w:cstheme="minorHAnsi"/>
          <w:lang w:eastAsia="ar-SA"/>
        </w:rPr>
        <w:t xml:space="preserve">. </w:t>
      </w:r>
      <w:r w:rsidR="00372517" w:rsidRPr="000E65C1">
        <w:rPr>
          <w:rFonts w:eastAsia="Times New Roman" w:cstheme="minorHAnsi"/>
          <w:lang w:eastAsia="ar-SA"/>
        </w:rPr>
        <w:t xml:space="preserve">2019. </w:t>
      </w:r>
      <w:r w:rsidRPr="000E65C1">
        <w:rPr>
          <w:rFonts w:eastAsia="Times New Roman" w:cstheme="minorHAnsi"/>
          <w:lang w:eastAsia="ar-SA"/>
        </w:rPr>
        <w:t>Fischereigesetz Hamburg wegweisend! Blinker, 8</w:t>
      </w:r>
      <w:r w:rsidR="00372517" w:rsidRPr="000E65C1">
        <w:rPr>
          <w:rFonts w:eastAsia="Times New Roman" w:cstheme="minorHAnsi"/>
          <w:lang w:eastAsia="ar-SA"/>
        </w:rPr>
        <w:t>, 40-43</w:t>
      </w:r>
      <w:r w:rsidRPr="000E65C1">
        <w:rPr>
          <w:rFonts w:eastAsia="Times New Roman" w:cstheme="minorHAnsi"/>
          <w:lang w:eastAsia="ar-SA"/>
        </w:rPr>
        <w:t>.</w:t>
      </w:r>
    </w:p>
    <w:p w:rsidR="00805C14" w:rsidRPr="000E65C1" w:rsidRDefault="00ED37F6" w:rsidP="00805C1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106. </w:t>
      </w:r>
      <w:r w:rsidR="00805C14" w:rsidRPr="000E65C1">
        <w:rPr>
          <w:rFonts w:eastAsia="Times New Roman" w:cstheme="minorHAnsi"/>
          <w:b/>
          <w:lang w:eastAsia="ar-SA"/>
        </w:rPr>
        <w:t>Arlinghaus, R</w:t>
      </w:r>
      <w:r w:rsidR="00805C14" w:rsidRPr="000E65C1">
        <w:rPr>
          <w:rFonts w:eastAsia="Times New Roman" w:cstheme="minorHAnsi"/>
          <w:lang w:eastAsia="ar-SA"/>
        </w:rPr>
        <w:t xml:space="preserve">., </w:t>
      </w:r>
      <w:proofErr w:type="spellStart"/>
      <w:r w:rsidR="00805C14" w:rsidRPr="000E65C1">
        <w:rPr>
          <w:rFonts w:eastAsia="Times New Roman" w:cstheme="minorHAnsi"/>
          <w:lang w:eastAsia="ar-SA"/>
        </w:rPr>
        <w:t>Pieterek</w:t>
      </w:r>
      <w:proofErr w:type="spellEnd"/>
      <w:r w:rsidR="00805C14" w:rsidRPr="000E65C1">
        <w:rPr>
          <w:rFonts w:eastAsia="Times New Roman" w:cstheme="minorHAnsi"/>
          <w:lang w:eastAsia="ar-SA"/>
        </w:rPr>
        <w:t>, T., Klefoth, T. (2019). Fang dir deinen Hecht - auf w</w:t>
      </w:r>
      <w:r w:rsidRPr="000E65C1">
        <w:rPr>
          <w:rFonts w:eastAsia="Times New Roman" w:cstheme="minorHAnsi"/>
          <w:lang w:eastAsia="ar-SA"/>
        </w:rPr>
        <w:t>issenschaftlich! Blinker, 5</w:t>
      </w:r>
      <w:r w:rsidR="00805C14" w:rsidRPr="000E65C1">
        <w:rPr>
          <w:rFonts w:eastAsia="Times New Roman" w:cstheme="minorHAnsi"/>
          <w:lang w:eastAsia="ar-SA"/>
        </w:rPr>
        <w:t>, 42-47</w:t>
      </w:r>
      <w:r w:rsidRPr="000E65C1">
        <w:rPr>
          <w:rFonts w:eastAsia="Times New Roman" w:cstheme="minorHAnsi"/>
          <w:lang w:eastAsia="ar-SA"/>
        </w:rPr>
        <w:t>.</w:t>
      </w:r>
    </w:p>
    <w:p w:rsidR="00805C14" w:rsidRPr="000E65C1" w:rsidRDefault="00ED37F6" w:rsidP="00805C1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105. </w:t>
      </w:r>
      <w:r w:rsidR="00372517" w:rsidRPr="000E65C1">
        <w:rPr>
          <w:rFonts w:eastAsia="Times New Roman" w:cstheme="minorHAnsi"/>
          <w:b/>
          <w:lang w:eastAsia="ar-SA"/>
        </w:rPr>
        <w:t>Arlinghaus, R</w:t>
      </w:r>
      <w:r w:rsidRPr="000E65C1">
        <w:rPr>
          <w:rFonts w:eastAsia="Times New Roman" w:cstheme="minorHAnsi"/>
          <w:lang w:eastAsia="ar-SA"/>
        </w:rPr>
        <w:t>., Riepe, C., Kochalski, S. 2019</w:t>
      </w:r>
      <w:r w:rsidR="00372517" w:rsidRPr="000E65C1">
        <w:rPr>
          <w:rFonts w:eastAsia="Times New Roman" w:cstheme="minorHAnsi"/>
          <w:lang w:eastAsia="ar-SA"/>
        </w:rPr>
        <w:t>. Das J</w:t>
      </w:r>
      <w:r w:rsidRPr="000E65C1">
        <w:rPr>
          <w:rFonts w:eastAsia="Times New Roman" w:cstheme="minorHAnsi"/>
          <w:lang w:eastAsia="ar-SA"/>
        </w:rPr>
        <w:t>ahr des Lachses. Blinker, 7</w:t>
      </w:r>
      <w:r w:rsidR="00372517" w:rsidRPr="000E65C1">
        <w:rPr>
          <w:rFonts w:eastAsia="Times New Roman" w:cstheme="minorHAnsi"/>
          <w:lang w:eastAsia="ar-SA"/>
        </w:rPr>
        <w:t>, 54-57</w:t>
      </w:r>
    </w:p>
    <w:p w:rsidR="00372517" w:rsidRPr="000E65C1" w:rsidRDefault="00ED37F6" w:rsidP="00AB09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103. </w:t>
      </w:r>
      <w:r w:rsidR="00372517" w:rsidRPr="000E65C1">
        <w:rPr>
          <w:rFonts w:eastAsia="Times New Roman" w:cstheme="minorHAnsi"/>
          <w:b/>
          <w:lang w:eastAsia="ar-SA"/>
        </w:rPr>
        <w:t>Arlinghaus, R</w:t>
      </w:r>
      <w:r w:rsidRPr="000E65C1">
        <w:rPr>
          <w:rFonts w:eastAsia="Times New Roman" w:cstheme="minorHAnsi"/>
          <w:lang w:eastAsia="ar-SA"/>
        </w:rPr>
        <w:t xml:space="preserve">. </w:t>
      </w:r>
      <w:r w:rsidR="00372517" w:rsidRPr="000E65C1">
        <w:rPr>
          <w:rFonts w:eastAsia="Times New Roman" w:cstheme="minorHAnsi"/>
          <w:lang w:eastAsia="ar-SA"/>
        </w:rPr>
        <w:t xml:space="preserve">2019. </w:t>
      </w:r>
      <w:proofErr w:type="spellStart"/>
      <w:r w:rsidR="00372517" w:rsidRPr="000E65C1">
        <w:rPr>
          <w:rFonts w:eastAsia="Times New Roman" w:cstheme="minorHAnsi"/>
          <w:lang w:eastAsia="ar-SA"/>
        </w:rPr>
        <w:t>Karpers</w:t>
      </w:r>
      <w:proofErr w:type="spellEnd"/>
      <w:r w:rsidR="00372517" w:rsidRPr="000E65C1">
        <w:rPr>
          <w:rFonts w:eastAsia="Times New Roman" w:cstheme="minorHAnsi"/>
          <w:lang w:eastAsia="ar-SA"/>
        </w:rPr>
        <w:t xml:space="preserve"> </w:t>
      </w:r>
      <w:proofErr w:type="spellStart"/>
      <w:r w:rsidR="00372517" w:rsidRPr="000E65C1">
        <w:rPr>
          <w:rFonts w:eastAsia="Times New Roman" w:cstheme="minorHAnsi"/>
          <w:lang w:eastAsia="ar-SA"/>
        </w:rPr>
        <w:t>volgen</w:t>
      </w:r>
      <w:proofErr w:type="spellEnd"/>
      <w:r w:rsidR="00372517" w:rsidRPr="000E65C1">
        <w:rPr>
          <w:rFonts w:eastAsia="Times New Roman" w:cstheme="minorHAnsi"/>
          <w:lang w:eastAsia="ar-SA"/>
        </w:rPr>
        <w:t xml:space="preserve">: </w:t>
      </w:r>
      <w:proofErr w:type="spellStart"/>
      <w:r w:rsidR="00372517" w:rsidRPr="000E65C1">
        <w:rPr>
          <w:rFonts w:eastAsia="Times New Roman" w:cstheme="minorHAnsi"/>
          <w:lang w:eastAsia="ar-SA"/>
        </w:rPr>
        <w:t>waar</w:t>
      </w:r>
      <w:proofErr w:type="spellEnd"/>
      <w:r w:rsidR="00372517" w:rsidRPr="000E65C1">
        <w:rPr>
          <w:rFonts w:eastAsia="Times New Roman" w:cstheme="minorHAnsi"/>
          <w:lang w:eastAsia="ar-SA"/>
        </w:rPr>
        <w:t xml:space="preserve"> </w:t>
      </w:r>
      <w:proofErr w:type="spellStart"/>
      <w:r w:rsidR="00372517" w:rsidRPr="000E65C1">
        <w:rPr>
          <w:rFonts w:eastAsia="Times New Roman" w:cstheme="minorHAnsi"/>
          <w:lang w:eastAsia="ar-SA"/>
        </w:rPr>
        <w:t>zwemmen</w:t>
      </w:r>
      <w:proofErr w:type="spellEnd"/>
      <w:r w:rsidR="00372517" w:rsidRPr="000E65C1">
        <w:rPr>
          <w:rFonts w:eastAsia="Times New Roman" w:cstheme="minorHAnsi"/>
          <w:lang w:eastAsia="ar-SA"/>
        </w:rPr>
        <w:t xml:space="preserve"> </w:t>
      </w:r>
      <w:proofErr w:type="spellStart"/>
      <w:r w:rsidR="00372517" w:rsidRPr="000E65C1">
        <w:rPr>
          <w:rFonts w:eastAsia="Times New Roman" w:cstheme="minorHAnsi"/>
          <w:lang w:eastAsia="ar-SA"/>
        </w:rPr>
        <w:t>ze</w:t>
      </w:r>
      <w:proofErr w:type="spellEnd"/>
      <w:r w:rsidR="00372517" w:rsidRPr="000E65C1">
        <w:rPr>
          <w:rFonts w:eastAsia="Times New Roman" w:cstheme="minorHAnsi"/>
          <w:lang w:eastAsia="ar-SA"/>
        </w:rPr>
        <w:t xml:space="preserve">? </w:t>
      </w:r>
      <w:proofErr w:type="spellStart"/>
      <w:r w:rsidR="00372517" w:rsidRPr="000E65C1">
        <w:rPr>
          <w:rFonts w:eastAsia="Times New Roman" w:cstheme="minorHAnsi"/>
          <w:lang w:eastAsia="ar-SA"/>
        </w:rPr>
        <w:t>Karper</w:t>
      </w:r>
      <w:proofErr w:type="spellEnd"/>
      <w:r w:rsidR="00372517" w:rsidRPr="000E65C1">
        <w:rPr>
          <w:rFonts w:eastAsia="Times New Roman" w:cstheme="minorHAnsi"/>
          <w:lang w:eastAsia="ar-SA"/>
        </w:rPr>
        <w:t>, 118, 36-44</w:t>
      </w:r>
      <w:r w:rsidRPr="000E65C1">
        <w:rPr>
          <w:rFonts w:eastAsia="Times New Roman" w:cstheme="minorHAnsi"/>
          <w:lang w:eastAsia="ar-SA"/>
        </w:rPr>
        <w:t>.</w:t>
      </w:r>
    </w:p>
    <w:p w:rsidR="00AB0944" w:rsidRPr="000E65C1" w:rsidRDefault="00B17B5F" w:rsidP="00AB09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102. </w:t>
      </w:r>
      <w:r w:rsidRPr="000E65C1">
        <w:rPr>
          <w:rFonts w:eastAsia="Times New Roman" w:cstheme="minorHAnsi"/>
          <w:b/>
          <w:lang w:eastAsia="ar-SA"/>
        </w:rPr>
        <w:t>Arlinghaus, R</w:t>
      </w:r>
      <w:r w:rsidRPr="000E65C1">
        <w:rPr>
          <w:rFonts w:eastAsia="Times New Roman" w:cstheme="minorHAnsi"/>
          <w:lang w:eastAsia="ar-SA"/>
        </w:rPr>
        <w:t xml:space="preserve">., Riepe, C. </w:t>
      </w:r>
      <w:r w:rsidR="00AB0944" w:rsidRPr="000E65C1">
        <w:rPr>
          <w:rFonts w:eastAsia="Times New Roman" w:cstheme="minorHAnsi"/>
          <w:lang w:eastAsia="ar-SA"/>
        </w:rPr>
        <w:t>2</w:t>
      </w:r>
      <w:r w:rsidRPr="000E65C1">
        <w:rPr>
          <w:rFonts w:eastAsia="Times New Roman" w:cstheme="minorHAnsi"/>
          <w:lang w:eastAsia="ar-SA"/>
        </w:rPr>
        <w:t>019</w:t>
      </w:r>
      <w:r w:rsidR="00AB0944" w:rsidRPr="000E65C1">
        <w:rPr>
          <w:rFonts w:eastAsia="Times New Roman" w:cstheme="minorHAnsi"/>
          <w:lang w:eastAsia="ar-SA"/>
        </w:rPr>
        <w:t>. Das Bild vom Angler - Wie die Öffentlichkeit</w:t>
      </w:r>
      <w:r w:rsidRPr="000E65C1">
        <w:rPr>
          <w:rFonts w:eastAsia="Times New Roman" w:cstheme="minorHAnsi"/>
          <w:lang w:eastAsia="ar-SA"/>
        </w:rPr>
        <w:t xml:space="preserve"> über uns denkt. Blinker, 3</w:t>
      </w:r>
      <w:r w:rsidR="00AB0944" w:rsidRPr="000E65C1">
        <w:rPr>
          <w:rFonts w:eastAsia="Times New Roman" w:cstheme="minorHAnsi"/>
          <w:lang w:eastAsia="ar-SA"/>
        </w:rPr>
        <w:t>, 40-45</w:t>
      </w:r>
      <w:r w:rsidR="00ED37F6" w:rsidRPr="000E65C1">
        <w:rPr>
          <w:rFonts w:eastAsia="Times New Roman" w:cstheme="minorHAnsi"/>
          <w:lang w:eastAsia="ar-SA"/>
        </w:rPr>
        <w:t>.</w:t>
      </w:r>
    </w:p>
    <w:p w:rsidR="00AB0944" w:rsidRPr="000E65C1" w:rsidRDefault="00B17B5F" w:rsidP="00AB09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101. </w:t>
      </w:r>
      <w:r w:rsidR="00805C14" w:rsidRPr="000E65C1">
        <w:rPr>
          <w:rFonts w:eastAsia="Times New Roman" w:cstheme="minorHAnsi"/>
          <w:b/>
          <w:lang w:eastAsia="ar-SA"/>
        </w:rPr>
        <w:t>Arlinghaus, R</w:t>
      </w:r>
      <w:r w:rsidRPr="000E65C1">
        <w:rPr>
          <w:rFonts w:eastAsia="Times New Roman" w:cstheme="minorHAnsi"/>
          <w:lang w:eastAsia="ar-SA"/>
        </w:rPr>
        <w:t xml:space="preserve">. </w:t>
      </w:r>
      <w:r w:rsidR="00805C14" w:rsidRPr="000E65C1">
        <w:rPr>
          <w:rFonts w:eastAsia="Times New Roman" w:cstheme="minorHAnsi"/>
          <w:lang w:eastAsia="ar-SA"/>
        </w:rPr>
        <w:t>2019. W</w:t>
      </w:r>
      <w:r w:rsidRPr="000E65C1">
        <w:rPr>
          <w:rFonts w:eastAsia="Times New Roman" w:cstheme="minorHAnsi"/>
          <w:lang w:eastAsia="ar-SA"/>
        </w:rPr>
        <w:t>arum wir angeln. Blinker, 4</w:t>
      </w:r>
      <w:r w:rsidR="00805C14" w:rsidRPr="000E65C1">
        <w:rPr>
          <w:rFonts w:eastAsia="Times New Roman" w:cstheme="minorHAnsi"/>
          <w:lang w:eastAsia="ar-SA"/>
        </w:rPr>
        <w:t>, 54-56</w:t>
      </w:r>
      <w:r w:rsidR="00ED37F6" w:rsidRPr="000E65C1">
        <w:rPr>
          <w:rFonts w:eastAsia="Times New Roman" w:cstheme="minorHAnsi"/>
          <w:lang w:eastAsia="ar-SA"/>
        </w:rPr>
        <w:t>.</w:t>
      </w:r>
    </w:p>
    <w:p w:rsidR="00AB0944" w:rsidRPr="000E65C1" w:rsidRDefault="00B17B5F" w:rsidP="00AB09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100. </w:t>
      </w:r>
      <w:r w:rsidR="00AB0944" w:rsidRPr="000E65C1">
        <w:rPr>
          <w:rFonts w:eastAsia="Times New Roman" w:cstheme="minorHAnsi"/>
          <w:b/>
          <w:lang w:eastAsia="ar-SA"/>
        </w:rPr>
        <w:t>Arlinghaus, R</w:t>
      </w:r>
      <w:r w:rsidR="00ED37F6" w:rsidRPr="000E65C1">
        <w:rPr>
          <w:rFonts w:eastAsia="Times New Roman" w:cstheme="minorHAnsi"/>
          <w:lang w:eastAsia="ar-SA"/>
        </w:rPr>
        <w:t>., Monk, C. T. 2019</w:t>
      </w:r>
      <w:r w:rsidR="00AB0944" w:rsidRPr="000E65C1">
        <w:rPr>
          <w:rFonts w:eastAsia="Times New Roman" w:cstheme="minorHAnsi"/>
          <w:lang w:eastAsia="ar-SA"/>
        </w:rPr>
        <w:t>. Wo sch</w:t>
      </w:r>
      <w:r w:rsidRPr="000E65C1">
        <w:rPr>
          <w:rFonts w:eastAsia="Times New Roman" w:cstheme="minorHAnsi"/>
          <w:lang w:eastAsia="ar-SA"/>
        </w:rPr>
        <w:t>wimmen sie denn? Blinker, 2</w:t>
      </w:r>
      <w:r w:rsidR="00AB0944" w:rsidRPr="000E65C1">
        <w:rPr>
          <w:rFonts w:eastAsia="Times New Roman" w:cstheme="minorHAnsi"/>
          <w:lang w:eastAsia="ar-SA"/>
        </w:rPr>
        <w:t>, 42-47</w:t>
      </w:r>
      <w:r w:rsidR="00ED37F6" w:rsidRPr="000E65C1">
        <w:rPr>
          <w:rFonts w:eastAsia="Times New Roman" w:cstheme="minorHAnsi"/>
          <w:lang w:eastAsia="ar-SA"/>
        </w:rPr>
        <w:t>.</w:t>
      </w:r>
    </w:p>
    <w:p w:rsidR="00ED37F6" w:rsidRPr="000E65C1" w:rsidRDefault="00B17B5F" w:rsidP="00ED37F6">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99. </w:t>
      </w:r>
      <w:r w:rsidR="00AB0944" w:rsidRPr="000E65C1">
        <w:rPr>
          <w:rFonts w:eastAsia="Times New Roman" w:cstheme="minorHAnsi"/>
          <w:lang w:eastAsia="ar-SA"/>
        </w:rPr>
        <w:t xml:space="preserve">Kochalski, S., </w:t>
      </w:r>
      <w:r w:rsidR="00AB0944" w:rsidRPr="000E65C1">
        <w:rPr>
          <w:rFonts w:eastAsia="Times New Roman" w:cstheme="minorHAnsi"/>
          <w:b/>
          <w:lang w:eastAsia="ar-SA"/>
        </w:rPr>
        <w:t>Arlinghaus, R</w:t>
      </w:r>
      <w:r w:rsidR="00AB0944" w:rsidRPr="000E65C1">
        <w:rPr>
          <w:rFonts w:eastAsia="Times New Roman" w:cstheme="minorHAnsi"/>
          <w:lang w:eastAsia="ar-SA"/>
        </w:rPr>
        <w:t>.</w:t>
      </w:r>
      <w:r w:rsidRPr="000E65C1">
        <w:rPr>
          <w:rFonts w:eastAsia="Times New Roman" w:cstheme="minorHAnsi"/>
          <w:lang w:eastAsia="ar-SA"/>
        </w:rPr>
        <w:t xml:space="preserve"> </w:t>
      </w:r>
      <w:r w:rsidR="00AB0944" w:rsidRPr="000E65C1">
        <w:rPr>
          <w:rFonts w:eastAsia="Times New Roman" w:cstheme="minorHAnsi"/>
          <w:lang w:eastAsia="ar-SA"/>
        </w:rPr>
        <w:t xml:space="preserve">2018. Aus den Augen, aus dem Sinn? </w:t>
      </w:r>
      <w:proofErr w:type="spellStart"/>
      <w:r w:rsidR="00ED37F6" w:rsidRPr="000E65C1">
        <w:rPr>
          <w:rFonts w:eastAsia="Times New Roman" w:cstheme="minorHAnsi"/>
          <w:lang w:eastAsia="ar-SA"/>
        </w:rPr>
        <w:t>GfBS</w:t>
      </w:r>
      <w:proofErr w:type="spellEnd"/>
      <w:r w:rsidR="00ED37F6" w:rsidRPr="000E65C1">
        <w:rPr>
          <w:rFonts w:eastAsia="Times New Roman" w:cstheme="minorHAnsi"/>
          <w:lang w:eastAsia="ar-SA"/>
        </w:rPr>
        <w:t xml:space="preserve"> Newsletter, 35/2018, 30-35.</w:t>
      </w:r>
    </w:p>
    <w:p w:rsidR="00ED37F6" w:rsidRPr="000E65C1" w:rsidRDefault="00B17B5F" w:rsidP="00ED37F6">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98. </w:t>
      </w:r>
      <w:r w:rsidR="00797A42" w:rsidRPr="000E65C1">
        <w:rPr>
          <w:rFonts w:eastAsia="Times New Roman" w:cstheme="minorHAnsi"/>
          <w:b/>
          <w:lang w:eastAsia="ar-SA"/>
        </w:rPr>
        <w:t>Arlinghaus, R</w:t>
      </w:r>
      <w:r w:rsidRPr="000E65C1">
        <w:rPr>
          <w:rFonts w:eastAsia="Times New Roman" w:cstheme="minorHAnsi"/>
          <w:lang w:eastAsia="ar-SA"/>
        </w:rPr>
        <w:t xml:space="preserve">. </w:t>
      </w:r>
      <w:r w:rsidR="00797A42" w:rsidRPr="000E65C1">
        <w:rPr>
          <w:rFonts w:eastAsia="Times New Roman" w:cstheme="minorHAnsi"/>
          <w:lang w:eastAsia="ar-SA"/>
        </w:rPr>
        <w:t xml:space="preserve">2018. Praxis: Was frisst der Karpfen? In: </w:t>
      </w:r>
      <w:proofErr w:type="spellStart"/>
      <w:r w:rsidR="00797A42" w:rsidRPr="000E65C1">
        <w:rPr>
          <w:rFonts w:eastAsia="Times New Roman" w:cstheme="minorHAnsi"/>
          <w:lang w:eastAsia="ar-SA"/>
        </w:rPr>
        <w:t>Höferer</w:t>
      </w:r>
      <w:proofErr w:type="spellEnd"/>
      <w:r w:rsidR="00797A42" w:rsidRPr="000E65C1">
        <w:rPr>
          <w:rFonts w:eastAsia="Times New Roman" w:cstheme="minorHAnsi"/>
          <w:lang w:eastAsia="ar-SA"/>
        </w:rPr>
        <w:t xml:space="preserve">, S. (Hrsg.), Anglerführer Berlin/Brandenburg Special. Nature Vision, </w:t>
      </w:r>
      <w:proofErr w:type="spellStart"/>
      <w:r w:rsidR="00797A42" w:rsidRPr="000E65C1">
        <w:rPr>
          <w:rFonts w:eastAsia="Times New Roman" w:cstheme="minorHAnsi"/>
          <w:lang w:eastAsia="ar-SA"/>
        </w:rPr>
        <w:t>Brieskow</w:t>
      </w:r>
      <w:proofErr w:type="spellEnd"/>
      <w:r w:rsidR="00797A42" w:rsidRPr="000E65C1">
        <w:rPr>
          <w:rFonts w:eastAsia="Times New Roman" w:cstheme="minorHAnsi"/>
          <w:lang w:eastAsia="ar-SA"/>
        </w:rPr>
        <w:t>-Finkenherd, 100-101</w:t>
      </w:r>
      <w:r w:rsidR="00ED37F6" w:rsidRPr="000E65C1">
        <w:rPr>
          <w:rFonts w:eastAsia="Times New Roman" w:cstheme="minorHAnsi"/>
          <w:lang w:eastAsia="ar-SA"/>
        </w:rPr>
        <w:t>.</w:t>
      </w:r>
    </w:p>
    <w:p w:rsidR="00797A42" w:rsidRPr="000E65C1" w:rsidRDefault="00B17B5F" w:rsidP="00ED37F6">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97. </w:t>
      </w:r>
      <w:r w:rsidR="00797A42" w:rsidRPr="000E65C1">
        <w:rPr>
          <w:rFonts w:eastAsia="Times New Roman" w:cstheme="minorHAnsi"/>
          <w:lang w:eastAsia="ar-SA"/>
        </w:rPr>
        <w:t xml:space="preserve">Schafft, M., </w:t>
      </w:r>
      <w:r w:rsidR="00797A42" w:rsidRPr="000E65C1">
        <w:rPr>
          <w:rFonts w:eastAsia="Times New Roman" w:cstheme="minorHAnsi"/>
          <w:b/>
          <w:lang w:eastAsia="ar-SA"/>
        </w:rPr>
        <w:t>Arlinghaus, R</w:t>
      </w:r>
      <w:r w:rsidRPr="000E65C1">
        <w:rPr>
          <w:rFonts w:eastAsia="Times New Roman" w:cstheme="minorHAnsi"/>
          <w:lang w:eastAsia="ar-SA"/>
        </w:rPr>
        <w:t xml:space="preserve">. </w:t>
      </w:r>
      <w:r w:rsidR="00797A42" w:rsidRPr="000E65C1">
        <w:rPr>
          <w:rFonts w:eastAsia="Times New Roman" w:cstheme="minorHAnsi"/>
          <w:lang w:eastAsia="ar-SA"/>
        </w:rPr>
        <w:t xml:space="preserve">2018. </w:t>
      </w:r>
      <w:proofErr w:type="spellStart"/>
      <w:r w:rsidR="00797A42" w:rsidRPr="000E65C1">
        <w:rPr>
          <w:rFonts w:eastAsia="Times New Roman" w:cstheme="minorHAnsi"/>
          <w:lang w:eastAsia="ar-SA"/>
        </w:rPr>
        <w:t>StörBagger</w:t>
      </w:r>
      <w:proofErr w:type="spellEnd"/>
      <w:r w:rsidR="00797A42" w:rsidRPr="000E65C1">
        <w:rPr>
          <w:rFonts w:eastAsia="Times New Roman" w:cstheme="minorHAnsi"/>
          <w:lang w:eastAsia="ar-SA"/>
        </w:rPr>
        <w:t xml:space="preserve"> - ein neues Forschungsprojekt zur Wirkung von Anglern auf Natur und Umwelt. Fischer &amp; Angler, 4/2018, 25-26</w:t>
      </w:r>
      <w:r w:rsidR="00ED37F6" w:rsidRPr="000E65C1">
        <w:rPr>
          <w:rFonts w:eastAsia="Times New Roman" w:cstheme="minorHAnsi"/>
          <w:lang w:eastAsia="ar-SA"/>
        </w:rPr>
        <w:t>.</w:t>
      </w:r>
    </w:p>
    <w:p w:rsidR="00797A42" w:rsidRPr="000E65C1" w:rsidRDefault="00797A42" w:rsidP="002A3293">
      <w:pPr>
        <w:suppressAutoHyphens/>
        <w:overflowPunct w:val="0"/>
        <w:autoSpaceDE w:val="0"/>
        <w:spacing w:after="0" w:line="240" w:lineRule="auto"/>
        <w:textAlignment w:val="baseline"/>
        <w:rPr>
          <w:rFonts w:eastAsia="Times New Roman" w:cstheme="minorHAnsi"/>
          <w:lang w:eastAsia="ar-SA"/>
        </w:rPr>
      </w:pPr>
    </w:p>
    <w:p w:rsidR="002A3293" w:rsidRPr="000E65C1" w:rsidRDefault="002A3293" w:rsidP="002A3293">
      <w:pPr>
        <w:suppressAutoHyphens/>
        <w:overflowPunct w:val="0"/>
        <w:autoSpaceDE w:val="0"/>
        <w:spacing w:after="0" w:line="240" w:lineRule="auto"/>
        <w:textAlignment w:val="baseline"/>
        <w:rPr>
          <w:rFonts w:eastAsia="Times New Roman" w:cstheme="minorHAnsi"/>
          <w:lang w:eastAsia="ar-SA"/>
        </w:rPr>
      </w:pPr>
      <w:r w:rsidRPr="000E65C1">
        <w:rPr>
          <w:rFonts w:eastAsia="Times New Roman" w:cstheme="minorHAnsi"/>
          <w:lang w:eastAsia="ar-SA"/>
        </w:rPr>
        <w:t xml:space="preserve">96. </w:t>
      </w:r>
      <w:r w:rsidRPr="000E65C1">
        <w:rPr>
          <w:rFonts w:eastAsia="Times New Roman" w:cstheme="minorHAnsi"/>
          <w:b/>
          <w:lang w:eastAsia="ar-SA"/>
        </w:rPr>
        <w:t>Arlinghaus, R</w:t>
      </w:r>
      <w:r w:rsidRPr="000E65C1">
        <w:rPr>
          <w:rFonts w:eastAsia="Times New Roman" w:cstheme="minorHAnsi"/>
          <w:lang w:eastAsia="ar-SA"/>
        </w:rPr>
        <w:t>. (2018). Wenig Wissen über Fisch. Rute &amp; Rolle, 12, 62-65.</w:t>
      </w:r>
    </w:p>
    <w:p w:rsidR="002A3293" w:rsidRPr="000E65C1" w:rsidRDefault="002A3293" w:rsidP="0080239B">
      <w:pPr>
        <w:suppressAutoHyphens/>
        <w:overflowPunct w:val="0"/>
        <w:autoSpaceDE w:val="0"/>
        <w:spacing w:after="0" w:line="240" w:lineRule="auto"/>
        <w:textAlignment w:val="baseline"/>
        <w:rPr>
          <w:rFonts w:eastAsia="Times New Roman" w:cstheme="minorHAnsi"/>
          <w:lang w:eastAsia="ar-SA"/>
        </w:rPr>
      </w:pPr>
    </w:p>
    <w:p w:rsidR="000D64DE" w:rsidRPr="000E65C1" w:rsidRDefault="000D64DE" w:rsidP="0080239B">
      <w:pPr>
        <w:suppressAutoHyphens/>
        <w:overflowPunct w:val="0"/>
        <w:autoSpaceDE w:val="0"/>
        <w:spacing w:after="0" w:line="240" w:lineRule="auto"/>
        <w:textAlignment w:val="baseline"/>
        <w:rPr>
          <w:rFonts w:eastAsia="Times New Roman" w:cstheme="minorHAnsi"/>
          <w:lang w:eastAsia="ar-SA"/>
        </w:rPr>
      </w:pPr>
      <w:r w:rsidRPr="000E65C1">
        <w:rPr>
          <w:rFonts w:eastAsia="Times New Roman" w:cstheme="minorHAnsi"/>
          <w:lang w:eastAsia="ar-SA"/>
        </w:rPr>
        <w:t xml:space="preserve">95. </w:t>
      </w:r>
      <w:r w:rsidRPr="000E65C1">
        <w:rPr>
          <w:rFonts w:eastAsia="Times New Roman" w:cstheme="minorHAnsi"/>
          <w:b/>
          <w:lang w:eastAsia="ar-SA"/>
        </w:rPr>
        <w:t>Arlinghaus, R.</w:t>
      </w:r>
      <w:r w:rsidRPr="000E65C1">
        <w:rPr>
          <w:rFonts w:eastAsia="Times New Roman" w:cstheme="minorHAnsi"/>
          <w:lang w:eastAsia="ar-SA"/>
        </w:rPr>
        <w:t xml:space="preserve"> (2018). (K)ein guter Grund? Rute &amp; Rolle, 10, 46-48.</w:t>
      </w:r>
    </w:p>
    <w:p w:rsidR="000D64DE" w:rsidRPr="000E65C1" w:rsidRDefault="000D64DE" w:rsidP="0080239B">
      <w:pPr>
        <w:suppressAutoHyphens/>
        <w:overflowPunct w:val="0"/>
        <w:autoSpaceDE w:val="0"/>
        <w:spacing w:after="0" w:line="240" w:lineRule="auto"/>
        <w:textAlignment w:val="baseline"/>
        <w:rPr>
          <w:rFonts w:eastAsia="Times New Roman" w:cstheme="minorHAnsi"/>
          <w:lang w:eastAsia="ar-SA"/>
        </w:rPr>
      </w:pPr>
    </w:p>
    <w:p w:rsidR="0080239B" w:rsidRPr="000E65C1" w:rsidRDefault="0080239B" w:rsidP="0080239B">
      <w:pPr>
        <w:suppressAutoHyphens/>
        <w:overflowPunct w:val="0"/>
        <w:autoSpaceDE w:val="0"/>
        <w:spacing w:after="0" w:line="240" w:lineRule="auto"/>
        <w:textAlignment w:val="baseline"/>
        <w:rPr>
          <w:rFonts w:eastAsia="Times New Roman" w:cstheme="minorHAnsi"/>
          <w:lang w:eastAsia="ar-SA"/>
        </w:rPr>
      </w:pPr>
      <w:r w:rsidRPr="000E65C1">
        <w:rPr>
          <w:rFonts w:eastAsia="Times New Roman" w:cstheme="minorHAnsi"/>
          <w:lang w:eastAsia="ar-SA"/>
        </w:rPr>
        <w:t xml:space="preserve">94. Neumann, N., </w:t>
      </w:r>
      <w:r w:rsidRPr="000E65C1">
        <w:rPr>
          <w:rFonts w:eastAsia="Times New Roman" w:cstheme="minorHAnsi"/>
          <w:b/>
          <w:lang w:eastAsia="ar-SA"/>
        </w:rPr>
        <w:t>Arlinghaus, R</w:t>
      </w:r>
      <w:r w:rsidRPr="000E65C1">
        <w:rPr>
          <w:rFonts w:eastAsia="Times New Roman" w:cstheme="minorHAnsi"/>
          <w:lang w:eastAsia="ar-SA"/>
        </w:rPr>
        <w:t>. (2018). Totes Holz für mehr Leben im See. Verbundjournal, 110/2018, 44-45</w:t>
      </w:r>
    </w:p>
    <w:p w:rsidR="0080239B" w:rsidRPr="000E65C1" w:rsidRDefault="0080239B" w:rsidP="0080239B">
      <w:pPr>
        <w:suppressAutoHyphens/>
        <w:overflowPunct w:val="0"/>
        <w:autoSpaceDE w:val="0"/>
        <w:spacing w:after="0" w:line="240" w:lineRule="auto"/>
        <w:textAlignment w:val="baseline"/>
        <w:rPr>
          <w:rFonts w:eastAsia="Times New Roman" w:cstheme="minorHAnsi"/>
          <w:lang w:eastAsia="ar-SA"/>
        </w:rPr>
      </w:pPr>
    </w:p>
    <w:p w:rsidR="0080239B" w:rsidRPr="000E65C1" w:rsidRDefault="0080239B" w:rsidP="0080239B">
      <w:pPr>
        <w:suppressAutoHyphens/>
        <w:overflowPunct w:val="0"/>
        <w:autoSpaceDE w:val="0"/>
        <w:spacing w:after="0" w:line="240" w:lineRule="auto"/>
        <w:textAlignment w:val="baseline"/>
        <w:rPr>
          <w:rFonts w:eastAsia="Times New Roman" w:cstheme="minorHAnsi"/>
          <w:lang w:eastAsia="ar-SA"/>
        </w:rPr>
      </w:pPr>
      <w:r w:rsidRPr="000E65C1">
        <w:rPr>
          <w:rFonts w:eastAsia="Times New Roman" w:cstheme="minorHAnsi"/>
          <w:lang w:eastAsia="ar-SA"/>
        </w:rPr>
        <w:t xml:space="preserve">93. </w:t>
      </w:r>
      <w:r w:rsidRPr="000E65C1">
        <w:rPr>
          <w:rFonts w:eastAsia="Times New Roman" w:cstheme="minorHAnsi"/>
          <w:b/>
          <w:lang w:eastAsia="ar-SA"/>
        </w:rPr>
        <w:t>Arlinghaus, R</w:t>
      </w:r>
      <w:r w:rsidRPr="000E65C1">
        <w:rPr>
          <w:rFonts w:eastAsia="Times New Roman" w:cstheme="minorHAnsi"/>
          <w:lang w:eastAsia="ar-SA"/>
        </w:rPr>
        <w:t>. (2018). Wirksamkeit von Fortbildungen zu Fischbesatz unter Anglern. AFZ Fischwaid, 2/2018, 18-21</w:t>
      </w:r>
    </w:p>
    <w:p w:rsidR="0080239B" w:rsidRPr="000E65C1" w:rsidRDefault="0080239B" w:rsidP="0080239B">
      <w:pPr>
        <w:suppressAutoHyphens/>
        <w:overflowPunct w:val="0"/>
        <w:autoSpaceDE w:val="0"/>
        <w:spacing w:after="0" w:line="240" w:lineRule="auto"/>
        <w:textAlignment w:val="baseline"/>
        <w:rPr>
          <w:rFonts w:eastAsia="Times New Roman" w:cstheme="minorHAnsi"/>
          <w:lang w:eastAsia="ar-SA"/>
        </w:rPr>
      </w:pPr>
    </w:p>
    <w:p w:rsidR="00693DD9" w:rsidRPr="000E65C1" w:rsidRDefault="0080239B" w:rsidP="0080239B">
      <w:pPr>
        <w:suppressAutoHyphens/>
        <w:overflowPunct w:val="0"/>
        <w:autoSpaceDE w:val="0"/>
        <w:spacing w:after="0" w:line="240" w:lineRule="auto"/>
        <w:textAlignment w:val="baseline"/>
        <w:rPr>
          <w:rFonts w:eastAsia="Times New Roman" w:cstheme="minorHAnsi"/>
          <w:lang w:eastAsia="ar-SA"/>
        </w:rPr>
      </w:pPr>
      <w:r w:rsidRPr="000E65C1">
        <w:rPr>
          <w:rFonts w:eastAsia="Times New Roman" w:cstheme="minorHAnsi"/>
          <w:lang w:eastAsia="ar-SA"/>
        </w:rPr>
        <w:t xml:space="preserve">92. </w:t>
      </w:r>
      <w:r w:rsidRPr="000E65C1">
        <w:rPr>
          <w:rFonts w:eastAsia="Times New Roman" w:cstheme="minorHAnsi"/>
          <w:b/>
          <w:lang w:eastAsia="ar-SA"/>
        </w:rPr>
        <w:t>Arlinghaus, R</w:t>
      </w:r>
      <w:r w:rsidRPr="000E65C1">
        <w:rPr>
          <w:rFonts w:eastAsia="Times New Roman" w:cstheme="minorHAnsi"/>
          <w:lang w:eastAsia="ar-SA"/>
        </w:rPr>
        <w:t>. (2018). Besser kleine Haken? Rute &amp; Rolle, 8/2018, 46-49.</w:t>
      </w:r>
    </w:p>
    <w:p w:rsidR="0080239B" w:rsidRPr="000E65C1" w:rsidRDefault="0080239B" w:rsidP="0080239B">
      <w:pPr>
        <w:suppressAutoHyphens/>
        <w:overflowPunct w:val="0"/>
        <w:autoSpaceDE w:val="0"/>
        <w:spacing w:after="0" w:line="240" w:lineRule="auto"/>
        <w:textAlignment w:val="baseline"/>
        <w:rPr>
          <w:rFonts w:eastAsia="Times New Roman" w:cstheme="minorHAnsi"/>
          <w:lang w:eastAsia="ar-SA"/>
        </w:rPr>
      </w:pPr>
    </w:p>
    <w:p w:rsidR="00825A4A" w:rsidRPr="000E65C1" w:rsidRDefault="00244A05" w:rsidP="00825A4A">
      <w:pPr>
        <w:suppressAutoHyphens/>
        <w:overflowPunct w:val="0"/>
        <w:autoSpaceDE w:val="0"/>
        <w:spacing w:after="0" w:line="240" w:lineRule="auto"/>
        <w:textAlignment w:val="baseline"/>
        <w:rPr>
          <w:rFonts w:eastAsia="Times New Roman" w:cstheme="minorHAnsi"/>
          <w:lang w:eastAsia="ar-SA"/>
        </w:rPr>
      </w:pPr>
      <w:r w:rsidRPr="000E65C1">
        <w:rPr>
          <w:rFonts w:eastAsia="Times New Roman" w:cstheme="minorHAnsi"/>
          <w:lang w:eastAsia="ar-SA"/>
        </w:rPr>
        <w:t xml:space="preserve">91. </w:t>
      </w:r>
      <w:r w:rsidR="00825A4A" w:rsidRPr="000E65C1">
        <w:rPr>
          <w:rFonts w:eastAsia="Times New Roman" w:cstheme="minorHAnsi"/>
          <w:b/>
          <w:lang w:eastAsia="ar-SA"/>
        </w:rPr>
        <w:t>Arlinghaus, R.</w:t>
      </w:r>
      <w:r w:rsidR="00825A4A" w:rsidRPr="000E65C1">
        <w:rPr>
          <w:rFonts w:eastAsia="Times New Roman" w:cstheme="minorHAnsi"/>
          <w:lang w:eastAsia="ar-SA"/>
        </w:rPr>
        <w:t xml:space="preserve"> 2018. Das Angelverbot auf Wolfsbarsche in Schleswig-Holstein und Niedersachsen hält er für diskussionswürdig. Rute &amp; Rolle, 6, 46-49.</w:t>
      </w:r>
    </w:p>
    <w:p w:rsidR="00825A4A" w:rsidRPr="000E65C1" w:rsidRDefault="00825A4A" w:rsidP="00825A4A">
      <w:pPr>
        <w:suppressAutoHyphens/>
        <w:overflowPunct w:val="0"/>
        <w:autoSpaceDE w:val="0"/>
        <w:spacing w:after="0" w:line="240" w:lineRule="auto"/>
        <w:textAlignment w:val="baseline"/>
        <w:rPr>
          <w:rFonts w:eastAsia="Times New Roman" w:cstheme="minorHAnsi"/>
          <w:lang w:eastAsia="ar-SA"/>
        </w:rPr>
      </w:pPr>
    </w:p>
    <w:p w:rsidR="00825A4A" w:rsidRPr="000E65C1" w:rsidRDefault="00593744" w:rsidP="00825A4A">
      <w:pPr>
        <w:suppressAutoHyphens/>
        <w:overflowPunct w:val="0"/>
        <w:autoSpaceDE w:val="0"/>
        <w:spacing w:after="0" w:line="240" w:lineRule="auto"/>
        <w:textAlignment w:val="baseline"/>
        <w:rPr>
          <w:rFonts w:eastAsia="Times New Roman" w:cstheme="minorHAnsi"/>
          <w:lang w:eastAsia="ar-SA"/>
        </w:rPr>
      </w:pPr>
      <w:r w:rsidRPr="000E65C1">
        <w:rPr>
          <w:rFonts w:eastAsia="Times New Roman" w:cstheme="minorHAnsi"/>
          <w:lang w:eastAsia="ar-SA"/>
        </w:rPr>
        <w:lastRenderedPageBreak/>
        <w:t xml:space="preserve">90. </w:t>
      </w:r>
      <w:r w:rsidR="00825A4A" w:rsidRPr="000E65C1">
        <w:rPr>
          <w:rFonts w:eastAsia="Times New Roman" w:cstheme="minorHAnsi"/>
          <w:b/>
          <w:lang w:eastAsia="ar-SA"/>
        </w:rPr>
        <w:t>Arlinghaus, R</w:t>
      </w:r>
      <w:r w:rsidR="00825A4A" w:rsidRPr="000E65C1">
        <w:rPr>
          <w:rFonts w:eastAsia="Times New Roman" w:cstheme="minorHAnsi"/>
          <w:lang w:eastAsia="ar-SA"/>
        </w:rPr>
        <w:t>. 2018. Farbeffekte bei Kunstködern. Rute &amp; Rolle, 4, 46-49.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89. </w:t>
      </w:r>
      <w:r w:rsidRPr="000E65C1">
        <w:rPr>
          <w:rFonts w:eastAsia="Times New Roman" w:cstheme="minorHAnsi"/>
          <w:b/>
          <w:lang w:eastAsia="ar-SA"/>
        </w:rPr>
        <w:t>Arlinghaus, R.</w:t>
      </w:r>
      <w:r w:rsidRPr="000E65C1">
        <w:rPr>
          <w:rFonts w:eastAsia="Times New Roman" w:cstheme="minorHAnsi"/>
          <w:lang w:eastAsia="ar-SA"/>
        </w:rPr>
        <w:t xml:space="preserve"> 2018. Die Zukunft des Zurücksetzens. Blinker, 3, 44-45.</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88. </w:t>
      </w:r>
      <w:r w:rsidRPr="000E65C1">
        <w:rPr>
          <w:rFonts w:eastAsia="Times New Roman" w:cstheme="minorHAnsi"/>
          <w:b/>
          <w:lang w:eastAsia="ar-SA"/>
        </w:rPr>
        <w:t>Arlinghaus, R</w:t>
      </w:r>
      <w:r w:rsidRPr="000E65C1">
        <w:rPr>
          <w:rFonts w:eastAsia="Times New Roman" w:cstheme="minorHAnsi"/>
          <w:lang w:eastAsia="ar-SA"/>
        </w:rPr>
        <w:t>. 2018. Harte Jungs und kleine Mimosen. Blinker, 3, 36-41.</w:t>
      </w:r>
    </w:p>
    <w:p w:rsidR="00825A4A" w:rsidRPr="000E65C1" w:rsidRDefault="00593744" w:rsidP="00825A4A">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87. </w:t>
      </w:r>
      <w:r w:rsidRPr="000E65C1">
        <w:rPr>
          <w:rFonts w:eastAsia="Times New Roman" w:cstheme="minorHAnsi"/>
          <w:b/>
          <w:lang w:eastAsia="ar-SA"/>
        </w:rPr>
        <w:t>Arlinghaus, R</w:t>
      </w:r>
      <w:r w:rsidRPr="000E65C1">
        <w:rPr>
          <w:rFonts w:eastAsia="Times New Roman" w:cstheme="minorHAnsi"/>
          <w:lang w:eastAsia="ar-SA"/>
        </w:rPr>
        <w:t>. 2018. Volksmeinung: was geht, was</w:t>
      </w:r>
      <w:r w:rsidR="00825A4A" w:rsidRPr="000E65C1">
        <w:rPr>
          <w:rFonts w:eastAsia="Times New Roman" w:cstheme="minorHAnsi"/>
          <w:lang w:eastAsia="ar-SA"/>
        </w:rPr>
        <w:t xml:space="preserve"> nicht geht. Blinker, 3, 26-29.</w:t>
      </w:r>
    </w:p>
    <w:p w:rsidR="00593744" w:rsidRPr="000E65C1" w:rsidRDefault="00593744" w:rsidP="00825A4A">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86. </w:t>
      </w:r>
      <w:r w:rsidR="00825A4A" w:rsidRPr="000E65C1">
        <w:rPr>
          <w:rFonts w:eastAsia="Times New Roman" w:cstheme="minorHAnsi"/>
          <w:b/>
          <w:lang w:eastAsia="ar-SA"/>
        </w:rPr>
        <w:t>Arlinghaus, R</w:t>
      </w:r>
      <w:r w:rsidR="00825A4A" w:rsidRPr="000E65C1">
        <w:rPr>
          <w:rFonts w:eastAsia="Times New Roman" w:cstheme="minorHAnsi"/>
          <w:lang w:eastAsia="ar-SA"/>
        </w:rPr>
        <w:t xml:space="preserve">. 2018. Faktoren, die die </w:t>
      </w:r>
      <w:proofErr w:type="spellStart"/>
      <w:r w:rsidR="00825A4A" w:rsidRPr="000E65C1">
        <w:rPr>
          <w:rFonts w:eastAsia="Times New Roman" w:cstheme="minorHAnsi"/>
          <w:lang w:eastAsia="ar-SA"/>
        </w:rPr>
        <w:t>Fängigkeit</w:t>
      </w:r>
      <w:proofErr w:type="spellEnd"/>
      <w:r w:rsidR="00825A4A" w:rsidRPr="000E65C1">
        <w:rPr>
          <w:rFonts w:eastAsia="Times New Roman" w:cstheme="minorHAnsi"/>
          <w:lang w:eastAsia="ar-SA"/>
        </w:rPr>
        <w:t xml:space="preserve"> beim Angeln bestimmen. Rute &amp; Rolle, 2, 48-51.</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85. Monk, C. T., Carle, S., </w:t>
      </w:r>
      <w:r w:rsidRPr="000E65C1">
        <w:rPr>
          <w:rFonts w:eastAsia="Times New Roman" w:cstheme="minorHAnsi"/>
          <w:b/>
          <w:lang w:eastAsia="ar-SA"/>
        </w:rPr>
        <w:t>Arlinghaus, R</w:t>
      </w:r>
      <w:r w:rsidRPr="000E65C1">
        <w:rPr>
          <w:rFonts w:eastAsia="Times New Roman" w:cstheme="minorHAnsi"/>
          <w:lang w:eastAsia="ar-SA"/>
        </w:rPr>
        <w:t>. 2017. Barschangeln im Dienste der Wissenschaft. www.ifishman.de</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84. Cyrus, E.-M., </w:t>
      </w:r>
      <w:r w:rsidRPr="000E65C1">
        <w:rPr>
          <w:rFonts w:eastAsia="Times New Roman" w:cstheme="minorHAnsi"/>
          <w:b/>
          <w:lang w:eastAsia="ar-SA"/>
        </w:rPr>
        <w:t>Arlinghaus, R</w:t>
      </w:r>
      <w:r w:rsidRPr="000E65C1">
        <w:rPr>
          <w:rFonts w:eastAsia="Times New Roman" w:cstheme="minorHAnsi"/>
          <w:lang w:eastAsia="ar-SA"/>
        </w:rPr>
        <w:t>. 2017. Vom Elfenbeinturm ins Anglerheim. Verbundjournal, 42-43.</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83. </w:t>
      </w:r>
      <w:proofErr w:type="spellStart"/>
      <w:r w:rsidRPr="000E65C1">
        <w:rPr>
          <w:rFonts w:eastAsia="Times New Roman" w:cstheme="minorHAnsi"/>
          <w:lang w:eastAsia="ar-SA"/>
        </w:rPr>
        <w:t>Wiegner</w:t>
      </w:r>
      <w:proofErr w:type="spellEnd"/>
      <w:r w:rsidRPr="000E65C1">
        <w:rPr>
          <w:rFonts w:eastAsia="Times New Roman" w:cstheme="minorHAnsi"/>
          <w:lang w:eastAsia="ar-SA"/>
        </w:rPr>
        <w:t xml:space="preserve">, K., </w:t>
      </w:r>
      <w:r w:rsidRPr="000E65C1">
        <w:rPr>
          <w:rFonts w:eastAsia="Times New Roman" w:cstheme="minorHAnsi"/>
          <w:b/>
          <w:lang w:eastAsia="ar-SA"/>
        </w:rPr>
        <w:t>Arlinghaus, R</w:t>
      </w:r>
      <w:r w:rsidRPr="000E65C1">
        <w:rPr>
          <w:rFonts w:eastAsia="Times New Roman" w:cstheme="minorHAnsi"/>
          <w:lang w:eastAsia="ar-SA"/>
        </w:rPr>
        <w:t>. 2017. Verbesserte Hege von Angelgewässern. AFZ-Fischwaid, 4, 20-21.</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82. </w:t>
      </w:r>
      <w:r w:rsidRPr="000E65C1">
        <w:rPr>
          <w:rFonts w:eastAsia="Times New Roman" w:cstheme="minorHAnsi"/>
          <w:b/>
          <w:lang w:eastAsia="ar-SA"/>
        </w:rPr>
        <w:t>Arlinghaus, R</w:t>
      </w:r>
      <w:r w:rsidRPr="000E65C1">
        <w:rPr>
          <w:rFonts w:eastAsia="Times New Roman" w:cstheme="minorHAnsi"/>
          <w:lang w:eastAsia="ar-SA"/>
        </w:rPr>
        <w:t>., Klefoth, T., Rapp, T., Monk, C. T. 2017. Schlauer Karpfen, dummer Hecht? Fisch &amp; Fang, 12, 22-27.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81. </w:t>
      </w:r>
      <w:r w:rsidRPr="000E65C1">
        <w:rPr>
          <w:rFonts w:eastAsia="Times New Roman" w:cstheme="minorHAnsi"/>
          <w:b/>
          <w:lang w:eastAsia="ar-SA"/>
        </w:rPr>
        <w:t>Arlinghaus, R</w:t>
      </w:r>
      <w:r w:rsidRPr="000E65C1">
        <w:rPr>
          <w:rFonts w:eastAsia="Times New Roman" w:cstheme="minorHAnsi"/>
          <w:lang w:eastAsia="ar-SA"/>
        </w:rPr>
        <w:t>. 2017. Was passiert, wenn ein Schnurbruch zum Abriss führt und der Hecht mit dem Kunstköder im Maul davonschwimmt? Rute &amp; Rolle, 12, 46-49.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80. </w:t>
      </w:r>
      <w:r w:rsidRPr="000E65C1">
        <w:rPr>
          <w:rFonts w:eastAsia="Times New Roman" w:cstheme="minorHAnsi"/>
          <w:b/>
          <w:lang w:eastAsia="ar-SA"/>
        </w:rPr>
        <w:t>Arlinghaus, R</w:t>
      </w:r>
      <w:r w:rsidRPr="000E65C1">
        <w:rPr>
          <w:rFonts w:eastAsia="Times New Roman" w:cstheme="minorHAnsi"/>
          <w:lang w:eastAsia="ar-SA"/>
        </w:rPr>
        <w:t>., Hühn, D., Rapp, T. 2017. Fischbesatz - Experimente im Angelgewässer. Fischer &amp; Angler, 2, 25-29.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79. </w:t>
      </w:r>
      <w:r w:rsidRPr="000E65C1">
        <w:rPr>
          <w:rFonts w:eastAsia="Times New Roman" w:cstheme="minorHAnsi"/>
          <w:b/>
          <w:lang w:eastAsia="ar-SA"/>
        </w:rPr>
        <w:t>Arlinghaus, R.</w:t>
      </w:r>
      <w:r w:rsidRPr="000E65C1">
        <w:rPr>
          <w:rFonts w:eastAsia="Times New Roman" w:cstheme="minorHAnsi"/>
          <w:lang w:eastAsia="ar-SA"/>
        </w:rPr>
        <w:t xml:space="preserve"> 2017. Wege zur nachhaltigen Angelei. Rute &amp; Rolle, 8, 46-49.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78. </w:t>
      </w:r>
      <w:r w:rsidRPr="000E65C1">
        <w:rPr>
          <w:rFonts w:eastAsia="Times New Roman" w:cstheme="minorHAnsi"/>
          <w:b/>
          <w:lang w:eastAsia="ar-SA"/>
        </w:rPr>
        <w:t>Arlinghaus, R.</w:t>
      </w:r>
      <w:r w:rsidRPr="000E65C1">
        <w:rPr>
          <w:rFonts w:eastAsia="Times New Roman" w:cstheme="minorHAnsi"/>
          <w:lang w:eastAsia="ar-SA"/>
        </w:rPr>
        <w:t xml:space="preserve"> 2017. Hakenscheue Hechte? Rute &amp; Rolle 4, 47-48.</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77. </w:t>
      </w:r>
      <w:r w:rsidRPr="000E65C1">
        <w:rPr>
          <w:rFonts w:eastAsia="Times New Roman" w:cstheme="minorHAnsi"/>
          <w:b/>
          <w:lang w:eastAsia="ar-SA"/>
        </w:rPr>
        <w:t>Arlinghaus, R</w:t>
      </w:r>
      <w:r w:rsidRPr="000E65C1">
        <w:rPr>
          <w:rFonts w:eastAsia="Times New Roman" w:cstheme="minorHAnsi"/>
          <w:lang w:eastAsia="ar-SA"/>
        </w:rPr>
        <w:t>. 2017. Jugendpfleger mit Widerhaken. Rute &amp; Rolle, 6, 46-49.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76. </w:t>
      </w:r>
      <w:r w:rsidRPr="000E65C1">
        <w:rPr>
          <w:rFonts w:eastAsia="Times New Roman" w:cstheme="minorHAnsi"/>
          <w:b/>
          <w:lang w:eastAsia="ar-SA"/>
        </w:rPr>
        <w:t>Arlinghaus, R</w:t>
      </w:r>
      <w:r w:rsidRPr="000E65C1">
        <w:rPr>
          <w:rFonts w:eastAsia="Times New Roman" w:cstheme="minorHAnsi"/>
          <w:lang w:eastAsia="ar-SA"/>
        </w:rPr>
        <w:t>. 2017. Dauerkonflikt zwischen der Berufs- und Angelfischerei am Beispiel des Barschangelns. Rute &amp; Rolle, 10, 46-49.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75. </w:t>
      </w:r>
      <w:r w:rsidRPr="000E65C1">
        <w:rPr>
          <w:rFonts w:eastAsia="Times New Roman" w:cstheme="minorHAnsi"/>
          <w:b/>
          <w:lang w:eastAsia="ar-SA"/>
        </w:rPr>
        <w:t>Arlinghaus, R</w:t>
      </w:r>
      <w:r w:rsidRPr="000E65C1">
        <w:rPr>
          <w:rFonts w:eastAsia="Times New Roman" w:cstheme="minorHAnsi"/>
          <w:lang w:eastAsia="ar-SA"/>
        </w:rPr>
        <w:t>. &amp; Weltersbach, S. 2017. Catch &amp; Release. Meer &amp; Küste, 6, 23.</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74. </w:t>
      </w:r>
      <w:r w:rsidRPr="000E65C1">
        <w:rPr>
          <w:rFonts w:eastAsia="Times New Roman" w:cstheme="minorHAnsi"/>
          <w:b/>
          <w:lang w:eastAsia="ar-SA"/>
        </w:rPr>
        <w:t>Arlinghaus, R</w:t>
      </w:r>
      <w:r w:rsidRPr="000E65C1">
        <w:rPr>
          <w:rFonts w:eastAsia="Times New Roman" w:cstheme="minorHAnsi"/>
          <w:lang w:eastAsia="ar-SA"/>
        </w:rPr>
        <w:t>. 2017. Wirksamkeit von Fortbildungen zu Fischbesatz unter Anglern. Fischer und Angler, 3, 27-30.</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73. </w:t>
      </w:r>
      <w:r w:rsidRPr="000E65C1">
        <w:rPr>
          <w:rFonts w:eastAsia="Times New Roman" w:cstheme="minorHAnsi"/>
          <w:b/>
          <w:lang w:eastAsia="ar-SA"/>
        </w:rPr>
        <w:t>Arlinghaus, R</w:t>
      </w:r>
      <w:r w:rsidRPr="000E65C1">
        <w:rPr>
          <w:rFonts w:eastAsia="Times New Roman" w:cstheme="minorHAnsi"/>
          <w:lang w:eastAsia="ar-SA"/>
        </w:rPr>
        <w:t>., Rapp, T. 2017. Fischbesatz: 10 Regeln, auf die man beim Fischbesatz achten sollte. Fischer &amp; Angler 1, 25-28.</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72. </w:t>
      </w:r>
      <w:r w:rsidRPr="000E65C1">
        <w:rPr>
          <w:rFonts w:eastAsia="Times New Roman" w:cstheme="minorHAnsi"/>
          <w:b/>
          <w:lang w:eastAsia="ar-SA"/>
        </w:rPr>
        <w:t>Arlinghaus, R</w:t>
      </w:r>
      <w:r w:rsidRPr="000E65C1">
        <w:rPr>
          <w:rFonts w:eastAsia="Times New Roman" w:cstheme="minorHAnsi"/>
          <w:lang w:eastAsia="ar-SA"/>
        </w:rPr>
        <w:t xml:space="preserve">. 2016. Tiere und Menschen in Echtzeit erforschen. </w:t>
      </w:r>
      <w:proofErr w:type="spellStart"/>
      <w:r w:rsidRPr="000E65C1">
        <w:rPr>
          <w:rFonts w:eastAsia="Times New Roman" w:cstheme="minorHAnsi"/>
          <w:lang w:eastAsia="ar-SA"/>
        </w:rPr>
        <w:t>Jahresforschungsbereicht</w:t>
      </w:r>
      <w:proofErr w:type="spellEnd"/>
      <w:r w:rsidRPr="000E65C1">
        <w:rPr>
          <w:rFonts w:eastAsia="Times New Roman" w:cstheme="minorHAnsi"/>
          <w:lang w:eastAsia="ar-SA"/>
        </w:rPr>
        <w:t xml:space="preserve"> IGB, 36.</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71. Ensinger, J., Brämick, U., </w:t>
      </w:r>
      <w:r w:rsidRPr="000E65C1">
        <w:rPr>
          <w:rFonts w:eastAsia="Times New Roman" w:cstheme="minorHAnsi"/>
          <w:b/>
          <w:lang w:eastAsia="ar-SA"/>
        </w:rPr>
        <w:t>Arlinghaus, R</w:t>
      </w:r>
      <w:r w:rsidRPr="000E65C1">
        <w:rPr>
          <w:rFonts w:eastAsia="Times New Roman" w:cstheme="minorHAnsi"/>
          <w:lang w:eastAsia="ar-SA"/>
        </w:rPr>
        <w:t>. 2016. Immer weniger Angler in Berlin. Fisch &amp; Fang, 3, 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70. Ensinger, J., Brämick, U., </w:t>
      </w:r>
      <w:r w:rsidRPr="000E65C1">
        <w:rPr>
          <w:rFonts w:eastAsia="Times New Roman" w:cstheme="minorHAnsi"/>
          <w:b/>
          <w:lang w:eastAsia="ar-SA"/>
        </w:rPr>
        <w:t>Arlinghaus, R</w:t>
      </w:r>
      <w:r w:rsidRPr="000E65C1">
        <w:rPr>
          <w:rFonts w:eastAsia="Times New Roman" w:cstheme="minorHAnsi"/>
          <w:lang w:eastAsia="ar-SA"/>
        </w:rPr>
        <w:t>. 2016. Anglern in Nordostdeutschland: Wissenschaftlich auf der Spur. Angeln in Mecklenburg-Vorpommern, 3, 20-21.</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69. </w:t>
      </w:r>
      <w:r w:rsidRPr="000E65C1">
        <w:rPr>
          <w:rFonts w:eastAsia="Times New Roman" w:cstheme="minorHAnsi"/>
          <w:b/>
          <w:lang w:eastAsia="ar-SA"/>
        </w:rPr>
        <w:t>Arlinghaus, R</w:t>
      </w:r>
      <w:r w:rsidRPr="000E65C1">
        <w:rPr>
          <w:rFonts w:eastAsia="Times New Roman" w:cstheme="minorHAnsi"/>
          <w:lang w:eastAsia="ar-SA"/>
        </w:rPr>
        <w:t>., Cyrus, E.-M. 2016. Info-Veranstaltungen für Angler geplant. Fisch &amp; Fang, 4, 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68. Ensinger, J., Brämick, U., </w:t>
      </w:r>
      <w:r w:rsidRPr="000E65C1">
        <w:rPr>
          <w:rFonts w:eastAsia="Times New Roman" w:cstheme="minorHAnsi"/>
          <w:b/>
          <w:lang w:eastAsia="ar-SA"/>
        </w:rPr>
        <w:t>Arlinghaus, R</w:t>
      </w:r>
      <w:r w:rsidRPr="000E65C1">
        <w:rPr>
          <w:rFonts w:eastAsia="Times New Roman" w:cstheme="minorHAnsi"/>
          <w:lang w:eastAsia="ar-SA"/>
        </w:rPr>
        <w:t>. 2016. Angeln, Verstädterung und Angeltourismus – neue Studien bieten Anregungen. AFZ - Fischwaid, 1, 17-19.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67. </w:t>
      </w:r>
      <w:r w:rsidRPr="000E65C1">
        <w:rPr>
          <w:rFonts w:eastAsia="Times New Roman" w:cstheme="minorHAnsi"/>
          <w:b/>
          <w:lang w:eastAsia="ar-SA"/>
        </w:rPr>
        <w:t>Arlinghaus, R</w:t>
      </w:r>
      <w:r w:rsidRPr="000E65C1">
        <w:rPr>
          <w:rFonts w:eastAsia="Times New Roman" w:cstheme="minorHAnsi"/>
          <w:lang w:eastAsia="ar-SA"/>
        </w:rPr>
        <w:t>., Hühn, D., Rapp, T. 2016. Experimente im Angelgewässer. Fisch &amp; Fang, 11, 22-27.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66. </w:t>
      </w:r>
      <w:r w:rsidRPr="000E65C1">
        <w:rPr>
          <w:rFonts w:eastAsia="Times New Roman" w:cstheme="minorHAnsi"/>
          <w:b/>
          <w:lang w:eastAsia="ar-SA"/>
        </w:rPr>
        <w:t>Arlinghaus, R</w:t>
      </w:r>
      <w:r w:rsidRPr="000E65C1">
        <w:rPr>
          <w:rFonts w:eastAsia="Times New Roman" w:cstheme="minorHAnsi"/>
          <w:lang w:eastAsia="ar-SA"/>
        </w:rPr>
        <w:t>., Rapp, T. 2016. 10 Regeln für den Fischbesatz. Fisch &amp; Fang, 11, 16-21.</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65. </w:t>
      </w:r>
      <w:r w:rsidRPr="000E65C1">
        <w:rPr>
          <w:rFonts w:eastAsia="Times New Roman" w:cstheme="minorHAnsi"/>
          <w:b/>
          <w:lang w:eastAsia="ar-SA"/>
        </w:rPr>
        <w:t>Arlinghaus, R</w:t>
      </w:r>
      <w:r w:rsidRPr="000E65C1">
        <w:rPr>
          <w:rFonts w:eastAsia="Times New Roman" w:cstheme="minorHAnsi"/>
          <w:lang w:eastAsia="ar-SA"/>
        </w:rPr>
        <w:t>., Uusi-Heikkilä, S. 2016. Fischereiliche Evolution lässt Fische schrumpfen. Jahresforschungsbericht IGB, 23.</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lastRenderedPageBreak/>
        <w:t xml:space="preserve">64. </w:t>
      </w:r>
      <w:r w:rsidRPr="000E65C1">
        <w:rPr>
          <w:rFonts w:eastAsia="Times New Roman" w:cstheme="minorHAnsi"/>
          <w:b/>
          <w:lang w:eastAsia="ar-SA"/>
        </w:rPr>
        <w:t>Arlinghaus, R.</w:t>
      </w:r>
      <w:r w:rsidRPr="000E65C1">
        <w:rPr>
          <w:rFonts w:eastAsia="Times New Roman" w:cstheme="minorHAnsi"/>
          <w:lang w:eastAsia="ar-SA"/>
        </w:rPr>
        <w:t xml:space="preserve"> 2014. Vom Angler zum Tierquäler - die Sicht der Gesellschaft. Rute und Rolle, 10/2014: 56-57.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63. </w:t>
      </w:r>
      <w:r w:rsidRPr="000E65C1">
        <w:rPr>
          <w:rFonts w:eastAsia="Times New Roman" w:cstheme="minorHAnsi"/>
          <w:b/>
          <w:lang w:eastAsia="ar-SA"/>
        </w:rPr>
        <w:t>Arlinghaus, R.</w:t>
      </w:r>
      <w:r w:rsidRPr="000E65C1">
        <w:rPr>
          <w:rFonts w:eastAsia="Times New Roman" w:cstheme="minorHAnsi"/>
          <w:lang w:eastAsia="ar-SA"/>
        </w:rPr>
        <w:t xml:space="preserve"> 2014. Aussagekräftige Anglerstudien. Rute und Rolle, 09/2014: 52-53.</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62. </w:t>
      </w:r>
      <w:r w:rsidRPr="000E65C1">
        <w:rPr>
          <w:rFonts w:eastAsia="Times New Roman" w:cstheme="minorHAnsi"/>
          <w:b/>
          <w:lang w:eastAsia="ar-SA"/>
        </w:rPr>
        <w:t>Arlinghaus, R.</w:t>
      </w:r>
      <w:r w:rsidRPr="000E65C1">
        <w:rPr>
          <w:rFonts w:eastAsia="Times New Roman" w:cstheme="minorHAnsi"/>
          <w:lang w:eastAsia="ar-SA"/>
        </w:rPr>
        <w:t xml:space="preserve"> 2014. Entnahmefenster: legal oder illegal? Rute und Rolle, 07/2014: 48-49.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61. </w:t>
      </w:r>
      <w:r w:rsidRPr="000E65C1">
        <w:rPr>
          <w:rFonts w:eastAsia="Times New Roman" w:cstheme="minorHAnsi"/>
          <w:b/>
          <w:lang w:eastAsia="ar-SA"/>
        </w:rPr>
        <w:t>Arlinghaus, R.</w:t>
      </w:r>
      <w:r w:rsidRPr="000E65C1">
        <w:rPr>
          <w:rFonts w:eastAsia="Times New Roman" w:cstheme="minorHAnsi"/>
          <w:lang w:eastAsia="ar-SA"/>
        </w:rPr>
        <w:t xml:space="preserve"> 2014. Anglerglück. Rute und Rolle, 05/2014: 56-57.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60. </w:t>
      </w:r>
      <w:r w:rsidRPr="000E65C1">
        <w:rPr>
          <w:rFonts w:eastAsia="Times New Roman" w:cstheme="minorHAnsi"/>
          <w:b/>
          <w:lang w:eastAsia="ar-SA"/>
        </w:rPr>
        <w:t>Arlinghaus, R.</w:t>
      </w:r>
      <w:r w:rsidRPr="000E65C1">
        <w:rPr>
          <w:rFonts w:eastAsia="Times New Roman" w:cstheme="minorHAnsi"/>
          <w:lang w:eastAsia="ar-SA"/>
        </w:rPr>
        <w:t xml:space="preserve"> 2014. Eine Frage der Zeit. Rute und Rolle,  04/2014: 70-71.</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59. </w:t>
      </w:r>
      <w:r w:rsidRPr="000E65C1">
        <w:rPr>
          <w:rFonts w:eastAsia="Times New Roman" w:cstheme="minorHAnsi"/>
          <w:b/>
          <w:lang w:eastAsia="ar-SA"/>
        </w:rPr>
        <w:t>Arlinghaus, R.</w:t>
      </w:r>
      <w:r w:rsidRPr="000E65C1">
        <w:rPr>
          <w:rFonts w:eastAsia="Times New Roman" w:cstheme="minorHAnsi"/>
          <w:lang w:eastAsia="ar-SA"/>
        </w:rPr>
        <w:t xml:space="preserve"> 2014. Angler sind wie </w:t>
      </w:r>
      <w:proofErr w:type="spellStart"/>
      <w:r w:rsidRPr="000E65C1">
        <w:rPr>
          <w:rFonts w:eastAsia="Times New Roman" w:cstheme="minorHAnsi"/>
          <w:lang w:eastAsia="ar-SA"/>
        </w:rPr>
        <w:t>Fussballfans</w:t>
      </w:r>
      <w:proofErr w:type="spellEnd"/>
      <w:r w:rsidRPr="000E65C1">
        <w:rPr>
          <w:rFonts w:eastAsia="Times New Roman" w:cstheme="minorHAnsi"/>
          <w:lang w:eastAsia="ar-SA"/>
        </w:rPr>
        <w:t>. Rute &amp; Rolle, 3, 74-75.</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58. </w:t>
      </w:r>
      <w:r w:rsidRPr="000E65C1">
        <w:rPr>
          <w:rFonts w:eastAsia="Times New Roman" w:cstheme="minorHAnsi"/>
          <w:b/>
          <w:lang w:eastAsia="ar-SA"/>
        </w:rPr>
        <w:t>Arlinghaus, R.</w:t>
      </w:r>
      <w:r w:rsidRPr="000E65C1">
        <w:rPr>
          <w:rFonts w:eastAsia="Times New Roman" w:cstheme="minorHAnsi"/>
          <w:lang w:eastAsia="ar-SA"/>
        </w:rPr>
        <w:t xml:space="preserve"> 2014. Eine Frage des Charakters. Rute &amp; Rolle, 2, 76-77.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57. </w:t>
      </w:r>
      <w:r w:rsidRPr="000E65C1">
        <w:rPr>
          <w:rFonts w:eastAsia="Times New Roman" w:cstheme="minorHAnsi"/>
          <w:b/>
          <w:lang w:eastAsia="ar-SA"/>
        </w:rPr>
        <w:t>Arlinghaus, R.</w:t>
      </w:r>
      <w:r w:rsidRPr="000E65C1">
        <w:rPr>
          <w:rFonts w:eastAsia="Times New Roman" w:cstheme="minorHAnsi"/>
          <w:lang w:eastAsia="ar-SA"/>
        </w:rPr>
        <w:t xml:space="preserve"> 2014. Können Hecht &amp; Co. lernen? Rute &amp; Rolle, 1, 74-75.</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56</w:t>
      </w:r>
      <w:r w:rsidRPr="000E65C1">
        <w:rPr>
          <w:rFonts w:eastAsia="Times New Roman" w:cstheme="minorHAnsi"/>
          <w:b/>
          <w:lang w:eastAsia="ar-SA"/>
        </w:rPr>
        <w:t>. Arlinghaus, R.</w:t>
      </w:r>
      <w:r w:rsidRPr="000E65C1">
        <w:rPr>
          <w:rFonts w:eastAsia="Times New Roman" w:cstheme="minorHAnsi"/>
          <w:lang w:eastAsia="ar-SA"/>
        </w:rPr>
        <w:t xml:space="preserve"> 2013. Bärendienste. Allgemeine Fischerei Zeitung Fischwaid, 05/2013, 4-7.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55. </w:t>
      </w:r>
      <w:r w:rsidRPr="000E65C1">
        <w:rPr>
          <w:rFonts w:eastAsia="Times New Roman" w:cstheme="minorHAnsi"/>
          <w:b/>
          <w:lang w:eastAsia="ar-SA"/>
        </w:rPr>
        <w:t>Arlinghaus, R</w:t>
      </w:r>
      <w:r w:rsidRPr="000E65C1">
        <w:rPr>
          <w:rFonts w:eastAsia="Times New Roman" w:cstheme="minorHAnsi"/>
          <w:b/>
          <w:smallCaps/>
          <w:lang w:eastAsia="ar-SA"/>
        </w:rPr>
        <w:t xml:space="preserve">. </w:t>
      </w:r>
      <w:r w:rsidRPr="000E65C1">
        <w:rPr>
          <w:rFonts w:eastAsia="Times New Roman" w:cstheme="minorHAnsi"/>
          <w:lang w:eastAsia="ar-SA"/>
        </w:rPr>
        <w:t xml:space="preserve">2013. Was Brutpflege mit </w:t>
      </w:r>
      <w:proofErr w:type="spellStart"/>
      <w:r w:rsidRPr="000E65C1">
        <w:rPr>
          <w:rFonts w:eastAsia="Times New Roman" w:cstheme="minorHAnsi"/>
          <w:lang w:eastAsia="ar-SA"/>
        </w:rPr>
        <w:t>Unfangbarkeit</w:t>
      </w:r>
      <w:proofErr w:type="spellEnd"/>
      <w:r w:rsidRPr="000E65C1">
        <w:rPr>
          <w:rFonts w:eastAsia="Times New Roman" w:cstheme="minorHAnsi"/>
          <w:lang w:eastAsia="ar-SA"/>
        </w:rPr>
        <w:t xml:space="preserve"> zu tun hat. Rute &amp; Rolle, 12, 76-77.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54</w:t>
      </w:r>
      <w:r w:rsidRPr="000E65C1">
        <w:rPr>
          <w:rFonts w:eastAsia="Times New Roman" w:cstheme="minorHAnsi"/>
          <w:b/>
          <w:lang w:eastAsia="ar-SA"/>
        </w:rPr>
        <w:t>. Arlinghaus, R.</w:t>
      </w:r>
      <w:r w:rsidRPr="000E65C1">
        <w:rPr>
          <w:rFonts w:eastAsia="Times New Roman" w:cstheme="minorHAnsi"/>
          <w:lang w:eastAsia="ar-SA"/>
        </w:rPr>
        <w:t xml:space="preserve"> 2013. Was hat Angeln mit Charles Darwin zu tun? Rute &amp; Rolle, 11, 76-77.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53</w:t>
      </w:r>
      <w:r w:rsidRPr="000E65C1">
        <w:rPr>
          <w:rFonts w:eastAsia="Times New Roman" w:cstheme="minorHAnsi"/>
          <w:b/>
          <w:lang w:eastAsia="ar-SA"/>
        </w:rPr>
        <w:t>. Arlinghaus, R.</w:t>
      </w:r>
      <w:r w:rsidRPr="000E65C1">
        <w:rPr>
          <w:rFonts w:eastAsia="Times New Roman" w:cstheme="minorHAnsi"/>
          <w:lang w:eastAsia="ar-SA"/>
        </w:rPr>
        <w:t xml:space="preserve"> 2013. Bärendienste. Rute &amp; Rolle, 11, 18-20.</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52. </w:t>
      </w:r>
      <w:r w:rsidRPr="000E65C1">
        <w:rPr>
          <w:rFonts w:eastAsia="Times New Roman" w:cstheme="minorHAnsi"/>
          <w:b/>
          <w:lang w:eastAsia="ar-SA"/>
        </w:rPr>
        <w:t>Arlinghaus, R.</w:t>
      </w:r>
      <w:r w:rsidRPr="000E65C1">
        <w:rPr>
          <w:rFonts w:eastAsia="Times New Roman" w:cstheme="minorHAnsi"/>
          <w:lang w:eastAsia="ar-SA"/>
        </w:rPr>
        <w:t xml:space="preserve"> 2013. Empfinden Fische Schmerz? Rute &amp; Rolle, 10, 18-19.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51. </w:t>
      </w:r>
      <w:r w:rsidRPr="000E65C1">
        <w:rPr>
          <w:rFonts w:eastAsia="Times New Roman" w:cstheme="minorHAnsi"/>
          <w:b/>
          <w:lang w:eastAsia="ar-SA"/>
        </w:rPr>
        <w:t xml:space="preserve">Arlinghaus, R. </w:t>
      </w:r>
      <w:r w:rsidRPr="000E65C1">
        <w:rPr>
          <w:rFonts w:eastAsia="Times New Roman" w:cstheme="minorHAnsi"/>
          <w:lang w:eastAsia="ar-SA"/>
        </w:rPr>
        <w:t>2013. Ein Abgesang aufs Mindestmaß. Rute &amp; Rolle, 9, 60-61.</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50. Klefoth, T., </w:t>
      </w:r>
      <w:r w:rsidRPr="000E65C1">
        <w:rPr>
          <w:rFonts w:eastAsia="Times New Roman" w:cstheme="minorHAnsi"/>
          <w:b/>
          <w:lang w:eastAsia="ar-SA"/>
        </w:rPr>
        <w:t>R. Arlinghaus</w:t>
      </w:r>
      <w:r w:rsidRPr="000E65C1">
        <w:rPr>
          <w:rFonts w:eastAsia="Times New Roman" w:cstheme="minorHAnsi"/>
          <w:lang w:eastAsia="ar-SA"/>
        </w:rPr>
        <w:t xml:space="preserve">. 2013. </w:t>
      </w:r>
      <w:proofErr w:type="spellStart"/>
      <w:r w:rsidRPr="000E65C1">
        <w:rPr>
          <w:rFonts w:eastAsia="Times New Roman" w:cstheme="minorHAnsi"/>
          <w:lang w:eastAsia="ar-SA"/>
        </w:rPr>
        <w:t>Hakvermeidung</w:t>
      </w:r>
      <w:proofErr w:type="spellEnd"/>
      <w:r w:rsidRPr="000E65C1">
        <w:rPr>
          <w:rFonts w:eastAsia="Times New Roman" w:cstheme="minorHAnsi"/>
          <w:lang w:eastAsia="ar-SA"/>
        </w:rPr>
        <w:t xml:space="preserve"> von Schuppen- und Spiegelkarpfen wissenschaftlich untersucht. </w:t>
      </w:r>
      <w:proofErr w:type="spellStart"/>
      <w:r w:rsidRPr="000E65C1">
        <w:rPr>
          <w:rFonts w:eastAsia="Times New Roman" w:cstheme="minorHAnsi"/>
          <w:lang w:eastAsia="ar-SA"/>
        </w:rPr>
        <w:t>Carp</w:t>
      </w:r>
      <w:proofErr w:type="spellEnd"/>
      <w:r w:rsidRPr="000E65C1">
        <w:rPr>
          <w:rFonts w:eastAsia="Times New Roman" w:cstheme="minorHAnsi"/>
          <w:lang w:eastAsia="ar-SA"/>
        </w:rPr>
        <w:t xml:space="preserve"> Connect, Ausgabe 56, 34-38.</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49. </w:t>
      </w:r>
      <w:r w:rsidRPr="000E65C1">
        <w:rPr>
          <w:rFonts w:eastAsia="Times New Roman" w:cstheme="minorHAnsi"/>
          <w:b/>
          <w:lang w:eastAsia="ar-SA"/>
        </w:rPr>
        <w:t>Arlinghaus, R</w:t>
      </w:r>
      <w:r w:rsidRPr="000E65C1">
        <w:rPr>
          <w:rFonts w:eastAsia="Times New Roman" w:cstheme="minorHAnsi"/>
          <w:lang w:eastAsia="ar-SA"/>
        </w:rPr>
        <w:t>., Cyrus, E.-M. 2013. Internationale Handlungsempfehlungen für eine nachhaltige Angelfischerei veröffentlicht. IGB Jahresforschungsbericht 2012, S. 35.</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48. </w:t>
      </w:r>
      <w:r w:rsidRPr="000E65C1">
        <w:rPr>
          <w:rFonts w:eastAsia="Times New Roman" w:cstheme="minorHAnsi"/>
          <w:b/>
          <w:lang w:eastAsia="ar-SA"/>
        </w:rPr>
        <w:t xml:space="preserve">Arlinghaus, R., </w:t>
      </w:r>
      <w:r w:rsidRPr="000E65C1">
        <w:rPr>
          <w:rFonts w:eastAsia="Times New Roman" w:cstheme="minorHAnsi"/>
          <w:lang w:eastAsia="ar-SA"/>
        </w:rPr>
        <w:t xml:space="preserve">Beck, M. 2013. Fürsorgliche Fischväter hängen häufig am Haken. IGB Jahresforschungsbericht 2012, S. 32 </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47. </w:t>
      </w:r>
      <w:r w:rsidRPr="000E65C1">
        <w:rPr>
          <w:rFonts w:eastAsia="Times New Roman" w:cstheme="minorHAnsi"/>
          <w:b/>
          <w:lang w:eastAsia="ar-SA"/>
        </w:rPr>
        <w:t>Arlinghaus, R</w:t>
      </w:r>
      <w:r w:rsidRPr="000E65C1">
        <w:rPr>
          <w:rFonts w:eastAsia="Times New Roman" w:cstheme="minorHAnsi"/>
          <w:lang w:eastAsia="ar-SA"/>
        </w:rPr>
        <w:t>., Cyrus E.-M. 2013. Zu sexy für diese Welt. IGB Jahresforschungsbericht 2012, S. 25.</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46. </w:t>
      </w:r>
      <w:r w:rsidRPr="000E65C1">
        <w:rPr>
          <w:rFonts w:eastAsia="Times New Roman" w:cstheme="minorHAnsi"/>
          <w:b/>
          <w:smallCaps/>
          <w:lang w:eastAsia="ar-SA"/>
        </w:rPr>
        <w:t>Arlinghaus, R</w:t>
      </w:r>
      <w:r w:rsidRPr="000E65C1">
        <w:rPr>
          <w:rFonts w:eastAsia="Times New Roman" w:cstheme="minorHAnsi"/>
          <w:smallCaps/>
          <w:lang w:eastAsia="ar-SA"/>
        </w:rPr>
        <w:t>., E.-M. Cyrus, T. Rapp, J. Hallermann</w:t>
      </w:r>
      <w:r w:rsidRPr="000E65C1">
        <w:rPr>
          <w:rFonts w:eastAsia="Times New Roman" w:cstheme="minorHAnsi"/>
          <w:lang w:eastAsia="ar-SA"/>
        </w:rPr>
        <w:t>. 2012. Die Sache mit dem Sack. Rute &amp; Rolle 11, 58-60.</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45. </w:t>
      </w:r>
      <w:r w:rsidRPr="000E65C1">
        <w:rPr>
          <w:rFonts w:eastAsia="Times New Roman" w:cstheme="minorHAnsi"/>
          <w:b/>
          <w:smallCaps/>
          <w:lang w:eastAsia="ar-SA"/>
        </w:rPr>
        <w:t>Arlinghaus, R</w:t>
      </w:r>
      <w:r w:rsidRPr="000E65C1">
        <w:rPr>
          <w:rFonts w:eastAsia="Times New Roman" w:cstheme="minorHAnsi"/>
          <w:smallCaps/>
          <w:lang w:eastAsia="ar-SA"/>
        </w:rPr>
        <w:t xml:space="preserve">. </w:t>
      </w:r>
      <w:r w:rsidRPr="000E65C1">
        <w:rPr>
          <w:rFonts w:eastAsia="Times New Roman" w:cstheme="minorHAnsi"/>
          <w:lang w:eastAsia="ar-SA"/>
        </w:rPr>
        <w:t>2012. Anglerwissen aus der Forschung. Fisch und Fang 53(6): 110-114.</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44. </w:t>
      </w:r>
      <w:r w:rsidRPr="000E65C1">
        <w:rPr>
          <w:rFonts w:eastAsia="Times New Roman" w:cstheme="minorHAnsi"/>
          <w:b/>
          <w:smallCaps/>
          <w:lang w:eastAsia="ar-SA"/>
        </w:rPr>
        <w:t>Arlinghaus, R</w:t>
      </w:r>
      <w:r w:rsidRPr="000E65C1">
        <w:rPr>
          <w:rFonts w:eastAsia="Times New Roman" w:cstheme="minorHAnsi"/>
          <w:smallCaps/>
          <w:lang w:eastAsia="ar-SA"/>
        </w:rPr>
        <w:t xml:space="preserve">. </w:t>
      </w:r>
      <w:r w:rsidRPr="000E65C1">
        <w:rPr>
          <w:rFonts w:eastAsia="Times New Roman" w:cstheme="minorHAnsi"/>
          <w:lang w:eastAsia="ar-SA"/>
        </w:rPr>
        <w:t>2012. Der Hecht im Küchenfenster. Fisch und Fang 53(3):112-116.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43. </w:t>
      </w:r>
      <w:r w:rsidRPr="000E65C1">
        <w:rPr>
          <w:rFonts w:eastAsia="Times New Roman" w:cstheme="minorHAnsi"/>
          <w:b/>
          <w:smallCaps/>
          <w:lang w:eastAsia="ar-SA"/>
        </w:rPr>
        <w:t>Arlinghaus, R</w:t>
      </w:r>
      <w:r w:rsidRPr="000E65C1">
        <w:rPr>
          <w:rFonts w:eastAsia="Times New Roman" w:cstheme="minorHAnsi"/>
          <w:smallCaps/>
          <w:lang w:eastAsia="ar-SA"/>
        </w:rPr>
        <w:t xml:space="preserve">. </w:t>
      </w:r>
      <w:r w:rsidRPr="000E65C1">
        <w:rPr>
          <w:rFonts w:eastAsia="Times New Roman" w:cstheme="minorHAnsi"/>
          <w:lang w:eastAsia="ar-SA"/>
        </w:rPr>
        <w:t>2012. „Welse und Karpfen sind sehr robust“. Fisch und Fang 53(2):24-27 (</w:t>
      </w:r>
      <w:proofErr w:type="spellStart"/>
      <w:r w:rsidRPr="000E65C1">
        <w:rPr>
          <w:rFonts w:eastAsia="Times New Roman" w:cstheme="minorHAnsi"/>
          <w:lang w:eastAsia="ar-SA"/>
        </w:rPr>
        <w:t>with</w:t>
      </w:r>
      <w:proofErr w:type="spellEnd"/>
      <w:r w:rsidRPr="000E65C1">
        <w:rPr>
          <w:rFonts w:eastAsia="Times New Roman" w:cstheme="minorHAnsi"/>
          <w:lang w:eastAsia="ar-SA"/>
        </w:rPr>
        <w:t xml:space="preserve"> </w:t>
      </w:r>
      <w:proofErr w:type="spellStart"/>
      <w:r w:rsidRPr="000E65C1">
        <w:rPr>
          <w:rFonts w:eastAsia="Times New Roman" w:cstheme="minorHAnsi"/>
          <w:lang w:eastAsia="ar-SA"/>
        </w:rPr>
        <w:t>associated</w:t>
      </w:r>
      <w:proofErr w:type="spellEnd"/>
      <w:r w:rsidRPr="000E65C1">
        <w:rPr>
          <w:rFonts w:eastAsia="Times New Roman" w:cstheme="minorHAnsi"/>
          <w:lang w:eastAsia="ar-SA"/>
        </w:rPr>
        <w:t xml:space="preserve"> 20 </w:t>
      </w:r>
      <w:proofErr w:type="spellStart"/>
      <w:r w:rsidRPr="000E65C1">
        <w:rPr>
          <w:rFonts w:eastAsia="Times New Roman" w:cstheme="minorHAnsi"/>
          <w:lang w:eastAsia="ar-SA"/>
        </w:rPr>
        <w:t>minute</w:t>
      </w:r>
      <w:proofErr w:type="spellEnd"/>
      <w:r w:rsidRPr="000E65C1">
        <w:rPr>
          <w:rFonts w:eastAsia="Times New Roman" w:cstheme="minorHAnsi"/>
          <w:lang w:eastAsia="ar-SA"/>
        </w:rPr>
        <w:t xml:space="preserve"> DVD </w:t>
      </w:r>
      <w:proofErr w:type="spellStart"/>
      <w:r w:rsidRPr="000E65C1">
        <w:rPr>
          <w:rFonts w:eastAsia="Times New Roman" w:cstheme="minorHAnsi"/>
          <w:lang w:eastAsia="ar-SA"/>
        </w:rPr>
        <w:t>shooting</w:t>
      </w:r>
      <w:proofErr w:type="spellEnd"/>
      <w:r w:rsidRPr="000E65C1">
        <w:rPr>
          <w:rFonts w:eastAsia="Times New Roman" w:cstheme="minorHAnsi"/>
          <w:lang w:eastAsia="ar-SA"/>
        </w:rPr>
        <w:t xml:space="preserve"> </w:t>
      </w:r>
      <w:proofErr w:type="spellStart"/>
      <w:r w:rsidRPr="000E65C1">
        <w:rPr>
          <w:rFonts w:eastAsia="Times New Roman" w:cstheme="minorHAnsi"/>
          <w:lang w:eastAsia="ar-SA"/>
        </w:rPr>
        <w:t>entitled</w:t>
      </w:r>
      <w:proofErr w:type="spellEnd"/>
      <w:r w:rsidRPr="000E65C1">
        <w:rPr>
          <w:rFonts w:eastAsia="Times New Roman" w:cstheme="minorHAnsi"/>
          <w:lang w:eastAsia="ar-SA"/>
        </w:rPr>
        <w:t xml:space="preserve"> Nachgehakt bei Dr. Robert Arlinghaus).</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42. </w:t>
      </w:r>
      <w:r w:rsidRPr="000E65C1">
        <w:rPr>
          <w:rFonts w:eastAsia="Times New Roman" w:cstheme="minorHAnsi"/>
          <w:b/>
          <w:lang w:eastAsia="ar-SA"/>
        </w:rPr>
        <w:t>Arlinghaus, R</w:t>
      </w:r>
      <w:r w:rsidRPr="000E65C1">
        <w:rPr>
          <w:rFonts w:eastAsia="Times New Roman" w:cstheme="minorHAnsi"/>
          <w:lang w:eastAsia="ar-SA"/>
        </w:rPr>
        <w:t>., F. Johnston. 2011. Anglerverhalten und optimales Fischereimanagement. Leibniz-Institut für Gewässerökologie und Binnenfischerei, Jahresforschungsbericht, 36.</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41. Klefoth, T., </w:t>
      </w:r>
      <w:r w:rsidRPr="000E65C1">
        <w:rPr>
          <w:rFonts w:eastAsia="Times New Roman" w:cstheme="minorHAnsi"/>
          <w:b/>
          <w:lang w:eastAsia="ar-SA"/>
        </w:rPr>
        <w:t>R. Arlinghaus</w:t>
      </w:r>
      <w:r w:rsidRPr="000E65C1">
        <w:rPr>
          <w:rFonts w:eastAsia="Times New Roman" w:cstheme="minorHAnsi"/>
          <w:lang w:eastAsia="ar-SA"/>
        </w:rPr>
        <w:t xml:space="preserve">. 2011. 3-D-Telemetrie am Kleinen </w:t>
      </w:r>
      <w:proofErr w:type="spellStart"/>
      <w:r w:rsidRPr="000E65C1">
        <w:rPr>
          <w:rFonts w:eastAsia="Times New Roman" w:cstheme="minorHAnsi"/>
          <w:lang w:eastAsia="ar-SA"/>
        </w:rPr>
        <w:t>Döllnsee</w:t>
      </w:r>
      <w:proofErr w:type="spellEnd"/>
      <w:r w:rsidRPr="000E65C1">
        <w:rPr>
          <w:rFonts w:eastAsia="Times New Roman" w:cstheme="minorHAnsi"/>
          <w:lang w:eastAsia="ar-SA"/>
        </w:rPr>
        <w:t>. Fischverhalten und Fitness. Leibniz-Institut für Gewässerökologie und Binnenfischerei, Jahresforschungsbericht, 24-25.</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40. </w:t>
      </w:r>
      <w:r w:rsidRPr="000E65C1">
        <w:rPr>
          <w:rFonts w:eastAsia="Times New Roman" w:cstheme="minorHAnsi"/>
          <w:b/>
          <w:lang w:eastAsia="ar-SA"/>
        </w:rPr>
        <w:t>Arlinghaus, R.</w:t>
      </w:r>
      <w:r w:rsidRPr="000E65C1">
        <w:rPr>
          <w:rFonts w:eastAsia="Times New Roman" w:cstheme="minorHAnsi"/>
          <w:lang w:eastAsia="ar-SA"/>
        </w:rPr>
        <w:t>, T. Meinelt.</w:t>
      </w:r>
      <w:r w:rsidRPr="000E65C1">
        <w:rPr>
          <w:rFonts w:eastAsia="Times New Roman" w:cstheme="minorHAnsi"/>
          <w:b/>
          <w:lang w:eastAsia="ar-SA"/>
        </w:rPr>
        <w:t xml:space="preserve"> </w:t>
      </w:r>
      <w:r w:rsidRPr="000E65C1">
        <w:rPr>
          <w:rFonts w:eastAsia="Times New Roman" w:cstheme="minorHAnsi"/>
          <w:lang w:eastAsia="ar-SA"/>
        </w:rPr>
        <w:t xml:space="preserve">2010.  Angeln im Küchenfenster oder warum </w:t>
      </w:r>
      <w:proofErr w:type="spellStart"/>
      <w:r w:rsidRPr="000E65C1">
        <w:rPr>
          <w:rFonts w:eastAsia="Times New Roman" w:cstheme="minorHAnsi"/>
          <w:lang w:eastAsia="ar-SA"/>
        </w:rPr>
        <w:t>grosse</w:t>
      </w:r>
      <w:proofErr w:type="spellEnd"/>
      <w:r w:rsidRPr="000E65C1">
        <w:rPr>
          <w:rFonts w:eastAsia="Times New Roman" w:cstheme="minorHAnsi"/>
          <w:lang w:eastAsia="ar-SA"/>
        </w:rPr>
        <w:t xml:space="preserve"> Hechte doch schützenswert sind. Fischer &amp; Angler in Sachsen, Herbst 2010, S.128.</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39. </w:t>
      </w:r>
      <w:r w:rsidRPr="000E65C1">
        <w:rPr>
          <w:rFonts w:eastAsia="Times New Roman" w:cstheme="minorHAnsi"/>
          <w:b/>
          <w:lang w:eastAsia="ar-SA"/>
        </w:rPr>
        <w:t>Arlinghaus, R.</w:t>
      </w:r>
      <w:r w:rsidRPr="000E65C1">
        <w:rPr>
          <w:rFonts w:eastAsia="Times New Roman" w:cstheme="minorHAnsi"/>
          <w:lang w:eastAsia="ar-SA"/>
        </w:rPr>
        <w:t>, E.-M. Cyrus, G. Wiemer.</w:t>
      </w:r>
      <w:r w:rsidRPr="000E65C1">
        <w:rPr>
          <w:rFonts w:eastAsia="Times New Roman" w:cstheme="minorHAnsi"/>
          <w:b/>
          <w:lang w:eastAsia="ar-SA"/>
        </w:rPr>
        <w:t xml:space="preserve"> </w:t>
      </w:r>
      <w:r w:rsidRPr="000E65C1">
        <w:rPr>
          <w:rFonts w:eastAsia="Times New Roman" w:cstheme="minorHAnsi"/>
          <w:lang w:eastAsia="ar-SA"/>
        </w:rPr>
        <w:t>2010.  Besatzfisch – Hand in Hand für eine nachhaltige Angelfischerei. Verbundjournal, Ausgabe 84, S.18.</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lastRenderedPageBreak/>
        <w:t xml:space="preserve">38. </w:t>
      </w:r>
      <w:r w:rsidRPr="000E65C1">
        <w:rPr>
          <w:rFonts w:eastAsia="Times New Roman" w:cstheme="minorHAnsi"/>
          <w:b/>
          <w:lang w:eastAsia="ar-SA"/>
        </w:rPr>
        <w:t xml:space="preserve">Arlinghaus, R. </w:t>
      </w:r>
      <w:r w:rsidRPr="000E65C1">
        <w:rPr>
          <w:rFonts w:eastAsia="Times New Roman" w:cstheme="minorHAnsi"/>
          <w:lang w:eastAsia="ar-SA"/>
        </w:rPr>
        <w:t xml:space="preserve">2010.  Besatzfisch – Nachhaltiges Management gekoppelter sozial-ökologischer Systeme am Beispiel der Fischbesatzpraxis in der Angelfischerei. In: </w:t>
      </w:r>
      <w:proofErr w:type="spellStart"/>
      <w:r w:rsidRPr="000E65C1">
        <w:rPr>
          <w:rFonts w:eastAsia="Times New Roman" w:cstheme="minorHAnsi"/>
          <w:lang w:eastAsia="ar-SA"/>
        </w:rPr>
        <w:t>Bundesminsterium</w:t>
      </w:r>
      <w:proofErr w:type="spellEnd"/>
      <w:r w:rsidRPr="000E65C1">
        <w:rPr>
          <w:rFonts w:eastAsia="Times New Roman" w:cstheme="minorHAnsi"/>
          <w:lang w:eastAsia="ar-SA"/>
        </w:rPr>
        <w:t xml:space="preserve"> für Bildung und Forschung (Hrsg.), Erneuern-Bewegen-Bewahren: Nachwuchsförderung in der Sozial-Ökologischen Forschung. Faltblatt in einer Broschüre, 2 Seiten.</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37. </w:t>
      </w:r>
      <w:r w:rsidRPr="000E65C1">
        <w:rPr>
          <w:rFonts w:eastAsia="Times New Roman" w:cstheme="minorHAnsi"/>
          <w:b/>
          <w:lang w:eastAsia="ar-SA"/>
        </w:rPr>
        <w:t xml:space="preserve">Arlinghaus, R. </w:t>
      </w:r>
      <w:r w:rsidRPr="000E65C1">
        <w:rPr>
          <w:rFonts w:eastAsia="Times New Roman" w:cstheme="minorHAnsi"/>
          <w:lang w:eastAsia="ar-SA"/>
        </w:rPr>
        <w:t>2010.  Der „Anglerknigge“ – erster globaler Verhaltens- und Bewirtschaftungskodex für die Hobbyfischerei. IGB-Jahresforschungsbericht 2009, S. 40.</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36. </w:t>
      </w:r>
      <w:r w:rsidRPr="000E65C1">
        <w:rPr>
          <w:rFonts w:eastAsia="Times New Roman" w:cstheme="minorHAnsi"/>
          <w:b/>
          <w:lang w:eastAsia="ar-SA"/>
        </w:rPr>
        <w:t xml:space="preserve">Arlinghaus, R. </w:t>
      </w:r>
      <w:r w:rsidRPr="000E65C1">
        <w:rPr>
          <w:rFonts w:eastAsia="Times New Roman" w:cstheme="minorHAnsi"/>
          <w:lang w:eastAsia="ar-SA"/>
        </w:rPr>
        <w:t>2010.  Besatzfisch – Hand in Hand für eine nachhaltige Angelfischerei. IGB-Jahresforschungsbericht 2009, S. 10-11.</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35. </w:t>
      </w:r>
      <w:r w:rsidRPr="000E65C1">
        <w:rPr>
          <w:rFonts w:eastAsia="Times New Roman" w:cstheme="minorHAnsi"/>
          <w:b/>
          <w:lang w:eastAsia="ar-SA"/>
        </w:rPr>
        <w:t xml:space="preserve">Arlinghaus, R., </w:t>
      </w:r>
      <w:r w:rsidRPr="000E65C1">
        <w:rPr>
          <w:rFonts w:eastAsia="Times New Roman" w:cstheme="minorHAnsi"/>
          <w:lang w:eastAsia="ar-SA"/>
        </w:rPr>
        <w:t xml:space="preserve"> N. Neumann. 2010.  Vom Faulpelz zum Draufgänger. Verbundjournal, Ausgabe 81, S. 23.</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34. </w:t>
      </w:r>
      <w:r w:rsidRPr="000E65C1">
        <w:rPr>
          <w:rFonts w:eastAsia="Times New Roman" w:cstheme="minorHAnsi"/>
          <w:b/>
          <w:lang w:eastAsia="ar-SA"/>
        </w:rPr>
        <w:t xml:space="preserve">Arlinghaus, R., </w:t>
      </w:r>
      <w:r w:rsidRPr="000E65C1">
        <w:rPr>
          <w:rFonts w:eastAsia="Times New Roman" w:cstheme="minorHAnsi"/>
          <w:lang w:eastAsia="ar-SA"/>
        </w:rPr>
        <w:t xml:space="preserve"> N. Neumann. 2010. Der „Anglerknigge“. Verbundjournal, Ausgabe 81, S. 22.</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33. </w:t>
      </w:r>
      <w:r w:rsidRPr="000E65C1">
        <w:rPr>
          <w:rFonts w:eastAsia="Times New Roman" w:cstheme="minorHAnsi"/>
          <w:b/>
          <w:lang w:eastAsia="ar-SA"/>
        </w:rPr>
        <w:t xml:space="preserve">Arlinghaus, R., </w:t>
      </w:r>
      <w:r w:rsidRPr="000E65C1">
        <w:rPr>
          <w:rFonts w:eastAsia="Times New Roman" w:cstheme="minorHAnsi"/>
          <w:lang w:eastAsia="ar-SA"/>
        </w:rPr>
        <w:t>Kobler, A., Klefoth, T. 2010. Lauer-Räuber auf der Spur. Fisch &amp; Fang, 51(6), 104-107.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32. </w:t>
      </w:r>
      <w:proofErr w:type="spellStart"/>
      <w:r w:rsidRPr="000E65C1">
        <w:rPr>
          <w:rFonts w:eastAsia="Times New Roman" w:cstheme="minorHAnsi"/>
          <w:lang w:eastAsia="ar-SA"/>
        </w:rPr>
        <w:t>Fladung</w:t>
      </w:r>
      <w:proofErr w:type="spellEnd"/>
      <w:r w:rsidRPr="000E65C1">
        <w:rPr>
          <w:rFonts w:eastAsia="Times New Roman" w:cstheme="minorHAnsi"/>
          <w:lang w:eastAsia="ar-SA"/>
        </w:rPr>
        <w:t xml:space="preserve">, E., </w:t>
      </w:r>
      <w:r w:rsidRPr="000E65C1">
        <w:rPr>
          <w:rFonts w:eastAsia="Times New Roman" w:cstheme="minorHAnsi"/>
          <w:b/>
          <w:lang w:eastAsia="ar-SA"/>
        </w:rPr>
        <w:t>R.</w:t>
      </w:r>
      <w:r w:rsidRPr="000E65C1">
        <w:rPr>
          <w:rFonts w:eastAsia="Times New Roman" w:cstheme="minorHAnsi"/>
          <w:lang w:eastAsia="ar-SA"/>
        </w:rPr>
        <w:t xml:space="preserve"> </w:t>
      </w:r>
      <w:r w:rsidRPr="000E65C1">
        <w:rPr>
          <w:rFonts w:eastAsia="Times New Roman" w:cstheme="minorHAnsi"/>
          <w:b/>
          <w:lang w:eastAsia="ar-SA"/>
        </w:rPr>
        <w:t>Arlinghaus</w:t>
      </w:r>
      <w:r w:rsidRPr="000E65C1">
        <w:rPr>
          <w:rFonts w:eastAsia="Times New Roman" w:cstheme="minorHAnsi"/>
          <w:lang w:eastAsia="ar-SA"/>
        </w:rPr>
        <w:t>. 2010. Angler am Haken der Wissenschaft: Teil 5 Schlussfolgerungen und Empfehlungen für die Praxis. Der Märkische Angler, 3/2010, 28-29.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31. </w:t>
      </w:r>
      <w:proofErr w:type="spellStart"/>
      <w:r w:rsidRPr="000E65C1">
        <w:rPr>
          <w:rFonts w:eastAsia="Times New Roman" w:cstheme="minorHAnsi"/>
          <w:lang w:eastAsia="ar-SA"/>
        </w:rPr>
        <w:t>Fladung</w:t>
      </w:r>
      <w:proofErr w:type="spellEnd"/>
      <w:r w:rsidRPr="000E65C1">
        <w:rPr>
          <w:rFonts w:eastAsia="Times New Roman" w:cstheme="minorHAnsi"/>
          <w:lang w:eastAsia="ar-SA"/>
        </w:rPr>
        <w:t xml:space="preserve">, E., </w:t>
      </w:r>
      <w:r w:rsidRPr="000E65C1">
        <w:rPr>
          <w:rFonts w:eastAsia="Times New Roman" w:cstheme="minorHAnsi"/>
          <w:b/>
          <w:lang w:eastAsia="ar-SA"/>
        </w:rPr>
        <w:t>R.</w:t>
      </w:r>
      <w:r w:rsidRPr="000E65C1">
        <w:rPr>
          <w:rFonts w:eastAsia="Times New Roman" w:cstheme="minorHAnsi"/>
          <w:lang w:eastAsia="ar-SA"/>
        </w:rPr>
        <w:t xml:space="preserve"> </w:t>
      </w:r>
      <w:r w:rsidRPr="000E65C1">
        <w:rPr>
          <w:rFonts w:eastAsia="Times New Roman" w:cstheme="minorHAnsi"/>
          <w:b/>
          <w:lang w:eastAsia="ar-SA"/>
        </w:rPr>
        <w:t>Arlinghaus</w:t>
      </w:r>
      <w:r w:rsidRPr="000E65C1">
        <w:rPr>
          <w:rFonts w:eastAsia="Times New Roman" w:cstheme="minorHAnsi"/>
          <w:lang w:eastAsia="ar-SA"/>
        </w:rPr>
        <w:t>. 2010. Angler am Haken der Wissenschaft: Teil 4 Probleme und Managementvorstellungen. Der Märkische Angler, 2/2010, 22-23.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30. </w:t>
      </w:r>
      <w:r w:rsidRPr="000E65C1">
        <w:rPr>
          <w:rFonts w:eastAsia="Times New Roman" w:cstheme="minorHAnsi"/>
          <w:b/>
          <w:lang w:eastAsia="ar-SA"/>
        </w:rPr>
        <w:t>Arlinghaus, R</w:t>
      </w:r>
      <w:r w:rsidRPr="000E65C1">
        <w:rPr>
          <w:rFonts w:eastAsia="Times New Roman" w:cstheme="minorHAnsi"/>
          <w:lang w:eastAsia="ar-SA"/>
        </w:rPr>
        <w:t xml:space="preserve">., M. Dorow. 2009. Quo </w:t>
      </w:r>
      <w:proofErr w:type="spellStart"/>
      <w:r w:rsidRPr="000E65C1">
        <w:rPr>
          <w:rFonts w:eastAsia="Times New Roman" w:cstheme="minorHAnsi"/>
          <w:lang w:eastAsia="ar-SA"/>
        </w:rPr>
        <w:t>vadis</w:t>
      </w:r>
      <w:proofErr w:type="spellEnd"/>
      <w:r w:rsidRPr="000E65C1">
        <w:rPr>
          <w:rFonts w:eastAsia="Times New Roman" w:cstheme="minorHAnsi"/>
          <w:lang w:eastAsia="ar-SA"/>
        </w:rPr>
        <w:t xml:space="preserve"> Angelfischerei auf Aal. Jahresforschungsbericht 2008. Leibniz-Institut für Gewässerökologie und Binnenfischerei, Berlin, 26.</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29. Neumann, N., </w:t>
      </w:r>
      <w:r w:rsidRPr="000E65C1">
        <w:rPr>
          <w:rFonts w:eastAsia="Times New Roman" w:cstheme="minorHAnsi"/>
          <w:b/>
          <w:lang w:eastAsia="ar-SA"/>
        </w:rPr>
        <w:t>R. Arlinghaus</w:t>
      </w:r>
      <w:r w:rsidRPr="000E65C1">
        <w:rPr>
          <w:rFonts w:eastAsia="Times New Roman" w:cstheme="minorHAnsi"/>
          <w:lang w:eastAsia="ar-SA"/>
        </w:rPr>
        <w:t xml:space="preserve"> 2009. Aale angeln. Verbundjournal 77, S. 17.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28. </w:t>
      </w:r>
      <w:r w:rsidRPr="000E65C1">
        <w:rPr>
          <w:rFonts w:eastAsia="Times New Roman" w:cstheme="minorHAnsi"/>
          <w:b/>
          <w:lang w:eastAsia="ar-SA"/>
        </w:rPr>
        <w:t>Arlinghaus, R</w:t>
      </w:r>
      <w:r w:rsidRPr="000E65C1">
        <w:rPr>
          <w:rFonts w:eastAsia="Times New Roman" w:cstheme="minorHAnsi"/>
          <w:lang w:eastAsia="ar-SA"/>
        </w:rPr>
        <w:t>, T. Klefoth, A. Kobler, A. 2009. Köder Studien. Der Raubfisch, 5, 58-61.</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27.Neumann, R., </w:t>
      </w:r>
      <w:r w:rsidRPr="000E65C1">
        <w:rPr>
          <w:rFonts w:eastAsia="Times New Roman" w:cstheme="minorHAnsi"/>
          <w:b/>
          <w:lang w:eastAsia="ar-SA"/>
        </w:rPr>
        <w:t>R Arlinghaus, R</w:t>
      </w:r>
      <w:r w:rsidRPr="000E65C1">
        <w:rPr>
          <w:rFonts w:eastAsia="Times New Roman" w:cstheme="minorHAnsi"/>
          <w:lang w:eastAsia="ar-SA"/>
        </w:rPr>
        <w:t xml:space="preserve">. 2009. </w:t>
      </w:r>
      <w:r w:rsidRPr="000E65C1">
        <w:rPr>
          <w:rFonts w:eastAsia="Times New Roman" w:cstheme="minorHAnsi"/>
          <w:lang w:val="en-US" w:eastAsia="ar-SA"/>
        </w:rPr>
        <w:t>One world, one pike. In-Fisherman, Pike &amp; Muskie, 14-17.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26. Kobler, A., </w:t>
      </w:r>
      <w:r w:rsidRPr="000E65C1">
        <w:rPr>
          <w:rFonts w:eastAsia="Times New Roman" w:cstheme="minorHAnsi"/>
          <w:b/>
          <w:lang w:eastAsia="ar-SA"/>
        </w:rPr>
        <w:t>R. Arlinghaus</w:t>
      </w:r>
      <w:r w:rsidRPr="000E65C1">
        <w:rPr>
          <w:rFonts w:eastAsia="Times New Roman" w:cstheme="minorHAnsi"/>
          <w:lang w:eastAsia="ar-SA"/>
        </w:rPr>
        <w:t xml:space="preserve">. 2009. </w:t>
      </w:r>
      <w:proofErr w:type="spellStart"/>
      <w:r w:rsidRPr="000E65C1">
        <w:rPr>
          <w:rFonts w:eastAsia="Times New Roman" w:cstheme="minorHAnsi"/>
          <w:lang w:eastAsia="ar-SA"/>
        </w:rPr>
        <w:t>Boilie</w:t>
      </w:r>
      <w:proofErr w:type="spellEnd"/>
      <w:r w:rsidRPr="000E65C1">
        <w:rPr>
          <w:rFonts w:eastAsia="Times New Roman" w:cstheme="minorHAnsi"/>
          <w:lang w:eastAsia="ar-SA"/>
        </w:rPr>
        <w:t xml:space="preserve"> versus Tigernuss: Ein Vergleich mit Chancengleichheit. </w:t>
      </w:r>
      <w:proofErr w:type="spellStart"/>
      <w:r w:rsidRPr="000E65C1">
        <w:rPr>
          <w:rFonts w:eastAsia="Times New Roman" w:cstheme="minorHAnsi"/>
          <w:lang w:eastAsia="ar-SA"/>
        </w:rPr>
        <w:t>Carp</w:t>
      </w:r>
      <w:proofErr w:type="spellEnd"/>
      <w:r w:rsidRPr="000E65C1">
        <w:rPr>
          <w:rFonts w:eastAsia="Times New Roman" w:cstheme="minorHAnsi"/>
          <w:lang w:eastAsia="ar-SA"/>
        </w:rPr>
        <w:t xml:space="preserve"> Connect, Nr. 39, 34-38.</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25. </w:t>
      </w:r>
      <w:proofErr w:type="spellStart"/>
      <w:r w:rsidRPr="000E65C1">
        <w:rPr>
          <w:rFonts w:eastAsia="Times New Roman" w:cstheme="minorHAnsi"/>
          <w:lang w:eastAsia="ar-SA"/>
        </w:rPr>
        <w:t>Fladung</w:t>
      </w:r>
      <w:proofErr w:type="spellEnd"/>
      <w:r w:rsidRPr="000E65C1">
        <w:rPr>
          <w:rFonts w:eastAsia="Times New Roman" w:cstheme="minorHAnsi"/>
          <w:lang w:eastAsia="ar-SA"/>
        </w:rPr>
        <w:t xml:space="preserve">, E., R. </w:t>
      </w:r>
      <w:r w:rsidRPr="000E65C1">
        <w:rPr>
          <w:rFonts w:eastAsia="Times New Roman" w:cstheme="minorHAnsi"/>
          <w:b/>
          <w:lang w:eastAsia="ar-SA"/>
        </w:rPr>
        <w:t>Arlinghaus</w:t>
      </w:r>
      <w:r w:rsidRPr="000E65C1">
        <w:rPr>
          <w:rFonts w:eastAsia="Times New Roman" w:cstheme="minorHAnsi"/>
          <w:lang w:eastAsia="ar-SA"/>
        </w:rPr>
        <w:t>. 2009. Angler am Haken der Wissenschaft: Teil 3 Motivation und Zufriedenheit. Der Märkische Angler, 4/2009, 18-19.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24. </w:t>
      </w:r>
      <w:proofErr w:type="spellStart"/>
      <w:r w:rsidRPr="000E65C1">
        <w:rPr>
          <w:rFonts w:eastAsia="Times New Roman" w:cstheme="minorHAnsi"/>
          <w:lang w:eastAsia="ar-SA"/>
        </w:rPr>
        <w:t>Fladung</w:t>
      </w:r>
      <w:proofErr w:type="spellEnd"/>
      <w:r w:rsidRPr="000E65C1">
        <w:rPr>
          <w:rFonts w:eastAsia="Times New Roman" w:cstheme="minorHAnsi"/>
          <w:lang w:eastAsia="ar-SA"/>
        </w:rPr>
        <w:t xml:space="preserve">, E., R. </w:t>
      </w:r>
      <w:r w:rsidRPr="000E65C1">
        <w:rPr>
          <w:rFonts w:eastAsia="Times New Roman" w:cstheme="minorHAnsi"/>
          <w:b/>
          <w:lang w:eastAsia="ar-SA"/>
        </w:rPr>
        <w:t>Arlinghaus</w:t>
      </w:r>
      <w:r w:rsidRPr="000E65C1">
        <w:rPr>
          <w:rFonts w:eastAsia="Times New Roman" w:cstheme="minorHAnsi"/>
          <w:lang w:eastAsia="ar-SA"/>
        </w:rPr>
        <w:t>. 2009. Angler am Haken der Wissenschaft: Teil 2 Angelaktivitäten und –</w:t>
      </w:r>
      <w:proofErr w:type="spellStart"/>
      <w:r w:rsidRPr="000E65C1">
        <w:rPr>
          <w:rFonts w:eastAsia="Times New Roman" w:cstheme="minorHAnsi"/>
          <w:lang w:eastAsia="ar-SA"/>
        </w:rPr>
        <w:t>vorlieben</w:t>
      </w:r>
      <w:proofErr w:type="spellEnd"/>
      <w:r w:rsidRPr="000E65C1">
        <w:rPr>
          <w:rFonts w:eastAsia="Times New Roman" w:cstheme="minorHAnsi"/>
          <w:lang w:eastAsia="ar-SA"/>
        </w:rPr>
        <w:t>. Der Märkische Angler, 2/2009, 14-15.</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23. </w:t>
      </w:r>
      <w:proofErr w:type="spellStart"/>
      <w:r w:rsidRPr="000E65C1">
        <w:rPr>
          <w:rFonts w:eastAsia="Times New Roman" w:cstheme="minorHAnsi"/>
          <w:lang w:eastAsia="ar-SA"/>
        </w:rPr>
        <w:t>Fladung</w:t>
      </w:r>
      <w:proofErr w:type="spellEnd"/>
      <w:r w:rsidRPr="000E65C1">
        <w:rPr>
          <w:rFonts w:eastAsia="Times New Roman" w:cstheme="minorHAnsi"/>
          <w:lang w:eastAsia="ar-SA"/>
        </w:rPr>
        <w:t xml:space="preserve">, E., R. </w:t>
      </w:r>
      <w:r w:rsidRPr="000E65C1">
        <w:rPr>
          <w:rFonts w:eastAsia="Times New Roman" w:cstheme="minorHAnsi"/>
          <w:b/>
          <w:lang w:eastAsia="ar-SA"/>
        </w:rPr>
        <w:t>Arlinghaus</w:t>
      </w:r>
      <w:r w:rsidRPr="000E65C1">
        <w:rPr>
          <w:rFonts w:eastAsia="Times New Roman" w:cstheme="minorHAnsi"/>
          <w:lang w:eastAsia="ar-SA"/>
        </w:rPr>
        <w:t>. 2009. Angler am Haken der Wissenschaft: Teil 1 Demographie. Der Märkische Angler, 1/2009, 10-11.</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22. Klefoth, T</w:t>
      </w:r>
      <w:r w:rsidRPr="000E65C1">
        <w:rPr>
          <w:rFonts w:eastAsia="Times New Roman" w:cstheme="minorHAnsi"/>
          <w:b/>
          <w:lang w:eastAsia="ar-SA"/>
        </w:rPr>
        <w:t>., R. Arlinghaus</w:t>
      </w:r>
      <w:r w:rsidRPr="000E65C1">
        <w:rPr>
          <w:rFonts w:eastAsia="Times New Roman" w:cstheme="minorHAnsi"/>
          <w:lang w:eastAsia="ar-SA"/>
        </w:rPr>
        <w:t>. 2008. Wie verhält sich der geangelte Hecht? Jahresforschungsbericht 2007, Leibniz-Institut für Gewässerökologie und Binnenfischerei, Berlin, 26.</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21. </w:t>
      </w:r>
      <w:r w:rsidRPr="000E65C1">
        <w:rPr>
          <w:rFonts w:eastAsia="Times New Roman" w:cstheme="minorHAnsi"/>
          <w:b/>
          <w:lang w:eastAsia="ar-SA"/>
        </w:rPr>
        <w:t>Arlinghaus, R.</w:t>
      </w:r>
      <w:r w:rsidRPr="000E65C1">
        <w:rPr>
          <w:rFonts w:eastAsia="Times New Roman" w:cstheme="minorHAnsi"/>
          <w:lang w:eastAsia="ar-SA"/>
        </w:rPr>
        <w:t>, D. Hühn. 2007. Auf Wiedersehen. Fisch &amp; Fang, 12, 40-44.</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20. </w:t>
      </w:r>
      <w:r w:rsidRPr="000E65C1">
        <w:rPr>
          <w:rFonts w:eastAsia="Times New Roman" w:cstheme="minorHAnsi"/>
          <w:b/>
          <w:lang w:eastAsia="ar-SA"/>
        </w:rPr>
        <w:t>Arlinghaus, R.</w:t>
      </w:r>
      <w:r w:rsidRPr="000E65C1">
        <w:rPr>
          <w:rFonts w:eastAsia="Times New Roman" w:cstheme="minorHAnsi"/>
          <w:lang w:eastAsia="ar-SA"/>
        </w:rPr>
        <w:t xml:space="preserve"> 2005. Über Fischräuber, Palmplötzen und andere „Mecklenburger“. </w:t>
      </w:r>
      <w:proofErr w:type="spellStart"/>
      <w:r w:rsidRPr="000E65C1">
        <w:rPr>
          <w:rFonts w:eastAsia="Times New Roman" w:cstheme="minorHAnsi"/>
          <w:lang w:eastAsia="ar-SA"/>
        </w:rPr>
        <w:t>Carp</w:t>
      </w:r>
      <w:proofErr w:type="spellEnd"/>
      <w:r w:rsidRPr="000E65C1">
        <w:rPr>
          <w:rFonts w:eastAsia="Times New Roman" w:cstheme="minorHAnsi"/>
          <w:lang w:eastAsia="ar-SA"/>
        </w:rPr>
        <w:t xml:space="preserve"> Connect Nr. 23:36-41.</w:t>
      </w:r>
    </w:p>
    <w:p w:rsidR="00593744" w:rsidRPr="000E65C1" w:rsidRDefault="00593744" w:rsidP="00593744">
      <w:pPr>
        <w:tabs>
          <w:tab w:val="left" w:pos="3402"/>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19. </w:t>
      </w:r>
      <w:r w:rsidRPr="000E65C1">
        <w:rPr>
          <w:rFonts w:eastAsia="Times New Roman" w:cstheme="minorHAnsi"/>
          <w:b/>
          <w:lang w:eastAsia="ar-SA"/>
        </w:rPr>
        <w:t>Arlinghaus, R.</w:t>
      </w:r>
      <w:r w:rsidRPr="000E65C1">
        <w:rPr>
          <w:rFonts w:eastAsia="Times New Roman" w:cstheme="minorHAnsi"/>
          <w:lang w:eastAsia="ar-SA"/>
        </w:rPr>
        <w:t xml:space="preserve"> 2004. Vergessene Schätze. Was macht Karpfen groß? In: W. </w:t>
      </w:r>
      <w:proofErr w:type="spellStart"/>
      <w:r w:rsidRPr="000E65C1">
        <w:rPr>
          <w:rFonts w:eastAsia="Times New Roman" w:cstheme="minorHAnsi"/>
          <w:lang w:eastAsia="ar-SA"/>
        </w:rPr>
        <w:t>Plickat</w:t>
      </w:r>
      <w:proofErr w:type="spellEnd"/>
      <w:r w:rsidRPr="000E65C1">
        <w:rPr>
          <w:rFonts w:eastAsia="Times New Roman" w:cstheme="minorHAnsi"/>
          <w:lang w:eastAsia="ar-SA"/>
        </w:rPr>
        <w:t>, Modernes Karpfenangeln. Kosmos Verlag, Stuttgart, 88-89.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18. </w:t>
      </w:r>
      <w:r w:rsidRPr="000E65C1">
        <w:rPr>
          <w:rFonts w:eastAsia="Times New Roman" w:cstheme="minorHAnsi"/>
          <w:b/>
          <w:lang w:eastAsia="ar-SA"/>
        </w:rPr>
        <w:t>Arlinghaus, R.</w:t>
      </w:r>
      <w:r w:rsidRPr="000E65C1">
        <w:rPr>
          <w:rFonts w:eastAsia="Times New Roman" w:cstheme="minorHAnsi"/>
          <w:lang w:eastAsia="ar-SA"/>
        </w:rPr>
        <w:t xml:space="preserve"> 2004. Im Gespräch Teil 2. </w:t>
      </w:r>
      <w:proofErr w:type="spellStart"/>
      <w:r w:rsidRPr="000E65C1">
        <w:rPr>
          <w:rFonts w:eastAsia="Times New Roman" w:cstheme="minorHAnsi"/>
          <w:lang w:eastAsia="ar-SA"/>
        </w:rPr>
        <w:t>Carp</w:t>
      </w:r>
      <w:proofErr w:type="spellEnd"/>
      <w:r w:rsidRPr="000E65C1">
        <w:rPr>
          <w:rFonts w:eastAsia="Times New Roman" w:cstheme="minorHAnsi"/>
          <w:lang w:eastAsia="ar-SA"/>
        </w:rPr>
        <w:t xml:space="preserve"> Connect Nr. 19:98-103.</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17. </w:t>
      </w:r>
      <w:r w:rsidRPr="000E65C1">
        <w:rPr>
          <w:rFonts w:eastAsia="Times New Roman" w:cstheme="minorHAnsi"/>
          <w:b/>
          <w:lang w:eastAsia="ar-SA"/>
        </w:rPr>
        <w:t>Arlinghaus, R</w:t>
      </w:r>
      <w:r w:rsidRPr="000E65C1">
        <w:rPr>
          <w:rFonts w:eastAsia="Times New Roman" w:cstheme="minorHAnsi"/>
          <w:lang w:eastAsia="ar-SA"/>
        </w:rPr>
        <w:t xml:space="preserve">. 2004. Im Gespräch Teil 1. </w:t>
      </w:r>
      <w:r w:rsidRPr="000E65C1">
        <w:rPr>
          <w:rFonts w:eastAsia="Times New Roman" w:cstheme="minorHAnsi"/>
          <w:lang w:val="en-US" w:eastAsia="ar-SA"/>
        </w:rPr>
        <w:t>Carp Connect Nr. 18:90-95.</w:t>
      </w:r>
    </w:p>
    <w:p w:rsidR="00593744" w:rsidRPr="000E65C1" w:rsidRDefault="00593744" w:rsidP="00593744">
      <w:pPr>
        <w:keepLines/>
        <w:suppressLineNumber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lastRenderedPageBreak/>
        <w:t>16.</w:t>
      </w:r>
      <w:bookmarkStart w:id="7" w:name="OLE_LINK1"/>
      <w:r w:rsidRPr="000E65C1">
        <w:rPr>
          <w:rFonts w:eastAsia="Times New Roman" w:cstheme="minorHAnsi"/>
          <w:lang w:val="en-US" w:eastAsia="ar-SA"/>
        </w:rPr>
        <w:t xml:space="preserve"> </w:t>
      </w:r>
      <w:r w:rsidRPr="000E65C1">
        <w:rPr>
          <w:rFonts w:eastAsia="Times New Roman" w:cstheme="minorHAnsi"/>
          <w:b/>
          <w:lang w:val="en-US" w:eastAsia="ar-SA"/>
        </w:rPr>
        <w:t>Arlinghaus, R.</w:t>
      </w:r>
      <w:r w:rsidRPr="000E65C1">
        <w:rPr>
          <w:rFonts w:eastAsia="Times New Roman" w:cstheme="minorHAnsi"/>
          <w:lang w:val="en-US" w:eastAsia="ar-SA"/>
        </w:rPr>
        <w:t xml:space="preserve"> 2003. </w:t>
      </w:r>
      <w:r w:rsidRPr="000E65C1">
        <w:rPr>
          <w:rFonts w:eastAsia="Times New Roman" w:cstheme="minorHAnsi"/>
          <w:lang w:eastAsia="ar-SA"/>
        </w:rPr>
        <w:t xml:space="preserve">Eine Methode zur Abschätzung des fangbaren Karpfenbestandes in abgeschlossenen stehenden Gewässern. </w:t>
      </w:r>
      <w:proofErr w:type="spellStart"/>
      <w:r w:rsidRPr="000E65C1">
        <w:rPr>
          <w:rFonts w:eastAsia="Times New Roman" w:cstheme="minorHAnsi"/>
          <w:lang w:eastAsia="ar-SA"/>
        </w:rPr>
        <w:t>Carp</w:t>
      </w:r>
      <w:proofErr w:type="spellEnd"/>
      <w:r w:rsidRPr="000E65C1">
        <w:rPr>
          <w:rFonts w:eastAsia="Times New Roman" w:cstheme="minorHAnsi"/>
          <w:lang w:eastAsia="ar-SA"/>
        </w:rPr>
        <w:t xml:space="preserve"> Connect Nr. 14:12-15.</w:t>
      </w:r>
      <w:bookmarkEnd w:id="7"/>
    </w:p>
    <w:p w:rsidR="00593744" w:rsidRPr="000E65C1" w:rsidRDefault="00593744" w:rsidP="00593744">
      <w:pPr>
        <w:keepLines/>
        <w:suppressLineNumber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15. </w:t>
      </w:r>
      <w:proofErr w:type="spellStart"/>
      <w:r w:rsidRPr="000E65C1">
        <w:rPr>
          <w:rFonts w:eastAsia="Times New Roman" w:cstheme="minorHAnsi"/>
          <w:lang w:eastAsia="ar-SA"/>
        </w:rPr>
        <w:t>Niesar</w:t>
      </w:r>
      <w:proofErr w:type="spellEnd"/>
      <w:r w:rsidRPr="000E65C1">
        <w:rPr>
          <w:rFonts w:eastAsia="Times New Roman" w:cstheme="minorHAnsi"/>
          <w:lang w:eastAsia="ar-SA"/>
        </w:rPr>
        <w:t xml:space="preserve">, M., </w:t>
      </w:r>
      <w:r w:rsidRPr="000E65C1">
        <w:rPr>
          <w:rFonts w:eastAsia="Times New Roman" w:cstheme="minorHAnsi"/>
          <w:b/>
          <w:lang w:eastAsia="ar-SA"/>
        </w:rPr>
        <w:t>R. Arlinghaus</w:t>
      </w:r>
      <w:r w:rsidRPr="000E65C1">
        <w:rPr>
          <w:rFonts w:eastAsia="Times New Roman" w:cstheme="minorHAnsi"/>
          <w:lang w:eastAsia="ar-SA"/>
        </w:rPr>
        <w:t xml:space="preserve">. 2002. Pro und contra Anfüttern oder der Einfluss des Angelfutters auf das Fischwachstum. </w:t>
      </w:r>
      <w:proofErr w:type="spellStart"/>
      <w:r w:rsidRPr="000E65C1">
        <w:rPr>
          <w:rFonts w:eastAsia="Times New Roman" w:cstheme="minorHAnsi"/>
          <w:lang w:eastAsia="ar-SA"/>
        </w:rPr>
        <w:t>Carp</w:t>
      </w:r>
      <w:proofErr w:type="spellEnd"/>
      <w:r w:rsidRPr="000E65C1">
        <w:rPr>
          <w:rFonts w:eastAsia="Times New Roman" w:cstheme="minorHAnsi"/>
          <w:lang w:eastAsia="ar-SA"/>
        </w:rPr>
        <w:t xml:space="preserve"> Mirror </w:t>
      </w:r>
      <w:proofErr w:type="spellStart"/>
      <w:r w:rsidRPr="000E65C1">
        <w:rPr>
          <w:rFonts w:eastAsia="Times New Roman" w:cstheme="minorHAnsi"/>
          <w:lang w:eastAsia="ar-SA"/>
        </w:rPr>
        <w:t>Nr</w:t>
      </w:r>
      <w:proofErr w:type="spellEnd"/>
      <w:r w:rsidRPr="000E65C1">
        <w:rPr>
          <w:rFonts w:eastAsia="Times New Roman" w:cstheme="minorHAnsi"/>
          <w:lang w:eastAsia="ar-SA"/>
        </w:rPr>
        <w:t xml:space="preserve"> 4:12-16 und Richtigstellung in Nr. 6:3.</w:t>
      </w:r>
    </w:p>
    <w:p w:rsidR="00593744" w:rsidRPr="000E65C1" w:rsidRDefault="00593744" w:rsidP="00593744">
      <w:pPr>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14. </w:t>
      </w:r>
      <w:r w:rsidRPr="000E65C1">
        <w:rPr>
          <w:rFonts w:eastAsia="Times New Roman" w:cstheme="minorHAnsi"/>
          <w:b/>
          <w:lang w:eastAsia="ar-SA"/>
        </w:rPr>
        <w:t>Arlinghaus, R.,</w:t>
      </w:r>
      <w:r w:rsidRPr="000E65C1">
        <w:rPr>
          <w:rFonts w:eastAsia="Times New Roman" w:cstheme="minorHAnsi"/>
          <w:lang w:eastAsia="ar-SA"/>
        </w:rPr>
        <w:t xml:space="preserve"> T. Mehner. 2002. Das Millionengeschäft Karpfenangeln. </w:t>
      </w:r>
      <w:proofErr w:type="spellStart"/>
      <w:r w:rsidRPr="000E65C1">
        <w:rPr>
          <w:rFonts w:eastAsia="Times New Roman" w:cstheme="minorHAnsi"/>
          <w:lang w:eastAsia="ar-SA"/>
        </w:rPr>
        <w:t>Carp</w:t>
      </w:r>
      <w:proofErr w:type="spellEnd"/>
      <w:r w:rsidRPr="000E65C1">
        <w:rPr>
          <w:rFonts w:eastAsia="Times New Roman" w:cstheme="minorHAnsi"/>
          <w:lang w:eastAsia="ar-SA"/>
        </w:rPr>
        <w:t xml:space="preserve"> Mirror Nr. 6:16-19.</w:t>
      </w:r>
    </w:p>
    <w:p w:rsidR="00593744" w:rsidRPr="000E65C1" w:rsidRDefault="00593744" w:rsidP="00593744">
      <w:pPr>
        <w:keepLines/>
        <w:suppressLineNumber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13. </w:t>
      </w:r>
      <w:r w:rsidRPr="000E65C1">
        <w:rPr>
          <w:rFonts w:eastAsia="Times New Roman" w:cstheme="minorHAnsi"/>
          <w:b/>
          <w:lang w:eastAsia="ar-SA"/>
        </w:rPr>
        <w:t>Arlinghaus, R.</w:t>
      </w:r>
      <w:r w:rsidRPr="000E65C1">
        <w:rPr>
          <w:rFonts w:eastAsia="Times New Roman" w:cstheme="minorHAnsi"/>
          <w:lang w:eastAsia="ar-SA"/>
        </w:rPr>
        <w:t xml:space="preserve"> 2002. Ist das Karpfenangeln noch zu retten? </w:t>
      </w:r>
      <w:proofErr w:type="spellStart"/>
      <w:r w:rsidRPr="000E65C1">
        <w:rPr>
          <w:rFonts w:eastAsia="Times New Roman" w:cstheme="minorHAnsi"/>
          <w:lang w:eastAsia="ar-SA"/>
        </w:rPr>
        <w:t>Carp</w:t>
      </w:r>
      <w:proofErr w:type="spellEnd"/>
      <w:r w:rsidRPr="000E65C1">
        <w:rPr>
          <w:rFonts w:eastAsia="Times New Roman" w:cstheme="minorHAnsi"/>
          <w:lang w:eastAsia="ar-SA"/>
        </w:rPr>
        <w:t xml:space="preserve"> Mirror Nr. 4:90-93.</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12. </w:t>
      </w:r>
      <w:r w:rsidRPr="000E65C1">
        <w:rPr>
          <w:rFonts w:eastAsia="Times New Roman" w:cstheme="minorHAnsi"/>
          <w:b/>
          <w:lang w:eastAsia="ar-SA"/>
        </w:rPr>
        <w:t>Arlinghaus, R.,</w:t>
      </w:r>
      <w:r w:rsidRPr="000E65C1">
        <w:rPr>
          <w:rFonts w:eastAsia="Times New Roman" w:cstheme="minorHAnsi"/>
          <w:lang w:eastAsia="ar-SA"/>
        </w:rPr>
        <w:t xml:space="preserve"> T. Mehner. 2001. Was unterscheidet auf Karpfen angelnde </w:t>
      </w:r>
      <w:proofErr w:type="spellStart"/>
      <w:r w:rsidRPr="000E65C1">
        <w:rPr>
          <w:rFonts w:eastAsia="Times New Roman" w:cstheme="minorHAnsi"/>
          <w:lang w:eastAsia="ar-SA"/>
        </w:rPr>
        <w:t>Boilieangler</w:t>
      </w:r>
      <w:proofErr w:type="spellEnd"/>
      <w:r w:rsidRPr="000E65C1">
        <w:rPr>
          <w:rFonts w:eastAsia="Times New Roman" w:cstheme="minorHAnsi"/>
          <w:lang w:eastAsia="ar-SA"/>
        </w:rPr>
        <w:t xml:space="preserve"> vom „Durchschnittsangler“? – Ergebnisse einer Befragung. </w:t>
      </w:r>
      <w:r w:rsidRPr="000E65C1">
        <w:rPr>
          <w:rFonts w:eastAsia="Times New Roman" w:cstheme="minorHAnsi"/>
          <w:lang w:val="en-US" w:eastAsia="ar-SA"/>
        </w:rPr>
        <w:t>Carp Connect Nr. 9:12-15 und 64-67.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11. </w:t>
      </w:r>
      <w:r w:rsidRPr="000E65C1">
        <w:rPr>
          <w:rFonts w:eastAsia="Times New Roman" w:cstheme="minorHAnsi"/>
          <w:b/>
          <w:lang w:val="en-US" w:eastAsia="ar-SA"/>
        </w:rPr>
        <w:t>Arlinghaus, R.</w:t>
      </w:r>
      <w:r w:rsidRPr="000E65C1">
        <w:rPr>
          <w:rFonts w:eastAsia="Times New Roman" w:cstheme="minorHAnsi"/>
          <w:lang w:val="en-US" w:eastAsia="ar-SA"/>
        </w:rPr>
        <w:t xml:space="preserve"> 2001. </w:t>
      </w:r>
      <w:proofErr w:type="spellStart"/>
      <w:r w:rsidRPr="000E65C1">
        <w:rPr>
          <w:rFonts w:eastAsia="Times New Roman" w:cstheme="minorHAnsi"/>
          <w:lang w:val="en-US" w:eastAsia="ar-SA"/>
        </w:rPr>
        <w:t>Anfüttern</w:t>
      </w:r>
      <w:proofErr w:type="spellEnd"/>
      <w:r w:rsidRPr="000E65C1">
        <w:rPr>
          <w:rFonts w:eastAsia="Times New Roman" w:cstheme="minorHAnsi"/>
          <w:lang w:val="en-US" w:eastAsia="ar-SA"/>
        </w:rPr>
        <w:t>. Carp Mirror Nr. 5:38-42.</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10. </w:t>
      </w:r>
      <w:r w:rsidRPr="000E65C1">
        <w:rPr>
          <w:rFonts w:eastAsia="Times New Roman" w:cstheme="minorHAnsi"/>
          <w:b/>
          <w:lang w:eastAsia="ar-SA"/>
        </w:rPr>
        <w:t>Arlinghaus, R.,</w:t>
      </w:r>
      <w:r w:rsidRPr="000E65C1">
        <w:rPr>
          <w:rFonts w:eastAsia="Times New Roman" w:cstheme="minorHAnsi"/>
          <w:lang w:eastAsia="ar-SA"/>
        </w:rPr>
        <w:t xml:space="preserve"> J. Meyer. 2001. Wieso, Weshalb, Warum. Ein Bericht zur Nahrungsaufnahme, Ködergröße und </w:t>
      </w:r>
      <w:proofErr w:type="spellStart"/>
      <w:r w:rsidRPr="000E65C1">
        <w:rPr>
          <w:rFonts w:eastAsia="Times New Roman" w:cstheme="minorHAnsi"/>
          <w:lang w:eastAsia="ar-SA"/>
        </w:rPr>
        <w:t>Attraktorwirkung</w:t>
      </w:r>
      <w:proofErr w:type="spellEnd"/>
      <w:r w:rsidRPr="000E65C1">
        <w:rPr>
          <w:rFonts w:eastAsia="Times New Roman" w:cstheme="minorHAnsi"/>
          <w:lang w:eastAsia="ar-SA"/>
        </w:rPr>
        <w:t xml:space="preserve"> bei Karpfen. Teil 4. </w:t>
      </w:r>
      <w:proofErr w:type="spellStart"/>
      <w:r w:rsidRPr="000E65C1">
        <w:rPr>
          <w:rFonts w:eastAsia="Times New Roman" w:cstheme="minorHAnsi"/>
          <w:lang w:eastAsia="ar-SA"/>
        </w:rPr>
        <w:t>Carp</w:t>
      </w:r>
      <w:proofErr w:type="spellEnd"/>
      <w:r w:rsidRPr="000E65C1">
        <w:rPr>
          <w:rFonts w:eastAsia="Times New Roman" w:cstheme="minorHAnsi"/>
          <w:lang w:eastAsia="ar-SA"/>
        </w:rPr>
        <w:t xml:space="preserve"> Connect Nr. 8:51-56.</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9. </w:t>
      </w:r>
      <w:r w:rsidRPr="000E65C1">
        <w:rPr>
          <w:rFonts w:eastAsia="Times New Roman" w:cstheme="minorHAnsi"/>
          <w:b/>
          <w:lang w:eastAsia="ar-SA"/>
        </w:rPr>
        <w:t>Arlinghaus, R</w:t>
      </w:r>
      <w:r w:rsidRPr="000E65C1">
        <w:rPr>
          <w:rFonts w:eastAsia="Times New Roman" w:cstheme="minorHAnsi"/>
          <w:lang w:eastAsia="ar-SA"/>
        </w:rPr>
        <w:t xml:space="preserve">., J. Meyer. 2001. Wieso, Weshalb, Warum. Ein Bericht zur Nahrungsaufnahme, Ködergröße und </w:t>
      </w:r>
      <w:proofErr w:type="spellStart"/>
      <w:r w:rsidRPr="000E65C1">
        <w:rPr>
          <w:rFonts w:eastAsia="Times New Roman" w:cstheme="minorHAnsi"/>
          <w:lang w:eastAsia="ar-SA"/>
        </w:rPr>
        <w:t>Attraktorwirkung</w:t>
      </w:r>
      <w:proofErr w:type="spellEnd"/>
      <w:r w:rsidRPr="000E65C1">
        <w:rPr>
          <w:rFonts w:eastAsia="Times New Roman" w:cstheme="minorHAnsi"/>
          <w:lang w:eastAsia="ar-SA"/>
        </w:rPr>
        <w:t xml:space="preserve"> bei Karpfen. Teil 3. </w:t>
      </w:r>
      <w:proofErr w:type="spellStart"/>
      <w:r w:rsidRPr="000E65C1">
        <w:rPr>
          <w:rFonts w:eastAsia="Times New Roman" w:cstheme="minorHAnsi"/>
          <w:lang w:eastAsia="ar-SA"/>
        </w:rPr>
        <w:t>Carp</w:t>
      </w:r>
      <w:proofErr w:type="spellEnd"/>
      <w:r w:rsidRPr="000E65C1">
        <w:rPr>
          <w:rFonts w:eastAsia="Times New Roman" w:cstheme="minorHAnsi"/>
          <w:lang w:eastAsia="ar-SA"/>
        </w:rPr>
        <w:t xml:space="preserve"> Connect Nr. 7:45-49.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8. </w:t>
      </w:r>
      <w:r w:rsidRPr="000E65C1">
        <w:rPr>
          <w:rFonts w:eastAsia="Times New Roman" w:cstheme="minorHAnsi"/>
          <w:b/>
          <w:lang w:eastAsia="ar-SA"/>
        </w:rPr>
        <w:t>Arlinghaus, R.,</w:t>
      </w:r>
      <w:r w:rsidRPr="000E65C1">
        <w:rPr>
          <w:rFonts w:eastAsia="Times New Roman" w:cstheme="minorHAnsi"/>
          <w:lang w:eastAsia="ar-SA"/>
        </w:rPr>
        <w:t xml:space="preserve"> J. Meyer. 2001. Wieso, Weshalb, Warum. Ein Bericht zur Nahrungsaufnahme, Ködergröße und </w:t>
      </w:r>
      <w:proofErr w:type="spellStart"/>
      <w:r w:rsidRPr="000E65C1">
        <w:rPr>
          <w:rFonts w:eastAsia="Times New Roman" w:cstheme="minorHAnsi"/>
          <w:lang w:eastAsia="ar-SA"/>
        </w:rPr>
        <w:t>Attraktorwirkung</w:t>
      </w:r>
      <w:proofErr w:type="spellEnd"/>
      <w:r w:rsidRPr="000E65C1">
        <w:rPr>
          <w:rFonts w:eastAsia="Times New Roman" w:cstheme="minorHAnsi"/>
          <w:lang w:eastAsia="ar-SA"/>
        </w:rPr>
        <w:t xml:space="preserve"> bei Karpfen. Teil 2. </w:t>
      </w:r>
      <w:proofErr w:type="spellStart"/>
      <w:r w:rsidRPr="000E65C1">
        <w:rPr>
          <w:rFonts w:eastAsia="Times New Roman" w:cstheme="minorHAnsi"/>
          <w:lang w:eastAsia="ar-SA"/>
        </w:rPr>
        <w:t>Carp</w:t>
      </w:r>
      <w:proofErr w:type="spellEnd"/>
      <w:r w:rsidRPr="000E65C1">
        <w:rPr>
          <w:rFonts w:eastAsia="Times New Roman" w:cstheme="minorHAnsi"/>
          <w:lang w:eastAsia="ar-SA"/>
        </w:rPr>
        <w:t xml:space="preserve"> Connect Nr. 6:15-19.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7. </w:t>
      </w:r>
      <w:r w:rsidRPr="000E65C1">
        <w:rPr>
          <w:rFonts w:eastAsia="Times New Roman" w:cstheme="minorHAnsi"/>
          <w:b/>
          <w:lang w:eastAsia="ar-SA"/>
        </w:rPr>
        <w:t xml:space="preserve">Arlinghaus, R., </w:t>
      </w:r>
      <w:r w:rsidRPr="000E65C1">
        <w:rPr>
          <w:rFonts w:eastAsia="Times New Roman" w:cstheme="minorHAnsi"/>
          <w:lang w:eastAsia="ar-SA"/>
        </w:rPr>
        <w:t xml:space="preserve">J. Meyer. 2000. Wieso, Weshalb, Warum. Ein Bericht zur Nahrungsaufnahme, Ködergröße und </w:t>
      </w:r>
      <w:proofErr w:type="spellStart"/>
      <w:r w:rsidRPr="000E65C1">
        <w:rPr>
          <w:rFonts w:eastAsia="Times New Roman" w:cstheme="minorHAnsi"/>
          <w:lang w:eastAsia="ar-SA"/>
        </w:rPr>
        <w:t>Attraktorwirkung</w:t>
      </w:r>
      <w:proofErr w:type="spellEnd"/>
      <w:r w:rsidRPr="000E65C1">
        <w:rPr>
          <w:rFonts w:eastAsia="Times New Roman" w:cstheme="minorHAnsi"/>
          <w:lang w:eastAsia="ar-SA"/>
        </w:rPr>
        <w:t xml:space="preserve"> bei Karpfen. Teil 1. </w:t>
      </w:r>
      <w:proofErr w:type="spellStart"/>
      <w:r w:rsidRPr="000E65C1">
        <w:rPr>
          <w:rFonts w:eastAsia="Times New Roman" w:cstheme="minorHAnsi"/>
          <w:lang w:eastAsia="ar-SA"/>
        </w:rPr>
        <w:t>Carp</w:t>
      </w:r>
      <w:proofErr w:type="spellEnd"/>
      <w:r w:rsidRPr="000E65C1">
        <w:rPr>
          <w:rFonts w:eastAsia="Times New Roman" w:cstheme="minorHAnsi"/>
          <w:lang w:eastAsia="ar-SA"/>
        </w:rPr>
        <w:t xml:space="preserve"> Connect, Nr. 5, 25-29.</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6. </w:t>
      </w:r>
      <w:r w:rsidRPr="000E65C1">
        <w:rPr>
          <w:rFonts w:eastAsia="Times New Roman" w:cstheme="minorHAnsi"/>
          <w:b/>
          <w:lang w:eastAsia="ar-SA"/>
        </w:rPr>
        <w:t>Arlinghaus, R</w:t>
      </w:r>
      <w:r w:rsidRPr="000E65C1">
        <w:rPr>
          <w:rFonts w:eastAsia="Times New Roman" w:cstheme="minorHAnsi"/>
          <w:lang w:eastAsia="ar-SA"/>
        </w:rPr>
        <w:t xml:space="preserve">. 2000. Ein Plädoyer gegen das Umsetzen von Karpfen. </w:t>
      </w:r>
      <w:r w:rsidRPr="000E65C1">
        <w:rPr>
          <w:rFonts w:eastAsia="Times New Roman" w:cstheme="minorHAnsi"/>
          <w:lang w:val="en-US" w:eastAsia="ar-SA"/>
        </w:rPr>
        <w:t>Carp Connect Nr. 4:26-27.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val="en-US" w:eastAsia="ar-SA"/>
        </w:rPr>
        <w:t xml:space="preserve">5. </w:t>
      </w:r>
      <w:r w:rsidRPr="000E65C1">
        <w:rPr>
          <w:rFonts w:eastAsia="Times New Roman" w:cstheme="minorHAnsi"/>
          <w:b/>
          <w:lang w:val="en-US" w:eastAsia="ar-SA"/>
        </w:rPr>
        <w:t>Arlinghaus, R</w:t>
      </w:r>
      <w:r w:rsidRPr="000E65C1">
        <w:rPr>
          <w:rFonts w:eastAsia="Times New Roman" w:cstheme="minorHAnsi"/>
          <w:lang w:val="en-US" w:eastAsia="ar-SA"/>
        </w:rPr>
        <w:t xml:space="preserve">. 1999. </w:t>
      </w:r>
      <w:proofErr w:type="spellStart"/>
      <w:r w:rsidRPr="000E65C1">
        <w:rPr>
          <w:rFonts w:eastAsia="Times New Roman" w:cstheme="minorHAnsi"/>
          <w:lang w:val="en-US" w:eastAsia="ar-SA"/>
        </w:rPr>
        <w:t>Karpfenrassen</w:t>
      </w:r>
      <w:proofErr w:type="spellEnd"/>
      <w:r w:rsidRPr="000E65C1">
        <w:rPr>
          <w:rFonts w:eastAsia="Times New Roman" w:cstheme="minorHAnsi"/>
          <w:lang w:val="en-US" w:eastAsia="ar-SA"/>
        </w:rPr>
        <w:t>. Carp Connect Nr. 1:20-22.</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val="en-US" w:eastAsia="ar-SA"/>
        </w:rPr>
        <w:t xml:space="preserve">4. </w:t>
      </w:r>
      <w:r w:rsidRPr="000E65C1">
        <w:rPr>
          <w:rFonts w:eastAsia="Times New Roman" w:cstheme="minorHAnsi"/>
          <w:b/>
          <w:lang w:val="en-US" w:eastAsia="ar-SA"/>
        </w:rPr>
        <w:t>Arlinghaus, R.,</w:t>
      </w:r>
      <w:r w:rsidRPr="000E65C1">
        <w:rPr>
          <w:rFonts w:eastAsia="Times New Roman" w:cstheme="minorHAnsi"/>
          <w:lang w:val="en-US" w:eastAsia="ar-SA"/>
        </w:rPr>
        <w:t xml:space="preserve"> J. Meyer. </w:t>
      </w:r>
      <w:r w:rsidRPr="000E65C1">
        <w:rPr>
          <w:rFonts w:eastAsia="Times New Roman" w:cstheme="minorHAnsi"/>
          <w:lang w:eastAsia="ar-SA"/>
        </w:rPr>
        <w:t xml:space="preserve">1999. </w:t>
      </w:r>
      <w:proofErr w:type="spellStart"/>
      <w:r w:rsidRPr="000E65C1">
        <w:rPr>
          <w:rFonts w:eastAsia="Times New Roman" w:cstheme="minorHAnsi"/>
          <w:lang w:eastAsia="ar-SA"/>
        </w:rPr>
        <w:t>Boilies</w:t>
      </w:r>
      <w:proofErr w:type="spellEnd"/>
      <w:r w:rsidRPr="000E65C1">
        <w:rPr>
          <w:rFonts w:eastAsia="Times New Roman" w:cstheme="minorHAnsi"/>
          <w:lang w:eastAsia="ar-SA"/>
        </w:rPr>
        <w:t xml:space="preserve"> hausgemacht. Karpfenscene Nr. 2:70-77.</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3. </w:t>
      </w:r>
      <w:r w:rsidRPr="000E65C1">
        <w:rPr>
          <w:rFonts w:eastAsia="Times New Roman" w:cstheme="minorHAnsi"/>
          <w:b/>
          <w:lang w:eastAsia="ar-SA"/>
        </w:rPr>
        <w:t>Arlinghaus, R.,</w:t>
      </w:r>
      <w:r w:rsidRPr="000E65C1">
        <w:rPr>
          <w:rFonts w:eastAsia="Times New Roman" w:cstheme="minorHAnsi"/>
          <w:lang w:eastAsia="ar-SA"/>
        </w:rPr>
        <w:t xml:space="preserve"> F. </w:t>
      </w:r>
      <w:proofErr w:type="spellStart"/>
      <w:r w:rsidRPr="000E65C1">
        <w:rPr>
          <w:rFonts w:eastAsia="Times New Roman" w:cstheme="minorHAnsi"/>
          <w:lang w:eastAsia="ar-SA"/>
        </w:rPr>
        <w:t>Brodrecht</w:t>
      </w:r>
      <w:proofErr w:type="spellEnd"/>
      <w:r w:rsidRPr="000E65C1">
        <w:rPr>
          <w:rFonts w:eastAsia="Times New Roman" w:cstheme="minorHAnsi"/>
          <w:lang w:eastAsia="ar-SA"/>
        </w:rPr>
        <w:t>. 1999. Ein Karpfen packt aus. Fisch &amp; Fang Nr. 5:74-76.</w:t>
      </w:r>
    </w:p>
    <w:p w:rsidR="00593744" w:rsidRPr="000E65C1"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eastAsia="ar-SA"/>
        </w:rPr>
      </w:pPr>
      <w:r w:rsidRPr="000E65C1">
        <w:rPr>
          <w:rFonts w:eastAsia="Times New Roman" w:cstheme="minorHAnsi"/>
          <w:lang w:eastAsia="ar-SA"/>
        </w:rPr>
        <w:t xml:space="preserve">2. </w:t>
      </w:r>
      <w:r w:rsidRPr="000E65C1">
        <w:rPr>
          <w:rFonts w:eastAsia="Times New Roman" w:cstheme="minorHAnsi"/>
          <w:b/>
          <w:lang w:eastAsia="ar-SA"/>
        </w:rPr>
        <w:t>Arlinghaus, R.</w:t>
      </w:r>
      <w:r w:rsidRPr="000E65C1">
        <w:rPr>
          <w:rFonts w:eastAsia="Times New Roman" w:cstheme="minorHAnsi"/>
          <w:lang w:eastAsia="ar-SA"/>
        </w:rPr>
        <w:t xml:space="preserve"> 1999. Diplomatie und Karpfenangeln – ein Widerspruch der keiner ist. www.carp.de/berichte/diplom/diplom.htm.</w:t>
      </w:r>
    </w:p>
    <w:p w:rsidR="00593744" w:rsidRPr="00CB1694" w:rsidRDefault="00593744" w:rsidP="00593744">
      <w:pPr>
        <w:tabs>
          <w:tab w:val="left" w:pos="3544"/>
        </w:tabs>
        <w:suppressAutoHyphens/>
        <w:overflowPunct w:val="0"/>
        <w:autoSpaceDE w:val="0"/>
        <w:spacing w:before="159" w:after="0" w:line="240" w:lineRule="auto"/>
        <w:ind w:left="1208" w:hanging="1208"/>
        <w:textAlignment w:val="baseline"/>
        <w:rPr>
          <w:rFonts w:eastAsia="Times New Roman" w:cstheme="minorHAnsi"/>
          <w:lang w:val="en-US" w:eastAsia="ar-SA"/>
        </w:rPr>
      </w:pPr>
      <w:r w:rsidRPr="000E65C1">
        <w:rPr>
          <w:rFonts w:eastAsia="Times New Roman" w:cstheme="minorHAnsi"/>
          <w:lang w:eastAsia="ar-SA"/>
        </w:rPr>
        <w:t xml:space="preserve">1. </w:t>
      </w:r>
      <w:r w:rsidRPr="000E65C1">
        <w:rPr>
          <w:rFonts w:eastAsia="Times New Roman" w:cstheme="minorHAnsi"/>
          <w:b/>
          <w:lang w:eastAsia="ar-SA"/>
        </w:rPr>
        <w:t>Arlinghaus, R.</w:t>
      </w:r>
      <w:r w:rsidRPr="000E65C1">
        <w:rPr>
          <w:rFonts w:eastAsia="Times New Roman" w:cstheme="minorHAnsi"/>
          <w:lang w:eastAsia="ar-SA"/>
        </w:rPr>
        <w:t xml:space="preserve"> 1997. Das Hobby zum Beruf. </w:t>
      </w:r>
      <w:r w:rsidRPr="00CB1694">
        <w:rPr>
          <w:rFonts w:eastAsia="Times New Roman" w:cstheme="minorHAnsi"/>
          <w:lang w:val="en-US" w:eastAsia="ar-SA"/>
        </w:rPr>
        <w:t>Blinker Nr. 8:48-49.</w:t>
      </w:r>
    </w:p>
    <w:p w:rsidR="00593744" w:rsidRPr="00CB1694" w:rsidRDefault="00593744" w:rsidP="00593744">
      <w:pPr>
        <w:spacing w:after="0" w:line="240" w:lineRule="auto"/>
        <w:rPr>
          <w:rFonts w:eastAsia="Times New Roman" w:cstheme="minorHAnsi"/>
          <w:lang w:val="en-US" w:eastAsia="ar-SA"/>
        </w:rPr>
      </w:pPr>
    </w:p>
    <w:p w:rsidR="00D20EEB" w:rsidRPr="00CB1694" w:rsidRDefault="00D20EEB" w:rsidP="00593744">
      <w:pPr>
        <w:spacing w:after="0" w:line="240" w:lineRule="auto"/>
        <w:rPr>
          <w:rFonts w:eastAsia="Times New Roman" w:cstheme="minorHAnsi"/>
          <w:lang w:val="en-US" w:eastAsia="ar-SA"/>
        </w:rPr>
      </w:pPr>
    </w:p>
    <w:p w:rsidR="00593744" w:rsidRPr="00CB1694" w:rsidRDefault="00593744" w:rsidP="00593744">
      <w:pPr>
        <w:spacing w:after="0" w:line="240" w:lineRule="auto"/>
        <w:rPr>
          <w:rFonts w:eastAsia="Times New Roman" w:cstheme="minorHAnsi"/>
          <w:b/>
          <w:lang w:val="en-US" w:eastAsia="ar-SA"/>
        </w:rPr>
      </w:pPr>
    </w:p>
    <w:p w:rsidR="00593744" w:rsidRPr="00E1636D" w:rsidRDefault="00E1636D" w:rsidP="00593744">
      <w:pPr>
        <w:spacing w:after="0" w:line="240" w:lineRule="auto"/>
        <w:rPr>
          <w:rFonts w:eastAsia="Times New Roman" w:cstheme="minorHAnsi"/>
          <w:b/>
          <w:lang w:val="en-US" w:eastAsia="ar-SA"/>
        </w:rPr>
      </w:pPr>
      <w:r w:rsidRPr="00E1636D">
        <w:rPr>
          <w:rFonts w:eastAsia="Times New Roman" w:cstheme="minorHAnsi"/>
          <w:b/>
          <w:lang w:val="en-US" w:eastAsia="ar-SA"/>
        </w:rPr>
        <w:t>Selected media coverage</w:t>
      </w:r>
    </w:p>
    <w:p w:rsidR="001A5968" w:rsidRPr="00E1636D" w:rsidRDefault="00E1636D" w:rsidP="001A5968">
      <w:pPr>
        <w:suppressAutoHyphens/>
        <w:overflowPunct w:val="0"/>
        <w:autoSpaceDE w:val="0"/>
        <w:spacing w:before="160" w:after="0" w:line="240" w:lineRule="auto"/>
        <w:textAlignment w:val="baseline"/>
        <w:rPr>
          <w:rFonts w:eastAsia="Times New Roman" w:cstheme="minorHAnsi"/>
          <w:lang w:val="en-US" w:eastAsia="ar-SA"/>
        </w:rPr>
      </w:pPr>
      <w:r w:rsidRPr="00E1636D">
        <w:rPr>
          <w:rFonts w:eastAsia="Times New Roman" w:cstheme="minorHAnsi"/>
          <w:lang w:val="en-US" w:eastAsia="ar-SA"/>
        </w:rPr>
        <w:t>Fu</w:t>
      </w:r>
      <w:r>
        <w:rPr>
          <w:rFonts w:eastAsia="Times New Roman" w:cstheme="minorHAnsi"/>
          <w:lang w:val="en-US" w:eastAsia="ar-SA"/>
        </w:rPr>
        <w:t>ll list</w:t>
      </w:r>
      <w:r w:rsidR="001A5968" w:rsidRPr="00E1636D">
        <w:rPr>
          <w:rFonts w:eastAsia="Times New Roman" w:cstheme="minorHAnsi"/>
          <w:lang w:val="en-US" w:eastAsia="ar-SA"/>
        </w:rPr>
        <w:t>:</w:t>
      </w:r>
      <w:r w:rsidR="001A5968" w:rsidRPr="00E1636D">
        <w:rPr>
          <w:lang w:val="en-US"/>
        </w:rPr>
        <w:t xml:space="preserve"> </w:t>
      </w:r>
      <w:hyperlink r:id="rId11" w:history="1">
        <w:r w:rsidR="00D20EEB" w:rsidRPr="00E1636D">
          <w:rPr>
            <w:rStyle w:val="Hyperlink"/>
            <w:rFonts w:eastAsia="Times New Roman" w:cstheme="minorHAnsi"/>
            <w:lang w:val="en-US" w:eastAsia="ar-SA"/>
          </w:rPr>
          <w:t>https://www.ifishman.de/presse/medienecho/</w:t>
        </w:r>
      </w:hyperlink>
      <w:r w:rsidR="00D20EEB" w:rsidRPr="00E1636D">
        <w:rPr>
          <w:rFonts w:eastAsia="Times New Roman" w:cstheme="minorHAnsi"/>
          <w:lang w:val="en-US" w:eastAsia="ar-SA"/>
        </w:rPr>
        <w:t xml:space="preserve"> </w:t>
      </w:r>
    </w:p>
    <w:p w:rsidR="001A5968" w:rsidRPr="00E1636D" w:rsidRDefault="001A5968" w:rsidP="00593744">
      <w:pPr>
        <w:suppressAutoHyphens/>
        <w:overflowPunct w:val="0"/>
        <w:autoSpaceDE w:val="0"/>
        <w:spacing w:after="0" w:line="240" w:lineRule="auto"/>
        <w:textAlignment w:val="baseline"/>
        <w:rPr>
          <w:rFonts w:eastAsia="Times New Roman" w:cstheme="minorHAnsi"/>
          <w:lang w:val="en-US" w:eastAsia="ar-SA"/>
        </w:rPr>
      </w:pPr>
    </w:p>
    <w:p w:rsidR="00593744" w:rsidRPr="000E65C1" w:rsidRDefault="00593744" w:rsidP="00593744">
      <w:pPr>
        <w:suppressAutoHyphens/>
        <w:overflowPunct w:val="0"/>
        <w:autoSpaceDE w:val="0"/>
        <w:spacing w:after="0" w:line="240" w:lineRule="auto"/>
        <w:textAlignment w:val="baseline"/>
        <w:rPr>
          <w:rFonts w:eastAsia="Times New Roman" w:cstheme="minorHAnsi"/>
          <w:lang w:val="en-US" w:eastAsia="ar-SA"/>
        </w:rPr>
      </w:pPr>
      <w:r w:rsidRPr="000E65C1">
        <w:rPr>
          <w:rFonts w:eastAsia="Times New Roman" w:cstheme="minorHAnsi"/>
          <w:lang w:val="en-US" w:eastAsia="ar-SA"/>
        </w:rPr>
        <w:t>Facebook @</w:t>
      </w:r>
      <w:proofErr w:type="spellStart"/>
      <w:proofErr w:type="gramStart"/>
      <w:r w:rsidRPr="000E65C1">
        <w:rPr>
          <w:rFonts w:eastAsia="Times New Roman" w:cstheme="minorHAnsi"/>
          <w:lang w:val="en-US" w:eastAsia="ar-SA"/>
        </w:rPr>
        <w:t>ifishman.science</w:t>
      </w:r>
      <w:proofErr w:type="spellEnd"/>
      <w:proofErr w:type="gramEnd"/>
      <w:r w:rsidRPr="000E65C1">
        <w:rPr>
          <w:rFonts w:eastAsia="Times New Roman" w:cstheme="minorHAnsi"/>
          <w:lang w:val="en-US" w:eastAsia="ar-SA"/>
        </w:rPr>
        <w:t xml:space="preserve"> – </w:t>
      </w:r>
      <w:r w:rsidR="00AD02B3">
        <w:rPr>
          <w:rFonts w:eastAsia="Times New Roman" w:cstheme="minorHAnsi"/>
          <w:lang w:val="en-US" w:eastAsia="ar-SA"/>
        </w:rPr>
        <w:t>ca.</w:t>
      </w:r>
      <w:r w:rsidRPr="000E65C1">
        <w:rPr>
          <w:rFonts w:eastAsia="Times New Roman" w:cstheme="minorHAnsi"/>
          <w:lang w:val="en-US" w:eastAsia="ar-SA"/>
        </w:rPr>
        <w:t xml:space="preserve"> </w:t>
      </w:r>
      <w:r w:rsidR="00395A90" w:rsidRPr="000E65C1">
        <w:rPr>
          <w:rFonts w:eastAsia="Times New Roman" w:cstheme="minorHAnsi"/>
          <w:lang w:val="en-US" w:eastAsia="ar-SA"/>
        </w:rPr>
        <w:t>1</w:t>
      </w:r>
      <w:r w:rsidR="004378B1">
        <w:rPr>
          <w:rFonts w:eastAsia="Times New Roman" w:cstheme="minorHAnsi"/>
          <w:lang w:val="en-US" w:eastAsia="ar-SA"/>
        </w:rPr>
        <w:t>3</w:t>
      </w:r>
      <w:r w:rsidR="00395A90" w:rsidRPr="000E65C1">
        <w:rPr>
          <w:rFonts w:eastAsia="Times New Roman" w:cstheme="minorHAnsi"/>
          <w:lang w:val="en-US" w:eastAsia="ar-SA"/>
        </w:rPr>
        <w:t>.</w:t>
      </w:r>
      <w:r w:rsidR="00B61DEA">
        <w:rPr>
          <w:rFonts w:eastAsia="Times New Roman" w:cstheme="minorHAnsi"/>
          <w:lang w:val="en-US" w:eastAsia="ar-SA"/>
        </w:rPr>
        <w:t>5</w:t>
      </w:r>
      <w:r w:rsidR="00395A90" w:rsidRPr="000E65C1">
        <w:rPr>
          <w:rFonts w:eastAsia="Times New Roman" w:cstheme="minorHAnsi"/>
          <w:lang w:val="en-US" w:eastAsia="ar-SA"/>
        </w:rPr>
        <w:t>00</w:t>
      </w:r>
      <w:r w:rsidRPr="000E65C1">
        <w:rPr>
          <w:rFonts w:eastAsia="Times New Roman" w:cstheme="minorHAnsi"/>
          <w:lang w:val="en-US" w:eastAsia="ar-SA"/>
        </w:rPr>
        <w:t xml:space="preserve"> follower</w:t>
      </w:r>
    </w:p>
    <w:p w:rsidR="00395A90" w:rsidRPr="000E65C1" w:rsidRDefault="00395A90" w:rsidP="00593744">
      <w:pPr>
        <w:suppressAutoHyphens/>
        <w:overflowPunct w:val="0"/>
        <w:autoSpaceDE w:val="0"/>
        <w:spacing w:after="0" w:line="240" w:lineRule="auto"/>
        <w:textAlignment w:val="baseline"/>
        <w:rPr>
          <w:rFonts w:eastAsia="Times New Roman" w:cstheme="minorHAnsi"/>
          <w:lang w:val="en-US" w:eastAsia="ar-SA"/>
        </w:rPr>
      </w:pPr>
      <w:r w:rsidRPr="000E65C1">
        <w:rPr>
          <w:rFonts w:eastAsia="Times New Roman" w:cstheme="minorHAnsi"/>
          <w:lang w:val="en-US" w:eastAsia="ar-SA"/>
        </w:rPr>
        <w:t>Instagram @</w:t>
      </w:r>
      <w:proofErr w:type="spellStart"/>
      <w:proofErr w:type="gramStart"/>
      <w:r w:rsidRPr="000E65C1">
        <w:rPr>
          <w:rFonts w:eastAsia="Times New Roman" w:cstheme="minorHAnsi"/>
          <w:lang w:val="en-US" w:eastAsia="ar-SA"/>
        </w:rPr>
        <w:t>ifishman.science</w:t>
      </w:r>
      <w:proofErr w:type="spellEnd"/>
      <w:proofErr w:type="gramEnd"/>
      <w:r w:rsidRPr="000E65C1">
        <w:rPr>
          <w:rFonts w:eastAsia="Times New Roman" w:cstheme="minorHAnsi"/>
          <w:lang w:val="en-US" w:eastAsia="ar-SA"/>
        </w:rPr>
        <w:t xml:space="preserve"> – </w:t>
      </w:r>
      <w:r w:rsidR="00AD02B3">
        <w:rPr>
          <w:rFonts w:eastAsia="Times New Roman" w:cstheme="minorHAnsi"/>
          <w:lang w:val="en-US" w:eastAsia="ar-SA"/>
        </w:rPr>
        <w:t>ca.</w:t>
      </w:r>
      <w:r w:rsidRPr="000E65C1">
        <w:rPr>
          <w:rFonts w:eastAsia="Times New Roman" w:cstheme="minorHAnsi"/>
          <w:lang w:val="en-US" w:eastAsia="ar-SA"/>
        </w:rPr>
        <w:t xml:space="preserve"> </w:t>
      </w:r>
      <w:r w:rsidR="00B61DEA">
        <w:rPr>
          <w:rFonts w:eastAsia="Times New Roman" w:cstheme="minorHAnsi"/>
          <w:lang w:val="en-US" w:eastAsia="ar-SA"/>
        </w:rPr>
        <w:t>3.200</w:t>
      </w:r>
      <w:r w:rsidRPr="000E65C1">
        <w:rPr>
          <w:rFonts w:eastAsia="Times New Roman" w:cstheme="minorHAnsi"/>
          <w:lang w:val="en-US" w:eastAsia="ar-SA"/>
        </w:rPr>
        <w:t xml:space="preserve"> follower</w:t>
      </w:r>
    </w:p>
    <w:p w:rsidR="00593744" w:rsidRPr="000E65C1" w:rsidRDefault="00593744" w:rsidP="00593744">
      <w:pPr>
        <w:suppressAutoHyphens/>
        <w:overflowPunct w:val="0"/>
        <w:autoSpaceDE w:val="0"/>
        <w:spacing w:after="0" w:line="240" w:lineRule="auto"/>
        <w:textAlignment w:val="baseline"/>
        <w:rPr>
          <w:rFonts w:eastAsia="Times New Roman" w:cstheme="minorHAnsi"/>
          <w:lang w:val="en-US" w:eastAsia="ar-SA"/>
        </w:rPr>
      </w:pPr>
      <w:r w:rsidRPr="000E65C1">
        <w:rPr>
          <w:rFonts w:eastAsia="Times New Roman" w:cstheme="minorHAnsi"/>
          <w:lang w:val="en-US" w:eastAsia="ar-SA"/>
        </w:rPr>
        <w:t>Twitter</w:t>
      </w:r>
      <w:r w:rsidR="00395A90" w:rsidRPr="000E65C1">
        <w:rPr>
          <w:rFonts w:eastAsia="Times New Roman" w:cstheme="minorHAnsi"/>
          <w:lang w:val="en-US" w:eastAsia="ar-SA"/>
        </w:rPr>
        <w:t xml:space="preserve"> @</w:t>
      </w:r>
      <w:proofErr w:type="spellStart"/>
      <w:r w:rsidR="00395A90" w:rsidRPr="000E65C1">
        <w:rPr>
          <w:rFonts w:eastAsia="Times New Roman" w:cstheme="minorHAnsi"/>
          <w:lang w:val="en-US" w:eastAsia="ar-SA"/>
        </w:rPr>
        <w:t>RArlinghausFish</w:t>
      </w:r>
      <w:proofErr w:type="spellEnd"/>
      <w:r w:rsidR="00395A90" w:rsidRPr="000E65C1">
        <w:rPr>
          <w:rFonts w:eastAsia="Times New Roman" w:cstheme="minorHAnsi"/>
          <w:lang w:val="en-US" w:eastAsia="ar-SA"/>
        </w:rPr>
        <w:t xml:space="preserve"> – </w:t>
      </w:r>
      <w:r w:rsidR="00AD02B3">
        <w:rPr>
          <w:rFonts w:eastAsia="Times New Roman" w:cstheme="minorHAnsi"/>
          <w:lang w:val="en-US" w:eastAsia="ar-SA"/>
        </w:rPr>
        <w:t>ca.</w:t>
      </w:r>
      <w:r w:rsidR="00395A90" w:rsidRPr="000E65C1">
        <w:rPr>
          <w:rFonts w:eastAsia="Times New Roman" w:cstheme="minorHAnsi"/>
          <w:lang w:val="en-US" w:eastAsia="ar-SA"/>
        </w:rPr>
        <w:t xml:space="preserve"> </w:t>
      </w:r>
      <w:r w:rsidR="004378B1">
        <w:rPr>
          <w:rFonts w:eastAsia="Times New Roman" w:cstheme="minorHAnsi"/>
          <w:lang w:val="en-US" w:eastAsia="ar-SA"/>
        </w:rPr>
        <w:t>3</w:t>
      </w:r>
      <w:r w:rsidR="00395A90" w:rsidRPr="000E65C1">
        <w:rPr>
          <w:rFonts w:eastAsia="Times New Roman" w:cstheme="minorHAnsi"/>
          <w:lang w:val="en-US" w:eastAsia="ar-SA"/>
        </w:rPr>
        <w:t>.</w:t>
      </w:r>
      <w:r w:rsidR="00B61DEA">
        <w:rPr>
          <w:rFonts w:eastAsia="Times New Roman" w:cstheme="minorHAnsi"/>
          <w:lang w:val="en-US" w:eastAsia="ar-SA"/>
        </w:rPr>
        <w:t>9</w:t>
      </w:r>
      <w:r w:rsidRPr="000E65C1">
        <w:rPr>
          <w:rFonts w:eastAsia="Times New Roman" w:cstheme="minorHAnsi"/>
          <w:lang w:val="en-US" w:eastAsia="ar-SA"/>
        </w:rPr>
        <w:t>00 follower</w:t>
      </w:r>
    </w:p>
    <w:p w:rsidR="00593744" w:rsidRPr="000E65C1" w:rsidRDefault="00593744" w:rsidP="00593744">
      <w:pPr>
        <w:suppressAutoHyphens/>
        <w:overflowPunct w:val="0"/>
        <w:autoSpaceDE w:val="0"/>
        <w:spacing w:after="0" w:line="240" w:lineRule="auto"/>
        <w:textAlignment w:val="baseline"/>
        <w:rPr>
          <w:rFonts w:eastAsia="Times New Roman" w:cstheme="minorHAnsi"/>
          <w:lang w:val="en-US" w:eastAsia="ar-SA"/>
        </w:rPr>
      </w:pP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Frankfurter Allgemeine Sonntagszeitung, 30.04.2006. Hobby mit Haken. </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Bild der Wissenschaft: Elf der Wissenschaft, Dream-Team der Forschung, 07/2006.</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PM IDW 2006: IGB-Forscher in Elf der Wissenschaft</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PM Bild der Wissenschaft und Stifterverband präsentieren „Elf der Wissenschaft“</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Darauf folgend viele Berichte in den überregionalen Medien z.B. „Die Welt 17.06.2006: Die junge Elf der Wissenschaft“</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lastRenderedPageBreak/>
        <w:t>Blinker 08/2006. Diskussion um Catch &amp; Release: darf man große Fische zurücksetzen?</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Süddeutsche Zeitung 30.08.2006. Vor dem Fisch sind alle gleich.</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Fernsehbeitrag in den Tagesthemen, 18.09.2006: Trendsport Angeln</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Berliner Zeitung 3.01.2007. Meditation für Männer.</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Humboldt-Spektrum 03/2007. Neuberufungsvorstellung.</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Tagesspiegel 19.07.2007. Hobby mit kleinem Haken.</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Capital 21/2007: Deutschlands Elite</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Die Welt 23.11.2007: Nur die Kleinen werden überleben.</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Berliner Morgenpost: Weltweit schrumpfen die Fische</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Neues Deutschland: Schrumpfende Fische, 30.11.2007</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Radiointerview RBB</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Spiegel online 23.11.2007: Fischerei </w:t>
      </w:r>
      <w:proofErr w:type="spellStart"/>
      <w:r w:rsidRPr="000E65C1">
        <w:rPr>
          <w:rFonts w:eastAsia="Times New Roman" w:cstheme="minorHAnsi"/>
          <w:lang w:eastAsia="ar-SA"/>
        </w:rPr>
        <w:t>läßt</w:t>
      </w:r>
      <w:proofErr w:type="spellEnd"/>
      <w:r w:rsidRPr="000E65C1">
        <w:rPr>
          <w:rFonts w:eastAsia="Times New Roman" w:cstheme="minorHAnsi"/>
          <w:lang w:eastAsia="ar-SA"/>
        </w:rPr>
        <w:t xml:space="preserve"> Fische schrumpfen</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Leibniz, 04/2007: Selektiver Fischfang als Evolutionsfaktor.</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Verbundjournal Dezember 2007: Evolution durch Fischfang.</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Schwäbische Zeitung: Schuppige Monster locken Besucher, 08.02.2008, Nr. 33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Südkurier, Saulgauer Messe mit Prof. Arlinghaus, 08.02.2008, Nr. 33.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Potsdamer Nachrichten, 28.05.2008. Angeln ist mehr als Fische aus dem Wasser zu ziehen.</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val="en-GB" w:eastAsia="ar-SA"/>
        </w:rPr>
      </w:pPr>
      <w:r w:rsidRPr="000E65C1">
        <w:rPr>
          <w:rFonts w:eastAsia="Times New Roman" w:cstheme="minorHAnsi"/>
          <w:lang w:val="en-GB" w:eastAsia="ar-SA"/>
        </w:rPr>
        <w:t>Angling Times, June, 3, 2008. The bait additive that kills.</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Nano, 3-Sat: Fischerei-induzierte Evolution (Fernsehbeitrag), 27.06.2008</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MDR, Lexi-TV. Raubfische (Fernsehbeitrag), 04.07.2008.</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val="en-GB" w:eastAsia="ar-SA"/>
        </w:rPr>
      </w:pPr>
      <w:r w:rsidRPr="000E65C1">
        <w:rPr>
          <w:rFonts w:eastAsia="Times New Roman" w:cstheme="minorHAnsi"/>
          <w:lang w:val="en-GB" w:eastAsia="ar-SA"/>
        </w:rPr>
        <w:t xml:space="preserve">Focus, </w:t>
      </w:r>
      <w:proofErr w:type="spellStart"/>
      <w:r w:rsidRPr="000E65C1">
        <w:rPr>
          <w:rFonts w:eastAsia="Times New Roman" w:cstheme="minorHAnsi"/>
          <w:lang w:val="en-GB" w:eastAsia="ar-SA"/>
        </w:rPr>
        <w:t>Brennpunkt</w:t>
      </w:r>
      <w:proofErr w:type="spellEnd"/>
      <w:r w:rsidRPr="000E65C1">
        <w:rPr>
          <w:rFonts w:eastAsia="Times New Roman" w:cstheme="minorHAnsi"/>
          <w:lang w:val="en-GB" w:eastAsia="ar-SA"/>
        </w:rPr>
        <w:t xml:space="preserve">: </w:t>
      </w:r>
      <w:proofErr w:type="spellStart"/>
      <w:r w:rsidRPr="000E65C1">
        <w:rPr>
          <w:rFonts w:eastAsia="Times New Roman" w:cstheme="minorHAnsi"/>
          <w:lang w:val="en-GB" w:eastAsia="ar-SA"/>
        </w:rPr>
        <w:t>Angeln</w:t>
      </w:r>
      <w:proofErr w:type="spellEnd"/>
      <w:r w:rsidRPr="000E65C1">
        <w:rPr>
          <w:rFonts w:eastAsia="Times New Roman" w:cstheme="minorHAnsi"/>
          <w:lang w:val="en-GB" w:eastAsia="ar-SA"/>
        </w:rPr>
        <w:t>, 14.07.2008.</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val="en-GB" w:eastAsia="ar-SA"/>
        </w:rPr>
      </w:pPr>
      <w:r w:rsidRPr="000E65C1">
        <w:rPr>
          <w:rFonts w:eastAsia="Times New Roman" w:cstheme="minorHAnsi"/>
          <w:lang w:val="en-GB" w:eastAsia="ar-SA"/>
        </w:rPr>
        <w:t xml:space="preserve">Angling Times Issue 2, 2008. The bait additive that kills, </w:t>
      </w:r>
      <w:proofErr w:type="spellStart"/>
      <w:r w:rsidRPr="000E65C1">
        <w:rPr>
          <w:rFonts w:eastAsia="Times New Roman" w:cstheme="minorHAnsi"/>
          <w:lang w:val="en-GB" w:eastAsia="ar-SA"/>
        </w:rPr>
        <w:t>Schlagzeile</w:t>
      </w:r>
      <w:proofErr w:type="spellEnd"/>
      <w:r w:rsidRPr="000E65C1">
        <w:rPr>
          <w:rFonts w:eastAsia="Times New Roman" w:cstheme="minorHAnsi"/>
          <w:lang w:val="en-GB" w:eastAsia="ar-SA"/>
        </w:rPr>
        <w:t>.</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val="en-GB" w:eastAsia="ar-SA"/>
        </w:rPr>
      </w:pPr>
      <w:r w:rsidRPr="000E65C1">
        <w:rPr>
          <w:rFonts w:eastAsia="Times New Roman" w:cstheme="minorHAnsi"/>
          <w:lang w:val="en-GB" w:eastAsia="ar-SA"/>
        </w:rPr>
        <w:t>Fisheries, No 10, 2008. Fisheries Management Award of Excellence (</w:t>
      </w:r>
      <w:proofErr w:type="spellStart"/>
      <w:r w:rsidRPr="000E65C1">
        <w:rPr>
          <w:rFonts w:eastAsia="Times New Roman" w:cstheme="minorHAnsi"/>
          <w:lang w:val="en-GB" w:eastAsia="ar-SA"/>
        </w:rPr>
        <w:t>mit</w:t>
      </w:r>
      <w:proofErr w:type="spellEnd"/>
      <w:r w:rsidRPr="000E65C1">
        <w:rPr>
          <w:rFonts w:eastAsia="Times New Roman" w:cstheme="minorHAnsi"/>
          <w:lang w:val="en-GB" w:eastAsia="ar-SA"/>
        </w:rPr>
        <w:t xml:space="preserve"> Bild).</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val="en-GB" w:eastAsia="ar-SA"/>
        </w:rPr>
      </w:pPr>
      <w:proofErr w:type="spellStart"/>
      <w:r w:rsidRPr="000E65C1">
        <w:rPr>
          <w:rFonts w:eastAsia="Times New Roman" w:cstheme="minorHAnsi"/>
          <w:lang w:val="en-GB" w:eastAsia="ar-SA"/>
        </w:rPr>
        <w:t>Fernsehbeitrag</w:t>
      </w:r>
      <w:proofErr w:type="spellEnd"/>
      <w:r w:rsidRPr="000E65C1">
        <w:rPr>
          <w:rFonts w:eastAsia="Times New Roman" w:cstheme="minorHAnsi"/>
          <w:lang w:val="en-GB" w:eastAsia="ar-SA"/>
        </w:rPr>
        <w:t xml:space="preserve"> 3-Sat 06.02.2009. </w:t>
      </w:r>
      <w:proofErr w:type="spellStart"/>
      <w:r w:rsidRPr="000E65C1">
        <w:rPr>
          <w:rFonts w:eastAsia="Times New Roman" w:cstheme="minorHAnsi"/>
          <w:lang w:val="en-GB" w:eastAsia="ar-SA"/>
        </w:rPr>
        <w:t>Raubfische</w:t>
      </w:r>
      <w:proofErr w:type="spellEnd"/>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val="en-GB" w:eastAsia="ar-SA"/>
        </w:rPr>
      </w:pPr>
      <w:proofErr w:type="spellStart"/>
      <w:r w:rsidRPr="000E65C1">
        <w:rPr>
          <w:rFonts w:eastAsia="Times New Roman" w:cstheme="minorHAnsi"/>
          <w:lang w:val="en-GB" w:eastAsia="ar-SA"/>
        </w:rPr>
        <w:t>ScienceNews</w:t>
      </w:r>
      <w:proofErr w:type="spellEnd"/>
      <w:r w:rsidRPr="000E65C1">
        <w:rPr>
          <w:rFonts w:eastAsia="Times New Roman" w:cstheme="minorHAnsi"/>
          <w:lang w:val="en-GB" w:eastAsia="ar-SA"/>
        </w:rPr>
        <w:t xml:space="preserve"> 28.03.2009. Featured in an article about fishing-induced evolution.</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val="en-GB" w:eastAsia="ar-SA"/>
        </w:rPr>
      </w:pPr>
      <w:r w:rsidRPr="000E65C1">
        <w:rPr>
          <w:rFonts w:eastAsia="Times New Roman" w:cstheme="minorHAnsi"/>
          <w:lang w:val="en-GB" w:eastAsia="ar-SA"/>
        </w:rPr>
        <w:t>International Angler 01/2009. 5th World Recreational Fishing Conference (with picture)</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Capital 01/2009. Nach der Krise kommen wir, S. 66 (Junge Elite)</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val="en-GB" w:eastAsia="ar-SA"/>
        </w:rPr>
        <w:t xml:space="preserve">In-Fisherman, 34, 1, S. 11, 2009. German anglers and fishing satisfaction. </w:t>
      </w:r>
      <w:r w:rsidRPr="000E65C1">
        <w:rPr>
          <w:rFonts w:eastAsia="Times New Roman" w:cstheme="minorHAnsi"/>
          <w:lang w:eastAsia="ar-SA"/>
        </w:rPr>
        <w:t>(Bericht über Arlinghaus 2006)</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03.01.2010. Die Fischer können aufatmen, Tagesanzeiger</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Berliner Morgenpost – faule Hechte.</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10.02.2010 Toller Hecht. Radio Interview RBB Kulturradio</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13.03.2010. Erster Fischereitag in Lübben, Lausitzer Rundschau</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Radiointerview zum Angelverhaltenskodex bei Leonardo, WDR 5, 13.04.2010.</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Der Spiegel. </w:t>
      </w:r>
      <w:proofErr w:type="spellStart"/>
      <w:r w:rsidRPr="000E65C1">
        <w:rPr>
          <w:rFonts w:eastAsia="Times New Roman" w:cstheme="minorHAnsi"/>
          <w:lang w:eastAsia="ar-SA"/>
        </w:rPr>
        <w:t>Neuronengeflüster</w:t>
      </w:r>
      <w:proofErr w:type="spellEnd"/>
      <w:r w:rsidRPr="000E65C1">
        <w:rPr>
          <w:rFonts w:eastAsia="Times New Roman" w:cstheme="minorHAnsi"/>
          <w:lang w:eastAsia="ar-SA"/>
        </w:rPr>
        <w:t xml:space="preserve"> im Endhirn, Heft 10/2011, S. 112 ff.</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Elf in der ersten Liga, Bild der Wissenschaft 7/2011, S. 104-106.</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lastRenderedPageBreak/>
        <w:t>Wie angele ich mir einen Hecht? Die Zeit, Nr. 26, 2011, S. 67.</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2010 – 2014, verschiedene Regionalberichte in der regionalen Tagespresse in Niedersachen zum Besatzfisch Projekt und der transdisziplinären Zusammenarbeit mit Angelvereinen</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Deutschland Radio Kultur, „Wie angeln umweltverträglich gestaltet werden kann“, 21.08.2011</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Zwischen Schutz und Nutzung, Neues Deutschland, 15.08.2011.</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August und September 2011: Verschiedene Presseberichte über die 6. Weltangelfischereikonferenz im In- und Ausland (Blinker, Fischer &amp; Teichwirt, usw.).</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Hechtbestände durch Zuchttiere ergänzen bringt nichts. Der Standard (Österreich), 05.02.2012.</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Beim Angeln zeigt der Karpfen seinen Charakter, Die Welt, 27.02.2012.</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Radiointerview zur Partnerwahl bei Zebrafischen, RBB Kulturradio, Das Wissen, 21.02.2012.</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Radiointerview Persönlichkeit von Karpfen, RBB Radioeins, Die Profis, 03.03.2012.</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Angelfischerei – ein ungeahntes Feld. Oldenburgische Volkszeitung, 22.9.2012.</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Haken dran? Hannoversche Allgemeine, 11.08.2012.</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In Zehn Jahren. Chrismon, August 2012.</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Fürsorgliche Fischväter hängen häufig an der Angel. Berliner Zeitung, 05.12.2012.</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val="en-GB" w:eastAsia="ar-SA"/>
        </w:rPr>
      </w:pPr>
      <w:r w:rsidRPr="000E65C1">
        <w:rPr>
          <w:rFonts w:eastAsia="Times New Roman" w:cstheme="minorHAnsi"/>
          <w:lang w:val="en-GB" w:eastAsia="ar-SA"/>
        </w:rPr>
        <w:t xml:space="preserve">Among bass, easiest to catch are best dads. </w:t>
      </w:r>
      <w:proofErr w:type="spellStart"/>
      <w:r w:rsidRPr="000E65C1">
        <w:rPr>
          <w:rFonts w:eastAsia="Times New Roman" w:cstheme="minorHAnsi"/>
          <w:lang w:val="en-GB" w:eastAsia="ar-SA"/>
        </w:rPr>
        <w:t>ScienceNews</w:t>
      </w:r>
      <w:proofErr w:type="spellEnd"/>
      <w:r w:rsidRPr="000E65C1">
        <w:rPr>
          <w:rFonts w:eastAsia="Times New Roman" w:cstheme="minorHAnsi"/>
          <w:lang w:val="en-GB" w:eastAsia="ar-SA"/>
        </w:rPr>
        <w:t>, January, 12, 2013, Vol. 183, p. 16.</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val="en-GB" w:eastAsia="ar-SA"/>
        </w:rPr>
      </w:pPr>
      <w:r w:rsidRPr="000E65C1">
        <w:rPr>
          <w:rFonts w:eastAsia="Times New Roman" w:cstheme="minorHAnsi"/>
          <w:lang w:val="en-GB" w:eastAsia="ar-SA"/>
        </w:rPr>
        <w:t>Fish cannot feel pain, Telegraph, 12.01.2013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val="en-GB" w:eastAsia="ar-SA"/>
        </w:rPr>
      </w:pPr>
      <w:r w:rsidRPr="000E65C1">
        <w:rPr>
          <w:rFonts w:eastAsia="Times New Roman" w:cstheme="minorHAnsi"/>
          <w:lang w:val="en-GB" w:eastAsia="ar-SA"/>
        </w:rPr>
        <w:t>Did your seafood feel pain?, National Geographic, 18.01.2013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Karpfenrassen sind unterschiedlich risikobereit, Berliner Morgenpost 20.05.2013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Nicht alle Karpfen sind gleich mutig, Die Welt, 26.05.2013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Haben Fische Schmerzen, Berliner Morgenpost, 6.8.2013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Fische empfinden keine Schmerzen, Die Welt, 0.08.2013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Das schwierige Geschäft mit den Anglern, Hamburger Abendblatt, 17.08.2013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Der Schrei des Fisches, RBB Info Radio, 18.08.2013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Tut das dem Fisch nicht weh? Rheinpfalz am Sonntag, 1.9.2013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Empfinden Fische Schmerzen? Radio Eins, 7.9.2013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Fische kennen keinen Schmerz wie wir, Interview auf Spiegel Online, 8.9.2013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Hobby mit Widerhaken, Film Dokumentation 9.9.2013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Wissenschaft als Hobby, TIP Berlin, 12.9.2013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Ein Foto mit dem Dicken, Zeit online, 13.9.2013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Spürt er den Schmerz, Süddeutsche Zeitung, 17.9.2013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Das Comeback des Lachses, Hannoversche Allgemeine, 23.9.2013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Wo tut’s denn weh? Geo-Magazin, November 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Nachtangelverbot in Niedersachsen gescheitert. Hamburger Abendblatt, 04.12.2013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lastRenderedPageBreak/>
        <w:t>Kritik am Haken – Angler müssen ihr Hobby zunehmend verteidigen. Greenpeace Magazin, 4.12.2013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Leiden der Fische? Tierschützer wollen das Angeln verbieten. Hamburger Abendblatt, Berliner Morgenpost, Die Welt und viele mehr, 04. und 05.12.2013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Studie: Angler sollten kapitale Fische schonen. Rheinische Post, 16.12.2013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Studie: Zurücksetzen kapitaler Fische vorteilhaft für Bestände. Süddeutsche.de und Zeit online, 16.12.2013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Forscher fordern Schutz auch für große Fische. Deutschlandfunk, 16.12.2013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Angeln. Radiointerview, Radio Eins, 29.12.2013.</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Welse fühlen sich in Niedersachsen immer wohler. Hamburger Abendblatt, 28.02.2014.</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Artenreichtum: Fisch-Vielfalt in Baggerseen verblüfft die Forscher. Spiegel Online, 25.04.2014</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Artenvielfalt in künstlichen Gewässern, Die Welt, 25.04.2014</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[W] wie Wissen, ARD, 10.08.2014.</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Zum Fressen gern, Die Welt, 08.10.2014.</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Der Haken beim Angeln, Neue Züricher Zeitung am Sonntag, 14.9.2014.</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Kannibalistische Fische, Spiegel Online, 07.10.2014.</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Angeln als Psychotest, Berliner Zeitung, 18.11.2014.</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Fischerei fördert faule Fische. Hamburger Abendblatt, 19.01.2015</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Charaktertest für Fische, Radio Ein, 28.02.2015</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Ist der Karpfen einer von uns? Der </w:t>
      </w:r>
      <w:proofErr w:type="spellStart"/>
      <w:r w:rsidRPr="000E65C1">
        <w:rPr>
          <w:rFonts w:eastAsia="Times New Roman" w:cstheme="minorHAnsi"/>
          <w:lang w:eastAsia="ar-SA"/>
        </w:rPr>
        <w:t>Prignizter</w:t>
      </w:r>
      <w:proofErr w:type="spellEnd"/>
      <w:r w:rsidRPr="000E65C1">
        <w:rPr>
          <w:rFonts w:eastAsia="Times New Roman" w:cstheme="minorHAnsi"/>
          <w:lang w:eastAsia="ar-SA"/>
        </w:rPr>
        <w:t>, 11.04.2015</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Fische in Angelrevieren sind vorsichtiger, Tagesspiegel, 10. Mai 2015</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Mallorca. Clevere Fische sichern die Bestände in überfischten Regionen, </w:t>
      </w:r>
      <w:proofErr w:type="spellStart"/>
      <w:r w:rsidRPr="000E65C1">
        <w:rPr>
          <w:rFonts w:eastAsia="Times New Roman" w:cstheme="minorHAnsi"/>
          <w:lang w:eastAsia="ar-SA"/>
        </w:rPr>
        <w:t>derStandard</w:t>
      </w:r>
      <w:proofErr w:type="spellEnd"/>
      <w:r w:rsidRPr="000E65C1">
        <w:rPr>
          <w:rFonts w:eastAsia="Times New Roman" w:cstheme="minorHAnsi"/>
          <w:lang w:eastAsia="ar-SA"/>
        </w:rPr>
        <w:t>, 24. Mai 2015</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Wie Fische lernen, sich vor Anglern zu verstecken, Die Welt, 09. Mai 2015</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Hobby für den inneren Frieden, Stuttgarter Nachrichten, 10. Mai 2016</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Angeln und Moral – vom Töten und Genießen, Süddeutsche Zeitung, 04.06.2015</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val="en-US" w:eastAsia="ar-SA"/>
        </w:rPr>
      </w:pPr>
      <w:r w:rsidRPr="000E65C1">
        <w:rPr>
          <w:rFonts w:eastAsia="Times New Roman" w:cstheme="minorHAnsi"/>
          <w:lang w:val="en-US" w:eastAsia="ar-SA"/>
        </w:rPr>
        <w:t xml:space="preserve">Darwinian fisheries: </w:t>
      </w:r>
      <w:proofErr w:type="spellStart"/>
      <w:r w:rsidRPr="000E65C1">
        <w:rPr>
          <w:rFonts w:eastAsia="Times New Roman" w:cstheme="minorHAnsi"/>
          <w:lang w:val="en-US" w:eastAsia="ar-SA"/>
        </w:rPr>
        <w:t>shriking</w:t>
      </w:r>
      <w:proofErr w:type="spellEnd"/>
      <w:r w:rsidRPr="000E65C1">
        <w:rPr>
          <w:rFonts w:eastAsia="Times New Roman" w:cstheme="minorHAnsi"/>
          <w:lang w:val="en-US" w:eastAsia="ar-SA"/>
        </w:rPr>
        <w:t xml:space="preserve"> fish sizes in exploited stocks, Science Daily, 26.06.2015</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Kaum zu glauben, Fernsehbeitrag NDR, 16.08.2015</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Fische haben unterschiedliche Persönlichkeiten. Badische Zeitung, 27.06.2015.</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Fischwirtschaft: Deutsche Produkte werden weniger nachgefragt. Weser Kurier, 04.09.2015</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Schutz von Fischarten. Rotenburger Rundschau, 25.09.2015</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Der Hecht – Fisch des Jahres 2016, Radiointerview, Kulturradio vom rbb</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Klassisches Angeln ist out, 04.01.2016, Berliner Morgenpost</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Niemand kann sich in einen Fisch einfühlen, Berliner Zeitung, 10.02.2016</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Machtpoker um Fisch – Millionenhobby Angeln. MDR Dokumentation, 29.08.2016</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Ziel: Artenvielfalt im Baggersee. Leine Zeitung, 19.09.2016</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Angeln für die Wissenschaft. Neustädter Zeitung, 24.09.2016</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lastRenderedPageBreak/>
        <w:t>Meine Welt … zappelt am Haken. Leibniz-Journal, 16.11.2016</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Die Nische ist sein Terrain. Unabhängige deutsche Universitätszeitung, 16.11.2016.</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Den kannst Du haken. FAZ Sonntagszeitung, 01.01.2017</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Der Haken beim Angeln. Schwäbische Zeitung, 12.01.2017</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Die Rolle des Karpfens in der Welternährung. Humboldt, 13.05.2017</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val="en-US" w:eastAsia="ar-SA"/>
        </w:rPr>
      </w:pPr>
      <w:r w:rsidRPr="000E65C1">
        <w:rPr>
          <w:rFonts w:eastAsia="Times New Roman" w:cstheme="minorHAnsi"/>
          <w:lang w:val="en-US" w:eastAsia="ar-SA"/>
        </w:rPr>
        <w:t>Evolution’s quick pace affects ecosystem dynamics. The Scientist, 14.05.2017</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Petri Heil ist hip – warum Kinder und Jugendliche angeln gehen. Radio-Interview, Bayerischer Rundfunk, 01.06.2017</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Berufsfischer bekräftigen Kritik an geplanten Netzgeheben im Bodensee. Südkurier, 22.10.2017</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Die tollen Hechte vom Baggersee, Bild, 08.01.2018.</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SOS: Ostseekutter schlagen Alarm! Bild, 10.01.2018</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240.000 kg Holz versenkt – für mehr Artenvielfalt und besseres Angeln in Seen. BMBF, online Auftritt.</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Totholz am </w:t>
      </w:r>
      <w:proofErr w:type="spellStart"/>
      <w:r w:rsidRPr="000E65C1">
        <w:rPr>
          <w:rFonts w:eastAsia="Times New Roman" w:cstheme="minorHAnsi"/>
          <w:lang w:eastAsia="ar-SA"/>
        </w:rPr>
        <w:t>Linner</w:t>
      </w:r>
      <w:proofErr w:type="spellEnd"/>
      <w:r w:rsidRPr="000E65C1">
        <w:rPr>
          <w:rFonts w:eastAsia="Times New Roman" w:cstheme="minorHAnsi"/>
          <w:lang w:eastAsia="ar-SA"/>
        </w:rPr>
        <w:t xml:space="preserve"> See soll Artenvielfalt erhöhen. Neue Osnabrücker Zeitung, 19.02.2018</w:t>
      </w:r>
    </w:p>
    <w:p w:rsidR="00593744" w:rsidRPr="000E65C1" w:rsidRDefault="0059374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Anglerstammtisch: Rute Raus auf Landgang. Radiofeature, NDR, 1.3.2018.</w:t>
      </w:r>
    </w:p>
    <w:p w:rsidR="00163C61" w:rsidRPr="000E65C1" w:rsidRDefault="00163C61"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Totes Holz soll mehr Leben ins Wasser bringen. Hannover Allgemeine Zeitung, 14.05.2018</w:t>
      </w:r>
    </w:p>
    <w:p w:rsidR="00163C61" w:rsidRPr="000E65C1" w:rsidRDefault="00163C61"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Lasst die </w:t>
      </w:r>
      <w:proofErr w:type="spellStart"/>
      <w:r w:rsidRPr="000E65C1">
        <w:rPr>
          <w:rFonts w:eastAsia="Times New Roman" w:cstheme="minorHAnsi"/>
          <w:lang w:eastAsia="ar-SA"/>
        </w:rPr>
        <w:t>grossen</w:t>
      </w:r>
      <w:proofErr w:type="spellEnd"/>
      <w:r w:rsidRPr="000E65C1">
        <w:rPr>
          <w:rFonts w:eastAsia="Times New Roman" w:cstheme="minorHAnsi"/>
          <w:lang w:eastAsia="ar-SA"/>
        </w:rPr>
        <w:t xml:space="preserve"> Fische schwimmen. Tagesspiegel, 14.05.2018</w:t>
      </w:r>
    </w:p>
    <w:p w:rsidR="00842784" w:rsidRPr="000E65C1" w:rsidRDefault="0084278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Totes Holz für mehr Leben im See. Forschung für Nachhaltigkeit (FONA) / Bundesministerium für Bildung und Forschung, 22.05.2018</w:t>
      </w:r>
    </w:p>
    <w:p w:rsidR="00842784" w:rsidRPr="000E65C1" w:rsidRDefault="0084278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Managementplan für Boddenhechte in Auftrag gegeben. Ministerium für Landwirtschaft, 12.06.2018</w:t>
      </w:r>
    </w:p>
    <w:p w:rsidR="00842784" w:rsidRPr="000E65C1" w:rsidRDefault="0084278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Ist der Hecht in den Boddengewässern überfischt? Norddeutscher Rundfunk, 14.06.2018</w:t>
      </w:r>
    </w:p>
    <w:p w:rsidR="00842784" w:rsidRPr="000E65C1" w:rsidRDefault="00842784"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Das Recht der Stärkeren</w:t>
      </w:r>
      <w:r w:rsidR="00556B93" w:rsidRPr="000E65C1">
        <w:rPr>
          <w:rFonts w:eastAsia="Times New Roman" w:cstheme="minorHAnsi"/>
          <w:lang w:eastAsia="ar-SA"/>
        </w:rPr>
        <w:t>. Süddeutsche Zeitung, 18.07.2018</w:t>
      </w:r>
    </w:p>
    <w:p w:rsidR="00556B93" w:rsidRPr="000E65C1" w:rsidRDefault="00556B93"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Wie gut kennen wir unsere Fische? Natur, 03.08.2018</w:t>
      </w:r>
    </w:p>
    <w:p w:rsidR="00556B93" w:rsidRPr="000E65C1" w:rsidRDefault="00556B93"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"Wir befestigen Bündel aus kleinen Ästen in Ufernähe, das bringt Leben in den See!". Greenpeace Magazin, 07.08.2018</w:t>
      </w:r>
    </w:p>
    <w:p w:rsidR="00556B93"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eastAsia="ar-SA"/>
        </w:rPr>
      </w:pPr>
      <w:hyperlink r:id="rId12" w:history="1">
        <w:r w:rsidR="00556B93" w:rsidRPr="000E65C1">
          <w:rPr>
            <w:rStyle w:val="Hyperlink"/>
            <w:rFonts w:eastAsia="Times New Roman" w:cstheme="minorHAnsi"/>
            <w:lang w:eastAsia="ar-SA"/>
          </w:rPr>
          <w:t>Totholz in Baggerseen!</w:t>
        </w:r>
        <w:r w:rsidR="00F65B25" w:rsidRPr="000E65C1">
          <w:rPr>
            <w:rStyle w:val="Hyperlink"/>
            <w:rFonts w:eastAsia="Times New Roman" w:cstheme="minorHAnsi"/>
            <w:lang w:eastAsia="ar-SA"/>
          </w:rPr>
          <w:t xml:space="preserve"> Fernsehbeitrag,</w:t>
        </w:r>
        <w:r w:rsidR="00556B93" w:rsidRPr="000E65C1">
          <w:rPr>
            <w:rStyle w:val="Hyperlink"/>
            <w:rFonts w:eastAsia="Times New Roman" w:cstheme="minorHAnsi"/>
            <w:lang w:eastAsia="ar-SA"/>
          </w:rPr>
          <w:t xml:space="preserve"> Nano Wissenschaftsmagazin, 3sat, 06.09.2018</w:t>
        </w:r>
      </w:hyperlink>
    </w:p>
    <w:p w:rsidR="00556B93" w:rsidRPr="000E65C1" w:rsidRDefault="00556B93"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Wie kommt der Fisch auf den Teller? taz, 23.09.2018</w:t>
      </w:r>
    </w:p>
    <w:p w:rsidR="00383ECC" w:rsidRPr="000E65C1" w:rsidRDefault="00383EC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Angelverein auf Exkursion am </w:t>
      </w:r>
      <w:proofErr w:type="spellStart"/>
      <w:r w:rsidRPr="000E65C1">
        <w:rPr>
          <w:rFonts w:eastAsia="Times New Roman" w:cstheme="minorHAnsi"/>
          <w:lang w:eastAsia="ar-SA"/>
        </w:rPr>
        <w:t>Meitzer</w:t>
      </w:r>
      <w:proofErr w:type="spellEnd"/>
      <w:r w:rsidRPr="000E65C1">
        <w:rPr>
          <w:rFonts w:eastAsia="Times New Roman" w:cstheme="minorHAnsi"/>
          <w:lang w:eastAsia="ar-SA"/>
        </w:rPr>
        <w:t xml:space="preserve"> See. Hannoversche Allgemeine, 14.02.2019</w:t>
      </w:r>
    </w:p>
    <w:p w:rsidR="00ED2153"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eastAsia="ar-SA"/>
        </w:rPr>
      </w:pPr>
      <w:hyperlink r:id="rId13" w:history="1">
        <w:r w:rsidR="00ED2153" w:rsidRPr="000E65C1">
          <w:rPr>
            <w:rStyle w:val="Hyperlink"/>
            <w:rFonts w:eastAsia="Times New Roman" w:cstheme="minorHAnsi"/>
            <w:lang w:eastAsia="ar-SA"/>
          </w:rPr>
          <w:t xml:space="preserve">BAGGERSEE-Projekt - Die "Kernbotschaften". Videoproduktion, </w:t>
        </w:r>
        <w:proofErr w:type="spellStart"/>
        <w:r w:rsidR="00ED2153" w:rsidRPr="000E65C1">
          <w:rPr>
            <w:rStyle w:val="Hyperlink"/>
            <w:rFonts w:eastAsia="Times New Roman" w:cstheme="minorHAnsi"/>
            <w:lang w:eastAsia="ar-SA"/>
          </w:rPr>
          <w:t>IFishMan</w:t>
        </w:r>
        <w:proofErr w:type="spellEnd"/>
        <w:r w:rsidR="00ED2153" w:rsidRPr="000E65C1">
          <w:rPr>
            <w:rStyle w:val="Hyperlink"/>
            <w:rFonts w:eastAsia="Times New Roman" w:cstheme="minorHAnsi"/>
            <w:lang w:eastAsia="ar-SA"/>
          </w:rPr>
          <w:t>, 21.02.2019</w:t>
        </w:r>
      </w:hyperlink>
    </w:p>
    <w:p w:rsidR="00556B93" w:rsidRPr="000E65C1" w:rsidRDefault="00383EC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Die Fischereipolitik hat einen Haken. Tagesspiegel, 20.03.2019</w:t>
      </w:r>
    </w:p>
    <w:p w:rsidR="00383ECC" w:rsidRPr="000E65C1" w:rsidRDefault="00383ECC" w:rsidP="00D20EEB">
      <w:pPr>
        <w:numPr>
          <w:ilvl w:val="0"/>
          <w:numId w:val="1"/>
        </w:numPr>
        <w:suppressAutoHyphens/>
        <w:overflowPunct w:val="0"/>
        <w:autoSpaceDE w:val="0"/>
        <w:spacing w:after="120" w:line="240" w:lineRule="auto"/>
        <w:textAlignment w:val="baseline"/>
        <w:rPr>
          <w:rFonts w:eastAsia="Times New Roman" w:cstheme="minorHAnsi"/>
          <w:lang w:val="en-US" w:eastAsia="ar-SA"/>
        </w:rPr>
      </w:pPr>
      <w:r w:rsidRPr="000E65C1">
        <w:rPr>
          <w:rFonts w:eastAsia="Times New Roman" w:cstheme="minorHAnsi"/>
          <w:lang w:val="en-US" w:eastAsia="ar-SA"/>
        </w:rPr>
        <w:t xml:space="preserve">Q&amp;A: Why fishery managers need to overhaul recreational fishing rules. </w:t>
      </w:r>
      <w:proofErr w:type="spellStart"/>
      <w:r w:rsidRPr="000E65C1">
        <w:rPr>
          <w:rFonts w:eastAsia="Times New Roman" w:cstheme="minorHAnsi"/>
          <w:lang w:val="en-US" w:eastAsia="ar-SA"/>
        </w:rPr>
        <w:t>ScienceMag</w:t>
      </w:r>
      <w:proofErr w:type="spellEnd"/>
      <w:r w:rsidRPr="000E65C1">
        <w:rPr>
          <w:rFonts w:eastAsia="Times New Roman" w:cstheme="minorHAnsi"/>
          <w:lang w:val="en-US" w:eastAsia="ar-SA"/>
        </w:rPr>
        <w:t>, 20.03.2019</w:t>
      </w:r>
    </w:p>
    <w:p w:rsidR="00383ECC" w:rsidRPr="000E65C1" w:rsidRDefault="00383EC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“Können Fische schreien?”. Tagesspiegel, 29.04.2019</w:t>
      </w:r>
    </w:p>
    <w:p w:rsidR="00383ECC" w:rsidRPr="000E65C1" w:rsidRDefault="00383EC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Anglerinnen und Angler sorgen für Fischartenvielfalt im Baggersee. </w:t>
      </w:r>
      <w:proofErr w:type="spellStart"/>
      <w:r w:rsidRPr="000E65C1">
        <w:rPr>
          <w:rFonts w:eastAsia="Times New Roman" w:cstheme="minorHAnsi"/>
          <w:lang w:eastAsia="ar-SA"/>
        </w:rPr>
        <w:t>idw</w:t>
      </w:r>
      <w:proofErr w:type="spellEnd"/>
      <w:r w:rsidRPr="000E65C1">
        <w:rPr>
          <w:rFonts w:eastAsia="Times New Roman" w:cstheme="minorHAnsi"/>
          <w:lang w:eastAsia="ar-SA"/>
        </w:rPr>
        <w:t xml:space="preserve"> – Informationsdienst Wissenschaft, 13.05.2019</w:t>
      </w:r>
    </w:p>
    <w:p w:rsidR="00383ECC" w:rsidRPr="000E65C1" w:rsidRDefault="00383EC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Jagdfieber im Namen der Wissenschaft, Hannoversche Allgemeine, 17.07.2019</w:t>
      </w:r>
    </w:p>
    <w:p w:rsidR="00A975B9" w:rsidRPr="000E65C1" w:rsidRDefault="00383EC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lastRenderedPageBreak/>
        <w:t>Sie nennen es „</w:t>
      </w:r>
      <w:proofErr w:type="spellStart"/>
      <w:r w:rsidRPr="000E65C1">
        <w:rPr>
          <w:rFonts w:eastAsia="Times New Roman" w:cstheme="minorHAnsi"/>
          <w:lang w:eastAsia="ar-SA"/>
        </w:rPr>
        <w:t>Streetfishing</w:t>
      </w:r>
      <w:proofErr w:type="spellEnd"/>
      <w:r w:rsidRPr="000E65C1">
        <w:rPr>
          <w:rFonts w:eastAsia="Times New Roman" w:cstheme="minorHAnsi"/>
          <w:lang w:eastAsia="ar-SA"/>
        </w:rPr>
        <w:t>“. Tagesspiegel, 13.07.2019</w:t>
      </w:r>
    </w:p>
    <w:p w:rsidR="00A975B9" w:rsidRPr="000E65C1" w:rsidRDefault="00A975B9"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Sind Angler wirklich Tierquäler? – Petri Unheil. Berliner Kurier, 09.08.2019</w:t>
      </w:r>
    </w:p>
    <w:p w:rsidR="00A975B9" w:rsidRPr="000E65C1" w:rsidRDefault="00A975B9"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Was Angler dürfen – und was nicht. Berliner Zeitung, 09.08.2019</w:t>
      </w:r>
    </w:p>
    <w:p w:rsidR="00A975B9"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eastAsia="ar-SA"/>
        </w:rPr>
      </w:pPr>
      <w:hyperlink r:id="rId14" w:history="1">
        <w:r w:rsidR="00A975B9" w:rsidRPr="000E65C1">
          <w:rPr>
            <w:rStyle w:val="Hyperlink"/>
            <w:rFonts w:eastAsia="Times New Roman" w:cstheme="minorHAnsi"/>
            <w:lang w:eastAsia="ar-SA"/>
          </w:rPr>
          <w:t>Überfischung durch Freizeitangler – Schutz für Hecht, Dorsch und Aal.</w:t>
        </w:r>
        <w:r w:rsidR="00F65B25" w:rsidRPr="000E65C1">
          <w:rPr>
            <w:rStyle w:val="Hyperlink"/>
            <w:rFonts w:eastAsia="Times New Roman" w:cstheme="minorHAnsi"/>
            <w:lang w:eastAsia="ar-SA"/>
          </w:rPr>
          <w:t xml:space="preserve"> Podcast,</w:t>
        </w:r>
        <w:r w:rsidR="00A975B9" w:rsidRPr="000E65C1">
          <w:rPr>
            <w:rStyle w:val="Hyperlink"/>
            <w:rFonts w:eastAsia="Times New Roman" w:cstheme="minorHAnsi"/>
            <w:lang w:eastAsia="ar-SA"/>
          </w:rPr>
          <w:t xml:space="preserve"> SWR2 Wissen, 11.08.2019</w:t>
        </w:r>
      </w:hyperlink>
    </w:p>
    <w:p w:rsidR="00A975B9" w:rsidRPr="000E65C1" w:rsidRDefault="00A975B9"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BAGGERSEE im TV, Hessischer Rundfunk, 15.08.2019</w:t>
      </w:r>
    </w:p>
    <w:p w:rsidR="00383ECC" w:rsidRPr="000E65C1" w:rsidRDefault="00A975B9"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Mit dem „Angelprofessor“ auf Karpfenfang. Norddeutscher Rundfunk; Rute raus, der Spaß beginnt!</w:t>
      </w:r>
      <w:r w:rsidR="007D4F5F" w:rsidRPr="000E65C1">
        <w:rPr>
          <w:rFonts w:eastAsia="Times New Roman" w:cstheme="minorHAnsi"/>
          <w:lang w:eastAsia="ar-SA"/>
        </w:rPr>
        <w:t>,</w:t>
      </w:r>
      <w:r w:rsidRPr="000E65C1">
        <w:rPr>
          <w:rFonts w:eastAsia="Times New Roman" w:cstheme="minorHAnsi"/>
          <w:lang w:eastAsia="ar-SA"/>
        </w:rPr>
        <w:t xml:space="preserve"> </w:t>
      </w:r>
      <w:r w:rsidR="007D4F5F" w:rsidRPr="000E65C1">
        <w:rPr>
          <w:rFonts w:eastAsia="Times New Roman" w:cstheme="minorHAnsi"/>
          <w:lang w:eastAsia="ar-SA"/>
        </w:rPr>
        <w:t>13.10.2019</w:t>
      </w:r>
    </w:p>
    <w:p w:rsidR="007D4F5F"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eastAsia="ar-SA"/>
        </w:rPr>
      </w:pPr>
      <w:hyperlink r:id="rId15" w:history="1">
        <w:r w:rsidR="007D4F5F" w:rsidRPr="000E65C1">
          <w:rPr>
            <w:rStyle w:val="Hyperlink"/>
            <w:rFonts w:eastAsia="Times New Roman" w:cstheme="minorHAnsi"/>
            <w:lang w:eastAsia="ar-SA"/>
          </w:rPr>
          <w:t>„Gemeinsam auf der Suche nach Erkenntnis“. Podcast</w:t>
        </w:r>
        <w:r w:rsidR="00F65B25" w:rsidRPr="000E65C1">
          <w:rPr>
            <w:rStyle w:val="Hyperlink"/>
            <w:rFonts w:eastAsia="Times New Roman" w:cstheme="minorHAnsi"/>
            <w:lang w:eastAsia="ar-SA"/>
          </w:rPr>
          <w:t>,</w:t>
        </w:r>
        <w:r w:rsidR="007D4F5F" w:rsidRPr="000E65C1">
          <w:rPr>
            <w:rStyle w:val="Hyperlink"/>
            <w:rFonts w:eastAsia="Times New Roman" w:cstheme="minorHAnsi"/>
            <w:lang w:eastAsia="ar-SA"/>
          </w:rPr>
          <w:t xml:space="preserve"> </w:t>
        </w:r>
        <w:proofErr w:type="spellStart"/>
        <w:r w:rsidR="007D4F5F" w:rsidRPr="000E65C1">
          <w:rPr>
            <w:rStyle w:val="Hyperlink"/>
            <w:rFonts w:eastAsia="Times New Roman" w:cstheme="minorHAnsi"/>
            <w:lang w:eastAsia="ar-SA"/>
          </w:rPr>
          <w:t>F</w:t>
        </w:r>
        <w:r w:rsidR="002D32AA" w:rsidRPr="000E65C1">
          <w:rPr>
            <w:rStyle w:val="Hyperlink"/>
            <w:rFonts w:eastAsia="Times New Roman" w:cstheme="minorHAnsi"/>
            <w:lang w:eastAsia="ar-SA"/>
          </w:rPr>
          <w:t>ischF</w:t>
        </w:r>
        <w:r w:rsidR="007D4F5F" w:rsidRPr="000E65C1">
          <w:rPr>
            <w:rStyle w:val="Hyperlink"/>
            <w:rFonts w:eastAsia="Times New Roman" w:cstheme="minorHAnsi"/>
            <w:lang w:eastAsia="ar-SA"/>
          </w:rPr>
          <w:t>etzen</w:t>
        </w:r>
        <w:proofErr w:type="spellEnd"/>
        <w:r w:rsidR="007D4F5F" w:rsidRPr="000E65C1">
          <w:rPr>
            <w:rStyle w:val="Hyperlink"/>
            <w:rFonts w:eastAsia="Times New Roman" w:cstheme="minorHAnsi"/>
            <w:lang w:eastAsia="ar-SA"/>
          </w:rPr>
          <w:t>, 02.11.2019</w:t>
        </w:r>
      </w:hyperlink>
    </w:p>
    <w:p w:rsidR="007D4F5F" w:rsidRPr="000E65C1" w:rsidRDefault="002D32AA"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Der Karpfen-Krimi. Die Zeit, 18.12.2019</w:t>
      </w:r>
    </w:p>
    <w:p w:rsidR="002D32AA" w:rsidRPr="000E65C1" w:rsidRDefault="002D32AA"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Porträt – der Angelprofessor. Rute &amp; Rolle, 01.01.2020</w:t>
      </w:r>
    </w:p>
    <w:p w:rsidR="002D32AA" w:rsidRPr="000E65C1" w:rsidRDefault="002D32AA"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Schwarmintelligenz – Die kollektive Klugheit der Anglerinnen und Angler. Humboldt-Universität zu Berlin, 23.01.2020</w:t>
      </w:r>
    </w:p>
    <w:p w:rsidR="002D32AA"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eastAsia="ar-SA"/>
        </w:rPr>
      </w:pPr>
      <w:hyperlink r:id="rId16" w:history="1">
        <w:r w:rsidR="002D32AA" w:rsidRPr="000E65C1">
          <w:rPr>
            <w:rStyle w:val="Hyperlink"/>
            <w:rFonts w:eastAsia="Times New Roman" w:cstheme="minorHAnsi"/>
            <w:lang w:eastAsia="ar-SA"/>
          </w:rPr>
          <w:t>Prof. Dr. Arlinghaus und am Forellenteich.</w:t>
        </w:r>
        <w:r w:rsidR="009875C1" w:rsidRPr="000E65C1">
          <w:rPr>
            <w:rStyle w:val="Hyperlink"/>
            <w:rFonts w:eastAsia="Times New Roman" w:cstheme="minorHAnsi"/>
            <w:lang w:eastAsia="ar-SA"/>
          </w:rPr>
          <w:t xml:space="preserve"> Podcast,</w:t>
        </w:r>
        <w:r w:rsidR="002D32AA" w:rsidRPr="000E65C1">
          <w:rPr>
            <w:rStyle w:val="Hyperlink"/>
            <w:rFonts w:eastAsia="Times New Roman" w:cstheme="minorHAnsi"/>
            <w:lang w:eastAsia="ar-SA"/>
          </w:rPr>
          <w:t xml:space="preserve"> Angebissen der Angelpodcast, rbb, 31.01.2020</w:t>
        </w:r>
      </w:hyperlink>
    </w:p>
    <w:p w:rsidR="002D32AA" w:rsidRPr="000E65C1" w:rsidRDefault="002D32AA"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Vom </w:t>
      </w:r>
      <w:proofErr w:type="spellStart"/>
      <w:r w:rsidRPr="000E65C1">
        <w:rPr>
          <w:rFonts w:eastAsia="Times New Roman" w:cstheme="minorHAnsi"/>
          <w:lang w:eastAsia="ar-SA"/>
        </w:rPr>
        <w:t>Thrill</w:t>
      </w:r>
      <w:proofErr w:type="spellEnd"/>
      <w:r w:rsidRPr="000E65C1">
        <w:rPr>
          <w:rFonts w:eastAsia="Times New Roman" w:cstheme="minorHAnsi"/>
          <w:lang w:eastAsia="ar-SA"/>
        </w:rPr>
        <w:t xml:space="preserve"> des Angelns in der Großstadt. Inforadio, rbb, 04.02.2020</w:t>
      </w:r>
    </w:p>
    <w:p w:rsidR="002D32AA"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eastAsia="ar-SA"/>
        </w:rPr>
      </w:pPr>
      <w:hyperlink r:id="rId17" w:history="1">
        <w:r w:rsidR="002D32AA" w:rsidRPr="000E65C1">
          <w:rPr>
            <w:rStyle w:val="Hyperlink"/>
            <w:rFonts w:eastAsia="Times New Roman" w:cstheme="minorHAnsi"/>
            <w:lang w:eastAsia="ar-SA"/>
          </w:rPr>
          <w:t>"Der unterschätzte Angler". Podcast</w:t>
        </w:r>
        <w:r w:rsidR="009875C1" w:rsidRPr="000E65C1">
          <w:rPr>
            <w:rStyle w:val="Hyperlink"/>
            <w:rFonts w:eastAsia="Times New Roman" w:cstheme="minorHAnsi"/>
            <w:lang w:eastAsia="ar-SA"/>
          </w:rPr>
          <w:t>,</w:t>
        </w:r>
        <w:r w:rsidR="002D32AA" w:rsidRPr="000E65C1">
          <w:rPr>
            <w:rStyle w:val="Hyperlink"/>
            <w:rFonts w:eastAsia="Times New Roman" w:cstheme="minorHAnsi"/>
            <w:lang w:eastAsia="ar-SA"/>
          </w:rPr>
          <w:t xml:space="preserve"> </w:t>
        </w:r>
        <w:proofErr w:type="spellStart"/>
        <w:r w:rsidR="002D32AA" w:rsidRPr="000E65C1">
          <w:rPr>
            <w:rStyle w:val="Hyperlink"/>
            <w:rFonts w:eastAsia="Times New Roman" w:cstheme="minorHAnsi"/>
            <w:lang w:eastAsia="ar-SA"/>
          </w:rPr>
          <w:t>FischFetzen</w:t>
        </w:r>
        <w:proofErr w:type="spellEnd"/>
        <w:r w:rsidR="002D32AA" w:rsidRPr="000E65C1">
          <w:rPr>
            <w:rStyle w:val="Hyperlink"/>
            <w:rFonts w:eastAsia="Times New Roman" w:cstheme="minorHAnsi"/>
            <w:lang w:eastAsia="ar-SA"/>
          </w:rPr>
          <w:t>, 08.02.2020</w:t>
        </w:r>
      </w:hyperlink>
    </w:p>
    <w:p w:rsidR="002D32AA" w:rsidRPr="000E65C1" w:rsidRDefault="002D32AA"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Weniger Hechtfänge in Rügens Bodden: Forschungsprojekt. FOCUS, Abendblatt, WELT, </w:t>
      </w:r>
      <w:proofErr w:type="spellStart"/>
      <w:r w:rsidRPr="000E65C1">
        <w:rPr>
          <w:rFonts w:eastAsia="Times New Roman" w:cstheme="minorHAnsi"/>
          <w:lang w:eastAsia="ar-SA"/>
        </w:rPr>
        <w:t>ntv</w:t>
      </w:r>
      <w:proofErr w:type="spellEnd"/>
      <w:r w:rsidRPr="000E65C1">
        <w:rPr>
          <w:rFonts w:eastAsia="Times New Roman" w:cstheme="minorHAnsi"/>
          <w:lang w:eastAsia="ar-SA"/>
        </w:rPr>
        <w:t xml:space="preserve">, </w:t>
      </w:r>
      <w:r w:rsidR="00004402" w:rsidRPr="000E65C1">
        <w:rPr>
          <w:rFonts w:eastAsia="Times New Roman" w:cstheme="minorHAnsi"/>
          <w:lang w:eastAsia="ar-SA"/>
        </w:rPr>
        <w:t>Süddeutsche Zeitung, RTL,</w:t>
      </w:r>
      <w:r w:rsidRPr="000E65C1">
        <w:rPr>
          <w:rFonts w:eastAsia="Times New Roman" w:cstheme="minorHAnsi"/>
          <w:lang w:eastAsia="ar-SA"/>
        </w:rPr>
        <w:t xml:space="preserve"> 20.02.2020</w:t>
      </w:r>
    </w:p>
    <w:p w:rsidR="002D32AA"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"Warum sollte ich als Frau keinen Karpfen fangen können?". rbb24, 08.03.2020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Forschungsprojekt will Hechte retten. </w:t>
      </w:r>
      <w:r w:rsidR="009875C1" w:rsidRPr="000E65C1">
        <w:rPr>
          <w:rFonts w:eastAsia="Times New Roman" w:cstheme="minorHAnsi"/>
          <w:lang w:eastAsia="ar-SA"/>
        </w:rPr>
        <w:t xml:space="preserve">Fernsehbeitrag, </w:t>
      </w:r>
      <w:r w:rsidRPr="000E65C1">
        <w:rPr>
          <w:rFonts w:eastAsia="Times New Roman" w:cstheme="minorHAnsi"/>
          <w:lang w:eastAsia="ar-SA"/>
        </w:rPr>
        <w:t>NDR Info, 13.03.2020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Hecht-Angeln im Namen der Wissenschaft. </w:t>
      </w:r>
      <w:r w:rsidR="009875C1" w:rsidRPr="000E65C1">
        <w:rPr>
          <w:rFonts w:eastAsia="Times New Roman" w:cstheme="minorHAnsi"/>
          <w:lang w:eastAsia="ar-SA"/>
        </w:rPr>
        <w:t xml:space="preserve">Fernsehbeitrag, </w:t>
      </w:r>
      <w:r w:rsidRPr="000E65C1">
        <w:rPr>
          <w:rFonts w:eastAsia="Times New Roman" w:cstheme="minorHAnsi"/>
          <w:lang w:eastAsia="ar-SA"/>
        </w:rPr>
        <w:t>NDR Nordmagazin, 13.03.2020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Das Fenster zum Erfolg? Deutscher Angelfischerverband e.V., 14.04.2020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Robert Arlinghaus erhält Communicator-Preis 2020. Forschung &amp; Lehre, 20.04.2020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proofErr w:type="spellStart"/>
      <w:r w:rsidRPr="000E65C1">
        <w:rPr>
          <w:rFonts w:eastAsia="Times New Roman" w:cstheme="minorHAnsi"/>
          <w:lang w:eastAsia="ar-SA"/>
        </w:rPr>
        <w:t>Drosten</w:t>
      </w:r>
      <w:proofErr w:type="spellEnd"/>
      <w:r w:rsidRPr="000E65C1">
        <w:rPr>
          <w:rFonts w:eastAsia="Times New Roman" w:cstheme="minorHAnsi"/>
          <w:lang w:eastAsia="ar-SA"/>
        </w:rPr>
        <w:t xml:space="preserve"> und Fischereiexperte Arlinghaus erhalten Preise. Süddeutsche Zeitung, 20.04.2020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Communicator-Preise gehen an Berliner Wissenschaftler. Berlin University Alliance, 20.04.2020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Berliner Fischereiprofessor Robert Arlinghaus erhält den Communicator-Preis 2020. Humboldt-Universität zu Berlin, 20.04.2020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Preis für Engagement in der Wissenschaftskommunikation: Fischereiexperte Arlinghaus. B.Z., 20.04.2020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proofErr w:type="spellStart"/>
      <w:r w:rsidRPr="000E65C1">
        <w:rPr>
          <w:rFonts w:eastAsia="Times New Roman" w:cstheme="minorHAnsi"/>
          <w:lang w:eastAsia="ar-SA"/>
        </w:rPr>
        <w:t>Drosten</w:t>
      </w:r>
      <w:proofErr w:type="spellEnd"/>
      <w:r w:rsidRPr="000E65C1">
        <w:rPr>
          <w:rFonts w:eastAsia="Times New Roman" w:cstheme="minorHAnsi"/>
          <w:lang w:eastAsia="ar-SA"/>
        </w:rPr>
        <w:t xml:space="preserve"> und Fischereiexperte Arlinghaus erhalten Preise. FOCUS, 20.04.2020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Forschung verständlich: Preise für Virologen </w:t>
      </w:r>
      <w:proofErr w:type="spellStart"/>
      <w:r w:rsidRPr="000E65C1">
        <w:rPr>
          <w:rFonts w:eastAsia="Times New Roman" w:cstheme="minorHAnsi"/>
          <w:lang w:eastAsia="ar-SA"/>
        </w:rPr>
        <w:t>Drosten</w:t>
      </w:r>
      <w:proofErr w:type="spellEnd"/>
      <w:r w:rsidRPr="000E65C1">
        <w:rPr>
          <w:rFonts w:eastAsia="Times New Roman" w:cstheme="minorHAnsi"/>
          <w:lang w:eastAsia="ar-SA"/>
        </w:rPr>
        <w:t xml:space="preserve"> und Fischerei-Experten Arlinghaus. Berliner Zeitung, 21.04.2020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Virologe Christian </w:t>
      </w:r>
      <w:proofErr w:type="spellStart"/>
      <w:r w:rsidRPr="000E65C1">
        <w:rPr>
          <w:rFonts w:eastAsia="Times New Roman" w:cstheme="minorHAnsi"/>
          <w:lang w:eastAsia="ar-SA"/>
        </w:rPr>
        <w:t>Drosten</w:t>
      </w:r>
      <w:proofErr w:type="spellEnd"/>
      <w:r w:rsidRPr="000E65C1">
        <w:rPr>
          <w:rFonts w:eastAsia="Times New Roman" w:cstheme="minorHAnsi"/>
          <w:lang w:eastAsia="ar-SA"/>
        </w:rPr>
        <w:t xml:space="preserve"> und Fischereiforscher Robert Arlinghaus ausgezeichnet. Tagesspiegel, 21.04.2020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Lichtenberger Robert Arlinghaus erhält Communicator-Preis. Berlin, 23.04.2020</w:t>
      </w:r>
    </w:p>
    <w:p w:rsidR="00004402" w:rsidRPr="000E65C1" w:rsidRDefault="00004402"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Berliner Wissenschaftler von der DFG geehrt. Radio</w:t>
      </w:r>
      <w:r w:rsidR="009875C1" w:rsidRPr="000E65C1">
        <w:rPr>
          <w:rFonts w:eastAsia="Times New Roman" w:cstheme="minorHAnsi"/>
          <w:lang w:eastAsia="ar-SA"/>
        </w:rPr>
        <w:t>beitrag</w:t>
      </w:r>
      <w:r w:rsidRPr="000E65C1">
        <w:rPr>
          <w:rFonts w:eastAsia="Times New Roman" w:cstheme="minorHAnsi"/>
          <w:lang w:eastAsia="ar-SA"/>
        </w:rPr>
        <w:t xml:space="preserve">, </w:t>
      </w:r>
      <w:r w:rsidR="002C6F5C" w:rsidRPr="000E65C1">
        <w:rPr>
          <w:rFonts w:eastAsia="Times New Roman" w:cstheme="minorHAnsi"/>
          <w:lang w:eastAsia="ar-SA"/>
        </w:rPr>
        <w:t>Wissenswerte | Inforadio rbb, 02.05.2020</w:t>
      </w:r>
    </w:p>
    <w:p w:rsidR="002C6F5C" w:rsidRPr="000E65C1" w:rsidRDefault="002C6F5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lastRenderedPageBreak/>
        <w:t>Ein Preis für den Angel-Professor. Berliner Abendblatt, 02.05.2020</w:t>
      </w:r>
    </w:p>
    <w:p w:rsidR="002C6F5C" w:rsidRPr="000E65C1" w:rsidRDefault="002C6F5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Dürfen Berliner Kinder bald früher allein angeln? Süddeutsche Zeitung, n-</w:t>
      </w:r>
      <w:proofErr w:type="spellStart"/>
      <w:r w:rsidRPr="000E65C1">
        <w:rPr>
          <w:rFonts w:eastAsia="Times New Roman" w:cstheme="minorHAnsi"/>
          <w:lang w:eastAsia="ar-SA"/>
        </w:rPr>
        <w:t>tv</w:t>
      </w:r>
      <w:proofErr w:type="spellEnd"/>
      <w:r w:rsidRPr="000E65C1">
        <w:rPr>
          <w:rFonts w:eastAsia="Times New Roman" w:cstheme="minorHAnsi"/>
          <w:lang w:eastAsia="ar-SA"/>
        </w:rPr>
        <w:t>, Berliner Zeitung, 05.05.2020</w:t>
      </w:r>
    </w:p>
    <w:p w:rsidR="002C6F5C" w:rsidRPr="000E65C1" w:rsidRDefault="002C6F5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"Als Jungangler hatte ich selber viele Fragen". DFG Magazin, 12.05.2020</w:t>
      </w:r>
    </w:p>
    <w:p w:rsidR="002C6F5C" w:rsidRPr="000E65C1" w:rsidRDefault="002C6F5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Angler sorgen für mehr Fisch-Vielfalt in Baggerseen. DPA, Stern, Die Zeit sowie in über 120 Medien erschienen, 21.05.2020</w:t>
      </w:r>
    </w:p>
    <w:p w:rsidR="002C6F5C" w:rsidRPr="000E65C1" w:rsidRDefault="002C6F5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Der Erfolg der Kannibalen-Barsche. BILD, 25.05.2020</w:t>
      </w:r>
    </w:p>
    <w:p w:rsidR="002C6F5C"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eastAsia="ar-SA"/>
        </w:rPr>
      </w:pPr>
      <w:hyperlink r:id="rId18" w:history="1">
        <w:r w:rsidR="002C6F5C" w:rsidRPr="000E65C1">
          <w:rPr>
            <w:rStyle w:val="Hyperlink"/>
            <w:rFonts w:eastAsia="Times New Roman" w:cstheme="minorHAnsi"/>
            <w:lang w:eastAsia="ar-SA"/>
          </w:rPr>
          <w:t>Angeln im Trend. Fernsehbeitrag, heute – in Deutschland, 09.06.2020</w:t>
        </w:r>
      </w:hyperlink>
    </w:p>
    <w:p w:rsidR="002C6F5C"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eastAsia="ar-SA"/>
        </w:rPr>
      </w:pPr>
      <w:hyperlink r:id="rId19" w:history="1">
        <w:r w:rsidR="002C6F5C" w:rsidRPr="000E65C1">
          <w:rPr>
            <w:rStyle w:val="Hyperlink"/>
            <w:rFonts w:eastAsia="Times New Roman" w:cstheme="minorHAnsi"/>
            <w:lang w:eastAsia="ar-SA"/>
          </w:rPr>
          <w:t>Angeln ist ein multidimensionales Erlebnis. Podcast, Folge 12, Unendliche Weiten, Faszinierende Welten – der Wissenschaftspodcast der Humboldt-Universität zu Berlin, 10.06.2020</w:t>
        </w:r>
      </w:hyperlink>
    </w:p>
    <w:p w:rsidR="002C6F5C" w:rsidRPr="000E65C1" w:rsidRDefault="002C6F5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Hilfeschrei aus dem Baggersee. Forschung für Nachhaltigkeit (FONA) / Bundesministerium für Bildung und Forschung, 22.08.2020</w:t>
      </w:r>
    </w:p>
    <w:p w:rsidR="002C6F5C" w:rsidRPr="000E65C1" w:rsidRDefault="002C6F5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Unter Gummifischen, Die Zeit, 24.09.2020</w:t>
      </w:r>
    </w:p>
    <w:p w:rsidR="002C6F5C" w:rsidRPr="000E65C1" w:rsidRDefault="002C6F5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Biodiversität: Wissenschaftler forschen an Baggerseen bei Steinwedel und </w:t>
      </w:r>
      <w:proofErr w:type="spellStart"/>
      <w:r w:rsidRPr="000E65C1">
        <w:rPr>
          <w:rFonts w:eastAsia="Times New Roman" w:cstheme="minorHAnsi"/>
          <w:lang w:eastAsia="ar-SA"/>
        </w:rPr>
        <w:t>Kolshorn.Hannoversche</w:t>
      </w:r>
      <w:proofErr w:type="spellEnd"/>
      <w:r w:rsidRPr="000E65C1">
        <w:rPr>
          <w:rFonts w:eastAsia="Times New Roman" w:cstheme="minorHAnsi"/>
          <w:lang w:eastAsia="ar-SA"/>
        </w:rPr>
        <w:t xml:space="preserve"> Allgemeine Zeitung, 21.10.2020</w:t>
      </w:r>
    </w:p>
    <w:p w:rsidR="002C6F5C" w:rsidRPr="000E65C1" w:rsidRDefault="002C6F5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Tobt im Fischteich das pralle Leben? Hannoversche Allgemeine Zeitung, 28.10.2020</w:t>
      </w:r>
    </w:p>
    <w:p w:rsidR="00ED2153"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eastAsia="ar-SA"/>
        </w:rPr>
      </w:pPr>
      <w:hyperlink r:id="rId20" w:history="1">
        <w:r w:rsidR="00ED2153" w:rsidRPr="000E65C1">
          <w:rPr>
            <w:rStyle w:val="Hyperlink"/>
            <w:rFonts w:eastAsia="Times New Roman" w:cstheme="minorHAnsi"/>
            <w:lang w:eastAsia="ar-SA"/>
          </w:rPr>
          <w:t xml:space="preserve">Im Porträt, Prof. Dr. Robert Arlinghaus - Communicator Preisträger 2020. Videoproduktion, </w:t>
        </w:r>
        <w:proofErr w:type="spellStart"/>
        <w:r w:rsidR="00ED2153" w:rsidRPr="000E65C1">
          <w:rPr>
            <w:rStyle w:val="Hyperlink"/>
            <w:rFonts w:eastAsia="Times New Roman" w:cstheme="minorHAnsi"/>
            <w:lang w:eastAsia="ar-SA"/>
          </w:rPr>
          <w:t>IFishMan</w:t>
        </w:r>
        <w:proofErr w:type="spellEnd"/>
        <w:r w:rsidR="00ED2153" w:rsidRPr="000E65C1">
          <w:rPr>
            <w:rStyle w:val="Hyperlink"/>
            <w:rFonts w:eastAsia="Times New Roman" w:cstheme="minorHAnsi"/>
            <w:lang w:eastAsia="ar-SA"/>
          </w:rPr>
          <w:t>, 03.11.2020</w:t>
        </w:r>
      </w:hyperlink>
    </w:p>
    <w:p w:rsidR="00ED2153"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val="en-US" w:eastAsia="ar-SA"/>
        </w:rPr>
      </w:pPr>
      <w:hyperlink r:id="rId21" w:history="1">
        <w:r w:rsidR="00ED2153" w:rsidRPr="000E65C1">
          <w:rPr>
            <w:rStyle w:val="Hyperlink"/>
            <w:rFonts w:eastAsia="Times New Roman" w:cstheme="minorHAnsi"/>
            <w:lang w:val="en-US" w:eastAsia="ar-SA"/>
          </w:rPr>
          <w:t xml:space="preserve">Robert Arlinghaus - Breaking the Wall to Sustainable Fisheries. </w:t>
        </w:r>
        <w:proofErr w:type="spellStart"/>
        <w:r w:rsidR="00ED2153" w:rsidRPr="000E65C1">
          <w:rPr>
            <w:rStyle w:val="Hyperlink"/>
            <w:rFonts w:eastAsia="Times New Roman" w:cstheme="minorHAnsi"/>
            <w:lang w:val="en-US" w:eastAsia="ar-SA"/>
          </w:rPr>
          <w:t>Videoproduktion</w:t>
        </w:r>
        <w:proofErr w:type="spellEnd"/>
        <w:r w:rsidR="00ED2153" w:rsidRPr="000E65C1">
          <w:rPr>
            <w:rStyle w:val="Hyperlink"/>
            <w:rFonts w:eastAsia="Times New Roman" w:cstheme="minorHAnsi"/>
            <w:lang w:val="en-US" w:eastAsia="ar-SA"/>
          </w:rPr>
          <w:t xml:space="preserve">, </w:t>
        </w:r>
        <w:proofErr w:type="spellStart"/>
        <w:r w:rsidR="00ED2153" w:rsidRPr="000E65C1">
          <w:rPr>
            <w:rStyle w:val="Hyperlink"/>
            <w:rFonts w:eastAsia="Times New Roman" w:cstheme="minorHAnsi"/>
            <w:lang w:val="en-US" w:eastAsia="ar-SA"/>
          </w:rPr>
          <w:t>IFishMan</w:t>
        </w:r>
        <w:proofErr w:type="spellEnd"/>
        <w:r w:rsidR="00ED2153" w:rsidRPr="000E65C1">
          <w:rPr>
            <w:rStyle w:val="Hyperlink"/>
            <w:rFonts w:eastAsia="Times New Roman" w:cstheme="minorHAnsi"/>
            <w:lang w:val="en-US" w:eastAsia="ar-SA"/>
          </w:rPr>
          <w:t>, 11.11.2020</w:t>
        </w:r>
      </w:hyperlink>
    </w:p>
    <w:p w:rsidR="002C6F5C" w:rsidRPr="000E65C1" w:rsidRDefault="004C0006" w:rsidP="00D20EEB">
      <w:pPr>
        <w:numPr>
          <w:ilvl w:val="0"/>
          <w:numId w:val="1"/>
        </w:numPr>
        <w:suppressAutoHyphens/>
        <w:overflowPunct w:val="0"/>
        <w:autoSpaceDE w:val="0"/>
        <w:spacing w:after="120" w:line="240" w:lineRule="auto"/>
        <w:textAlignment w:val="baseline"/>
        <w:rPr>
          <w:rStyle w:val="Hyperlink"/>
          <w:rFonts w:eastAsia="Times New Roman" w:cstheme="minorHAnsi"/>
          <w:color w:val="auto"/>
          <w:u w:val="none"/>
          <w:lang w:eastAsia="ar-SA"/>
        </w:rPr>
      </w:pPr>
      <w:hyperlink r:id="rId22" w:history="1">
        <w:r w:rsidR="002C6F5C" w:rsidRPr="000E65C1">
          <w:rPr>
            <w:rStyle w:val="Hyperlink"/>
            <w:rFonts w:eastAsia="Times New Roman" w:cstheme="minorHAnsi"/>
            <w:lang w:eastAsia="ar-SA"/>
          </w:rPr>
          <w:t>Angeln mit dem Fischprofessor. Fernsehbeitrag, Live nach Neun, Das Erste, 13.11.2020</w:t>
        </w:r>
      </w:hyperlink>
    </w:p>
    <w:p w:rsidR="00881981" w:rsidRPr="000E65C1" w:rsidRDefault="00881981" w:rsidP="00D20EEB">
      <w:pPr>
        <w:numPr>
          <w:ilvl w:val="0"/>
          <w:numId w:val="1"/>
        </w:numPr>
        <w:suppressAutoHyphens/>
        <w:overflowPunct w:val="0"/>
        <w:autoSpaceDE w:val="0"/>
        <w:spacing w:after="120" w:line="240" w:lineRule="auto"/>
        <w:textAlignment w:val="baseline"/>
        <w:rPr>
          <w:rFonts w:eastAsia="Times New Roman" w:cstheme="minorHAnsi"/>
          <w:lang w:val="en-US" w:eastAsia="ar-SA"/>
        </w:rPr>
      </w:pPr>
      <w:r w:rsidRPr="000E65C1">
        <w:rPr>
          <w:rFonts w:eastAsia="Times New Roman" w:cstheme="minorHAnsi"/>
          <w:lang w:val="en-US" w:eastAsia="ar-SA"/>
        </w:rPr>
        <w:t>Science Without Barriers. Bosch-Stiftung, 21.11.2020</w:t>
      </w:r>
    </w:p>
    <w:p w:rsidR="00881981" w:rsidRPr="000E65C1" w:rsidRDefault="002C6F5C"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Wer fängt den größten? Zeit Magazin, 23.12.2020</w:t>
      </w:r>
    </w:p>
    <w:p w:rsidR="002C6F5C" w:rsidRPr="000E65C1" w:rsidRDefault="00647118"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Corona-Trend: Angeln boomt in Brandenburg. DPA, Zeit, RTL, 18.01.2021</w:t>
      </w:r>
    </w:p>
    <w:p w:rsidR="00647118" w:rsidRPr="000E65C1" w:rsidRDefault="00647118"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Backhaus: Angler und Berufsfischer nicht gegeneinander ausspielen. Ministerium für Landwirtschaft und Umwelt, Regierung M-V, 21.01.2021</w:t>
      </w:r>
    </w:p>
    <w:p w:rsidR="00647118"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eastAsia="ar-SA"/>
        </w:rPr>
      </w:pPr>
      <w:hyperlink r:id="rId23" w:history="1">
        <w:r w:rsidR="00647118" w:rsidRPr="000E65C1">
          <w:rPr>
            <w:rStyle w:val="Hyperlink"/>
            <w:rFonts w:eastAsia="Times New Roman" w:cstheme="minorHAnsi"/>
            <w:lang w:eastAsia="ar-SA"/>
          </w:rPr>
          <w:t>Corona-Trend: Angeln. Radiobeitrag, Radio Eins, rbb, 21.01.2021</w:t>
        </w:r>
      </w:hyperlink>
    </w:p>
    <w:p w:rsidR="00647118" w:rsidRPr="000E65C1" w:rsidRDefault="00EA416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MV bereitet Management für Hecht­bestände in Küstengewässern vor. Ministerium für Landwirtschaft und Umwelt, Regierung M-V, 28.01.2021</w:t>
      </w:r>
    </w:p>
    <w:p w:rsidR="00EA4165" w:rsidRPr="000E65C1" w:rsidRDefault="00EA416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Angeln und Umweltschutz sind kein Widerspruch! BILD, 31.01.2021</w:t>
      </w:r>
    </w:p>
    <w:p w:rsidR="00EA4165" w:rsidRPr="000E65C1" w:rsidRDefault="00EA416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Diskussion über Hechtfang auf Rügen - Fischer in der Kritik. Fernsehbeitrag, NDR – Info, 02.02.2021</w:t>
      </w:r>
    </w:p>
    <w:p w:rsidR="00EA4165" w:rsidRPr="000E65C1" w:rsidRDefault="00EA416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Auf Rügen schwelt ein Hecht-Streit zwischen Anglern und Fischern. NDR, 02.02.2021</w:t>
      </w:r>
    </w:p>
    <w:p w:rsidR="00EA4165" w:rsidRPr="000E65C1" w:rsidRDefault="00EA416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Fischerei: Forscher untersuchen Hecht-Bestände rund um Rügen. Fernsehbeitrag, NDR – Info, 02.02.2021</w:t>
      </w:r>
    </w:p>
    <w:p w:rsidR="00EA4165" w:rsidRPr="000E65C1" w:rsidRDefault="00EA416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Backhaus: Eskalation im Streit um Boddenhechte ist nicht hinzunehmen.  Ministerium für Landwirtschaft und Umwelt, Regierung M-V, 04.02.2021</w:t>
      </w:r>
    </w:p>
    <w:p w:rsidR="00EA4165" w:rsidRPr="000E65C1" w:rsidRDefault="00EA416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Kampf um den Hecht: Angeltourismus gegen Fischerei. Fernsehbeitrag, NDR Nordmagazin, 04.02.2021</w:t>
      </w:r>
    </w:p>
    <w:p w:rsidR="009875C1"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eastAsia="ar-SA"/>
        </w:rPr>
      </w:pPr>
      <w:hyperlink r:id="rId24" w:history="1">
        <w:r w:rsidR="009875C1" w:rsidRPr="000E65C1">
          <w:rPr>
            <w:rStyle w:val="Hyperlink"/>
            <w:rFonts w:eastAsia="Times New Roman" w:cstheme="minorHAnsi"/>
            <w:lang w:eastAsia="ar-SA"/>
          </w:rPr>
          <w:t>Forschungsprojekt: Boddenhecht unter Druck. Radiobeitrag, NDR 1 Radio MV, 18.02.2021</w:t>
        </w:r>
      </w:hyperlink>
    </w:p>
    <w:p w:rsidR="00EA4165" w:rsidRPr="000E65C1" w:rsidRDefault="004C0006" w:rsidP="00D20EEB">
      <w:pPr>
        <w:numPr>
          <w:ilvl w:val="0"/>
          <w:numId w:val="1"/>
        </w:numPr>
        <w:suppressAutoHyphens/>
        <w:overflowPunct w:val="0"/>
        <w:autoSpaceDE w:val="0"/>
        <w:spacing w:after="120" w:line="240" w:lineRule="auto"/>
        <w:textAlignment w:val="baseline"/>
        <w:rPr>
          <w:rFonts w:eastAsia="Times New Roman" w:cstheme="minorHAnsi"/>
          <w:lang w:eastAsia="ar-SA"/>
        </w:rPr>
      </w:pPr>
      <w:hyperlink r:id="rId25" w:history="1">
        <w:r w:rsidR="00EA4165" w:rsidRPr="000E65C1">
          <w:rPr>
            <w:rStyle w:val="Hyperlink"/>
            <w:rFonts w:eastAsia="Times New Roman" w:cstheme="minorHAnsi"/>
            <w:lang w:eastAsia="ar-SA"/>
          </w:rPr>
          <w:t>Umstrittener Massensport – was die Deutschen am Angeln fasziniert. Podcast, Leibniz-Podcast, 23.02.2021</w:t>
        </w:r>
      </w:hyperlink>
    </w:p>
    <w:p w:rsidR="00EA4165" w:rsidRPr="000E65C1" w:rsidRDefault="00EA416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 xml:space="preserve">Studie: Fischerei fördert kleine und scheue Fische. DPA, u.a., Süddeutsche Zeitung, GEO, Stern, B.Z., Abendblatt, Berlin, Humboldt-Universität zu Berlin, </w:t>
      </w:r>
      <w:proofErr w:type="spellStart"/>
      <w:r w:rsidRPr="000E65C1">
        <w:rPr>
          <w:rFonts w:eastAsia="Times New Roman" w:cstheme="minorHAnsi"/>
          <w:lang w:eastAsia="ar-SA"/>
        </w:rPr>
        <w:t>idw</w:t>
      </w:r>
      <w:proofErr w:type="spellEnd"/>
      <w:r w:rsidRPr="000E65C1">
        <w:rPr>
          <w:rFonts w:eastAsia="Times New Roman" w:cstheme="minorHAnsi"/>
          <w:lang w:eastAsia="ar-SA"/>
        </w:rPr>
        <w:t xml:space="preserve"> – Informationsdienst Wissenschaft, rbb24, Berliner Zeitung, Deutscher Angelfischerverband e.V., 24.02.2021</w:t>
      </w:r>
    </w:p>
    <w:p w:rsidR="00EA4165" w:rsidRPr="000E65C1" w:rsidRDefault="00D51FD8"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Hunderte Berliner haben 2020 ihren Fischereischein gemacht – Tendenz: steigend! B.Z., 01.03.2021</w:t>
      </w:r>
    </w:p>
    <w:p w:rsidR="00D51FD8" w:rsidRPr="000E65C1" w:rsidRDefault="00D51FD8"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Das Streiflicht. Süddeutsche Zeitung, 01.03.2021</w:t>
      </w:r>
    </w:p>
    <w:p w:rsidR="00D51FD8" w:rsidRPr="000E65C1" w:rsidRDefault="00D51FD8"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Radiokolleg – Anglerglück. Radiobeitrag, Radiokolleg, 15.03.2021</w:t>
      </w:r>
    </w:p>
    <w:p w:rsidR="006D44B5" w:rsidRDefault="00D51FD8"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sidRPr="000E65C1">
        <w:rPr>
          <w:rFonts w:eastAsia="Times New Roman" w:cstheme="minorHAnsi"/>
          <w:lang w:eastAsia="ar-SA"/>
        </w:rPr>
        <w:t>Wenn sie besser fängt als er, kippt die Stimmung. Spiegel, 18.03.2021</w:t>
      </w:r>
    </w:p>
    <w:p w:rsidR="006D44B5" w:rsidRP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 xml:space="preserve">Vorsicht Überfischung: </w:t>
      </w:r>
      <w:proofErr w:type="spellStart"/>
      <w:r>
        <w:rPr>
          <w:rFonts w:eastAsia="Times New Roman" w:cstheme="minorHAnsi"/>
          <w:lang w:eastAsia="ar-SA"/>
        </w:rPr>
        <w:t>Grosse</w:t>
      </w:r>
      <w:proofErr w:type="spellEnd"/>
      <w:r>
        <w:rPr>
          <w:rFonts w:eastAsia="Times New Roman" w:cstheme="minorHAnsi"/>
          <w:lang w:eastAsia="ar-SA"/>
        </w:rPr>
        <w:t xml:space="preserve"> </w:t>
      </w:r>
      <w:proofErr w:type="spellStart"/>
      <w:r>
        <w:rPr>
          <w:rFonts w:eastAsia="Times New Roman" w:cstheme="minorHAnsi"/>
          <w:lang w:eastAsia="ar-SA"/>
        </w:rPr>
        <w:t>Laicher</w:t>
      </w:r>
      <w:proofErr w:type="spellEnd"/>
      <w:r>
        <w:rPr>
          <w:rFonts w:eastAsia="Times New Roman" w:cstheme="minorHAnsi"/>
          <w:lang w:eastAsia="ar-SA"/>
        </w:rPr>
        <w:t xml:space="preserve"> schützen und Bestände richtig bewerten. Spiegel, Die Zeit und viele mehr, 17.08.2021</w:t>
      </w:r>
    </w:p>
    <w:p w:rsid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Ausgetrocknet: Wenn Seen verschwinden. Fernsehbeitrag, Terra Express, ZDF, 11.10.2021</w:t>
      </w:r>
    </w:p>
    <w:p w:rsid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Angeln lernen. SAT 1, 11.10.2021</w:t>
      </w:r>
    </w:p>
    <w:p w:rsid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Fische werden kleiner und Dickhornschafen schrumpfen die Hörner. Tagesspiegel, 27.10.2021</w:t>
      </w:r>
    </w:p>
    <w:p w:rsid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Evolution geht auch ganz schnell. Schwäbische Zeitung, 22.11.2021</w:t>
      </w:r>
    </w:p>
    <w:p w:rsid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Warum Draufgänger häufiger in der Pfanne lande, Spiegel, 18.02.2022</w:t>
      </w:r>
    </w:p>
    <w:p w:rsid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Ortungssystem verschafft Einblicke ins geheime Leben der Fische. Radio 1, 28.02.2022</w:t>
      </w:r>
    </w:p>
    <w:p w:rsid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Was das Angeln über Nachhaltigkeit lehrt. ARD Alpha, 29.04.2022</w:t>
      </w:r>
    </w:p>
    <w:p w:rsid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Fast schon eine Religion: Angeln. Radio, Deutschlandfunk, 11.05.2022</w:t>
      </w:r>
    </w:p>
    <w:p w:rsid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Berlin: Was Stadtleben mit nachhaltiger Fischerei zu tun hat. Deutschlandfunk, 20.05.2022</w:t>
      </w:r>
    </w:p>
    <w:p w:rsid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Drei Hechttypen und wie man sie austrickst, Podcast Bild, 13.05.2022</w:t>
      </w:r>
    </w:p>
    <w:p w:rsid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Der Fisch, der den Angler veräppelt, Bild, 1.6.2022</w:t>
      </w:r>
    </w:p>
    <w:p w:rsidR="006D44B5" w:rsidRDefault="006D44B5" w:rsidP="00D20EEB">
      <w:pPr>
        <w:numPr>
          <w:ilvl w:val="0"/>
          <w:numId w:val="1"/>
        </w:numPr>
        <w:suppressAutoHyphens/>
        <w:overflowPunct w:val="0"/>
        <w:autoSpaceDE w:val="0"/>
        <w:spacing w:after="120" w:line="240" w:lineRule="auto"/>
        <w:textAlignment w:val="baseline"/>
        <w:rPr>
          <w:rFonts w:eastAsia="Times New Roman" w:cstheme="minorHAnsi"/>
          <w:lang w:eastAsia="ar-SA"/>
        </w:rPr>
      </w:pPr>
      <w:r>
        <w:rPr>
          <w:rFonts w:eastAsia="Times New Roman" w:cstheme="minorHAnsi"/>
          <w:lang w:eastAsia="ar-SA"/>
        </w:rPr>
        <w:t>Der Mann und sein Fisch, FAZ, 28.06.2022</w:t>
      </w:r>
    </w:p>
    <w:p w:rsidR="00347791" w:rsidRPr="00347791" w:rsidRDefault="00347791" w:rsidP="00347791">
      <w:pPr>
        <w:numPr>
          <w:ilvl w:val="0"/>
          <w:numId w:val="1"/>
        </w:numPr>
        <w:suppressAutoHyphens/>
        <w:overflowPunct w:val="0"/>
        <w:autoSpaceDE w:val="0"/>
        <w:spacing w:before="160"/>
        <w:textAlignment w:val="baseline"/>
        <w:rPr>
          <w:rFonts w:cstheme="minorHAnsi"/>
        </w:rPr>
      </w:pPr>
      <w:r w:rsidRPr="00347791">
        <w:rPr>
          <w:rFonts w:cstheme="minorHAnsi"/>
        </w:rPr>
        <w:t>Mit Jungfischen Seen beleben? Lohnt sich wohl selten, 03.03.2023, Berliner Morgenpost, Stern, Die Welt und viele mehr</w:t>
      </w:r>
    </w:p>
    <w:p w:rsidR="00347791" w:rsidRPr="00347791" w:rsidRDefault="00347791" w:rsidP="00347791">
      <w:pPr>
        <w:numPr>
          <w:ilvl w:val="0"/>
          <w:numId w:val="1"/>
        </w:numPr>
        <w:suppressAutoHyphens/>
        <w:overflowPunct w:val="0"/>
        <w:autoSpaceDE w:val="0"/>
        <w:spacing w:before="160"/>
        <w:textAlignment w:val="baseline"/>
        <w:rPr>
          <w:rFonts w:cstheme="minorHAnsi"/>
        </w:rPr>
      </w:pPr>
      <w:r w:rsidRPr="00347791">
        <w:rPr>
          <w:rFonts w:cstheme="minorHAnsi"/>
        </w:rPr>
        <w:t>Lebensräume Schaffen ist sinnvoller als Fischbesatz, Süddeutsche Zeitung, Die Zeit und viele mehr auf Grundlage einer DPA-Meldung, 13.03.2023</w:t>
      </w:r>
    </w:p>
    <w:p w:rsidR="00347791" w:rsidRPr="00347791" w:rsidRDefault="00347791" w:rsidP="00347791">
      <w:pPr>
        <w:numPr>
          <w:ilvl w:val="0"/>
          <w:numId w:val="1"/>
        </w:numPr>
        <w:suppressAutoHyphens/>
        <w:overflowPunct w:val="0"/>
        <w:autoSpaceDE w:val="0"/>
        <w:spacing w:before="160"/>
        <w:textAlignment w:val="baseline"/>
        <w:rPr>
          <w:rFonts w:cstheme="minorHAnsi"/>
        </w:rPr>
      </w:pPr>
      <w:r w:rsidRPr="00347791">
        <w:rPr>
          <w:rFonts w:cstheme="minorHAnsi"/>
        </w:rPr>
        <w:t>Wie geht es mit den Boddenhechten weiter (</w:t>
      </w:r>
      <w:proofErr w:type="spellStart"/>
      <w:r w:rsidRPr="00347791">
        <w:rPr>
          <w:rFonts w:cstheme="minorHAnsi"/>
        </w:rPr>
        <w:t>various</w:t>
      </w:r>
      <w:proofErr w:type="spellEnd"/>
      <w:r w:rsidRPr="00347791">
        <w:rPr>
          <w:rFonts w:cstheme="minorHAnsi"/>
        </w:rPr>
        <w:t xml:space="preserve"> </w:t>
      </w:r>
      <w:proofErr w:type="spellStart"/>
      <w:r w:rsidRPr="00347791">
        <w:rPr>
          <w:rFonts w:cstheme="minorHAnsi"/>
        </w:rPr>
        <w:t>clippings</w:t>
      </w:r>
      <w:proofErr w:type="spellEnd"/>
      <w:r w:rsidRPr="00347791">
        <w:rPr>
          <w:rFonts w:cstheme="minorHAnsi"/>
        </w:rPr>
        <w:t>, Tagesschau, Nordkurier, NDR, Nordmagazin), 7.06.2023.</w:t>
      </w:r>
    </w:p>
    <w:p w:rsidR="00347791" w:rsidRPr="00347791" w:rsidRDefault="00347791" w:rsidP="00347791">
      <w:pPr>
        <w:numPr>
          <w:ilvl w:val="0"/>
          <w:numId w:val="1"/>
        </w:numPr>
        <w:suppressAutoHyphens/>
        <w:overflowPunct w:val="0"/>
        <w:autoSpaceDE w:val="0"/>
        <w:spacing w:before="160"/>
        <w:textAlignment w:val="baseline"/>
        <w:rPr>
          <w:rFonts w:cstheme="minorHAnsi"/>
        </w:rPr>
      </w:pPr>
      <w:r w:rsidRPr="00347791">
        <w:rPr>
          <w:rFonts w:cstheme="minorHAnsi"/>
        </w:rPr>
        <w:t>Invasion der Flussgiganten? Der Wels erobert Deutschland. National Geographic, 07.09.2023</w:t>
      </w:r>
    </w:p>
    <w:p w:rsidR="00347791" w:rsidRDefault="00347791" w:rsidP="00B61DEA">
      <w:pPr>
        <w:numPr>
          <w:ilvl w:val="0"/>
          <w:numId w:val="1"/>
        </w:numPr>
        <w:suppressAutoHyphens/>
        <w:overflowPunct w:val="0"/>
        <w:autoSpaceDE w:val="0"/>
        <w:spacing w:before="160"/>
        <w:textAlignment w:val="baseline"/>
        <w:rPr>
          <w:rFonts w:cstheme="minorHAnsi"/>
        </w:rPr>
      </w:pPr>
      <w:r w:rsidRPr="00347791">
        <w:rPr>
          <w:rFonts w:cstheme="minorHAnsi"/>
        </w:rPr>
        <w:t>Draufgänger oder Angsthase. Spektrum, 20.11.2023.</w:t>
      </w:r>
    </w:p>
    <w:p w:rsidR="00B61DEA" w:rsidRDefault="00B61DEA" w:rsidP="00B61DEA">
      <w:pPr>
        <w:numPr>
          <w:ilvl w:val="0"/>
          <w:numId w:val="1"/>
        </w:numPr>
        <w:suppressAutoHyphens/>
        <w:overflowPunct w:val="0"/>
        <w:autoSpaceDE w:val="0"/>
        <w:spacing w:before="160"/>
        <w:textAlignment w:val="baseline"/>
        <w:rPr>
          <w:rFonts w:cstheme="minorHAnsi"/>
        </w:rPr>
      </w:pPr>
      <w:r>
        <w:rPr>
          <w:rFonts w:cstheme="minorHAnsi"/>
        </w:rPr>
        <w:t>Warum das Hobby Männer mehr „kickt“. NOZ, 11.10.2024</w:t>
      </w:r>
    </w:p>
    <w:p w:rsidR="00B61DEA" w:rsidRDefault="00B61DEA" w:rsidP="00B61DEA">
      <w:pPr>
        <w:numPr>
          <w:ilvl w:val="0"/>
          <w:numId w:val="1"/>
        </w:numPr>
        <w:suppressAutoHyphens/>
        <w:overflowPunct w:val="0"/>
        <w:autoSpaceDE w:val="0"/>
        <w:spacing w:before="160"/>
        <w:textAlignment w:val="baseline"/>
        <w:rPr>
          <w:rFonts w:cstheme="minorHAnsi"/>
        </w:rPr>
      </w:pPr>
      <w:r>
        <w:rPr>
          <w:rFonts w:cstheme="minorHAnsi"/>
        </w:rPr>
        <w:t>Wer hat Angst vorm großen Wels? MDR Wissen, 17.9.2024</w:t>
      </w:r>
    </w:p>
    <w:p w:rsidR="00B61DEA" w:rsidRDefault="00B61DEA" w:rsidP="00B61DEA">
      <w:pPr>
        <w:numPr>
          <w:ilvl w:val="0"/>
          <w:numId w:val="1"/>
        </w:numPr>
        <w:suppressAutoHyphens/>
        <w:overflowPunct w:val="0"/>
        <w:autoSpaceDE w:val="0"/>
        <w:spacing w:before="160"/>
        <w:textAlignment w:val="baseline"/>
        <w:rPr>
          <w:rFonts w:cstheme="minorHAnsi"/>
        </w:rPr>
      </w:pPr>
      <w:r>
        <w:rPr>
          <w:rFonts w:cstheme="minorHAnsi"/>
        </w:rPr>
        <w:lastRenderedPageBreak/>
        <w:t>Fang der Zukunft: Wie geht es weiter mit der Fischerei in MV? NDR Radiobeitrag, 11.10.24</w:t>
      </w:r>
    </w:p>
    <w:p w:rsidR="00B61DEA" w:rsidRPr="00B61DEA" w:rsidRDefault="00B61DEA" w:rsidP="00B61DEA">
      <w:pPr>
        <w:numPr>
          <w:ilvl w:val="0"/>
          <w:numId w:val="1"/>
        </w:numPr>
        <w:suppressAutoHyphens/>
        <w:overflowPunct w:val="0"/>
        <w:autoSpaceDE w:val="0"/>
        <w:spacing w:before="160"/>
        <w:textAlignment w:val="baseline"/>
        <w:rPr>
          <w:rFonts w:cstheme="minorHAnsi"/>
          <w:lang w:val="en-US"/>
        </w:rPr>
      </w:pPr>
      <w:r w:rsidRPr="00B61DEA">
        <w:rPr>
          <w:rFonts w:cstheme="minorHAnsi"/>
          <w:lang w:val="en-US"/>
        </w:rPr>
        <w:t>Podcast: Why community matters f</w:t>
      </w:r>
      <w:r>
        <w:rPr>
          <w:rFonts w:cstheme="minorHAnsi"/>
          <w:lang w:val="en-US"/>
        </w:rPr>
        <w:t>or freshwater conservation, Merlin, 1.11.2024</w:t>
      </w:r>
    </w:p>
    <w:p w:rsidR="00B61DEA" w:rsidRPr="00B61DEA" w:rsidRDefault="00B61DEA" w:rsidP="00B61DEA">
      <w:pPr>
        <w:numPr>
          <w:ilvl w:val="0"/>
          <w:numId w:val="1"/>
        </w:numPr>
        <w:suppressAutoHyphens/>
        <w:overflowPunct w:val="0"/>
        <w:autoSpaceDE w:val="0"/>
        <w:spacing w:before="160"/>
        <w:textAlignment w:val="baseline"/>
        <w:rPr>
          <w:rFonts w:cstheme="minorHAnsi"/>
        </w:rPr>
      </w:pPr>
      <w:r>
        <w:rPr>
          <w:rFonts w:cstheme="minorHAnsi"/>
        </w:rPr>
        <w:t>Land führt neue Schongebiete für Hechte rund um Rügen ein, NDR Radio- und Fernsehbeitrag, 4.11.2024</w:t>
      </w:r>
    </w:p>
    <w:p w:rsidR="00347791" w:rsidRPr="00347791" w:rsidRDefault="00347791" w:rsidP="00347791">
      <w:pPr>
        <w:suppressAutoHyphens/>
        <w:overflowPunct w:val="0"/>
        <w:autoSpaceDE w:val="0"/>
        <w:spacing w:before="160" w:after="0" w:line="240" w:lineRule="auto"/>
        <w:textAlignment w:val="baseline"/>
        <w:rPr>
          <w:rFonts w:eastAsia="Times New Roman" w:cstheme="minorHAnsi"/>
          <w:lang w:eastAsia="ar-SA"/>
        </w:rPr>
      </w:pPr>
    </w:p>
    <w:sectPr w:rsidR="00347791" w:rsidRPr="00347791">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006" w:rsidRDefault="004C0006" w:rsidP="00593744">
      <w:pPr>
        <w:spacing w:after="0" w:line="240" w:lineRule="auto"/>
      </w:pPr>
      <w:r>
        <w:separator/>
      </w:r>
    </w:p>
  </w:endnote>
  <w:endnote w:type="continuationSeparator" w:id="0">
    <w:p w:rsidR="004C0006" w:rsidRDefault="004C0006" w:rsidP="0059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enQuanYi Zen Hei">
    <w:altName w:val="MS Mincho"/>
    <w:charset w:val="80"/>
    <w:family w:val="auto"/>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051832"/>
      <w:docPartObj>
        <w:docPartGallery w:val="Page Numbers (Bottom of Page)"/>
        <w:docPartUnique/>
      </w:docPartObj>
    </w:sdtPr>
    <w:sdtEndPr>
      <w:rPr>
        <w:rFonts w:asciiTheme="minorHAnsi" w:hAnsiTheme="minorHAnsi" w:cstheme="minorHAnsi"/>
        <w:sz w:val="22"/>
      </w:rPr>
    </w:sdtEndPr>
    <w:sdtContent>
      <w:p w:rsidR="00AB244B" w:rsidRPr="00D20EEB" w:rsidRDefault="00AB244B" w:rsidP="00D20EEB">
        <w:pPr>
          <w:pStyle w:val="Fuzeile"/>
          <w:jc w:val="right"/>
          <w:rPr>
            <w:rFonts w:asciiTheme="minorHAnsi" w:hAnsiTheme="minorHAnsi" w:cstheme="minorHAnsi"/>
            <w:sz w:val="22"/>
          </w:rPr>
        </w:pPr>
        <w:r w:rsidRPr="00D20EEB">
          <w:rPr>
            <w:rFonts w:asciiTheme="minorHAnsi" w:hAnsiTheme="minorHAnsi" w:cstheme="minorHAnsi"/>
            <w:sz w:val="22"/>
          </w:rPr>
          <w:fldChar w:fldCharType="begin"/>
        </w:r>
        <w:r w:rsidRPr="00D20EEB">
          <w:rPr>
            <w:rFonts w:asciiTheme="minorHAnsi" w:hAnsiTheme="minorHAnsi" w:cstheme="minorHAnsi"/>
            <w:sz w:val="22"/>
          </w:rPr>
          <w:instrText>PAGE   \* MERGEFORMAT</w:instrText>
        </w:r>
        <w:r w:rsidRPr="00D20EEB">
          <w:rPr>
            <w:rFonts w:asciiTheme="minorHAnsi" w:hAnsiTheme="minorHAnsi" w:cstheme="minorHAnsi"/>
            <w:sz w:val="22"/>
          </w:rPr>
          <w:fldChar w:fldCharType="separate"/>
        </w:r>
        <w:r w:rsidRPr="00D20EEB">
          <w:rPr>
            <w:rFonts w:asciiTheme="minorHAnsi" w:hAnsiTheme="minorHAnsi" w:cstheme="minorHAnsi"/>
            <w:sz w:val="22"/>
          </w:rPr>
          <w:t>2</w:t>
        </w:r>
        <w:r w:rsidRPr="00D20EEB">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006" w:rsidRDefault="004C0006" w:rsidP="00593744">
      <w:pPr>
        <w:spacing w:after="0" w:line="240" w:lineRule="auto"/>
      </w:pPr>
      <w:r>
        <w:separator/>
      </w:r>
    </w:p>
  </w:footnote>
  <w:footnote w:type="continuationSeparator" w:id="0">
    <w:p w:rsidR="004C0006" w:rsidRDefault="004C0006" w:rsidP="00593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8pt;height:104.4pt" o:bullet="t">
        <v:imagedata r:id="rId1" o:title="Aufzaehlungswuerfel_gross Kopie"/>
      </v:shape>
    </w:pict>
  </w:numPicBullet>
  <w:abstractNum w:abstractNumId="0" w15:restartNumberingAfterBreak="0">
    <w:nsid w:val="FFFFFF7C"/>
    <w:multiLevelType w:val="singleLevel"/>
    <w:tmpl w:val="AA90C9D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54831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9404E7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18C862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3E0673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38E5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E874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7A421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DA4B7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2F60BEA"/>
    <w:lvl w:ilvl="0">
      <w:start w:val="1"/>
      <w:numFmt w:val="bullet"/>
      <w:pStyle w:val="Formatvorlage2"/>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1" w15:restartNumberingAfterBreak="0">
    <w:nsid w:val="2377337B"/>
    <w:multiLevelType w:val="multilevel"/>
    <w:tmpl w:val="04070023"/>
    <w:styleLink w:val="ArtikelAbschnitt1"/>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94B64C3"/>
    <w:multiLevelType w:val="hybridMultilevel"/>
    <w:tmpl w:val="11D4693A"/>
    <w:lvl w:ilvl="0" w:tplc="04070011">
      <w:start w:val="1"/>
      <w:numFmt w:val="decimal"/>
      <w:lvlText w:val="%1)"/>
      <w:lvlJc w:val="left"/>
      <w:pPr>
        <w:ind w:left="720" w:hanging="360"/>
      </w:pPr>
      <w:rPr>
        <w:rFonts w:cs="Times New Roman" w:hint="default"/>
        <w:b w:val="0"/>
        <w:color w:val="auto"/>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680383"/>
    <w:multiLevelType w:val="multilevel"/>
    <w:tmpl w:val="0AFCE932"/>
    <w:styleLink w:val="AufzaehlungBesatzfischwuerfel"/>
    <w:lvl w:ilvl="0">
      <w:start w:val="1"/>
      <w:numFmt w:val="bullet"/>
      <w:lvlText w:val=""/>
      <w:lvlPicBulletId w:val="0"/>
      <w:lvlJc w:val="left"/>
      <w:pPr>
        <w:tabs>
          <w:tab w:val="num" w:pos="0"/>
        </w:tabs>
        <w:ind w:left="1068" w:hanging="360"/>
      </w:pPr>
      <w:rPr>
        <w:rFonts w:ascii="Symbol" w:hAnsi="Symbol" w:hint="default"/>
        <w:color w:val="auto"/>
        <w:sz w:val="24"/>
      </w:rPr>
    </w:lvl>
    <w:lvl w:ilvl="1">
      <w:start w:val="1"/>
      <w:numFmt w:val="bullet"/>
      <w:lvlText w:val=""/>
      <w:lvlJc w:val="left"/>
      <w:pPr>
        <w:ind w:left="1068" w:hanging="360"/>
      </w:pPr>
      <w:rPr>
        <w:rFonts w:ascii="Symbol" w:hAnsi="Symbol" w:hint="default"/>
      </w:rPr>
    </w:lvl>
    <w:lvl w:ilvl="2">
      <w:start w:val="1"/>
      <w:numFmt w:val="bullet"/>
      <w:lvlText w:val=""/>
      <w:lvlJc w:val="left"/>
      <w:pPr>
        <w:ind w:left="177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2E0339"/>
    <w:multiLevelType w:val="multilevel"/>
    <w:tmpl w:val="0407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6B28EB"/>
    <w:multiLevelType w:val="hybridMultilevel"/>
    <w:tmpl w:val="4FACFD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10E05"/>
    <w:multiLevelType w:val="hybridMultilevel"/>
    <w:tmpl w:val="51966972"/>
    <w:styleLink w:val="AufzaehlungBesatzfischwuerfel1"/>
    <w:lvl w:ilvl="0" w:tplc="44F25254">
      <w:start w:val="1"/>
      <w:numFmt w:val="bullet"/>
      <w:pStyle w:val="Aufzhlung"/>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B608DC32">
      <w:start w:val="1"/>
      <w:numFmt w:val="bullet"/>
      <w:lvlText w:val="-"/>
      <w:lvlJc w:val="left"/>
      <w:pPr>
        <w:tabs>
          <w:tab w:val="num" w:pos="2160"/>
        </w:tabs>
        <w:ind w:left="2160" w:hanging="360"/>
      </w:pPr>
      <w:rPr>
        <w:rFonts w:ascii="Times New Roman" w:eastAsia="Times New Roman" w:hAnsi="Times New Roman" w:cs="Times New Roman"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B16CC4"/>
    <w:multiLevelType w:val="hybridMultilevel"/>
    <w:tmpl w:val="F1003F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B43A75"/>
    <w:multiLevelType w:val="hybridMultilevel"/>
    <w:tmpl w:val="990CF3A6"/>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9CC4060"/>
    <w:multiLevelType w:val="hybridMultilevel"/>
    <w:tmpl w:val="BABEA29A"/>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3CD0BA3"/>
    <w:multiLevelType w:val="multilevel"/>
    <w:tmpl w:val="0407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6"/>
  </w:num>
  <w:num w:numId="3">
    <w:abstractNumId w:val="9"/>
  </w:num>
  <w:num w:numId="4">
    <w:abstractNumId w:val="13"/>
  </w:num>
  <w:num w:numId="5">
    <w:abstractNumId w:val="15"/>
  </w:num>
  <w:num w:numId="6">
    <w:abstractNumId w:val="4"/>
  </w:num>
  <w:num w:numId="7">
    <w:abstractNumId w:val="5"/>
  </w:num>
  <w:num w:numId="8">
    <w:abstractNumId w:val="6"/>
  </w:num>
  <w:num w:numId="9">
    <w:abstractNumId w:val="7"/>
  </w:num>
  <w:num w:numId="10">
    <w:abstractNumId w:val="14"/>
  </w:num>
  <w:num w:numId="11">
    <w:abstractNumId w:val="20"/>
  </w:num>
  <w:num w:numId="12">
    <w:abstractNumId w:val="11"/>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44"/>
    <w:rsid w:val="00001851"/>
    <w:rsid w:val="00004402"/>
    <w:rsid w:val="000240ED"/>
    <w:rsid w:val="0003129D"/>
    <w:rsid w:val="00031CF3"/>
    <w:rsid w:val="0006458C"/>
    <w:rsid w:val="000833C6"/>
    <w:rsid w:val="000A3E22"/>
    <w:rsid w:val="000B55DF"/>
    <w:rsid w:val="000D64DE"/>
    <w:rsid w:val="000E65C1"/>
    <w:rsid w:val="00124CFD"/>
    <w:rsid w:val="00127FAA"/>
    <w:rsid w:val="00163C61"/>
    <w:rsid w:val="001948F6"/>
    <w:rsid w:val="0019686A"/>
    <w:rsid w:val="001A5968"/>
    <w:rsid w:val="001D3376"/>
    <w:rsid w:val="001F2638"/>
    <w:rsid w:val="001F352D"/>
    <w:rsid w:val="002101A5"/>
    <w:rsid w:val="00244A05"/>
    <w:rsid w:val="002A3293"/>
    <w:rsid w:val="002C6F5C"/>
    <w:rsid w:val="002D2329"/>
    <w:rsid w:val="002D32AA"/>
    <w:rsid w:val="002E34B6"/>
    <w:rsid w:val="003256F6"/>
    <w:rsid w:val="00325766"/>
    <w:rsid w:val="00347791"/>
    <w:rsid w:val="00372517"/>
    <w:rsid w:val="00383ECC"/>
    <w:rsid w:val="0038599D"/>
    <w:rsid w:val="00395A90"/>
    <w:rsid w:val="003C6620"/>
    <w:rsid w:val="003E0BA9"/>
    <w:rsid w:val="004028C1"/>
    <w:rsid w:val="00412517"/>
    <w:rsid w:val="004154E1"/>
    <w:rsid w:val="004378B1"/>
    <w:rsid w:val="00461E12"/>
    <w:rsid w:val="004A642D"/>
    <w:rsid w:val="004C0006"/>
    <w:rsid w:val="004C6B75"/>
    <w:rsid w:val="0051321C"/>
    <w:rsid w:val="00530C22"/>
    <w:rsid w:val="00556B93"/>
    <w:rsid w:val="00562456"/>
    <w:rsid w:val="0057484D"/>
    <w:rsid w:val="00593744"/>
    <w:rsid w:val="005C51EB"/>
    <w:rsid w:val="005C61A2"/>
    <w:rsid w:val="005D19C5"/>
    <w:rsid w:val="005E1722"/>
    <w:rsid w:val="005E2388"/>
    <w:rsid w:val="00616261"/>
    <w:rsid w:val="006169C2"/>
    <w:rsid w:val="006274E5"/>
    <w:rsid w:val="00647118"/>
    <w:rsid w:val="00693DD9"/>
    <w:rsid w:val="006B1746"/>
    <w:rsid w:val="006D44B5"/>
    <w:rsid w:val="0070740C"/>
    <w:rsid w:val="0071784A"/>
    <w:rsid w:val="00723CDF"/>
    <w:rsid w:val="00753C36"/>
    <w:rsid w:val="00777095"/>
    <w:rsid w:val="00797A42"/>
    <w:rsid w:val="007B1D49"/>
    <w:rsid w:val="007B589E"/>
    <w:rsid w:val="007D4F5F"/>
    <w:rsid w:val="007D663A"/>
    <w:rsid w:val="0080239B"/>
    <w:rsid w:val="00805C14"/>
    <w:rsid w:val="008132FC"/>
    <w:rsid w:val="00817492"/>
    <w:rsid w:val="00822221"/>
    <w:rsid w:val="00825A4A"/>
    <w:rsid w:val="00842784"/>
    <w:rsid w:val="0086221B"/>
    <w:rsid w:val="00881981"/>
    <w:rsid w:val="008833E6"/>
    <w:rsid w:val="008A490E"/>
    <w:rsid w:val="008F2076"/>
    <w:rsid w:val="008F5908"/>
    <w:rsid w:val="0092540A"/>
    <w:rsid w:val="00941C27"/>
    <w:rsid w:val="009618E4"/>
    <w:rsid w:val="00963D0A"/>
    <w:rsid w:val="00966034"/>
    <w:rsid w:val="009875C1"/>
    <w:rsid w:val="009B19E5"/>
    <w:rsid w:val="009C7FF7"/>
    <w:rsid w:val="009E38F3"/>
    <w:rsid w:val="00A25B7A"/>
    <w:rsid w:val="00A975B9"/>
    <w:rsid w:val="00AB0944"/>
    <w:rsid w:val="00AB1B7A"/>
    <w:rsid w:val="00AB244B"/>
    <w:rsid w:val="00AC3323"/>
    <w:rsid w:val="00AD02B3"/>
    <w:rsid w:val="00AE494D"/>
    <w:rsid w:val="00AE6771"/>
    <w:rsid w:val="00B12D22"/>
    <w:rsid w:val="00B17B5F"/>
    <w:rsid w:val="00B31D0F"/>
    <w:rsid w:val="00B34A34"/>
    <w:rsid w:val="00B61DEA"/>
    <w:rsid w:val="00B8229C"/>
    <w:rsid w:val="00BA3657"/>
    <w:rsid w:val="00BC4B39"/>
    <w:rsid w:val="00BD7678"/>
    <w:rsid w:val="00BF26FD"/>
    <w:rsid w:val="00C05169"/>
    <w:rsid w:val="00C06D27"/>
    <w:rsid w:val="00C26CAD"/>
    <w:rsid w:val="00C47238"/>
    <w:rsid w:val="00CB1694"/>
    <w:rsid w:val="00CC21B4"/>
    <w:rsid w:val="00D20EEB"/>
    <w:rsid w:val="00D51FD8"/>
    <w:rsid w:val="00D522CB"/>
    <w:rsid w:val="00D84D99"/>
    <w:rsid w:val="00DA3F08"/>
    <w:rsid w:val="00DA63FC"/>
    <w:rsid w:val="00DD4650"/>
    <w:rsid w:val="00DE02C1"/>
    <w:rsid w:val="00E1636D"/>
    <w:rsid w:val="00E63695"/>
    <w:rsid w:val="00EA4165"/>
    <w:rsid w:val="00ED2153"/>
    <w:rsid w:val="00ED37F6"/>
    <w:rsid w:val="00EE786E"/>
    <w:rsid w:val="00F1278D"/>
    <w:rsid w:val="00F17251"/>
    <w:rsid w:val="00F23107"/>
    <w:rsid w:val="00F33B81"/>
    <w:rsid w:val="00F40D43"/>
    <w:rsid w:val="00F5616C"/>
    <w:rsid w:val="00F65B25"/>
    <w:rsid w:val="00F86185"/>
    <w:rsid w:val="00F9599A"/>
    <w:rsid w:val="00FC5C9A"/>
    <w:rsid w:val="00FE3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0348"/>
  <w15:docId w15:val="{D3096872-669B-4AE6-A6E4-5541C449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paragraph" w:styleId="berschrift1">
    <w:name w:val="heading 1"/>
    <w:next w:val="Standard"/>
    <w:link w:val="berschrift1Zchn"/>
    <w:qFormat/>
    <w:rsid w:val="00593744"/>
    <w:pPr>
      <w:keepLines/>
      <w:spacing w:after="0" w:line="240" w:lineRule="auto"/>
      <w:jc w:val="center"/>
      <w:outlineLvl w:val="0"/>
    </w:pPr>
    <w:rPr>
      <w:rFonts w:ascii="Times New Roman" w:eastAsiaTheme="majorEastAsia" w:hAnsi="Times New Roman" w:cstheme="majorBidi"/>
      <w:b/>
      <w:bCs/>
      <w:color w:val="0708A5"/>
      <w:sz w:val="32"/>
      <w:szCs w:val="28"/>
      <w:lang w:val="en-GB" w:eastAsia="de-DE"/>
    </w:rPr>
  </w:style>
  <w:style w:type="paragraph" w:styleId="berschrift2">
    <w:name w:val="heading 2"/>
    <w:basedOn w:val="Standard"/>
    <w:next w:val="Standard"/>
    <w:link w:val="berschrift2Zchn"/>
    <w:qFormat/>
    <w:rsid w:val="00593744"/>
    <w:pPr>
      <w:keepNext/>
      <w:numPr>
        <w:ilvl w:val="1"/>
        <w:numId w:val="3"/>
      </w:numPr>
      <w:tabs>
        <w:tab w:val="clear" w:pos="360"/>
        <w:tab w:val="left" w:pos="3402"/>
      </w:tabs>
      <w:autoSpaceDN w:val="0"/>
      <w:adjustRightInd w:val="0"/>
      <w:spacing w:after="0" w:line="240" w:lineRule="auto"/>
      <w:ind w:left="0" w:firstLine="0"/>
      <w:outlineLvl w:val="1"/>
    </w:pPr>
    <w:rPr>
      <w:rFonts w:ascii="Times New Roman" w:eastAsia="Times New Roman" w:hAnsi="Times New Roman" w:cs="Times New Roman"/>
      <w:b/>
      <w:sz w:val="28"/>
      <w:szCs w:val="20"/>
      <w:u w:val="single"/>
      <w:lang w:eastAsia="de-DE"/>
    </w:rPr>
  </w:style>
  <w:style w:type="paragraph" w:styleId="berschrift3">
    <w:name w:val="heading 3"/>
    <w:basedOn w:val="Standard"/>
    <w:next w:val="Standard"/>
    <w:link w:val="berschrift3Zchn"/>
    <w:qFormat/>
    <w:rsid w:val="00593744"/>
    <w:pPr>
      <w:keepNext/>
      <w:numPr>
        <w:ilvl w:val="2"/>
        <w:numId w:val="3"/>
      </w:numPr>
      <w:tabs>
        <w:tab w:val="clear" w:pos="360"/>
      </w:tabs>
      <w:spacing w:after="0" w:line="240" w:lineRule="auto"/>
      <w:ind w:left="720" w:hanging="432"/>
      <w:outlineLvl w:val="2"/>
    </w:pPr>
    <w:rPr>
      <w:rFonts w:ascii="Times New Roman" w:eastAsia="Times New Roman" w:hAnsi="Times New Roman" w:cs="Arial"/>
      <w:b/>
      <w:bCs/>
      <w:sz w:val="28"/>
      <w:szCs w:val="26"/>
      <w:u w:val="single"/>
      <w:lang w:val="en-US" w:eastAsia="ar-SA"/>
    </w:rPr>
  </w:style>
  <w:style w:type="paragraph" w:styleId="berschrift4">
    <w:name w:val="heading 4"/>
    <w:basedOn w:val="Standard"/>
    <w:next w:val="Standard"/>
    <w:link w:val="berschrift4Zchn"/>
    <w:qFormat/>
    <w:rsid w:val="00593744"/>
    <w:pPr>
      <w:keepNext/>
      <w:numPr>
        <w:ilvl w:val="3"/>
        <w:numId w:val="3"/>
      </w:numPr>
      <w:tabs>
        <w:tab w:val="clear" w:pos="360"/>
      </w:tabs>
      <w:spacing w:before="240" w:after="60" w:line="240" w:lineRule="auto"/>
      <w:ind w:left="864" w:hanging="144"/>
      <w:outlineLvl w:val="3"/>
    </w:pPr>
    <w:rPr>
      <w:rFonts w:ascii="Times New Roman" w:eastAsia="Times New Roman" w:hAnsi="Times New Roman" w:cs="Times New Roman"/>
      <w:b/>
      <w:bCs/>
      <w:sz w:val="28"/>
      <w:szCs w:val="28"/>
      <w:lang w:eastAsia="ar-SA"/>
    </w:rPr>
  </w:style>
  <w:style w:type="paragraph" w:styleId="berschrift5">
    <w:name w:val="heading 5"/>
    <w:basedOn w:val="Standard"/>
    <w:next w:val="Standard"/>
    <w:link w:val="berschrift5Zchn"/>
    <w:qFormat/>
    <w:rsid w:val="00593744"/>
    <w:pPr>
      <w:numPr>
        <w:ilvl w:val="4"/>
        <w:numId w:val="3"/>
      </w:numPr>
      <w:tabs>
        <w:tab w:val="clear" w:pos="360"/>
      </w:tabs>
      <w:spacing w:before="240" w:after="60" w:line="240" w:lineRule="auto"/>
      <w:ind w:left="1008" w:hanging="432"/>
      <w:outlineLvl w:val="4"/>
    </w:pPr>
    <w:rPr>
      <w:rFonts w:ascii="Times New Roman" w:eastAsia="Times New Roman" w:hAnsi="Times New Roman" w:cs="Times New Roman"/>
      <w:b/>
      <w:bCs/>
      <w:i/>
      <w:iCs/>
      <w:sz w:val="26"/>
      <w:szCs w:val="26"/>
      <w:lang w:eastAsia="ar-SA"/>
    </w:rPr>
  </w:style>
  <w:style w:type="paragraph" w:styleId="berschrift6">
    <w:name w:val="heading 6"/>
    <w:basedOn w:val="Standard"/>
    <w:next w:val="Standard"/>
    <w:link w:val="berschrift6Zchn"/>
    <w:qFormat/>
    <w:rsid w:val="00593744"/>
    <w:pPr>
      <w:numPr>
        <w:ilvl w:val="5"/>
        <w:numId w:val="3"/>
      </w:numPr>
      <w:tabs>
        <w:tab w:val="clear" w:pos="360"/>
      </w:tabs>
      <w:spacing w:before="240" w:after="60" w:line="240" w:lineRule="auto"/>
      <w:ind w:left="1152" w:hanging="432"/>
      <w:outlineLvl w:val="5"/>
    </w:pPr>
    <w:rPr>
      <w:rFonts w:ascii="Times New Roman" w:eastAsia="Times New Roman" w:hAnsi="Times New Roman" w:cs="Times New Roman"/>
      <w:b/>
      <w:bCs/>
      <w:lang w:eastAsia="ar-SA"/>
    </w:rPr>
  </w:style>
  <w:style w:type="paragraph" w:styleId="berschrift7">
    <w:name w:val="heading 7"/>
    <w:basedOn w:val="Standard"/>
    <w:next w:val="Standard"/>
    <w:link w:val="berschrift7Zchn"/>
    <w:qFormat/>
    <w:rsid w:val="00593744"/>
    <w:pPr>
      <w:numPr>
        <w:ilvl w:val="6"/>
        <w:numId w:val="3"/>
      </w:numPr>
      <w:tabs>
        <w:tab w:val="clear" w:pos="360"/>
      </w:tabs>
      <w:spacing w:before="240" w:after="60" w:line="240" w:lineRule="auto"/>
      <w:ind w:left="1296" w:hanging="288"/>
      <w:outlineLvl w:val="6"/>
    </w:pPr>
    <w:rPr>
      <w:rFonts w:ascii="Times New Roman" w:eastAsia="Times New Roman" w:hAnsi="Times New Roman" w:cs="Times New Roman"/>
      <w:sz w:val="24"/>
      <w:szCs w:val="24"/>
      <w:lang w:eastAsia="ar-SA"/>
    </w:rPr>
  </w:style>
  <w:style w:type="paragraph" w:styleId="berschrift8">
    <w:name w:val="heading 8"/>
    <w:basedOn w:val="Standard"/>
    <w:next w:val="Standard"/>
    <w:link w:val="berschrift8Zchn"/>
    <w:qFormat/>
    <w:rsid w:val="00593744"/>
    <w:pPr>
      <w:numPr>
        <w:ilvl w:val="7"/>
        <w:numId w:val="3"/>
      </w:numPr>
      <w:tabs>
        <w:tab w:val="clear" w:pos="360"/>
      </w:tabs>
      <w:spacing w:before="240" w:after="60" w:line="240" w:lineRule="auto"/>
      <w:ind w:left="1440" w:hanging="432"/>
      <w:outlineLvl w:val="7"/>
    </w:pPr>
    <w:rPr>
      <w:rFonts w:ascii="Times New Roman" w:eastAsia="Times New Roman" w:hAnsi="Times New Roman" w:cs="Times New Roman"/>
      <w:i/>
      <w:iCs/>
      <w:sz w:val="24"/>
      <w:szCs w:val="24"/>
      <w:lang w:eastAsia="ar-SA"/>
    </w:rPr>
  </w:style>
  <w:style w:type="paragraph" w:styleId="berschrift9">
    <w:name w:val="heading 9"/>
    <w:basedOn w:val="Standard"/>
    <w:next w:val="Standard"/>
    <w:link w:val="berschrift9Zchn"/>
    <w:qFormat/>
    <w:rsid w:val="00593744"/>
    <w:pPr>
      <w:numPr>
        <w:ilvl w:val="8"/>
        <w:numId w:val="3"/>
      </w:numPr>
      <w:tabs>
        <w:tab w:val="clear" w:pos="360"/>
      </w:tabs>
      <w:spacing w:before="240" w:after="60" w:line="240" w:lineRule="auto"/>
      <w:ind w:left="1584" w:hanging="144"/>
      <w:outlineLvl w:val="8"/>
    </w:pPr>
    <w:rPr>
      <w:rFonts w:ascii="Arial" w:eastAsia="Times New Roman" w:hAnsi="Arial" w:cs="Arial"/>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93744"/>
    <w:rPr>
      <w:rFonts w:ascii="Times New Roman" w:eastAsiaTheme="majorEastAsia" w:hAnsi="Times New Roman" w:cstheme="majorBidi"/>
      <w:b/>
      <w:bCs/>
      <w:color w:val="0708A5"/>
      <w:sz w:val="32"/>
      <w:szCs w:val="28"/>
      <w:lang w:val="en-GB" w:eastAsia="de-DE"/>
    </w:rPr>
  </w:style>
  <w:style w:type="character" w:customStyle="1" w:styleId="berschrift2Zchn">
    <w:name w:val="Überschrift 2 Zchn"/>
    <w:basedOn w:val="Absatz-Standardschriftart"/>
    <w:link w:val="berschrift2"/>
    <w:rsid w:val="00593744"/>
    <w:rPr>
      <w:rFonts w:ascii="Times New Roman" w:eastAsia="Times New Roman" w:hAnsi="Times New Roman" w:cs="Times New Roman"/>
      <w:b/>
      <w:sz w:val="28"/>
      <w:szCs w:val="20"/>
      <w:u w:val="single"/>
      <w:lang w:eastAsia="de-DE"/>
    </w:rPr>
  </w:style>
  <w:style w:type="character" w:customStyle="1" w:styleId="berschrift3Zchn">
    <w:name w:val="Überschrift 3 Zchn"/>
    <w:basedOn w:val="Absatz-Standardschriftart"/>
    <w:link w:val="berschrift3"/>
    <w:rsid w:val="00593744"/>
    <w:rPr>
      <w:rFonts w:ascii="Times New Roman" w:eastAsia="Times New Roman" w:hAnsi="Times New Roman" w:cs="Arial"/>
      <w:b/>
      <w:bCs/>
      <w:sz w:val="28"/>
      <w:szCs w:val="26"/>
      <w:u w:val="single"/>
      <w:lang w:val="en-US" w:eastAsia="ar-SA"/>
    </w:rPr>
  </w:style>
  <w:style w:type="character" w:customStyle="1" w:styleId="berschrift4Zchn">
    <w:name w:val="Überschrift 4 Zchn"/>
    <w:basedOn w:val="Absatz-Standardschriftart"/>
    <w:link w:val="berschrift4"/>
    <w:rsid w:val="00593744"/>
    <w:rPr>
      <w:rFonts w:ascii="Times New Roman" w:eastAsia="Times New Roman" w:hAnsi="Times New Roman" w:cs="Times New Roman"/>
      <w:b/>
      <w:bCs/>
      <w:sz w:val="28"/>
      <w:szCs w:val="28"/>
      <w:lang w:eastAsia="ar-SA"/>
    </w:rPr>
  </w:style>
  <w:style w:type="character" w:customStyle="1" w:styleId="berschrift5Zchn">
    <w:name w:val="Überschrift 5 Zchn"/>
    <w:basedOn w:val="Absatz-Standardschriftart"/>
    <w:link w:val="berschrift5"/>
    <w:rsid w:val="00593744"/>
    <w:rPr>
      <w:rFonts w:ascii="Times New Roman" w:eastAsia="Times New Roman" w:hAnsi="Times New Roman" w:cs="Times New Roman"/>
      <w:b/>
      <w:bCs/>
      <w:i/>
      <w:iCs/>
      <w:sz w:val="26"/>
      <w:szCs w:val="26"/>
      <w:lang w:eastAsia="ar-SA"/>
    </w:rPr>
  </w:style>
  <w:style w:type="character" w:customStyle="1" w:styleId="berschrift6Zchn">
    <w:name w:val="Überschrift 6 Zchn"/>
    <w:basedOn w:val="Absatz-Standardschriftart"/>
    <w:link w:val="berschrift6"/>
    <w:rsid w:val="00593744"/>
    <w:rPr>
      <w:rFonts w:ascii="Times New Roman" w:eastAsia="Times New Roman" w:hAnsi="Times New Roman" w:cs="Times New Roman"/>
      <w:b/>
      <w:bCs/>
      <w:lang w:eastAsia="ar-SA"/>
    </w:rPr>
  </w:style>
  <w:style w:type="character" w:customStyle="1" w:styleId="berschrift7Zchn">
    <w:name w:val="Überschrift 7 Zchn"/>
    <w:basedOn w:val="Absatz-Standardschriftart"/>
    <w:link w:val="berschrift7"/>
    <w:rsid w:val="00593744"/>
    <w:rPr>
      <w:rFonts w:ascii="Times New Roman" w:eastAsia="Times New Roman" w:hAnsi="Times New Roman" w:cs="Times New Roman"/>
      <w:sz w:val="24"/>
      <w:szCs w:val="24"/>
      <w:lang w:eastAsia="ar-SA"/>
    </w:rPr>
  </w:style>
  <w:style w:type="character" w:customStyle="1" w:styleId="berschrift8Zchn">
    <w:name w:val="Überschrift 8 Zchn"/>
    <w:basedOn w:val="Absatz-Standardschriftart"/>
    <w:link w:val="berschrift8"/>
    <w:rsid w:val="00593744"/>
    <w:rPr>
      <w:rFonts w:ascii="Times New Roman" w:eastAsia="Times New Roman" w:hAnsi="Times New Roman" w:cs="Times New Roman"/>
      <w:i/>
      <w:iCs/>
      <w:sz w:val="24"/>
      <w:szCs w:val="24"/>
      <w:lang w:eastAsia="ar-SA"/>
    </w:rPr>
  </w:style>
  <w:style w:type="character" w:customStyle="1" w:styleId="berschrift9Zchn">
    <w:name w:val="Überschrift 9 Zchn"/>
    <w:basedOn w:val="Absatz-Standardschriftart"/>
    <w:link w:val="berschrift9"/>
    <w:rsid w:val="00593744"/>
    <w:rPr>
      <w:rFonts w:ascii="Arial" w:eastAsia="Times New Roman" w:hAnsi="Arial" w:cs="Arial"/>
      <w:lang w:eastAsia="ar-SA"/>
    </w:rPr>
  </w:style>
  <w:style w:type="numbering" w:customStyle="1" w:styleId="KeineListe1">
    <w:name w:val="Keine Liste1"/>
    <w:next w:val="KeineListe"/>
    <w:uiPriority w:val="99"/>
    <w:semiHidden/>
    <w:unhideWhenUsed/>
    <w:rsid w:val="00593744"/>
  </w:style>
  <w:style w:type="character" w:styleId="Seitenzahl">
    <w:name w:val="page number"/>
    <w:basedOn w:val="Absatz-Standardschriftart"/>
    <w:rsid w:val="00593744"/>
  </w:style>
  <w:style w:type="character" w:styleId="Hyperlink">
    <w:name w:val="Hyperlink"/>
    <w:uiPriority w:val="99"/>
    <w:rsid w:val="00593744"/>
    <w:rPr>
      <w:color w:val="0000FF"/>
      <w:u w:val="single"/>
    </w:rPr>
  </w:style>
  <w:style w:type="paragraph" w:styleId="Fuzeile">
    <w:name w:val="footer"/>
    <w:basedOn w:val="Standard"/>
    <w:link w:val="FuzeileZchn"/>
    <w:uiPriority w:val="99"/>
    <w:rsid w:val="00593744"/>
    <w:pPr>
      <w:tabs>
        <w:tab w:val="center" w:pos="4536"/>
        <w:tab w:val="right" w:pos="9072"/>
      </w:tabs>
      <w:spacing w:after="0" w:line="240" w:lineRule="auto"/>
    </w:pPr>
    <w:rPr>
      <w:rFonts w:ascii="Times New Roman" w:eastAsia="Times New Roman" w:hAnsi="Times New Roman" w:cs="Times New Roman"/>
      <w:sz w:val="20"/>
      <w:szCs w:val="20"/>
      <w:lang w:eastAsia="ar-SA"/>
    </w:rPr>
  </w:style>
  <w:style w:type="character" w:customStyle="1" w:styleId="FuzeileZchn">
    <w:name w:val="Fußzeile Zchn"/>
    <w:basedOn w:val="Absatz-Standardschriftart"/>
    <w:link w:val="Fuzeile"/>
    <w:uiPriority w:val="99"/>
    <w:rsid w:val="00593744"/>
    <w:rPr>
      <w:rFonts w:ascii="Times New Roman" w:eastAsia="Times New Roman" w:hAnsi="Times New Roman" w:cs="Times New Roman"/>
      <w:sz w:val="20"/>
      <w:szCs w:val="20"/>
      <w:lang w:eastAsia="ar-SA"/>
    </w:rPr>
  </w:style>
  <w:style w:type="paragraph" w:styleId="Verzeichnis2">
    <w:name w:val="toc 2"/>
    <w:basedOn w:val="Standard"/>
    <w:next w:val="Standard"/>
    <w:autoRedefine/>
    <w:uiPriority w:val="39"/>
    <w:qFormat/>
    <w:rsid w:val="00593744"/>
    <w:pPr>
      <w:tabs>
        <w:tab w:val="right" w:leader="dot" w:pos="9061"/>
      </w:tabs>
      <w:spacing w:after="0" w:line="240" w:lineRule="auto"/>
      <w:jc w:val="center"/>
    </w:pPr>
    <w:rPr>
      <w:rFonts w:ascii="Times New Roman" w:eastAsia="Times New Roman" w:hAnsi="Times New Roman" w:cs="Times New Roman"/>
      <w:sz w:val="24"/>
      <w:szCs w:val="20"/>
      <w:lang w:eastAsia="ar-SA"/>
    </w:rPr>
  </w:style>
  <w:style w:type="paragraph" w:styleId="Verzeichnis1">
    <w:name w:val="toc 1"/>
    <w:next w:val="Standard"/>
    <w:autoRedefine/>
    <w:uiPriority w:val="39"/>
    <w:rsid w:val="00593744"/>
    <w:pPr>
      <w:spacing w:after="0" w:line="240" w:lineRule="auto"/>
      <w:outlineLvl w:val="0"/>
    </w:pPr>
    <w:rPr>
      <w:rFonts w:ascii="Times New Roman" w:eastAsia="Times New Roman" w:hAnsi="Times New Roman" w:cs="Times New Roman"/>
      <w:sz w:val="24"/>
      <w:szCs w:val="20"/>
      <w:lang w:eastAsia="ar-SA"/>
    </w:rPr>
  </w:style>
  <w:style w:type="character" w:styleId="Kommentarzeichen">
    <w:name w:val="annotation reference"/>
    <w:basedOn w:val="Absatz-Standardschriftart"/>
    <w:semiHidden/>
    <w:unhideWhenUsed/>
    <w:rsid w:val="00593744"/>
    <w:rPr>
      <w:sz w:val="16"/>
      <w:szCs w:val="16"/>
    </w:rPr>
  </w:style>
  <w:style w:type="paragraph" w:styleId="Kommentartext">
    <w:name w:val="annotation text"/>
    <w:basedOn w:val="Standard"/>
    <w:link w:val="KommentartextZchn"/>
    <w:semiHidden/>
    <w:unhideWhenUsed/>
    <w:rsid w:val="00593744"/>
    <w:pPr>
      <w:spacing w:after="0" w:line="240" w:lineRule="auto"/>
    </w:pPr>
    <w:rPr>
      <w:rFonts w:ascii="Times New Roman" w:eastAsia="Times New Roman" w:hAnsi="Times New Roman" w:cs="Times New Roman"/>
      <w:sz w:val="20"/>
      <w:szCs w:val="20"/>
      <w:lang w:eastAsia="ar-SA"/>
    </w:rPr>
  </w:style>
  <w:style w:type="character" w:customStyle="1" w:styleId="KommentartextZchn">
    <w:name w:val="Kommentartext Zchn"/>
    <w:basedOn w:val="Absatz-Standardschriftart"/>
    <w:link w:val="Kommentartext"/>
    <w:semiHidden/>
    <w:rsid w:val="00593744"/>
    <w:rPr>
      <w:rFonts w:ascii="Times New Roman" w:eastAsia="Times New Roman" w:hAnsi="Times New Roman" w:cs="Times New Roman"/>
      <w:sz w:val="20"/>
      <w:szCs w:val="20"/>
      <w:lang w:eastAsia="ar-SA"/>
    </w:rPr>
  </w:style>
  <w:style w:type="paragraph" w:styleId="Kommentarthema">
    <w:name w:val="annotation subject"/>
    <w:basedOn w:val="Kommentartext"/>
    <w:next w:val="Kommentartext"/>
    <w:link w:val="KommentarthemaZchn"/>
    <w:unhideWhenUsed/>
    <w:rsid w:val="00593744"/>
    <w:rPr>
      <w:b/>
      <w:bCs/>
    </w:rPr>
  </w:style>
  <w:style w:type="character" w:customStyle="1" w:styleId="KommentarthemaZchn">
    <w:name w:val="Kommentarthema Zchn"/>
    <w:basedOn w:val="KommentartextZchn"/>
    <w:link w:val="Kommentarthema"/>
    <w:rsid w:val="00593744"/>
    <w:rPr>
      <w:rFonts w:ascii="Times New Roman" w:eastAsia="Times New Roman" w:hAnsi="Times New Roman" w:cs="Times New Roman"/>
      <w:b/>
      <w:bCs/>
      <w:sz w:val="20"/>
      <w:szCs w:val="20"/>
      <w:lang w:eastAsia="ar-SA"/>
    </w:rPr>
  </w:style>
  <w:style w:type="paragraph" w:styleId="Sprechblasentext">
    <w:name w:val="Balloon Text"/>
    <w:basedOn w:val="Standard"/>
    <w:link w:val="SprechblasentextZchn"/>
    <w:unhideWhenUsed/>
    <w:rsid w:val="00593744"/>
    <w:pPr>
      <w:spacing w:after="0" w:line="240" w:lineRule="auto"/>
    </w:pPr>
    <w:rPr>
      <w:rFonts w:ascii="Tahoma" w:eastAsia="Times New Roman" w:hAnsi="Tahoma" w:cs="Tahoma"/>
      <w:sz w:val="16"/>
      <w:szCs w:val="16"/>
      <w:lang w:eastAsia="ar-SA"/>
    </w:rPr>
  </w:style>
  <w:style w:type="character" w:customStyle="1" w:styleId="SprechblasentextZchn">
    <w:name w:val="Sprechblasentext Zchn"/>
    <w:basedOn w:val="Absatz-Standardschriftart"/>
    <w:link w:val="Sprechblasentext"/>
    <w:rsid w:val="00593744"/>
    <w:rPr>
      <w:rFonts w:ascii="Tahoma" w:eastAsia="Times New Roman" w:hAnsi="Tahoma" w:cs="Tahoma"/>
      <w:sz w:val="16"/>
      <w:szCs w:val="16"/>
      <w:lang w:eastAsia="ar-SA"/>
    </w:rPr>
  </w:style>
  <w:style w:type="paragraph" w:customStyle="1" w:styleId="BodyText21">
    <w:name w:val="Body Text 21"/>
    <w:basedOn w:val="Standard"/>
    <w:rsid w:val="00593744"/>
    <w:pPr>
      <w:tabs>
        <w:tab w:val="left" w:pos="3402"/>
      </w:tabs>
      <w:autoSpaceDN w:val="0"/>
      <w:adjustRightInd w:val="0"/>
      <w:spacing w:after="0" w:line="240" w:lineRule="auto"/>
      <w:ind w:left="3402" w:hanging="3402"/>
    </w:pPr>
    <w:rPr>
      <w:rFonts w:ascii="Times New Roman" w:eastAsia="Times New Roman" w:hAnsi="Times New Roman" w:cs="Times New Roman"/>
      <w:sz w:val="24"/>
      <w:szCs w:val="20"/>
      <w:lang w:eastAsia="de-DE"/>
    </w:rPr>
  </w:style>
  <w:style w:type="paragraph" w:customStyle="1" w:styleId="BodyTextIndent21">
    <w:name w:val="Body Text Indent 21"/>
    <w:basedOn w:val="Standard"/>
    <w:rsid w:val="00593744"/>
    <w:pPr>
      <w:tabs>
        <w:tab w:val="left" w:pos="3402"/>
      </w:tabs>
      <w:autoSpaceDN w:val="0"/>
      <w:adjustRightInd w:val="0"/>
      <w:spacing w:after="0" w:line="240" w:lineRule="auto"/>
      <w:ind w:left="3402" w:hanging="3402"/>
      <w:jc w:val="both"/>
    </w:pPr>
    <w:rPr>
      <w:rFonts w:ascii="Times New Roman" w:eastAsia="Times New Roman" w:hAnsi="Times New Roman" w:cs="Times New Roman"/>
      <w:sz w:val="24"/>
      <w:szCs w:val="20"/>
      <w:lang w:eastAsia="de-DE"/>
    </w:rPr>
  </w:style>
  <w:style w:type="character" w:customStyle="1" w:styleId="Emphasis1">
    <w:name w:val="Emphasis1"/>
    <w:rsid w:val="00593744"/>
    <w:rPr>
      <w:i/>
    </w:rPr>
  </w:style>
  <w:style w:type="paragraph" w:styleId="Kopfzeile">
    <w:name w:val="header"/>
    <w:basedOn w:val="Standard"/>
    <w:link w:val="KopfzeileZchn"/>
    <w:unhideWhenUsed/>
    <w:rsid w:val="00593744"/>
    <w:pPr>
      <w:tabs>
        <w:tab w:val="center" w:pos="4536"/>
        <w:tab w:val="right" w:pos="9072"/>
      </w:tabs>
      <w:spacing w:after="0" w:line="240" w:lineRule="auto"/>
    </w:pPr>
    <w:rPr>
      <w:rFonts w:ascii="Times New Roman" w:eastAsia="Times New Roman" w:hAnsi="Times New Roman" w:cs="Times New Roman"/>
      <w:sz w:val="20"/>
      <w:szCs w:val="20"/>
      <w:lang w:eastAsia="ar-SA"/>
    </w:rPr>
  </w:style>
  <w:style w:type="character" w:customStyle="1" w:styleId="KopfzeileZchn">
    <w:name w:val="Kopfzeile Zchn"/>
    <w:basedOn w:val="Absatz-Standardschriftart"/>
    <w:link w:val="Kopfzeile"/>
    <w:rsid w:val="00593744"/>
    <w:rPr>
      <w:rFonts w:ascii="Times New Roman" w:eastAsia="Times New Roman" w:hAnsi="Times New Roman" w:cs="Times New Roman"/>
      <w:sz w:val="20"/>
      <w:szCs w:val="20"/>
      <w:lang w:eastAsia="ar-SA"/>
    </w:rPr>
  </w:style>
  <w:style w:type="numbering" w:customStyle="1" w:styleId="KeineListe11">
    <w:name w:val="Keine Liste11"/>
    <w:next w:val="KeineListe"/>
    <w:semiHidden/>
    <w:rsid w:val="00593744"/>
  </w:style>
  <w:style w:type="character" w:customStyle="1" w:styleId="WW8Num2z0">
    <w:name w:val="WW8Num2z0"/>
    <w:rsid w:val="00593744"/>
    <w:rPr>
      <w:rFonts w:ascii="Symbol" w:hAnsi="Symbol"/>
    </w:rPr>
  </w:style>
  <w:style w:type="character" w:customStyle="1" w:styleId="Absatz-Standardschriftart2">
    <w:name w:val="Absatz-Standardschriftart2"/>
    <w:rsid w:val="00593744"/>
  </w:style>
  <w:style w:type="character" w:customStyle="1" w:styleId="WW-Absatz-Standardschriftart">
    <w:name w:val="WW-Absatz-Standardschriftart"/>
    <w:rsid w:val="00593744"/>
  </w:style>
  <w:style w:type="character" w:customStyle="1" w:styleId="WW-Absatz-Standardschriftart1">
    <w:name w:val="WW-Absatz-Standardschriftart1"/>
    <w:rsid w:val="00593744"/>
  </w:style>
  <w:style w:type="character" w:customStyle="1" w:styleId="WW8Num4z0">
    <w:name w:val="WW8Num4z0"/>
    <w:rsid w:val="00593744"/>
    <w:rPr>
      <w:rFonts w:ascii="Symbol" w:hAnsi="Symbol"/>
    </w:rPr>
  </w:style>
  <w:style w:type="character" w:customStyle="1" w:styleId="WW8Num4z1">
    <w:name w:val="WW8Num4z1"/>
    <w:rsid w:val="00593744"/>
    <w:rPr>
      <w:rFonts w:ascii="Courier New" w:hAnsi="Courier New" w:cs="Courier New"/>
    </w:rPr>
  </w:style>
  <w:style w:type="character" w:customStyle="1" w:styleId="WW8Num4z2">
    <w:name w:val="WW8Num4z2"/>
    <w:rsid w:val="00593744"/>
    <w:rPr>
      <w:rFonts w:ascii="Wingdings" w:hAnsi="Wingdings"/>
    </w:rPr>
  </w:style>
  <w:style w:type="character" w:customStyle="1" w:styleId="WW8NumSt3z0">
    <w:name w:val="WW8NumSt3z0"/>
    <w:rsid w:val="00593744"/>
    <w:rPr>
      <w:rFonts w:ascii="Symbol" w:hAnsi="Symbol"/>
    </w:rPr>
  </w:style>
  <w:style w:type="character" w:customStyle="1" w:styleId="WW-Absatz-Standardschriftart11">
    <w:name w:val="WW-Absatz-Standardschriftart11"/>
    <w:rsid w:val="00593744"/>
  </w:style>
  <w:style w:type="character" w:customStyle="1" w:styleId="WW8Num1z0">
    <w:name w:val="WW8Num1z0"/>
    <w:rsid w:val="00593744"/>
    <w:rPr>
      <w:b/>
    </w:rPr>
  </w:style>
  <w:style w:type="character" w:customStyle="1" w:styleId="WW8Num3z0">
    <w:name w:val="WW8Num3z0"/>
    <w:rsid w:val="00593744"/>
    <w:rPr>
      <w:rFonts w:ascii="Symbol" w:hAnsi="Symbol"/>
    </w:rPr>
  </w:style>
  <w:style w:type="character" w:customStyle="1" w:styleId="WW8Num3z1">
    <w:name w:val="WW8Num3z1"/>
    <w:rsid w:val="00593744"/>
    <w:rPr>
      <w:rFonts w:ascii="Courier New" w:hAnsi="Courier New" w:cs="Courier New"/>
    </w:rPr>
  </w:style>
  <w:style w:type="character" w:customStyle="1" w:styleId="WW8Num3z2">
    <w:name w:val="WW8Num3z2"/>
    <w:rsid w:val="00593744"/>
    <w:rPr>
      <w:rFonts w:ascii="Wingdings" w:hAnsi="Wingdings"/>
    </w:rPr>
  </w:style>
  <w:style w:type="character" w:customStyle="1" w:styleId="Absatz-Standardschriftart1">
    <w:name w:val="Absatz-Standardschriftart1"/>
    <w:rsid w:val="00593744"/>
  </w:style>
  <w:style w:type="character" w:customStyle="1" w:styleId="GesichteterLink1">
    <w:name w:val="GesichteterLink1"/>
    <w:semiHidden/>
    <w:rsid w:val="00593744"/>
    <w:rPr>
      <w:color w:val="800080"/>
      <w:u w:val="single"/>
    </w:rPr>
  </w:style>
  <w:style w:type="character" w:customStyle="1" w:styleId="WW-FollowedHyperlink">
    <w:name w:val="WW-FollowedHyperlink"/>
    <w:rsid w:val="00593744"/>
    <w:rPr>
      <w:color w:val="800080"/>
      <w:u w:val="single"/>
    </w:rPr>
  </w:style>
  <w:style w:type="character" w:customStyle="1" w:styleId="text">
    <w:name w:val="text"/>
    <w:basedOn w:val="Absatz-Standardschriftart1"/>
    <w:rsid w:val="00593744"/>
  </w:style>
  <w:style w:type="character" w:customStyle="1" w:styleId="Kommentarzeichen1">
    <w:name w:val="Kommentarzeichen1"/>
    <w:rsid w:val="00593744"/>
    <w:rPr>
      <w:sz w:val="16"/>
      <w:szCs w:val="16"/>
    </w:rPr>
  </w:style>
  <w:style w:type="character" w:styleId="Hervorhebung">
    <w:name w:val="Emphasis"/>
    <w:qFormat/>
    <w:rsid w:val="00593744"/>
    <w:rPr>
      <w:i/>
      <w:iCs/>
    </w:rPr>
  </w:style>
  <w:style w:type="character" w:customStyle="1" w:styleId="Nummerierungszeichen">
    <w:name w:val="Nummerierungszeichen"/>
    <w:rsid w:val="00593744"/>
  </w:style>
  <w:style w:type="character" w:styleId="SchwacherVerweis">
    <w:name w:val="Subtle Reference"/>
    <w:qFormat/>
    <w:rsid w:val="00593744"/>
    <w:rPr>
      <w:smallCaps/>
      <w:color w:val="C0504D"/>
      <w:u w:val="single"/>
    </w:rPr>
  </w:style>
  <w:style w:type="character" w:customStyle="1" w:styleId="Kommentarzeichen2">
    <w:name w:val="Kommentarzeichen2"/>
    <w:rsid w:val="00593744"/>
    <w:rPr>
      <w:sz w:val="16"/>
      <w:szCs w:val="16"/>
    </w:rPr>
  </w:style>
  <w:style w:type="character" w:customStyle="1" w:styleId="Aufzhlungszeichen1">
    <w:name w:val="Aufzählungszeichen1"/>
    <w:rsid w:val="00593744"/>
    <w:rPr>
      <w:rFonts w:ascii="OpenSymbol" w:eastAsia="OpenSymbol" w:hAnsi="OpenSymbol" w:cs="OpenSymbol"/>
    </w:rPr>
  </w:style>
  <w:style w:type="paragraph" w:customStyle="1" w:styleId="berschrift">
    <w:name w:val="Überschrift"/>
    <w:basedOn w:val="Standard"/>
    <w:next w:val="Textkrper"/>
    <w:rsid w:val="00593744"/>
    <w:pPr>
      <w:keepNext/>
      <w:spacing w:before="240" w:after="120" w:line="240" w:lineRule="auto"/>
    </w:pPr>
    <w:rPr>
      <w:rFonts w:ascii="Arial" w:eastAsia="MS Mincho" w:hAnsi="Arial" w:cs="Tahoma"/>
      <w:sz w:val="28"/>
      <w:szCs w:val="28"/>
      <w:lang w:eastAsia="ar-SA"/>
    </w:rPr>
  </w:style>
  <w:style w:type="paragraph" w:styleId="Textkrper">
    <w:name w:val="Body Text"/>
    <w:basedOn w:val="Standard"/>
    <w:link w:val="TextkrperZchn"/>
    <w:rsid w:val="00593744"/>
    <w:pPr>
      <w:widowControl w:val="0"/>
      <w:spacing w:after="240" w:line="240" w:lineRule="auto"/>
      <w:jc w:val="center"/>
    </w:pPr>
    <w:rPr>
      <w:rFonts w:ascii="Times New Roman" w:eastAsia="Times New Roman" w:hAnsi="Times New Roman" w:cs="Times New Roman"/>
      <w:b/>
      <w:sz w:val="28"/>
      <w:szCs w:val="20"/>
      <w:lang w:val="en-US" w:eastAsia="ar-SA"/>
    </w:rPr>
  </w:style>
  <w:style w:type="character" w:customStyle="1" w:styleId="TextkrperZchn">
    <w:name w:val="Textkörper Zchn"/>
    <w:basedOn w:val="Absatz-Standardschriftart"/>
    <w:link w:val="Textkrper"/>
    <w:rsid w:val="00593744"/>
    <w:rPr>
      <w:rFonts w:ascii="Times New Roman" w:eastAsia="Times New Roman" w:hAnsi="Times New Roman" w:cs="Times New Roman"/>
      <w:b/>
      <w:sz w:val="28"/>
      <w:szCs w:val="20"/>
      <w:lang w:val="en-US" w:eastAsia="ar-SA"/>
    </w:rPr>
  </w:style>
  <w:style w:type="paragraph" w:styleId="Liste">
    <w:name w:val="List"/>
    <w:basedOn w:val="Textkrper"/>
    <w:rsid w:val="00593744"/>
    <w:rPr>
      <w:rFonts w:cs="Tahoma"/>
    </w:rPr>
  </w:style>
  <w:style w:type="paragraph" w:customStyle="1" w:styleId="Beschriftung2">
    <w:name w:val="Beschriftung2"/>
    <w:basedOn w:val="Standard"/>
    <w:rsid w:val="00593744"/>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Verzeichnis">
    <w:name w:val="Verzeichnis"/>
    <w:basedOn w:val="Standard"/>
    <w:rsid w:val="00593744"/>
    <w:pPr>
      <w:suppressLineNumbers/>
      <w:spacing w:after="0" w:line="240" w:lineRule="auto"/>
    </w:pPr>
    <w:rPr>
      <w:rFonts w:ascii="Times New Roman" w:eastAsia="Times New Roman" w:hAnsi="Times New Roman" w:cs="Tahoma"/>
      <w:sz w:val="20"/>
      <w:szCs w:val="20"/>
      <w:lang w:eastAsia="ar-SA"/>
    </w:rPr>
  </w:style>
  <w:style w:type="paragraph" w:customStyle="1" w:styleId="Beschriftung1">
    <w:name w:val="Beschriftung1"/>
    <w:basedOn w:val="Standard"/>
    <w:rsid w:val="00593744"/>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Textkrper21">
    <w:name w:val="Textkörper 21"/>
    <w:basedOn w:val="Standard"/>
    <w:semiHidden/>
    <w:rsid w:val="00593744"/>
    <w:pPr>
      <w:tabs>
        <w:tab w:val="left" w:pos="3402"/>
      </w:tabs>
      <w:spacing w:after="0" w:line="240" w:lineRule="auto"/>
      <w:ind w:left="1418" w:hanging="1418"/>
      <w:jc w:val="both"/>
    </w:pPr>
    <w:rPr>
      <w:rFonts w:ascii="Times New Roman" w:eastAsia="Times New Roman" w:hAnsi="Times New Roman" w:cs="Times New Roman"/>
      <w:sz w:val="24"/>
      <w:szCs w:val="20"/>
      <w:lang w:eastAsia="ar-SA"/>
    </w:rPr>
  </w:style>
  <w:style w:type="paragraph" w:styleId="Titel">
    <w:name w:val="Title"/>
    <w:basedOn w:val="Standard"/>
    <w:next w:val="Untertitel"/>
    <w:link w:val="TitelZchn"/>
    <w:qFormat/>
    <w:rsid w:val="00593744"/>
    <w:pPr>
      <w:tabs>
        <w:tab w:val="left" w:pos="3402"/>
      </w:tabs>
      <w:spacing w:after="0" w:line="240" w:lineRule="auto"/>
      <w:jc w:val="center"/>
    </w:pPr>
    <w:rPr>
      <w:rFonts w:ascii="Times New Roman" w:eastAsia="Times New Roman" w:hAnsi="Times New Roman" w:cs="Times New Roman"/>
      <w:b/>
      <w:sz w:val="28"/>
      <w:szCs w:val="20"/>
      <w:lang w:eastAsia="ar-SA"/>
    </w:rPr>
  </w:style>
  <w:style w:type="character" w:customStyle="1" w:styleId="TitelZchn">
    <w:name w:val="Titel Zchn"/>
    <w:basedOn w:val="Absatz-Standardschriftart"/>
    <w:link w:val="Titel"/>
    <w:rsid w:val="00593744"/>
    <w:rPr>
      <w:rFonts w:ascii="Times New Roman" w:eastAsia="Times New Roman" w:hAnsi="Times New Roman" w:cs="Times New Roman"/>
      <w:b/>
      <w:sz w:val="28"/>
      <w:szCs w:val="20"/>
      <w:lang w:eastAsia="ar-SA"/>
    </w:rPr>
  </w:style>
  <w:style w:type="paragraph" w:styleId="Untertitel">
    <w:name w:val="Subtitle"/>
    <w:basedOn w:val="berschrift"/>
    <w:next w:val="Textkrper"/>
    <w:link w:val="UntertitelZchn"/>
    <w:qFormat/>
    <w:rsid w:val="00593744"/>
    <w:pPr>
      <w:jc w:val="center"/>
    </w:pPr>
    <w:rPr>
      <w:i/>
      <w:iCs/>
    </w:rPr>
  </w:style>
  <w:style w:type="character" w:customStyle="1" w:styleId="UntertitelZchn">
    <w:name w:val="Untertitel Zchn"/>
    <w:basedOn w:val="Absatz-Standardschriftart"/>
    <w:link w:val="Untertitel"/>
    <w:rsid w:val="00593744"/>
    <w:rPr>
      <w:rFonts w:ascii="Arial" w:eastAsia="MS Mincho" w:hAnsi="Arial" w:cs="Tahoma"/>
      <w:i/>
      <w:iCs/>
      <w:sz w:val="28"/>
      <w:szCs w:val="28"/>
      <w:lang w:eastAsia="ar-SA"/>
    </w:rPr>
  </w:style>
  <w:style w:type="paragraph" w:customStyle="1" w:styleId="WW-BodyText2">
    <w:name w:val="WW-Body Text 2"/>
    <w:basedOn w:val="Standard"/>
    <w:rsid w:val="00593744"/>
    <w:pPr>
      <w:tabs>
        <w:tab w:val="left" w:pos="3544"/>
      </w:tabs>
      <w:spacing w:after="0" w:line="240" w:lineRule="auto"/>
      <w:ind w:left="1418" w:hanging="1418"/>
    </w:pPr>
    <w:rPr>
      <w:rFonts w:ascii="Times New Roman" w:eastAsia="Times New Roman" w:hAnsi="Times New Roman" w:cs="Times New Roman"/>
      <w:sz w:val="24"/>
      <w:szCs w:val="20"/>
      <w:lang w:eastAsia="ar-SA"/>
    </w:rPr>
  </w:style>
  <w:style w:type="paragraph" w:customStyle="1" w:styleId="HTMLBody">
    <w:name w:val="HTML Body"/>
    <w:rsid w:val="00593744"/>
    <w:pPr>
      <w:suppressAutoHyphens/>
      <w:overflowPunct w:val="0"/>
      <w:autoSpaceDE w:val="0"/>
      <w:spacing w:after="0" w:line="240" w:lineRule="auto"/>
      <w:textAlignment w:val="baseline"/>
    </w:pPr>
    <w:rPr>
      <w:rFonts w:ascii="Arial" w:eastAsia="Arial" w:hAnsi="Arial" w:cs="Times New Roman"/>
      <w:sz w:val="20"/>
      <w:szCs w:val="20"/>
      <w:lang w:eastAsia="ar-SA"/>
    </w:rPr>
  </w:style>
  <w:style w:type="paragraph" w:customStyle="1" w:styleId="WW-BodyText21">
    <w:name w:val="WW-Body Text 21"/>
    <w:basedOn w:val="Standard"/>
    <w:rsid w:val="00593744"/>
    <w:pPr>
      <w:keepLines/>
      <w:suppressLineNumbers/>
      <w:spacing w:after="0" w:line="240" w:lineRule="auto"/>
      <w:ind w:hanging="709"/>
    </w:pPr>
    <w:rPr>
      <w:rFonts w:ascii="Times New Roman" w:eastAsia="Times New Roman" w:hAnsi="Times New Roman" w:cs="Times New Roman"/>
      <w:sz w:val="24"/>
      <w:szCs w:val="20"/>
      <w:lang w:val="en-GB" w:eastAsia="ar-SA"/>
    </w:rPr>
  </w:style>
  <w:style w:type="paragraph" w:customStyle="1" w:styleId="WW-BodyText212">
    <w:name w:val="WW-Body Text 212"/>
    <w:basedOn w:val="Standard"/>
    <w:rsid w:val="00593744"/>
    <w:pPr>
      <w:tabs>
        <w:tab w:val="left" w:pos="3544"/>
      </w:tabs>
      <w:spacing w:after="0" w:line="240" w:lineRule="auto"/>
      <w:jc w:val="both"/>
    </w:pPr>
    <w:rPr>
      <w:rFonts w:ascii="Times New Roman" w:eastAsia="Times New Roman" w:hAnsi="Times New Roman" w:cs="Times New Roman"/>
      <w:sz w:val="24"/>
      <w:szCs w:val="20"/>
      <w:lang w:eastAsia="ar-SA"/>
    </w:rPr>
  </w:style>
  <w:style w:type="paragraph" w:customStyle="1" w:styleId="Textkrper31">
    <w:name w:val="Textkörper 31"/>
    <w:basedOn w:val="Standard"/>
    <w:semiHidden/>
    <w:rsid w:val="00593744"/>
    <w:pPr>
      <w:keepLines/>
      <w:suppressLineNumbers/>
      <w:spacing w:after="0" w:line="240" w:lineRule="auto"/>
    </w:pPr>
    <w:rPr>
      <w:rFonts w:ascii="Times New Roman" w:eastAsia="Times New Roman" w:hAnsi="Times New Roman" w:cs="Times New Roman"/>
      <w:sz w:val="24"/>
      <w:szCs w:val="20"/>
      <w:lang w:eastAsia="ar-SA"/>
    </w:rPr>
  </w:style>
  <w:style w:type="paragraph" w:customStyle="1" w:styleId="Unterpunkt">
    <w:name w:val="Unterpunkt"/>
    <w:basedOn w:val="Standard"/>
    <w:rsid w:val="00593744"/>
    <w:pPr>
      <w:widowControl w:val="0"/>
      <w:tabs>
        <w:tab w:val="left" w:pos="360"/>
        <w:tab w:val="left" w:pos="720"/>
      </w:tabs>
      <w:spacing w:after="0" w:line="240" w:lineRule="auto"/>
      <w:ind w:left="717" w:hanging="357"/>
      <w:jc w:val="both"/>
    </w:pPr>
    <w:rPr>
      <w:rFonts w:ascii="Times New Roman" w:eastAsia="Times New Roman" w:hAnsi="Times New Roman" w:cs="Times New Roman"/>
      <w:szCs w:val="20"/>
      <w:lang w:val="en-US" w:eastAsia="ar-SA"/>
    </w:rPr>
  </w:style>
  <w:style w:type="paragraph" w:styleId="HTMLVorformatiert">
    <w:name w:val="HTML Preformatted"/>
    <w:basedOn w:val="Standard"/>
    <w:link w:val="HTMLVorformatiertZchn"/>
    <w:rsid w:val="00593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ar-SA"/>
    </w:rPr>
  </w:style>
  <w:style w:type="character" w:customStyle="1" w:styleId="HTMLVorformatiertZchn">
    <w:name w:val="HTML Vorformatiert Zchn"/>
    <w:basedOn w:val="Absatz-Standardschriftart"/>
    <w:link w:val="HTMLVorformatiert"/>
    <w:rsid w:val="00593744"/>
    <w:rPr>
      <w:rFonts w:ascii="Courier New" w:eastAsia="MS Mincho" w:hAnsi="Courier New" w:cs="Courier New"/>
      <w:sz w:val="20"/>
      <w:szCs w:val="20"/>
      <w:lang w:eastAsia="ar-SA"/>
    </w:rPr>
  </w:style>
  <w:style w:type="paragraph" w:customStyle="1" w:styleId="Kommentartext1">
    <w:name w:val="Kommentartext1"/>
    <w:basedOn w:val="Standard"/>
    <w:rsid w:val="00593744"/>
    <w:pPr>
      <w:spacing w:after="0" w:line="240" w:lineRule="auto"/>
    </w:pPr>
    <w:rPr>
      <w:rFonts w:ascii="Times New Roman" w:eastAsia="Times New Roman" w:hAnsi="Times New Roman" w:cs="Times New Roman"/>
      <w:sz w:val="20"/>
      <w:szCs w:val="20"/>
      <w:lang w:eastAsia="ar-SA"/>
    </w:rPr>
  </w:style>
  <w:style w:type="paragraph" w:customStyle="1" w:styleId="Rahmeninhalt">
    <w:name w:val="Rahmeninhalt"/>
    <w:basedOn w:val="Textkrper"/>
    <w:rsid w:val="00593744"/>
  </w:style>
  <w:style w:type="paragraph" w:customStyle="1" w:styleId="Kommentartext2">
    <w:name w:val="Kommentartext2"/>
    <w:basedOn w:val="Standard"/>
    <w:rsid w:val="00593744"/>
    <w:pPr>
      <w:spacing w:after="0" w:line="240" w:lineRule="auto"/>
    </w:pPr>
    <w:rPr>
      <w:rFonts w:ascii="Times New Roman" w:eastAsia="Times New Roman" w:hAnsi="Times New Roman" w:cs="Times New Roman"/>
      <w:sz w:val="20"/>
      <w:szCs w:val="20"/>
      <w:lang w:eastAsia="ar-SA"/>
    </w:rPr>
  </w:style>
  <w:style w:type="paragraph" w:customStyle="1" w:styleId="TabellenInhalt">
    <w:name w:val="Tabellen Inhalt"/>
    <w:basedOn w:val="Standard"/>
    <w:rsid w:val="00593744"/>
    <w:pPr>
      <w:suppressLineNumbers/>
      <w:spacing w:after="0" w:line="240" w:lineRule="auto"/>
    </w:pPr>
    <w:rPr>
      <w:rFonts w:ascii="Times New Roman" w:eastAsia="Times New Roman" w:hAnsi="Times New Roman" w:cs="Times New Roman"/>
      <w:sz w:val="20"/>
      <w:szCs w:val="20"/>
      <w:lang w:eastAsia="ar-SA"/>
    </w:rPr>
  </w:style>
  <w:style w:type="paragraph" w:customStyle="1" w:styleId="Tabellenberschrift">
    <w:name w:val="Tabellen Überschrift"/>
    <w:basedOn w:val="TabellenInhalt"/>
    <w:rsid w:val="00593744"/>
    <w:pPr>
      <w:jc w:val="center"/>
    </w:pPr>
    <w:rPr>
      <w:b/>
      <w:bCs/>
    </w:rPr>
  </w:style>
  <w:style w:type="character" w:customStyle="1" w:styleId="splashbodyblue">
    <w:name w:val="splashbodyblue"/>
    <w:basedOn w:val="Absatz-Standardschriftart"/>
    <w:rsid w:val="00593744"/>
  </w:style>
  <w:style w:type="paragraph" w:customStyle="1" w:styleId="Aufzhlung">
    <w:name w:val="Aufzählung"/>
    <w:link w:val="AufzhlungCar"/>
    <w:rsid w:val="00593744"/>
    <w:pPr>
      <w:numPr>
        <w:numId w:val="2"/>
      </w:numPr>
      <w:spacing w:after="80" w:line="240" w:lineRule="auto"/>
      <w:ind w:left="714" w:hanging="357"/>
    </w:pPr>
    <w:rPr>
      <w:rFonts w:ascii="Times New Roman" w:eastAsia="Times New Roman" w:hAnsi="Times New Roman" w:cs="Times New Roman"/>
      <w:sz w:val="24"/>
    </w:rPr>
  </w:style>
  <w:style w:type="character" w:customStyle="1" w:styleId="AufzhlungCar">
    <w:name w:val="Aufzählung Car"/>
    <w:link w:val="Aufzhlung"/>
    <w:rsid w:val="00593744"/>
    <w:rPr>
      <w:rFonts w:ascii="Times New Roman" w:eastAsia="Times New Roman" w:hAnsi="Times New Roman" w:cs="Times New Roman"/>
      <w:sz w:val="24"/>
    </w:rPr>
  </w:style>
  <w:style w:type="paragraph" w:styleId="StandardWeb">
    <w:name w:val="Normal (Web)"/>
    <w:basedOn w:val="Standard"/>
    <w:rsid w:val="005937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semiHidden/>
    <w:rsid w:val="00593744"/>
    <w:pPr>
      <w:widowControl w:val="0"/>
      <w:spacing w:before="60" w:after="120" w:line="280" w:lineRule="exact"/>
      <w:ind w:firstLine="567"/>
    </w:pPr>
    <w:rPr>
      <w:rFonts w:ascii="Calibri" w:eastAsia="SimSun" w:hAnsi="Calibri" w:cs="Times New Roman"/>
      <w:sz w:val="20"/>
      <w:szCs w:val="20"/>
      <w:lang w:val="en-US"/>
    </w:rPr>
  </w:style>
  <w:style w:type="character" w:customStyle="1" w:styleId="FunotentextZchn">
    <w:name w:val="Fußnotentext Zchn"/>
    <w:basedOn w:val="Absatz-Standardschriftart"/>
    <w:link w:val="Funotentext"/>
    <w:semiHidden/>
    <w:rsid w:val="00593744"/>
    <w:rPr>
      <w:rFonts w:ascii="Calibri" w:eastAsia="SimSun" w:hAnsi="Calibri" w:cs="Times New Roman"/>
      <w:sz w:val="20"/>
      <w:szCs w:val="20"/>
      <w:lang w:val="en-US"/>
    </w:rPr>
  </w:style>
  <w:style w:type="character" w:styleId="Funotenzeichen">
    <w:name w:val="footnote reference"/>
    <w:semiHidden/>
    <w:rsid w:val="00593744"/>
    <w:rPr>
      <w:rFonts w:cs="Times New Roman"/>
      <w:vertAlign w:val="superscript"/>
    </w:rPr>
  </w:style>
  <w:style w:type="numbering" w:customStyle="1" w:styleId="AufzaehlungBesatzfischwuerfel">
    <w:name w:val="Aufzaehlung_Besatzfischwuerfel"/>
    <w:rsid w:val="00593744"/>
    <w:pPr>
      <w:numPr>
        <w:numId w:val="4"/>
      </w:numPr>
    </w:pPr>
  </w:style>
  <w:style w:type="character" w:styleId="Fett">
    <w:name w:val="Strong"/>
    <w:qFormat/>
    <w:rsid w:val="00593744"/>
    <w:rPr>
      <w:b/>
      <w:bCs/>
    </w:rPr>
  </w:style>
  <w:style w:type="character" w:customStyle="1" w:styleId="ZchnZchn2">
    <w:name w:val="Zchn Zchn2"/>
    <w:semiHidden/>
    <w:rsid w:val="00593744"/>
    <w:rPr>
      <w:rFonts w:eastAsia="WenQuanYi Zen Hei" w:cs="Mangal"/>
      <w:color w:val="00000A"/>
      <w:kern w:val="1"/>
      <w:szCs w:val="18"/>
      <w:lang w:bidi="hi-IN"/>
    </w:rPr>
  </w:style>
  <w:style w:type="paragraph" w:customStyle="1" w:styleId="Textkrpereinzug21">
    <w:name w:val="Textkörpereinzug 21"/>
    <w:basedOn w:val="Standard"/>
    <w:semiHidden/>
    <w:rsid w:val="00593744"/>
    <w:pPr>
      <w:tabs>
        <w:tab w:val="left" w:pos="3402"/>
      </w:tabs>
      <w:autoSpaceDN w:val="0"/>
      <w:adjustRightInd w:val="0"/>
      <w:spacing w:after="0" w:line="240" w:lineRule="auto"/>
      <w:ind w:left="3402" w:hanging="3402"/>
      <w:jc w:val="both"/>
    </w:pPr>
    <w:rPr>
      <w:rFonts w:ascii="Times New Roman" w:eastAsia="Times New Roman" w:hAnsi="Times New Roman" w:cs="Times New Roman"/>
      <w:sz w:val="24"/>
      <w:szCs w:val="20"/>
      <w:lang w:eastAsia="de-DE"/>
    </w:rPr>
  </w:style>
  <w:style w:type="character" w:customStyle="1" w:styleId="Herausstellen1">
    <w:name w:val="Herausstellen1"/>
    <w:semiHidden/>
    <w:rsid w:val="00593744"/>
    <w:rPr>
      <w:i/>
    </w:rPr>
  </w:style>
  <w:style w:type="paragraph" w:customStyle="1" w:styleId="Lebenslauf-Inhalt">
    <w:name w:val="Lebenslauf-Inhalt"/>
    <w:semiHidden/>
    <w:rsid w:val="00593744"/>
    <w:pPr>
      <w:spacing w:before="60" w:after="60" w:line="288" w:lineRule="auto"/>
    </w:pPr>
    <w:rPr>
      <w:rFonts w:ascii="Arial" w:eastAsia="MS Mincho" w:hAnsi="Arial" w:cs="Arial"/>
      <w:lang w:eastAsia="ja-JP"/>
    </w:rPr>
  </w:style>
  <w:style w:type="paragraph" w:customStyle="1" w:styleId="Formatvorlage1">
    <w:name w:val="Formatvorlage1"/>
    <w:basedOn w:val="berschrift1"/>
    <w:semiHidden/>
    <w:rsid w:val="00593744"/>
  </w:style>
  <w:style w:type="paragraph" w:customStyle="1" w:styleId="Formatvorlage2">
    <w:name w:val="Formatvorlage2"/>
    <w:basedOn w:val="berschrift2"/>
    <w:semiHidden/>
    <w:rsid w:val="00593744"/>
  </w:style>
  <w:style w:type="paragraph" w:customStyle="1" w:styleId="Formatvorlage3">
    <w:name w:val="Formatvorlage3"/>
    <w:basedOn w:val="berschrift1"/>
    <w:semiHidden/>
    <w:rsid w:val="00593744"/>
  </w:style>
  <w:style w:type="paragraph" w:customStyle="1" w:styleId="Formatvorlage4">
    <w:name w:val="Formatvorlage4"/>
    <w:basedOn w:val="Standard"/>
    <w:semiHidden/>
    <w:rsid w:val="00593744"/>
    <w:pPr>
      <w:tabs>
        <w:tab w:val="left" w:pos="3402"/>
      </w:tabs>
      <w:spacing w:before="159" w:after="0" w:line="240" w:lineRule="auto"/>
      <w:jc w:val="center"/>
    </w:pPr>
    <w:rPr>
      <w:rFonts w:ascii="Arial" w:eastAsia="Times New Roman" w:hAnsi="Arial" w:cs="Arial"/>
      <w:lang w:eastAsia="ar-SA"/>
    </w:rPr>
  </w:style>
  <w:style w:type="numbering" w:styleId="111111">
    <w:name w:val="Outline List 2"/>
    <w:basedOn w:val="KeineListe"/>
    <w:semiHidden/>
    <w:rsid w:val="00593744"/>
  </w:style>
  <w:style w:type="numbering" w:styleId="1ai">
    <w:name w:val="Outline List 1"/>
    <w:basedOn w:val="KeineListe"/>
    <w:semiHidden/>
    <w:rsid w:val="00593744"/>
  </w:style>
  <w:style w:type="paragraph" w:styleId="Anrede">
    <w:name w:val="Salutation"/>
    <w:basedOn w:val="Standard"/>
    <w:next w:val="Standard"/>
    <w:link w:val="AnredeZchn"/>
    <w:semiHidden/>
    <w:rsid w:val="00593744"/>
    <w:pPr>
      <w:spacing w:after="0" w:line="240" w:lineRule="auto"/>
    </w:pPr>
    <w:rPr>
      <w:rFonts w:ascii="Times New Roman" w:eastAsia="Times New Roman" w:hAnsi="Times New Roman" w:cs="Times New Roman"/>
      <w:sz w:val="20"/>
      <w:szCs w:val="20"/>
      <w:lang w:eastAsia="ar-SA"/>
    </w:rPr>
  </w:style>
  <w:style w:type="character" w:customStyle="1" w:styleId="AnredeZchn">
    <w:name w:val="Anrede Zchn"/>
    <w:basedOn w:val="Absatz-Standardschriftart"/>
    <w:link w:val="Anrede"/>
    <w:semiHidden/>
    <w:rsid w:val="00593744"/>
    <w:rPr>
      <w:rFonts w:ascii="Times New Roman" w:eastAsia="Times New Roman" w:hAnsi="Times New Roman" w:cs="Times New Roman"/>
      <w:sz w:val="20"/>
      <w:szCs w:val="20"/>
      <w:lang w:eastAsia="ar-SA"/>
    </w:rPr>
  </w:style>
  <w:style w:type="numbering" w:styleId="ArtikelAbschnitt">
    <w:name w:val="Outline List 3"/>
    <w:basedOn w:val="KeineListe"/>
    <w:semiHidden/>
    <w:rsid w:val="00593744"/>
  </w:style>
  <w:style w:type="paragraph" w:styleId="Aufzhlungszeichen">
    <w:name w:val="List Bullet"/>
    <w:basedOn w:val="Standard"/>
    <w:semiHidden/>
    <w:rsid w:val="00593744"/>
    <w:pPr>
      <w:tabs>
        <w:tab w:val="num" w:pos="360"/>
      </w:tabs>
      <w:spacing w:after="0" w:line="240" w:lineRule="auto"/>
      <w:ind w:left="360" w:hanging="360"/>
    </w:pPr>
    <w:rPr>
      <w:rFonts w:ascii="Times New Roman" w:eastAsia="Times New Roman" w:hAnsi="Times New Roman" w:cs="Times New Roman"/>
      <w:sz w:val="20"/>
      <w:szCs w:val="20"/>
      <w:lang w:eastAsia="ar-SA"/>
    </w:rPr>
  </w:style>
  <w:style w:type="paragraph" w:styleId="Aufzhlungszeichen2">
    <w:name w:val="List Bullet 2"/>
    <w:basedOn w:val="Standard"/>
    <w:semiHidden/>
    <w:rsid w:val="00593744"/>
    <w:pPr>
      <w:numPr>
        <w:numId w:val="9"/>
      </w:numPr>
      <w:spacing w:after="0" w:line="240" w:lineRule="auto"/>
    </w:pPr>
    <w:rPr>
      <w:rFonts w:ascii="Times New Roman" w:eastAsia="Times New Roman" w:hAnsi="Times New Roman" w:cs="Times New Roman"/>
      <w:sz w:val="20"/>
      <w:szCs w:val="20"/>
      <w:lang w:eastAsia="ar-SA"/>
    </w:rPr>
  </w:style>
  <w:style w:type="paragraph" w:styleId="Aufzhlungszeichen3">
    <w:name w:val="List Bullet 3"/>
    <w:basedOn w:val="Standard"/>
    <w:semiHidden/>
    <w:rsid w:val="00593744"/>
    <w:pPr>
      <w:numPr>
        <w:numId w:val="8"/>
      </w:numPr>
      <w:spacing w:after="0" w:line="240" w:lineRule="auto"/>
    </w:pPr>
    <w:rPr>
      <w:rFonts w:ascii="Times New Roman" w:eastAsia="Times New Roman" w:hAnsi="Times New Roman" w:cs="Times New Roman"/>
      <w:sz w:val="20"/>
      <w:szCs w:val="20"/>
      <w:lang w:eastAsia="ar-SA"/>
    </w:rPr>
  </w:style>
  <w:style w:type="paragraph" w:styleId="Aufzhlungszeichen4">
    <w:name w:val="List Bullet 4"/>
    <w:basedOn w:val="Standard"/>
    <w:semiHidden/>
    <w:rsid w:val="00593744"/>
    <w:pPr>
      <w:numPr>
        <w:numId w:val="7"/>
      </w:numPr>
      <w:spacing w:after="0" w:line="240" w:lineRule="auto"/>
    </w:pPr>
    <w:rPr>
      <w:rFonts w:ascii="Times New Roman" w:eastAsia="Times New Roman" w:hAnsi="Times New Roman" w:cs="Times New Roman"/>
      <w:sz w:val="20"/>
      <w:szCs w:val="20"/>
      <w:lang w:eastAsia="ar-SA"/>
    </w:rPr>
  </w:style>
  <w:style w:type="paragraph" w:styleId="Aufzhlungszeichen5">
    <w:name w:val="List Bullet 5"/>
    <w:basedOn w:val="Standard"/>
    <w:semiHidden/>
    <w:rsid w:val="00593744"/>
    <w:pPr>
      <w:numPr>
        <w:numId w:val="6"/>
      </w:numPr>
      <w:spacing w:after="0" w:line="240" w:lineRule="auto"/>
    </w:pPr>
    <w:rPr>
      <w:rFonts w:ascii="Times New Roman" w:eastAsia="Times New Roman" w:hAnsi="Times New Roman" w:cs="Times New Roman"/>
      <w:sz w:val="20"/>
      <w:szCs w:val="20"/>
      <w:lang w:eastAsia="ar-SA"/>
    </w:rPr>
  </w:style>
  <w:style w:type="character" w:styleId="BesuchterLink">
    <w:name w:val="FollowedHyperlink"/>
    <w:semiHidden/>
    <w:rsid w:val="00593744"/>
    <w:rPr>
      <w:color w:val="800080"/>
      <w:u w:val="single"/>
    </w:rPr>
  </w:style>
  <w:style w:type="paragraph" w:styleId="Blocktext">
    <w:name w:val="Block Text"/>
    <w:basedOn w:val="Standard"/>
    <w:semiHidden/>
    <w:rsid w:val="00593744"/>
    <w:pPr>
      <w:spacing w:after="120" w:line="240" w:lineRule="auto"/>
      <w:ind w:left="1440" w:right="1440"/>
    </w:pPr>
    <w:rPr>
      <w:rFonts w:ascii="Times New Roman" w:eastAsia="Times New Roman" w:hAnsi="Times New Roman" w:cs="Times New Roman"/>
      <w:sz w:val="20"/>
      <w:szCs w:val="20"/>
      <w:lang w:eastAsia="ar-SA"/>
    </w:rPr>
  </w:style>
  <w:style w:type="paragraph" w:styleId="Datum">
    <w:name w:val="Date"/>
    <w:basedOn w:val="Standard"/>
    <w:next w:val="Standard"/>
    <w:link w:val="DatumZchn"/>
    <w:semiHidden/>
    <w:rsid w:val="00593744"/>
    <w:pPr>
      <w:spacing w:after="0" w:line="240" w:lineRule="auto"/>
    </w:pPr>
    <w:rPr>
      <w:rFonts w:ascii="Times New Roman" w:eastAsia="Times New Roman" w:hAnsi="Times New Roman" w:cs="Times New Roman"/>
      <w:sz w:val="20"/>
      <w:szCs w:val="20"/>
      <w:lang w:eastAsia="ar-SA"/>
    </w:rPr>
  </w:style>
  <w:style w:type="character" w:customStyle="1" w:styleId="DatumZchn">
    <w:name w:val="Datum Zchn"/>
    <w:basedOn w:val="Absatz-Standardschriftart"/>
    <w:link w:val="Datum"/>
    <w:semiHidden/>
    <w:rsid w:val="00593744"/>
    <w:rPr>
      <w:rFonts w:ascii="Times New Roman" w:eastAsia="Times New Roman" w:hAnsi="Times New Roman" w:cs="Times New Roman"/>
      <w:sz w:val="20"/>
      <w:szCs w:val="20"/>
      <w:lang w:eastAsia="ar-SA"/>
    </w:rPr>
  </w:style>
  <w:style w:type="paragraph" w:styleId="E-Mail-Signatur">
    <w:name w:val="E-mail Signature"/>
    <w:basedOn w:val="Standard"/>
    <w:link w:val="E-Mail-SignaturZchn"/>
    <w:semiHidden/>
    <w:rsid w:val="00593744"/>
    <w:pPr>
      <w:spacing w:after="0" w:line="240" w:lineRule="auto"/>
    </w:pPr>
    <w:rPr>
      <w:rFonts w:ascii="Times New Roman" w:eastAsia="Times New Roman" w:hAnsi="Times New Roman" w:cs="Times New Roman"/>
      <w:sz w:val="20"/>
      <w:szCs w:val="20"/>
      <w:lang w:eastAsia="ar-SA"/>
    </w:rPr>
  </w:style>
  <w:style w:type="character" w:customStyle="1" w:styleId="E-Mail-SignaturZchn">
    <w:name w:val="E-Mail-Signatur Zchn"/>
    <w:basedOn w:val="Absatz-Standardschriftart"/>
    <w:link w:val="E-Mail-Signatur"/>
    <w:semiHidden/>
    <w:rsid w:val="00593744"/>
    <w:rPr>
      <w:rFonts w:ascii="Times New Roman" w:eastAsia="Times New Roman" w:hAnsi="Times New Roman" w:cs="Times New Roman"/>
      <w:sz w:val="20"/>
      <w:szCs w:val="20"/>
      <w:lang w:eastAsia="ar-SA"/>
    </w:rPr>
  </w:style>
  <w:style w:type="paragraph" w:styleId="Fu-Endnotenberschrift">
    <w:name w:val="Note Heading"/>
    <w:basedOn w:val="Standard"/>
    <w:next w:val="Standard"/>
    <w:link w:val="Fu-EndnotenberschriftZchn"/>
    <w:semiHidden/>
    <w:rsid w:val="00593744"/>
    <w:pPr>
      <w:spacing w:after="0" w:line="240" w:lineRule="auto"/>
    </w:pPr>
    <w:rPr>
      <w:rFonts w:ascii="Times New Roman" w:eastAsia="Times New Roman" w:hAnsi="Times New Roman" w:cs="Times New Roman"/>
      <w:sz w:val="20"/>
      <w:szCs w:val="20"/>
      <w:lang w:eastAsia="ar-SA"/>
    </w:rPr>
  </w:style>
  <w:style w:type="character" w:customStyle="1" w:styleId="Fu-EndnotenberschriftZchn">
    <w:name w:val="Fuß/-Endnotenüberschrift Zchn"/>
    <w:basedOn w:val="Absatz-Standardschriftart"/>
    <w:link w:val="Fu-Endnotenberschrift"/>
    <w:semiHidden/>
    <w:rsid w:val="00593744"/>
    <w:rPr>
      <w:rFonts w:ascii="Times New Roman" w:eastAsia="Times New Roman" w:hAnsi="Times New Roman" w:cs="Times New Roman"/>
      <w:sz w:val="20"/>
      <w:szCs w:val="20"/>
      <w:lang w:eastAsia="ar-SA"/>
    </w:rPr>
  </w:style>
  <w:style w:type="paragraph" w:styleId="Gruformel">
    <w:name w:val="Closing"/>
    <w:basedOn w:val="Standard"/>
    <w:link w:val="GruformelZchn"/>
    <w:semiHidden/>
    <w:rsid w:val="00593744"/>
    <w:pPr>
      <w:spacing w:after="0" w:line="240" w:lineRule="auto"/>
      <w:ind w:left="4252"/>
    </w:pPr>
    <w:rPr>
      <w:rFonts w:ascii="Times New Roman" w:eastAsia="Times New Roman" w:hAnsi="Times New Roman" w:cs="Times New Roman"/>
      <w:sz w:val="20"/>
      <w:szCs w:val="20"/>
      <w:lang w:eastAsia="ar-SA"/>
    </w:rPr>
  </w:style>
  <w:style w:type="character" w:customStyle="1" w:styleId="GruformelZchn">
    <w:name w:val="Grußformel Zchn"/>
    <w:basedOn w:val="Absatz-Standardschriftart"/>
    <w:link w:val="Gruformel"/>
    <w:semiHidden/>
    <w:rsid w:val="00593744"/>
    <w:rPr>
      <w:rFonts w:ascii="Times New Roman" w:eastAsia="Times New Roman" w:hAnsi="Times New Roman" w:cs="Times New Roman"/>
      <w:sz w:val="20"/>
      <w:szCs w:val="20"/>
      <w:lang w:eastAsia="ar-SA"/>
    </w:rPr>
  </w:style>
  <w:style w:type="paragraph" w:styleId="HTMLAdresse">
    <w:name w:val="HTML Address"/>
    <w:basedOn w:val="Standard"/>
    <w:link w:val="HTMLAdresseZchn"/>
    <w:semiHidden/>
    <w:rsid w:val="00593744"/>
    <w:pPr>
      <w:spacing w:after="0" w:line="240" w:lineRule="auto"/>
    </w:pPr>
    <w:rPr>
      <w:rFonts w:ascii="Times New Roman" w:eastAsia="Times New Roman" w:hAnsi="Times New Roman" w:cs="Times New Roman"/>
      <w:i/>
      <w:iCs/>
      <w:sz w:val="20"/>
      <w:szCs w:val="20"/>
      <w:lang w:eastAsia="ar-SA"/>
    </w:rPr>
  </w:style>
  <w:style w:type="character" w:customStyle="1" w:styleId="HTMLAdresseZchn">
    <w:name w:val="HTML Adresse Zchn"/>
    <w:basedOn w:val="Absatz-Standardschriftart"/>
    <w:link w:val="HTMLAdresse"/>
    <w:semiHidden/>
    <w:rsid w:val="00593744"/>
    <w:rPr>
      <w:rFonts w:ascii="Times New Roman" w:eastAsia="Times New Roman" w:hAnsi="Times New Roman" w:cs="Times New Roman"/>
      <w:i/>
      <w:iCs/>
      <w:sz w:val="20"/>
      <w:szCs w:val="20"/>
      <w:lang w:eastAsia="ar-SA"/>
    </w:rPr>
  </w:style>
  <w:style w:type="character" w:styleId="HTMLAkronym">
    <w:name w:val="HTML Acronym"/>
    <w:basedOn w:val="Absatz-Standardschriftart"/>
    <w:semiHidden/>
    <w:rsid w:val="00593744"/>
  </w:style>
  <w:style w:type="character" w:styleId="HTMLBeispiel">
    <w:name w:val="HTML Sample"/>
    <w:semiHidden/>
    <w:rsid w:val="00593744"/>
    <w:rPr>
      <w:rFonts w:ascii="Courier New" w:hAnsi="Courier New" w:cs="Courier New"/>
    </w:rPr>
  </w:style>
  <w:style w:type="character" w:styleId="HTMLCode">
    <w:name w:val="HTML Code"/>
    <w:semiHidden/>
    <w:rsid w:val="00593744"/>
    <w:rPr>
      <w:rFonts w:ascii="Courier New" w:hAnsi="Courier New" w:cs="Courier New"/>
      <w:sz w:val="20"/>
      <w:szCs w:val="20"/>
    </w:rPr>
  </w:style>
  <w:style w:type="character" w:styleId="HTMLDefinition">
    <w:name w:val="HTML Definition"/>
    <w:semiHidden/>
    <w:rsid w:val="00593744"/>
    <w:rPr>
      <w:i/>
      <w:iCs/>
    </w:rPr>
  </w:style>
  <w:style w:type="character" w:styleId="HTMLSchreibmaschine">
    <w:name w:val="HTML Typewriter"/>
    <w:semiHidden/>
    <w:rsid w:val="00593744"/>
    <w:rPr>
      <w:rFonts w:ascii="Courier New" w:hAnsi="Courier New" w:cs="Courier New"/>
      <w:sz w:val="20"/>
      <w:szCs w:val="20"/>
    </w:rPr>
  </w:style>
  <w:style w:type="character" w:styleId="HTMLTastatur">
    <w:name w:val="HTML Keyboard"/>
    <w:semiHidden/>
    <w:rsid w:val="00593744"/>
    <w:rPr>
      <w:rFonts w:ascii="Courier New" w:hAnsi="Courier New" w:cs="Courier New"/>
      <w:sz w:val="20"/>
      <w:szCs w:val="20"/>
    </w:rPr>
  </w:style>
  <w:style w:type="character" w:styleId="HTMLVariable">
    <w:name w:val="HTML Variable"/>
    <w:semiHidden/>
    <w:rsid w:val="00593744"/>
    <w:rPr>
      <w:i/>
      <w:iCs/>
    </w:rPr>
  </w:style>
  <w:style w:type="character" w:styleId="HTMLZitat">
    <w:name w:val="HTML Cite"/>
    <w:semiHidden/>
    <w:rsid w:val="00593744"/>
    <w:rPr>
      <w:i/>
      <w:iCs/>
    </w:rPr>
  </w:style>
  <w:style w:type="paragraph" w:styleId="Liste2">
    <w:name w:val="List 2"/>
    <w:basedOn w:val="Standard"/>
    <w:semiHidden/>
    <w:rsid w:val="00593744"/>
    <w:pPr>
      <w:spacing w:after="0" w:line="240" w:lineRule="auto"/>
      <w:ind w:left="566" w:hanging="283"/>
    </w:pPr>
    <w:rPr>
      <w:rFonts w:ascii="Times New Roman" w:eastAsia="Times New Roman" w:hAnsi="Times New Roman" w:cs="Times New Roman"/>
      <w:sz w:val="20"/>
      <w:szCs w:val="20"/>
      <w:lang w:eastAsia="ar-SA"/>
    </w:rPr>
  </w:style>
  <w:style w:type="paragraph" w:styleId="Liste3">
    <w:name w:val="List 3"/>
    <w:basedOn w:val="Standard"/>
    <w:semiHidden/>
    <w:rsid w:val="00593744"/>
    <w:pPr>
      <w:spacing w:after="0" w:line="240" w:lineRule="auto"/>
      <w:ind w:left="849" w:hanging="283"/>
    </w:pPr>
    <w:rPr>
      <w:rFonts w:ascii="Times New Roman" w:eastAsia="Times New Roman" w:hAnsi="Times New Roman" w:cs="Times New Roman"/>
      <w:sz w:val="20"/>
      <w:szCs w:val="20"/>
      <w:lang w:eastAsia="ar-SA"/>
    </w:rPr>
  </w:style>
  <w:style w:type="paragraph" w:styleId="Liste4">
    <w:name w:val="List 4"/>
    <w:basedOn w:val="Standard"/>
    <w:semiHidden/>
    <w:rsid w:val="00593744"/>
    <w:pPr>
      <w:spacing w:after="0" w:line="240" w:lineRule="auto"/>
      <w:ind w:left="1132" w:hanging="283"/>
    </w:pPr>
    <w:rPr>
      <w:rFonts w:ascii="Times New Roman" w:eastAsia="Times New Roman" w:hAnsi="Times New Roman" w:cs="Times New Roman"/>
      <w:sz w:val="20"/>
      <w:szCs w:val="20"/>
      <w:lang w:eastAsia="ar-SA"/>
    </w:rPr>
  </w:style>
  <w:style w:type="paragraph" w:styleId="Liste5">
    <w:name w:val="List 5"/>
    <w:basedOn w:val="Standard"/>
    <w:semiHidden/>
    <w:rsid w:val="00593744"/>
    <w:pPr>
      <w:spacing w:after="0" w:line="240" w:lineRule="auto"/>
      <w:ind w:left="1415" w:hanging="283"/>
    </w:pPr>
    <w:rPr>
      <w:rFonts w:ascii="Times New Roman" w:eastAsia="Times New Roman" w:hAnsi="Times New Roman" w:cs="Times New Roman"/>
      <w:sz w:val="20"/>
      <w:szCs w:val="20"/>
      <w:lang w:eastAsia="ar-SA"/>
    </w:rPr>
  </w:style>
  <w:style w:type="paragraph" w:styleId="Listenfortsetzung">
    <w:name w:val="List Continue"/>
    <w:basedOn w:val="Standard"/>
    <w:semiHidden/>
    <w:rsid w:val="00593744"/>
    <w:pPr>
      <w:spacing w:after="120" w:line="240" w:lineRule="auto"/>
      <w:ind w:left="283"/>
    </w:pPr>
    <w:rPr>
      <w:rFonts w:ascii="Times New Roman" w:eastAsia="Times New Roman" w:hAnsi="Times New Roman" w:cs="Times New Roman"/>
      <w:sz w:val="20"/>
      <w:szCs w:val="20"/>
      <w:lang w:eastAsia="ar-SA"/>
    </w:rPr>
  </w:style>
  <w:style w:type="paragraph" w:styleId="Listenfortsetzung2">
    <w:name w:val="List Continue 2"/>
    <w:basedOn w:val="Standard"/>
    <w:semiHidden/>
    <w:rsid w:val="00593744"/>
    <w:pPr>
      <w:spacing w:after="120" w:line="240" w:lineRule="auto"/>
      <w:ind w:left="566"/>
    </w:pPr>
    <w:rPr>
      <w:rFonts w:ascii="Times New Roman" w:eastAsia="Times New Roman" w:hAnsi="Times New Roman" w:cs="Times New Roman"/>
      <w:sz w:val="20"/>
      <w:szCs w:val="20"/>
      <w:lang w:eastAsia="ar-SA"/>
    </w:rPr>
  </w:style>
  <w:style w:type="paragraph" w:styleId="Listenfortsetzung3">
    <w:name w:val="List Continue 3"/>
    <w:basedOn w:val="Standard"/>
    <w:semiHidden/>
    <w:rsid w:val="00593744"/>
    <w:pPr>
      <w:spacing w:after="120" w:line="240" w:lineRule="auto"/>
      <w:ind w:left="849"/>
    </w:pPr>
    <w:rPr>
      <w:rFonts w:ascii="Times New Roman" w:eastAsia="Times New Roman" w:hAnsi="Times New Roman" w:cs="Times New Roman"/>
      <w:sz w:val="20"/>
      <w:szCs w:val="20"/>
      <w:lang w:eastAsia="ar-SA"/>
    </w:rPr>
  </w:style>
  <w:style w:type="paragraph" w:styleId="Listenfortsetzung4">
    <w:name w:val="List Continue 4"/>
    <w:basedOn w:val="Standard"/>
    <w:semiHidden/>
    <w:rsid w:val="00593744"/>
    <w:pPr>
      <w:spacing w:after="120" w:line="240" w:lineRule="auto"/>
      <w:ind w:left="1132"/>
    </w:pPr>
    <w:rPr>
      <w:rFonts w:ascii="Times New Roman" w:eastAsia="Times New Roman" w:hAnsi="Times New Roman" w:cs="Times New Roman"/>
      <w:sz w:val="20"/>
      <w:szCs w:val="20"/>
      <w:lang w:eastAsia="ar-SA"/>
    </w:rPr>
  </w:style>
  <w:style w:type="paragraph" w:styleId="Listenfortsetzung5">
    <w:name w:val="List Continue 5"/>
    <w:basedOn w:val="Standard"/>
    <w:semiHidden/>
    <w:rsid w:val="00593744"/>
    <w:pPr>
      <w:spacing w:after="120" w:line="240" w:lineRule="auto"/>
      <w:ind w:left="1415"/>
    </w:pPr>
    <w:rPr>
      <w:rFonts w:ascii="Times New Roman" w:eastAsia="Times New Roman" w:hAnsi="Times New Roman" w:cs="Times New Roman"/>
      <w:sz w:val="20"/>
      <w:szCs w:val="20"/>
      <w:lang w:eastAsia="ar-SA"/>
    </w:rPr>
  </w:style>
  <w:style w:type="paragraph" w:styleId="Listennummer">
    <w:name w:val="List Number"/>
    <w:basedOn w:val="Standard"/>
    <w:semiHidden/>
    <w:rsid w:val="00593744"/>
    <w:pPr>
      <w:numPr>
        <w:numId w:val="13"/>
      </w:numPr>
      <w:spacing w:after="0" w:line="240" w:lineRule="auto"/>
    </w:pPr>
    <w:rPr>
      <w:rFonts w:ascii="Times New Roman" w:eastAsia="Times New Roman" w:hAnsi="Times New Roman" w:cs="Times New Roman"/>
      <w:sz w:val="20"/>
      <w:szCs w:val="20"/>
      <w:lang w:eastAsia="ar-SA"/>
    </w:rPr>
  </w:style>
  <w:style w:type="paragraph" w:styleId="Listennummer2">
    <w:name w:val="List Number 2"/>
    <w:basedOn w:val="Standard"/>
    <w:semiHidden/>
    <w:rsid w:val="00593744"/>
    <w:pPr>
      <w:numPr>
        <w:numId w:val="14"/>
      </w:numPr>
      <w:spacing w:after="0" w:line="240" w:lineRule="auto"/>
    </w:pPr>
    <w:rPr>
      <w:rFonts w:ascii="Times New Roman" w:eastAsia="Times New Roman" w:hAnsi="Times New Roman" w:cs="Times New Roman"/>
      <w:sz w:val="20"/>
      <w:szCs w:val="20"/>
      <w:lang w:eastAsia="ar-SA"/>
    </w:rPr>
  </w:style>
  <w:style w:type="paragraph" w:styleId="Listennummer3">
    <w:name w:val="List Number 3"/>
    <w:basedOn w:val="Standard"/>
    <w:semiHidden/>
    <w:rsid w:val="00593744"/>
    <w:pPr>
      <w:numPr>
        <w:numId w:val="15"/>
      </w:numPr>
      <w:spacing w:after="0" w:line="240" w:lineRule="auto"/>
    </w:pPr>
    <w:rPr>
      <w:rFonts w:ascii="Times New Roman" w:eastAsia="Times New Roman" w:hAnsi="Times New Roman" w:cs="Times New Roman"/>
      <w:sz w:val="20"/>
      <w:szCs w:val="20"/>
      <w:lang w:eastAsia="ar-SA"/>
    </w:rPr>
  </w:style>
  <w:style w:type="paragraph" w:styleId="Listennummer4">
    <w:name w:val="List Number 4"/>
    <w:basedOn w:val="Standard"/>
    <w:semiHidden/>
    <w:rsid w:val="00593744"/>
    <w:pPr>
      <w:numPr>
        <w:numId w:val="16"/>
      </w:numPr>
      <w:spacing w:after="0" w:line="240" w:lineRule="auto"/>
    </w:pPr>
    <w:rPr>
      <w:rFonts w:ascii="Times New Roman" w:eastAsia="Times New Roman" w:hAnsi="Times New Roman" w:cs="Times New Roman"/>
      <w:sz w:val="20"/>
      <w:szCs w:val="20"/>
      <w:lang w:eastAsia="ar-SA"/>
    </w:rPr>
  </w:style>
  <w:style w:type="paragraph" w:styleId="Listennummer5">
    <w:name w:val="List Number 5"/>
    <w:basedOn w:val="Standard"/>
    <w:semiHidden/>
    <w:rsid w:val="00593744"/>
    <w:pPr>
      <w:numPr>
        <w:numId w:val="17"/>
      </w:numPr>
      <w:spacing w:after="0" w:line="240" w:lineRule="auto"/>
    </w:pPr>
    <w:rPr>
      <w:rFonts w:ascii="Times New Roman" w:eastAsia="Times New Roman" w:hAnsi="Times New Roman" w:cs="Times New Roman"/>
      <w:sz w:val="20"/>
      <w:szCs w:val="20"/>
      <w:lang w:eastAsia="ar-SA"/>
    </w:rPr>
  </w:style>
  <w:style w:type="paragraph" w:styleId="Nachrichtenkopf">
    <w:name w:val="Message Header"/>
    <w:basedOn w:val="Standard"/>
    <w:link w:val="NachrichtenkopfZchn"/>
    <w:semiHidden/>
    <w:rsid w:val="0059374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ar-SA"/>
    </w:rPr>
  </w:style>
  <w:style w:type="character" w:customStyle="1" w:styleId="NachrichtenkopfZchn">
    <w:name w:val="Nachrichtenkopf Zchn"/>
    <w:basedOn w:val="Absatz-Standardschriftart"/>
    <w:link w:val="Nachrichtenkopf"/>
    <w:semiHidden/>
    <w:rsid w:val="00593744"/>
    <w:rPr>
      <w:rFonts w:ascii="Arial" w:eastAsia="Times New Roman" w:hAnsi="Arial" w:cs="Arial"/>
      <w:sz w:val="24"/>
      <w:szCs w:val="24"/>
      <w:shd w:val="pct20" w:color="auto" w:fill="auto"/>
      <w:lang w:eastAsia="ar-SA"/>
    </w:rPr>
  </w:style>
  <w:style w:type="paragraph" w:styleId="NurText">
    <w:name w:val="Plain Text"/>
    <w:basedOn w:val="Standard"/>
    <w:link w:val="NurTextZchn"/>
    <w:semiHidden/>
    <w:rsid w:val="00593744"/>
    <w:pPr>
      <w:spacing w:after="0" w:line="240" w:lineRule="auto"/>
    </w:pPr>
    <w:rPr>
      <w:rFonts w:ascii="Courier New" w:eastAsia="Times New Roman" w:hAnsi="Courier New" w:cs="Courier New"/>
      <w:sz w:val="20"/>
      <w:szCs w:val="20"/>
      <w:lang w:eastAsia="ar-SA"/>
    </w:rPr>
  </w:style>
  <w:style w:type="character" w:customStyle="1" w:styleId="NurTextZchn">
    <w:name w:val="Nur Text Zchn"/>
    <w:basedOn w:val="Absatz-Standardschriftart"/>
    <w:link w:val="NurText"/>
    <w:semiHidden/>
    <w:rsid w:val="00593744"/>
    <w:rPr>
      <w:rFonts w:ascii="Courier New" w:eastAsia="Times New Roman" w:hAnsi="Courier New" w:cs="Courier New"/>
      <w:sz w:val="20"/>
      <w:szCs w:val="20"/>
      <w:lang w:eastAsia="ar-SA"/>
    </w:rPr>
  </w:style>
  <w:style w:type="paragraph" w:styleId="Standardeinzug">
    <w:name w:val="Normal Indent"/>
    <w:basedOn w:val="Standard"/>
    <w:semiHidden/>
    <w:rsid w:val="00593744"/>
    <w:pPr>
      <w:spacing w:after="0" w:line="240" w:lineRule="auto"/>
      <w:ind w:left="708"/>
    </w:pPr>
    <w:rPr>
      <w:rFonts w:ascii="Times New Roman" w:eastAsia="Times New Roman" w:hAnsi="Times New Roman" w:cs="Times New Roman"/>
      <w:sz w:val="20"/>
      <w:szCs w:val="20"/>
      <w:lang w:eastAsia="ar-SA"/>
    </w:rPr>
  </w:style>
  <w:style w:type="table" w:styleId="Tabelle3D-Effekt1">
    <w:name w:val="Table 3D effects 1"/>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color w:val="FFFFFF"/>
      <w:sz w:val="20"/>
      <w:szCs w:val="20"/>
      <w:lang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color w:val="000080"/>
      <w:sz w:val="20"/>
      <w:szCs w:val="20"/>
      <w:lang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b/>
      <w:bCs/>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b/>
      <w:bCs/>
      <w:sz w:val="20"/>
      <w:szCs w:val="20"/>
      <w:lang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b/>
      <w:bCs/>
      <w:sz w:val="20"/>
      <w:szCs w:val="20"/>
      <w:lang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b/>
      <w:bCs/>
      <w:sz w:val="20"/>
      <w:szCs w:val="20"/>
      <w:lang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593744"/>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593744"/>
    <w:pPr>
      <w:spacing w:after="120" w:line="480" w:lineRule="auto"/>
    </w:pPr>
    <w:rPr>
      <w:rFonts w:ascii="Times New Roman" w:eastAsia="Times New Roman" w:hAnsi="Times New Roman" w:cs="Times New Roman"/>
      <w:sz w:val="20"/>
      <w:szCs w:val="20"/>
      <w:lang w:eastAsia="ar-SA"/>
    </w:rPr>
  </w:style>
  <w:style w:type="character" w:customStyle="1" w:styleId="Textkrper2Zchn">
    <w:name w:val="Textkörper 2 Zchn"/>
    <w:basedOn w:val="Absatz-Standardschriftart"/>
    <w:link w:val="Textkrper2"/>
    <w:semiHidden/>
    <w:rsid w:val="00593744"/>
    <w:rPr>
      <w:rFonts w:ascii="Times New Roman" w:eastAsia="Times New Roman" w:hAnsi="Times New Roman" w:cs="Times New Roman"/>
      <w:sz w:val="20"/>
      <w:szCs w:val="20"/>
      <w:lang w:eastAsia="ar-SA"/>
    </w:rPr>
  </w:style>
  <w:style w:type="paragraph" w:styleId="Textkrper3">
    <w:name w:val="Body Text 3"/>
    <w:basedOn w:val="Standard"/>
    <w:link w:val="Textkrper3Zchn"/>
    <w:semiHidden/>
    <w:rsid w:val="00593744"/>
    <w:pPr>
      <w:spacing w:after="120" w:line="240" w:lineRule="auto"/>
    </w:pPr>
    <w:rPr>
      <w:rFonts w:ascii="Times New Roman" w:eastAsia="Times New Roman" w:hAnsi="Times New Roman" w:cs="Times New Roman"/>
      <w:sz w:val="16"/>
      <w:szCs w:val="16"/>
      <w:lang w:eastAsia="ar-SA"/>
    </w:rPr>
  </w:style>
  <w:style w:type="character" w:customStyle="1" w:styleId="Textkrper3Zchn">
    <w:name w:val="Textkörper 3 Zchn"/>
    <w:basedOn w:val="Absatz-Standardschriftart"/>
    <w:link w:val="Textkrper3"/>
    <w:semiHidden/>
    <w:rsid w:val="00593744"/>
    <w:rPr>
      <w:rFonts w:ascii="Times New Roman" w:eastAsia="Times New Roman" w:hAnsi="Times New Roman" w:cs="Times New Roman"/>
      <w:sz w:val="16"/>
      <w:szCs w:val="16"/>
      <w:lang w:eastAsia="ar-SA"/>
    </w:rPr>
  </w:style>
  <w:style w:type="paragraph" w:styleId="Textkrper-Einzug2">
    <w:name w:val="Body Text Indent 2"/>
    <w:basedOn w:val="Standard"/>
    <w:link w:val="Textkrper-Einzug2Zchn"/>
    <w:semiHidden/>
    <w:rsid w:val="00593744"/>
    <w:pPr>
      <w:spacing w:after="120" w:line="480" w:lineRule="auto"/>
      <w:ind w:left="283"/>
    </w:pPr>
    <w:rPr>
      <w:rFonts w:ascii="Times New Roman" w:eastAsia="Times New Roman" w:hAnsi="Times New Roman" w:cs="Times New Roman"/>
      <w:sz w:val="20"/>
      <w:szCs w:val="20"/>
      <w:lang w:eastAsia="ar-SA"/>
    </w:rPr>
  </w:style>
  <w:style w:type="character" w:customStyle="1" w:styleId="Textkrper-Einzug2Zchn">
    <w:name w:val="Textkörper-Einzug 2 Zchn"/>
    <w:basedOn w:val="Absatz-Standardschriftart"/>
    <w:link w:val="Textkrper-Einzug2"/>
    <w:semiHidden/>
    <w:rsid w:val="00593744"/>
    <w:rPr>
      <w:rFonts w:ascii="Times New Roman" w:eastAsia="Times New Roman" w:hAnsi="Times New Roman" w:cs="Times New Roman"/>
      <w:sz w:val="20"/>
      <w:szCs w:val="20"/>
      <w:lang w:eastAsia="ar-SA"/>
    </w:rPr>
  </w:style>
  <w:style w:type="paragraph" w:styleId="Textkrper-Einzug3">
    <w:name w:val="Body Text Indent 3"/>
    <w:basedOn w:val="Standard"/>
    <w:link w:val="Textkrper-Einzug3Zchn"/>
    <w:semiHidden/>
    <w:rsid w:val="00593744"/>
    <w:pPr>
      <w:spacing w:after="120" w:line="240" w:lineRule="auto"/>
      <w:ind w:left="283"/>
    </w:pPr>
    <w:rPr>
      <w:rFonts w:ascii="Times New Roman" w:eastAsia="Times New Roman" w:hAnsi="Times New Roman" w:cs="Times New Roman"/>
      <w:sz w:val="16"/>
      <w:szCs w:val="16"/>
      <w:lang w:eastAsia="ar-SA"/>
    </w:rPr>
  </w:style>
  <w:style w:type="character" w:customStyle="1" w:styleId="Textkrper-Einzug3Zchn">
    <w:name w:val="Textkörper-Einzug 3 Zchn"/>
    <w:basedOn w:val="Absatz-Standardschriftart"/>
    <w:link w:val="Textkrper-Einzug3"/>
    <w:semiHidden/>
    <w:rsid w:val="00593744"/>
    <w:rPr>
      <w:rFonts w:ascii="Times New Roman" w:eastAsia="Times New Roman" w:hAnsi="Times New Roman" w:cs="Times New Roman"/>
      <w:sz w:val="16"/>
      <w:szCs w:val="16"/>
      <w:lang w:eastAsia="ar-SA"/>
    </w:rPr>
  </w:style>
  <w:style w:type="paragraph" w:styleId="Textkrper-Erstzeileneinzug">
    <w:name w:val="Body Text First Indent"/>
    <w:basedOn w:val="Textkrper"/>
    <w:link w:val="Textkrper-ErstzeileneinzugZchn"/>
    <w:semiHidden/>
    <w:rsid w:val="00593744"/>
    <w:pPr>
      <w:widowControl/>
      <w:spacing w:after="120"/>
      <w:ind w:firstLine="210"/>
      <w:jc w:val="left"/>
    </w:pPr>
    <w:rPr>
      <w:b w:val="0"/>
      <w:sz w:val="20"/>
      <w:lang w:val="de-DE"/>
    </w:rPr>
  </w:style>
  <w:style w:type="character" w:customStyle="1" w:styleId="Textkrper-ErstzeileneinzugZchn">
    <w:name w:val="Textkörper-Erstzeileneinzug Zchn"/>
    <w:basedOn w:val="TextkrperZchn"/>
    <w:link w:val="Textkrper-Erstzeileneinzug"/>
    <w:semiHidden/>
    <w:rsid w:val="00593744"/>
    <w:rPr>
      <w:rFonts w:ascii="Times New Roman" w:eastAsia="Times New Roman" w:hAnsi="Times New Roman" w:cs="Times New Roman"/>
      <w:b w:val="0"/>
      <w:sz w:val="20"/>
      <w:szCs w:val="20"/>
      <w:lang w:val="en-US" w:eastAsia="ar-SA"/>
    </w:rPr>
  </w:style>
  <w:style w:type="paragraph" w:styleId="Textkrper-Zeileneinzug">
    <w:name w:val="Body Text Indent"/>
    <w:basedOn w:val="Standard"/>
    <w:link w:val="Textkrper-ZeileneinzugZchn"/>
    <w:semiHidden/>
    <w:rsid w:val="00593744"/>
    <w:pPr>
      <w:spacing w:after="120" w:line="240" w:lineRule="auto"/>
      <w:ind w:left="283"/>
    </w:pPr>
    <w:rPr>
      <w:rFonts w:ascii="Times New Roman" w:eastAsia="Times New Roman" w:hAnsi="Times New Roman" w:cs="Times New Roman"/>
      <w:sz w:val="20"/>
      <w:szCs w:val="20"/>
      <w:lang w:eastAsia="ar-SA"/>
    </w:rPr>
  </w:style>
  <w:style w:type="character" w:customStyle="1" w:styleId="Textkrper-ZeileneinzugZchn">
    <w:name w:val="Textkörper-Zeileneinzug Zchn"/>
    <w:basedOn w:val="Absatz-Standardschriftart"/>
    <w:link w:val="Textkrper-Zeileneinzug"/>
    <w:semiHidden/>
    <w:rsid w:val="00593744"/>
    <w:rPr>
      <w:rFonts w:ascii="Times New Roman" w:eastAsia="Times New Roman" w:hAnsi="Times New Roman" w:cs="Times New Roman"/>
      <w:sz w:val="20"/>
      <w:szCs w:val="20"/>
      <w:lang w:eastAsia="ar-SA"/>
    </w:rPr>
  </w:style>
  <w:style w:type="paragraph" w:styleId="Textkrper-Erstzeileneinzug2">
    <w:name w:val="Body Text First Indent 2"/>
    <w:basedOn w:val="Textkrper-Zeileneinzug"/>
    <w:link w:val="Textkrper-Erstzeileneinzug2Zchn"/>
    <w:semiHidden/>
    <w:rsid w:val="00593744"/>
    <w:pPr>
      <w:ind w:firstLine="210"/>
    </w:pPr>
  </w:style>
  <w:style w:type="character" w:customStyle="1" w:styleId="Textkrper-Erstzeileneinzug2Zchn">
    <w:name w:val="Textkörper-Erstzeileneinzug 2 Zchn"/>
    <w:basedOn w:val="Textkrper-ZeileneinzugZchn"/>
    <w:link w:val="Textkrper-Erstzeileneinzug2"/>
    <w:semiHidden/>
    <w:rsid w:val="00593744"/>
    <w:rPr>
      <w:rFonts w:ascii="Times New Roman" w:eastAsia="Times New Roman" w:hAnsi="Times New Roman" w:cs="Times New Roman"/>
      <w:sz w:val="20"/>
      <w:szCs w:val="20"/>
      <w:lang w:eastAsia="ar-SA"/>
    </w:rPr>
  </w:style>
  <w:style w:type="paragraph" w:styleId="Umschlagabsenderadresse">
    <w:name w:val="envelope return"/>
    <w:basedOn w:val="Standard"/>
    <w:semiHidden/>
    <w:rsid w:val="00593744"/>
    <w:pPr>
      <w:spacing w:after="0" w:line="240" w:lineRule="auto"/>
    </w:pPr>
    <w:rPr>
      <w:rFonts w:ascii="Arial" w:eastAsia="Times New Roman" w:hAnsi="Arial" w:cs="Arial"/>
      <w:sz w:val="20"/>
      <w:szCs w:val="20"/>
      <w:lang w:eastAsia="ar-SA"/>
    </w:rPr>
  </w:style>
  <w:style w:type="paragraph" w:styleId="Umschlagadresse">
    <w:name w:val="envelope address"/>
    <w:basedOn w:val="Standard"/>
    <w:semiHidden/>
    <w:rsid w:val="00593744"/>
    <w:pPr>
      <w:framePr w:w="4320" w:h="2160" w:hRule="exact" w:hSpace="141" w:wrap="auto" w:hAnchor="page" w:xAlign="center" w:yAlign="bottom"/>
      <w:spacing w:after="0" w:line="240" w:lineRule="auto"/>
      <w:ind w:left="1"/>
    </w:pPr>
    <w:rPr>
      <w:rFonts w:ascii="Arial" w:eastAsia="Times New Roman" w:hAnsi="Arial" w:cs="Arial"/>
      <w:sz w:val="24"/>
      <w:szCs w:val="24"/>
      <w:lang w:eastAsia="ar-SA"/>
    </w:rPr>
  </w:style>
  <w:style w:type="paragraph" w:styleId="Unterschrift">
    <w:name w:val="Signature"/>
    <w:basedOn w:val="Standard"/>
    <w:link w:val="UnterschriftZchn"/>
    <w:semiHidden/>
    <w:rsid w:val="00593744"/>
    <w:pPr>
      <w:spacing w:after="0" w:line="240" w:lineRule="auto"/>
      <w:ind w:left="4252"/>
    </w:pPr>
    <w:rPr>
      <w:rFonts w:ascii="Times New Roman" w:eastAsia="Times New Roman" w:hAnsi="Times New Roman" w:cs="Times New Roman"/>
      <w:sz w:val="20"/>
      <w:szCs w:val="20"/>
      <w:lang w:eastAsia="ar-SA"/>
    </w:rPr>
  </w:style>
  <w:style w:type="character" w:customStyle="1" w:styleId="UnterschriftZchn">
    <w:name w:val="Unterschrift Zchn"/>
    <w:basedOn w:val="Absatz-Standardschriftart"/>
    <w:link w:val="Unterschrift"/>
    <w:semiHidden/>
    <w:rsid w:val="00593744"/>
    <w:rPr>
      <w:rFonts w:ascii="Times New Roman" w:eastAsia="Times New Roman" w:hAnsi="Times New Roman" w:cs="Times New Roman"/>
      <w:sz w:val="20"/>
      <w:szCs w:val="20"/>
      <w:lang w:eastAsia="ar-SA"/>
    </w:rPr>
  </w:style>
  <w:style w:type="character" w:styleId="Zeilennummer">
    <w:name w:val="line number"/>
    <w:basedOn w:val="Absatz-Standardschriftart"/>
    <w:semiHidden/>
    <w:rsid w:val="00593744"/>
  </w:style>
  <w:style w:type="paragraph" w:customStyle="1" w:styleId="FlieText">
    <w:name w:val="FließText"/>
    <w:basedOn w:val="Standard"/>
    <w:rsid w:val="00593744"/>
    <w:pPr>
      <w:autoSpaceDN w:val="0"/>
      <w:adjustRightInd w:val="0"/>
      <w:spacing w:after="120" w:line="300" w:lineRule="exact"/>
      <w:ind w:right="112"/>
    </w:pPr>
    <w:rPr>
      <w:rFonts w:ascii="Arial" w:eastAsia="Times New Roman" w:hAnsi="Arial" w:cs="Times New Roman"/>
      <w:color w:val="000000"/>
      <w:sz w:val="20"/>
      <w:szCs w:val="20"/>
      <w:lang w:val="en-US"/>
    </w:rPr>
  </w:style>
  <w:style w:type="character" w:customStyle="1" w:styleId="Heading1Char">
    <w:name w:val="Heading 1 Char"/>
    <w:locked/>
    <w:rsid w:val="00593744"/>
    <w:rPr>
      <w:rFonts w:ascii="Cambria" w:hAnsi="Cambria" w:cs="Times New Roman"/>
      <w:b/>
      <w:bCs/>
      <w:kern w:val="32"/>
      <w:sz w:val="32"/>
      <w:szCs w:val="32"/>
      <w:lang w:val="en-US" w:eastAsia="en-US"/>
    </w:rPr>
  </w:style>
  <w:style w:type="character" w:customStyle="1" w:styleId="UnitHeading">
    <w:name w:val="Unit Heading"/>
    <w:uiPriority w:val="99"/>
    <w:rsid w:val="00593744"/>
    <w:rPr>
      <w:rFonts w:cs="Times New Roman"/>
      <w:color w:val="0021A5"/>
    </w:rPr>
  </w:style>
  <w:style w:type="character" w:customStyle="1" w:styleId="BesuchterHyperlink1">
    <w:name w:val="BesuchterHyperlink1"/>
    <w:rsid w:val="00593744"/>
    <w:rPr>
      <w:color w:val="800080"/>
      <w:u w:val="single"/>
    </w:rPr>
  </w:style>
  <w:style w:type="paragraph" w:customStyle="1" w:styleId="Textkrper22">
    <w:name w:val="Textkörper 22"/>
    <w:basedOn w:val="Standard"/>
    <w:rsid w:val="00593744"/>
    <w:pPr>
      <w:tabs>
        <w:tab w:val="left" w:pos="3402"/>
      </w:tabs>
      <w:spacing w:after="0" w:line="240" w:lineRule="auto"/>
      <w:ind w:left="1418" w:hanging="1418"/>
      <w:jc w:val="both"/>
    </w:pPr>
    <w:rPr>
      <w:rFonts w:ascii="Times New Roman" w:eastAsia="Times New Roman" w:hAnsi="Times New Roman" w:cs="Times New Roman"/>
      <w:sz w:val="24"/>
      <w:szCs w:val="20"/>
      <w:lang w:eastAsia="ar-SA"/>
    </w:rPr>
  </w:style>
  <w:style w:type="paragraph" w:customStyle="1" w:styleId="Textkrper32">
    <w:name w:val="Textkörper 32"/>
    <w:basedOn w:val="Standard"/>
    <w:rsid w:val="00593744"/>
    <w:pPr>
      <w:keepLines/>
      <w:suppressLineNumbers/>
      <w:spacing w:after="0" w:line="240" w:lineRule="auto"/>
    </w:pPr>
    <w:rPr>
      <w:rFonts w:ascii="Times New Roman" w:eastAsia="Times New Roman" w:hAnsi="Times New Roman" w:cs="Times New Roman"/>
      <w:sz w:val="24"/>
      <w:szCs w:val="20"/>
      <w:lang w:eastAsia="ar-SA"/>
    </w:rPr>
  </w:style>
  <w:style w:type="paragraph" w:customStyle="1" w:styleId="Default">
    <w:name w:val="Default"/>
    <w:rsid w:val="00593744"/>
    <w:pPr>
      <w:autoSpaceDE w:val="0"/>
      <w:autoSpaceDN w:val="0"/>
      <w:adjustRightInd w:val="0"/>
      <w:spacing w:after="0" w:line="240" w:lineRule="auto"/>
    </w:pPr>
    <w:rPr>
      <w:rFonts w:ascii="Calibri" w:eastAsia="Calibri" w:hAnsi="Calibri" w:cs="Calibri"/>
      <w:color w:val="000000"/>
      <w:sz w:val="24"/>
      <w:szCs w:val="24"/>
      <w:lang w:val="en-US"/>
    </w:rPr>
  </w:style>
  <w:style w:type="character" w:customStyle="1" w:styleId="tableblue">
    <w:name w:val="tableblue"/>
    <w:rsid w:val="00593744"/>
  </w:style>
  <w:style w:type="paragraph" w:styleId="Listenabsatz">
    <w:name w:val="List Paragraph"/>
    <w:basedOn w:val="Standard"/>
    <w:uiPriority w:val="34"/>
    <w:qFormat/>
    <w:rsid w:val="00593744"/>
    <w:pPr>
      <w:spacing w:after="0" w:line="240" w:lineRule="auto"/>
      <w:ind w:left="720"/>
      <w:contextualSpacing/>
    </w:pPr>
    <w:rPr>
      <w:rFonts w:ascii="Times New Roman" w:eastAsia="Times New Roman" w:hAnsi="Times New Roman" w:cs="Times New Roman"/>
      <w:sz w:val="20"/>
      <w:szCs w:val="20"/>
      <w:lang w:eastAsia="ar-SA"/>
    </w:rPr>
  </w:style>
  <w:style w:type="paragraph" w:styleId="Verzeichnis3">
    <w:name w:val="toc 3"/>
    <w:basedOn w:val="Standard"/>
    <w:next w:val="Standard"/>
    <w:autoRedefine/>
    <w:uiPriority w:val="39"/>
    <w:unhideWhenUsed/>
    <w:qFormat/>
    <w:rsid w:val="00593744"/>
    <w:pPr>
      <w:tabs>
        <w:tab w:val="right" w:leader="dot" w:pos="9061"/>
      </w:tabs>
      <w:spacing w:after="0" w:line="240" w:lineRule="auto"/>
      <w:outlineLvl w:val="0"/>
    </w:pPr>
    <w:rPr>
      <w:rFonts w:ascii="Times New Roman" w:eastAsia="Times New Roman" w:hAnsi="Times New Roman" w:cs="Times New Roman"/>
      <w:sz w:val="24"/>
      <w:szCs w:val="20"/>
      <w:lang w:eastAsia="ar-SA"/>
    </w:rPr>
  </w:style>
  <w:style w:type="paragraph" w:styleId="Inhaltsverzeichnisberschrift">
    <w:name w:val="TOC Heading"/>
    <w:basedOn w:val="berschrift1"/>
    <w:next w:val="Standard"/>
    <w:uiPriority w:val="39"/>
    <w:unhideWhenUsed/>
    <w:qFormat/>
    <w:rsid w:val="00593744"/>
    <w:pPr>
      <w:keepNext/>
      <w:jc w:val="left"/>
      <w:outlineLvl w:val="9"/>
    </w:pPr>
    <w:rPr>
      <w:rFonts w:asciiTheme="majorHAnsi" w:hAnsiTheme="majorHAnsi"/>
      <w:color w:val="365F91" w:themeColor="accent1" w:themeShade="BF"/>
      <w:sz w:val="28"/>
      <w:lang w:val="de-DE"/>
    </w:rPr>
  </w:style>
  <w:style w:type="paragraph" w:styleId="berarbeitung">
    <w:name w:val="Revision"/>
    <w:hidden/>
    <w:uiPriority w:val="99"/>
    <w:semiHidden/>
    <w:rsid w:val="00593744"/>
    <w:pPr>
      <w:spacing w:after="0" w:line="240" w:lineRule="auto"/>
    </w:pPr>
    <w:rPr>
      <w:rFonts w:ascii="Times New Roman" w:eastAsia="Times New Roman" w:hAnsi="Times New Roman" w:cs="Times New Roman"/>
      <w:sz w:val="20"/>
      <w:szCs w:val="20"/>
      <w:lang w:eastAsia="ar-SA"/>
    </w:rPr>
  </w:style>
  <w:style w:type="numbering" w:customStyle="1" w:styleId="KeineListe2">
    <w:name w:val="Keine Liste2"/>
    <w:next w:val="KeineListe"/>
    <w:uiPriority w:val="99"/>
    <w:semiHidden/>
    <w:unhideWhenUsed/>
    <w:rsid w:val="00593744"/>
  </w:style>
  <w:style w:type="numbering" w:customStyle="1" w:styleId="KeineListe111">
    <w:name w:val="Keine Liste111"/>
    <w:next w:val="KeineListe"/>
    <w:semiHidden/>
    <w:rsid w:val="00593744"/>
  </w:style>
  <w:style w:type="numbering" w:customStyle="1" w:styleId="AufzaehlungBesatzfischwuerfel1">
    <w:name w:val="Aufzaehlung_Besatzfischwuerfel1"/>
    <w:semiHidden/>
    <w:rsid w:val="00593744"/>
    <w:pPr>
      <w:numPr>
        <w:numId w:val="2"/>
      </w:numPr>
    </w:pPr>
  </w:style>
  <w:style w:type="numbering" w:customStyle="1" w:styleId="1111111">
    <w:name w:val="1 / 1.1 / 1.1.11"/>
    <w:basedOn w:val="KeineListe"/>
    <w:next w:val="111111"/>
    <w:semiHidden/>
    <w:rsid w:val="00593744"/>
    <w:pPr>
      <w:numPr>
        <w:numId w:val="10"/>
      </w:numPr>
    </w:pPr>
  </w:style>
  <w:style w:type="numbering" w:customStyle="1" w:styleId="1ai1">
    <w:name w:val="1 / a / i1"/>
    <w:basedOn w:val="KeineListe"/>
    <w:next w:val="1ai"/>
    <w:semiHidden/>
    <w:rsid w:val="00593744"/>
    <w:pPr>
      <w:numPr>
        <w:numId w:val="11"/>
      </w:numPr>
    </w:pPr>
  </w:style>
  <w:style w:type="numbering" w:customStyle="1" w:styleId="ArtikelAbschnitt1">
    <w:name w:val="Artikel / Abschnitt1"/>
    <w:basedOn w:val="KeineListe"/>
    <w:next w:val="ArtikelAbschnitt"/>
    <w:semiHidden/>
    <w:rsid w:val="00593744"/>
    <w:pPr>
      <w:numPr>
        <w:numId w:val="12"/>
      </w:numPr>
    </w:pPr>
  </w:style>
  <w:style w:type="character" w:styleId="NichtaufgelsteErwhnung">
    <w:name w:val="Unresolved Mention"/>
    <w:basedOn w:val="Absatz-Standardschriftart"/>
    <w:uiPriority w:val="99"/>
    <w:semiHidden/>
    <w:unhideWhenUsed/>
    <w:rsid w:val="00DD4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19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ishman.de/publikationen/" TargetMode="External"/><Relationship Id="rId13" Type="http://schemas.openxmlformats.org/officeDocument/2006/relationships/hyperlink" Target="https://www.youtube.com/watch?v=BMsViQKnAus" TargetMode="External"/><Relationship Id="rId18" Type="http://schemas.openxmlformats.org/officeDocument/2006/relationships/hyperlink" Target="https://www.zdf.de/nachrichten/heute-in-deutschland/heute---in-deutschland-vom-9-juni-2020-100.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tp5sTeRODyE" TargetMode="External"/><Relationship Id="rId7" Type="http://schemas.openxmlformats.org/officeDocument/2006/relationships/endnotes" Target="endnotes.xml"/><Relationship Id="rId12" Type="http://schemas.openxmlformats.org/officeDocument/2006/relationships/hyperlink" Target="https://www.3sat.de/wissen/nano/nano-vom-6-september-2018-100.html?mode=play&amp;obj=75611" TargetMode="External"/><Relationship Id="rId17" Type="http://schemas.openxmlformats.org/officeDocument/2006/relationships/hyperlink" Target="https://fischfetzen.podigee.io/5-vortrag_1" TargetMode="External"/><Relationship Id="rId25" Type="http://schemas.openxmlformats.org/officeDocument/2006/relationships/hyperlink" Target="https://www.ifishman.de/fileadmin/user_upload/Praktikerinfo/Podcast/podcast_10463_t_online_tonspur_wissen_episode_385179_umstrittener_massensport_was_die_deutschen_am_angeln_fasziniert.mp3" TargetMode="External"/><Relationship Id="rId2" Type="http://schemas.openxmlformats.org/officeDocument/2006/relationships/numbering" Target="numbering.xml"/><Relationship Id="rId16" Type="http://schemas.openxmlformats.org/officeDocument/2006/relationships/hyperlink" Target="https://www.youtube.com/watch?v=B9Hn4pQsDr8" TargetMode="External"/><Relationship Id="rId20" Type="http://schemas.openxmlformats.org/officeDocument/2006/relationships/hyperlink" Target="https://www.youtube.com/watch?v=I9crlFCYp5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ishman.de/presse/medienecho/" TargetMode="External"/><Relationship Id="rId24" Type="http://schemas.openxmlformats.org/officeDocument/2006/relationships/hyperlink" Target="https://www.ifishman.de/fileadmin/user_upload/Presse/Medienecho/2021/NDR_1_Radio_MV_Boddenhecht_in_Schwierigkeiten.mp3" TargetMode="External"/><Relationship Id="rId5" Type="http://schemas.openxmlformats.org/officeDocument/2006/relationships/webSettings" Target="webSettings.xml"/><Relationship Id="rId15" Type="http://schemas.openxmlformats.org/officeDocument/2006/relationships/hyperlink" Target="https://fischfetzen.podigee.io/3-episode_2" TargetMode="External"/><Relationship Id="rId23" Type="http://schemas.openxmlformats.org/officeDocument/2006/relationships/hyperlink" Target="https://www.ifishman.de/fileadmin/user_upload/Presse/Medienecho/c4effa7a-4a31-41e9-a09f-02faa7f15886_20c61e27-1b0a-4383-8331-8ce5d3a81bc6.mp3" TargetMode="External"/><Relationship Id="rId28" Type="http://schemas.openxmlformats.org/officeDocument/2006/relationships/theme" Target="theme/theme1.xml"/><Relationship Id="rId10" Type="http://schemas.openxmlformats.org/officeDocument/2006/relationships/hyperlink" Target="https://www.ifishman.de/praktikerinfo/" TargetMode="External"/><Relationship Id="rId19" Type="http://schemas.openxmlformats.org/officeDocument/2006/relationships/hyperlink" Target="https://blogs.hu-berlin.de/podcast/wp-content/uploads/sites/89/2020/06/HU-Podcast-Folge-12-Robert-Arlinghaus-1.mp3" TargetMode="External"/><Relationship Id="rId4" Type="http://schemas.openxmlformats.org/officeDocument/2006/relationships/settings" Target="settings.xml"/><Relationship Id="rId9" Type="http://schemas.openxmlformats.org/officeDocument/2006/relationships/hyperlink" Target="https://www.sciencedirect.com/journal/fisheries-research/special-issue/10VDXNQQ2NW" TargetMode="External"/><Relationship Id="rId14" Type="http://schemas.openxmlformats.org/officeDocument/2006/relationships/hyperlink" Target="https://www.swr.de/swr2/wissen/ueberfischung-durch-freizeitangler-schutz-fuer-hecht-dorsch-aal-swr2-wissen-2019-09-18-100.html" TargetMode="External"/><Relationship Id="rId22" Type="http://schemas.openxmlformats.org/officeDocument/2006/relationships/hyperlink" Target="https://www.daserste.de/information/ratgeber-service/live-nach-neun/videos/angeln-mit-dem-fischprofessor-live-nach-neun-video-100.html"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A0993-F21B-4E79-81DE-6ACE8BCE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22879</Words>
  <Characters>144142</Characters>
  <Application>Microsoft Office Word</Application>
  <DocSecurity>0</DocSecurity>
  <Lines>1201</Lines>
  <Paragraphs>333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Arlinghaus</dc:creator>
  <cp:lastModifiedBy>Robert Arlinghaus</cp:lastModifiedBy>
  <cp:revision>2</cp:revision>
  <dcterms:created xsi:type="dcterms:W3CDTF">2024-11-20T22:02:00Z</dcterms:created>
  <dcterms:modified xsi:type="dcterms:W3CDTF">2024-11-20T22:02:00Z</dcterms:modified>
</cp:coreProperties>
</file>